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6880332" w:displacedByCustomXml="next"/>
    <w:sdt>
      <w:sdtPr>
        <w:rPr>
          <w:rFonts w:asciiTheme="minorHAnsi" w:eastAsiaTheme="minorHAnsi" w:hAnsiTheme="minorHAnsi" w:cstheme="minorBidi"/>
          <w:b w:val="0"/>
          <w:bCs w:val="0"/>
          <w:color w:val="auto"/>
          <w:sz w:val="20"/>
          <w:szCs w:val="24"/>
        </w:rPr>
        <w:id w:val="165446200"/>
        <w:docPartObj>
          <w:docPartGallery w:val="Table of Contents"/>
          <w:docPartUnique/>
        </w:docPartObj>
      </w:sdtPr>
      <w:sdtEndPr>
        <w:rPr>
          <w:noProof/>
        </w:rPr>
      </w:sdtEndPr>
      <w:sdtContent>
        <w:p w14:paraId="77A79DF3" w14:textId="1648E10B" w:rsidR="00F029AB" w:rsidRDefault="00F029AB" w:rsidP="00DE41FD">
          <w:pPr>
            <w:pStyle w:val="TOCHeading"/>
            <w:spacing w:line="240" w:lineRule="auto"/>
          </w:pPr>
          <w:r>
            <w:t>Table of Contents</w:t>
          </w:r>
        </w:p>
        <w:p w14:paraId="493AF629" w14:textId="77777777" w:rsidR="00615E66" w:rsidRDefault="00F029AB">
          <w:pPr>
            <w:pStyle w:val="TOC1"/>
            <w:rPr>
              <w:rFonts w:eastAsiaTheme="minorEastAsia"/>
              <w:b w:val="0"/>
              <w:bCs w:val="0"/>
              <w:noProof/>
            </w:rPr>
          </w:pPr>
          <w:r>
            <w:fldChar w:fldCharType="begin"/>
          </w:r>
          <w:r>
            <w:instrText xml:space="preserve"> TOC \o "1-3" \h \z \u </w:instrText>
          </w:r>
          <w:r>
            <w:fldChar w:fldCharType="separate"/>
          </w:r>
          <w:hyperlink w:anchor="_Toc468105064" w:history="1">
            <w:r w:rsidR="00615E66" w:rsidRPr="00F70707">
              <w:rPr>
                <w:rStyle w:val="Hyperlink"/>
                <w:noProof/>
              </w:rPr>
              <w:t>Summary</w:t>
            </w:r>
            <w:r w:rsidR="00615E66">
              <w:rPr>
                <w:noProof/>
                <w:webHidden/>
              </w:rPr>
              <w:tab/>
            </w:r>
            <w:r w:rsidR="00615E66">
              <w:rPr>
                <w:noProof/>
                <w:webHidden/>
              </w:rPr>
              <w:fldChar w:fldCharType="begin"/>
            </w:r>
            <w:r w:rsidR="00615E66">
              <w:rPr>
                <w:noProof/>
                <w:webHidden/>
              </w:rPr>
              <w:instrText xml:space="preserve"> PAGEREF _Toc468105064 \h </w:instrText>
            </w:r>
            <w:r w:rsidR="00615E66">
              <w:rPr>
                <w:noProof/>
                <w:webHidden/>
              </w:rPr>
            </w:r>
            <w:r w:rsidR="00615E66">
              <w:rPr>
                <w:noProof/>
                <w:webHidden/>
              </w:rPr>
              <w:fldChar w:fldCharType="separate"/>
            </w:r>
            <w:r w:rsidR="00615E66">
              <w:rPr>
                <w:noProof/>
                <w:webHidden/>
              </w:rPr>
              <w:t>2</w:t>
            </w:r>
            <w:r w:rsidR="00615E66">
              <w:rPr>
                <w:noProof/>
                <w:webHidden/>
              </w:rPr>
              <w:fldChar w:fldCharType="end"/>
            </w:r>
          </w:hyperlink>
        </w:p>
        <w:p w14:paraId="76024C8C" w14:textId="77777777" w:rsidR="00615E66" w:rsidRDefault="00615E66">
          <w:pPr>
            <w:pStyle w:val="TOC1"/>
            <w:rPr>
              <w:rFonts w:eastAsiaTheme="minorEastAsia"/>
              <w:b w:val="0"/>
              <w:bCs w:val="0"/>
              <w:noProof/>
            </w:rPr>
          </w:pPr>
          <w:hyperlink w:anchor="_Toc468105065" w:history="1">
            <w:r w:rsidRPr="00F70707">
              <w:rPr>
                <w:rStyle w:val="Hyperlink"/>
                <w:rFonts w:eastAsia="Times New Roman"/>
                <w:noProof/>
              </w:rPr>
              <w:t>Methodology</w:t>
            </w:r>
            <w:r>
              <w:rPr>
                <w:noProof/>
                <w:webHidden/>
              </w:rPr>
              <w:tab/>
            </w:r>
            <w:r>
              <w:rPr>
                <w:noProof/>
                <w:webHidden/>
              </w:rPr>
              <w:fldChar w:fldCharType="begin"/>
            </w:r>
            <w:r>
              <w:rPr>
                <w:noProof/>
                <w:webHidden/>
              </w:rPr>
              <w:instrText xml:space="preserve"> PAGEREF _Toc468105065 \h </w:instrText>
            </w:r>
            <w:r>
              <w:rPr>
                <w:noProof/>
                <w:webHidden/>
              </w:rPr>
            </w:r>
            <w:r>
              <w:rPr>
                <w:noProof/>
                <w:webHidden/>
              </w:rPr>
              <w:fldChar w:fldCharType="separate"/>
            </w:r>
            <w:r>
              <w:rPr>
                <w:noProof/>
                <w:webHidden/>
              </w:rPr>
              <w:t>4</w:t>
            </w:r>
            <w:r>
              <w:rPr>
                <w:noProof/>
                <w:webHidden/>
              </w:rPr>
              <w:fldChar w:fldCharType="end"/>
            </w:r>
          </w:hyperlink>
        </w:p>
        <w:p w14:paraId="513F85E7" w14:textId="77777777" w:rsidR="00615E66" w:rsidRDefault="00615E66">
          <w:pPr>
            <w:pStyle w:val="TOC1"/>
            <w:rPr>
              <w:rFonts w:eastAsiaTheme="minorEastAsia"/>
              <w:b w:val="0"/>
              <w:bCs w:val="0"/>
              <w:noProof/>
            </w:rPr>
          </w:pPr>
          <w:hyperlink w:anchor="_Toc468105066" w:history="1">
            <w:r w:rsidRPr="00F70707">
              <w:rPr>
                <w:rStyle w:val="Hyperlink"/>
                <w:noProof/>
              </w:rPr>
              <w:t>Definitions</w:t>
            </w:r>
            <w:r>
              <w:rPr>
                <w:noProof/>
                <w:webHidden/>
              </w:rPr>
              <w:tab/>
            </w:r>
            <w:r>
              <w:rPr>
                <w:noProof/>
                <w:webHidden/>
              </w:rPr>
              <w:fldChar w:fldCharType="begin"/>
            </w:r>
            <w:r>
              <w:rPr>
                <w:noProof/>
                <w:webHidden/>
              </w:rPr>
              <w:instrText xml:space="preserve"> PAGEREF _Toc468105066 \h </w:instrText>
            </w:r>
            <w:r>
              <w:rPr>
                <w:noProof/>
                <w:webHidden/>
              </w:rPr>
            </w:r>
            <w:r>
              <w:rPr>
                <w:noProof/>
                <w:webHidden/>
              </w:rPr>
              <w:fldChar w:fldCharType="separate"/>
            </w:r>
            <w:r>
              <w:rPr>
                <w:noProof/>
                <w:webHidden/>
              </w:rPr>
              <w:t>4</w:t>
            </w:r>
            <w:r>
              <w:rPr>
                <w:noProof/>
                <w:webHidden/>
              </w:rPr>
              <w:fldChar w:fldCharType="end"/>
            </w:r>
          </w:hyperlink>
        </w:p>
        <w:p w14:paraId="0D00D041" w14:textId="77777777" w:rsidR="00615E66" w:rsidRDefault="00615E66">
          <w:pPr>
            <w:pStyle w:val="TOC1"/>
            <w:rPr>
              <w:rFonts w:eastAsiaTheme="minorEastAsia"/>
              <w:b w:val="0"/>
              <w:bCs w:val="0"/>
              <w:noProof/>
            </w:rPr>
          </w:pPr>
          <w:hyperlink w:anchor="_Toc468105067" w:history="1">
            <w:r w:rsidRPr="00F70707">
              <w:rPr>
                <w:rStyle w:val="Hyperlink"/>
                <w:noProof/>
              </w:rPr>
              <w:t>Nostalgia: A symptom of homesickness</w:t>
            </w:r>
            <w:r>
              <w:rPr>
                <w:noProof/>
                <w:webHidden/>
              </w:rPr>
              <w:tab/>
            </w:r>
            <w:r>
              <w:rPr>
                <w:noProof/>
                <w:webHidden/>
              </w:rPr>
              <w:fldChar w:fldCharType="begin"/>
            </w:r>
            <w:r>
              <w:rPr>
                <w:noProof/>
                <w:webHidden/>
              </w:rPr>
              <w:instrText xml:space="preserve"> PAGEREF _Toc468105067 \h </w:instrText>
            </w:r>
            <w:r>
              <w:rPr>
                <w:noProof/>
                <w:webHidden/>
              </w:rPr>
            </w:r>
            <w:r>
              <w:rPr>
                <w:noProof/>
                <w:webHidden/>
              </w:rPr>
              <w:fldChar w:fldCharType="separate"/>
            </w:r>
            <w:r>
              <w:rPr>
                <w:noProof/>
                <w:webHidden/>
              </w:rPr>
              <w:t>6</w:t>
            </w:r>
            <w:r>
              <w:rPr>
                <w:noProof/>
                <w:webHidden/>
              </w:rPr>
              <w:fldChar w:fldCharType="end"/>
            </w:r>
          </w:hyperlink>
        </w:p>
        <w:p w14:paraId="7341FF37" w14:textId="77777777" w:rsidR="00615E66" w:rsidRDefault="00615E66">
          <w:pPr>
            <w:pStyle w:val="TOC2"/>
            <w:tabs>
              <w:tab w:val="right" w:leader="dot" w:pos="9350"/>
            </w:tabs>
            <w:rPr>
              <w:rFonts w:eastAsiaTheme="minorEastAsia"/>
              <w:b w:val="0"/>
              <w:bCs w:val="0"/>
              <w:noProof/>
              <w:sz w:val="24"/>
              <w:szCs w:val="24"/>
            </w:rPr>
          </w:pPr>
          <w:hyperlink w:anchor="_Toc468105068" w:history="1">
            <w:r w:rsidRPr="00F70707">
              <w:rPr>
                <w:rStyle w:val="Hyperlink"/>
                <w:noProof/>
              </w:rPr>
              <w:t>Unpacking the paradox of nostalgia</w:t>
            </w:r>
            <w:r>
              <w:rPr>
                <w:noProof/>
                <w:webHidden/>
              </w:rPr>
              <w:tab/>
            </w:r>
            <w:r>
              <w:rPr>
                <w:noProof/>
                <w:webHidden/>
              </w:rPr>
              <w:fldChar w:fldCharType="begin"/>
            </w:r>
            <w:r>
              <w:rPr>
                <w:noProof/>
                <w:webHidden/>
              </w:rPr>
              <w:instrText xml:space="preserve"> PAGEREF _Toc468105068 \h </w:instrText>
            </w:r>
            <w:r>
              <w:rPr>
                <w:noProof/>
                <w:webHidden/>
              </w:rPr>
            </w:r>
            <w:r>
              <w:rPr>
                <w:noProof/>
                <w:webHidden/>
              </w:rPr>
              <w:fldChar w:fldCharType="separate"/>
            </w:r>
            <w:r>
              <w:rPr>
                <w:noProof/>
                <w:webHidden/>
              </w:rPr>
              <w:t>6</w:t>
            </w:r>
            <w:r>
              <w:rPr>
                <w:noProof/>
                <w:webHidden/>
              </w:rPr>
              <w:fldChar w:fldCharType="end"/>
            </w:r>
          </w:hyperlink>
        </w:p>
        <w:p w14:paraId="45E8C443" w14:textId="77777777" w:rsidR="00615E66" w:rsidRDefault="00615E66">
          <w:pPr>
            <w:pStyle w:val="TOC2"/>
            <w:tabs>
              <w:tab w:val="right" w:leader="dot" w:pos="9350"/>
            </w:tabs>
            <w:rPr>
              <w:rFonts w:eastAsiaTheme="minorEastAsia"/>
              <w:b w:val="0"/>
              <w:bCs w:val="0"/>
              <w:noProof/>
              <w:sz w:val="24"/>
              <w:szCs w:val="24"/>
            </w:rPr>
          </w:pPr>
          <w:hyperlink w:anchor="_Toc468105069" w:history="1">
            <w:r w:rsidRPr="00F70707">
              <w:rPr>
                <w:rStyle w:val="Hyperlink"/>
                <w:noProof/>
              </w:rPr>
              <w:t>What is home?</w:t>
            </w:r>
            <w:r>
              <w:rPr>
                <w:noProof/>
                <w:webHidden/>
              </w:rPr>
              <w:tab/>
            </w:r>
            <w:r>
              <w:rPr>
                <w:noProof/>
                <w:webHidden/>
              </w:rPr>
              <w:fldChar w:fldCharType="begin"/>
            </w:r>
            <w:r>
              <w:rPr>
                <w:noProof/>
                <w:webHidden/>
              </w:rPr>
              <w:instrText xml:space="preserve"> PAGEREF _Toc468105069 \h </w:instrText>
            </w:r>
            <w:r>
              <w:rPr>
                <w:noProof/>
                <w:webHidden/>
              </w:rPr>
            </w:r>
            <w:r>
              <w:rPr>
                <w:noProof/>
                <w:webHidden/>
              </w:rPr>
              <w:fldChar w:fldCharType="separate"/>
            </w:r>
            <w:r>
              <w:rPr>
                <w:noProof/>
                <w:webHidden/>
              </w:rPr>
              <w:t>7</w:t>
            </w:r>
            <w:r>
              <w:rPr>
                <w:noProof/>
                <w:webHidden/>
              </w:rPr>
              <w:fldChar w:fldCharType="end"/>
            </w:r>
          </w:hyperlink>
        </w:p>
        <w:p w14:paraId="0DBE0BBF" w14:textId="77777777" w:rsidR="00615E66" w:rsidRDefault="00615E66">
          <w:pPr>
            <w:pStyle w:val="TOC2"/>
            <w:tabs>
              <w:tab w:val="right" w:leader="dot" w:pos="9350"/>
            </w:tabs>
            <w:rPr>
              <w:rFonts w:eastAsiaTheme="minorEastAsia"/>
              <w:b w:val="0"/>
              <w:bCs w:val="0"/>
              <w:noProof/>
              <w:sz w:val="24"/>
              <w:szCs w:val="24"/>
            </w:rPr>
          </w:pPr>
          <w:hyperlink w:anchor="_Toc468105070" w:history="1">
            <w:r w:rsidRPr="00F70707">
              <w:rPr>
                <w:rStyle w:val="Hyperlink"/>
                <w:noProof/>
              </w:rPr>
              <w:t>Expression of desires for the present</w:t>
            </w:r>
            <w:r>
              <w:rPr>
                <w:noProof/>
                <w:webHidden/>
              </w:rPr>
              <w:tab/>
            </w:r>
            <w:r>
              <w:rPr>
                <w:noProof/>
                <w:webHidden/>
              </w:rPr>
              <w:fldChar w:fldCharType="begin"/>
            </w:r>
            <w:r>
              <w:rPr>
                <w:noProof/>
                <w:webHidden/>
              </w:rPr>
              <w:instrText xml:space="preserve"> PAGEREF _Toc468105070 \h </w:instrText>
            </w:r>
            <w:r>
              <w:rPr>
                <w:noProof/>
                <w:webHidden/>
              </w:rPr>
            </w:r>
            <w:r>
              <w:rPr>
                <w:noProof/>
                <w:webHidden/>
              </w:rPr>
              <w:fldChar w:fldCharType="separate"/>
            </w:r>
            <w:r>
              <w:rPr>
                <w:noProof/>
                <w:webHidden/>
              </w:rPr>
              <w:t>9</w:t>
            </w:r>
            <w:r>
              <w:rPr>
                <w:noProof/>
                <w:webHidden/>
              </w:rPr>
              <w:fldChar w:fldCharType="end"/>
            </w:r>
          </w:hyperlink>
        </w:p>
        <w:p w14:paraId="4ED543DA" w14:textId="77777777" w:rsidR="00615E66" w:rsidRDefault="00615E66">
          <w:pPr>
            <w:pStyle w:val="TOC1"/>
            <w:rPr>
              <w:rFonts w:eastAsiaTheme="minorEastAsia"/>
              <w:b w:val="0"/>
              <w:bCs w:val="0"/>
              <w:noProof/>
            </w:rPr>
          </w:pPr>
          <w:hyperlink w:anchor="_Toc468105071" w:history="1">
            <w:r w:rsidRPr="00F70707">
              <w:rPr>
                <w:rStyle w:val="Hyperlink"/>
                <w:noProof/>
              </w:rPr>
              <w:t>Modernity: a long way from home</w:t>
            </w:r>
            <w:r>
              <w:rPr>
                <w:noProof/>
                <w:webHidden/>
              </w:rPr>
              <w:tab/>
            </w:r>
            <w:r>
              <w:rPr>
                <w:noProof/>
                <w:webHidden/>
              </w:rPr>
              <w:fldChar w:fldCharType="begin"/>
            </w:r>
            <w:r>
              <w:rPr>
                <w:noProof/>
                <w:webHidden/>
              </w:rPr>
              <w:instrText xml:space="preserve"> PAGEREF _Toc468105071 \h </w:instrText>
            </w:r>
            <w:r>
              <w:rPr>
                <w:noProof/>
                <w:webHidden/>
              </w:rPr>
            </w:r>
            <w:r>
              <w:rPr>
                <w:noProof/>
                <w:webHidden/>
              </w:rPr>
              <w:fldChar w:fldCharType="separate"/>
            </w:r>
            <w:r>
              <w:rPr>
                <w:noProof/>
                <w:webHidden/>
              </w:rPr>
              <w:t>9</w:t>
            </w:r>
            <w:r>
              <w:rPr>
                <w:noProof/>
                <w:webHidden/>
              </w:rPr>
              <w:fldChar w:fldCharType="end"/>
            </w:r>
          </w:hyperlink>
        </w:p>
        <w:p w14:paraId="6698D524" w14:textId="77777777" w:rsidR="00615E66" w:rsidRDefault="00615E66">
          <w:pPr>
            <w:pStyle w:val="TOC2"/>
            <w:tabs>
              <w:tab w:val="right" w:leader="dot" w:pos="9350"/>
            </w:tabs>
            <w:rPr>
              <w:rFonts w:eastAsiaTheme="minorEastAsia"/>
              <w:b w:val="0"/>
              <w:bCs w:val="0"/>
              <w:noProof/>
              <w:sz w:val="24"/>
              <w:szCs w:val="24"/>
            </w:rPr>
          </w:pPr>
          <w:hyperlink w:anchor="_Toc468105072" w:history="1">
            <w:r w:rsidRPr="00F70707">
              <w:rPr>
                <w:rStyle w:val="Hyperlink"/>
                <w:noProof/>
              </w:rPr>
              <w:t>Loneliness</w:t>
            </w:r>
            <w:r>
              <w:rPr>
                <w:noProof/>
                <w:webHidden/>
              </w:rPr>
              <w:tab/>
            </w:r>
            <w:r>
              <w:rPr>
                <w:noProof/>
                <w:webHidden/>
              </w:rPr>
              <w:fldChar w:fldCharType="begin"/>
            </w:r>
            <w:r>
              <w:rPr>
                <w:noProof/>
                <w:webHidden/>
              </w:rPr>
              <w:instrText xml:space="preserve"> PAGEREF _Toc468105072 \h </w:instrText>
            </w:r>
            <w:r>
              <w:rPr>
                <w:noProof/>
                <w:webHidden/>
              </w:rPr>
            </w:r>
            <w:r>
              <w:rPr>
                <w:noProof/>
                <w:webHidden/>
              </w:rPr>
              <w:fldChar w:fldCharType="separate"/>
            </w:r>
            <w:r>
              <w:rPr>
                <w:noProof/>
                <w:webHidden/>
              </w:rPr>
              <w:t>11</w:t>
            </w:r>
            <w:r>
              <w:rPr>
                <w:noProof/>
                <w:webHidden/>
              </w:rPr>
              <w:fldChar w:fldCharType="end"/>
            </w:r>
          </w:hyperlink>
        </w:p>
        <w:p w14:paraId="1035A2D8" w14:textId="77777777" w:rsidR="00615E66" w:rsidRDefault="00615E66">
          <w:pPr>
            <w:pStyle w:val="TOC2"/>
            <w:tabs>
              <w:tab w:val="right" w:leader="dot" w:pos="9350"/>
            </w:tabs>
            <w:rPr>
              <w:rFonts w:eastAsiaTheme="minorEastAsia"/>
              <w:b w:val="0"/>
              <w:bCs w:val="0"/>
              <w:noProof/>
              <w:sz w:val="24"/>
              <w:szCs w:val="24"/>
            </w:rPr>
          </w:pPr>
          <w:hyperlink w:anchor="_Toc468105073" w:history="1">
            <w:r w:rsidRPr="00F70707">
              <w:rPr>
                <w:rStyle w:val="Hyperlink"/>
                <w:noProof/>
              </w:rPr>
              <w:t>Time pressure</w:t>
            </w:r>
            <w:r>
              <w:rPr>
                <w:noProof/>
                <w:webHidden/>
              </w:rPr>
              <w:tab/>
            </w:r>
            <w:r>
              <w:rPr>
                <w:noProof/>
                <w:webHidden/>
              </w:rPr>
              <w:fldChar w:fldCharType="begin"/>
            </w:r>
            <w:r>
              <w:rPr>
                <w:noProof/>
                <w:webHidden/>
              </w:rPr>
              <w:instrText xml:space="preserve"> PAGEREF _Toc468105073 \h </w:instrText>
            </w:r>
            <w:r>
              <w:rPr>
                <w:noProof/>
                <w:webHidden/>
              </w:rPr>
            </w:r>
            <w:r>
              <w:rPr>
                <w:noProof/>
                <w:webHidden/>
              </w:rPr>
              <w:fldChar w:fldCharType="separate"/>
            </w:r>
            <w:r>
              <w:rPr>
                <w:noProof/>
                <w:webHidden/>
              </w:rPr>
              <w:t>16</w:t>
            </w:r>
            <w:r>
              <w:rPr>
                <w:noProof/>
                <w:webHidden/>
              </w:rPr>
              <w:fldChar w:fldCharType="end"/>
            </w:r>
          </w:hyperlink>
        </w:p>
        <w:p w14:paraId="74B4E6FF" w14:textId="77777777" w:rsidR="00615E66" w:rsidRDefault="00615E66">
          <w:pPr>
            <w:pStyle w:val="TOC1"/>
            <w:rPr>
              <w:rFonts w:eastAsiaTheme="minorEastAsia"/>
              <w:b w:val="0"/>
              <w:bCs w:val="0"/>
              <w:noProof/>
            </w:rPr>
          </w:pPr>
          <w:hyperlink w:anchor="_Toc468105074" w:history="1">
            <w:r w:rsidRPr="00F70707">
              <w:rPr>
                <w:rStyle w:val="Hyperlink"/>
                <w:noProof/>
              </w:rPr>
              <w:t>Nostalgia: a vehicle for creating a home away from home</w:t>
            </w:r>
            <w:r>
              <w:rPr>
                <w:noProof/>
                <w:webHidden/>
              </w:rPr>
              <w:tab/>
            </w:r>
            <w:r>
              <w:rPr>
                <w:noProof/>
                <w:webHidden/>
              </w:rPr>
              <w:fldChar w:fldCharType="begin"/>
            </w:r>
            <w:r>
              <w:rPr>
                <w:noProof/>
                <w:webHidden/>
              </w:rPr>
              <w:instrText xml:space="preserve"> PAGEREF _Toc468105074 \h </w:instrText>
            </w:r>
            <w:r>
              <w:rPr>
                <w:noProof/>
                <w:webHidden/>
              </w:rPr>
            </w:r>
            <w:r>
              <w:rPr>
                <w:noProof/>
                <w:webHidden/>
              </w:rPr>
              <w:fldChar w:fldCharType="separate"/>
            </w:r>
            <w:r>
              <w:rPr>
                <w:noProof/>
                <w:webHidden/>
              </w:rPr>
              <w:t>20</w:t>
            </w:r>
            <w:r>
              <w:rPr>
                <w:noProof/>
                <w:webHidden/>
              </w:rPr>
              <w:fldChar w:fldCharType="end"/>
            </w:r>
          </w:hyperlink>
        </w:p>
        <w:p w14:paraId="5B0EBD1F" w14:textId="77777777" w:rsidR="00615E66" w:rsidRDefault="00615E66">
          <w:pPr>
            <w:pStyle w:val="TOC2"/>
            <w:tabs>
              <w:tab w:val="right" w:leader="dot" w:pos="9350"/>
            </w:tabs>
            <w:rPr>
              <w:rFonts w:eastAsiaTheme="minorEastAsia"/>
              <w:b w:val="0"/>
              <w:bCs w:val="0"/>
              <w:noProof/>
              <w:sz w:val="24"/>
              <w:szCs w:val="24"/>
            </w:rPr>
          </w:pPr>
          <w:hyperlink w:anchor="_Toc468105075" w:history="1">
            <w:r w:rsidRPr="00F70707">
              <w:rPr>
                <w:rStyle w:val="Hyperlink"/>
                <w:noProof/>
              </w:rPr>
              <w:t>Value for producers and consumers</w:t>
            </w:r>
            <w:r>
              <w:rPr>
                <w:noProof/>
                <w:webHidden/>
              </w:rPr>
              <w:tab/>
            </w:r>
            <w:r>
              <w:rPr>
                <w:noProof/>
                <w:webHidden/>
              </w:rPr>
              <w:fldChar w:fldCharType="begin"/>
            </w:r>
            <w:r>
              <w:rPr>
                <w:noProof/>
                <w:webHidden/>
              </w:rPr>
              <w:instrText xml:space="preserve"> PAGEREF _Toc468105075 \h </w:instrText>
            </w:r>
            <w:r>
              <w:rPr>
                <w:noProof/>
                <w:webHidden/>
              </w:rPr>
            </w:r>
            <w:r>
              <w:rPr>
                <w:noProof/>
                <w:webHidden/>
              </w:rPr>
              <w:fldChar w:fldCharType="separate"/>
            </w:r>
            <w:r>
              <w:rPr>
                <w:noProof/>
                <w:webHidden/>
              </w:rPr>
              <w:t>21</w:t>
            </w:r>
            <w:r>
              <w:rPr>
                <w:noProof/>
                <w:webHidden/>
              </w:rPr>
              <w:fldChar w:fldCharType="end"/>
            </w:r>
          </w:hyperlink>
        </w:p>
        <w:p w14:paraId="5F7A2B19" w14:textId="77777777" w:rsidR="00615E66" w:rsidRDefault="00615E66">
          <w:pPr>
            <w:pStyle w:val="TOC1"/>
            <w:rPr>
              <w:rFonts w:eastAsiaTheme="minorEastAsia"/>
              <w:b w:val="0"/>
              <w:bCs w:val="0"/>
              <w:noProof/>
            </w:rPr>
          </w:pPr>
          <w:hyperlink w:anchor="_Toc468105076" w:history="1">
            <w:r w:rsidRPr="00F70707">
              <w:rPr>
                <w:rStyle w:val="Hyperlink"/>
                <w:noProof/>
              </w:rPr>
              <w:t>Heuristics for using nostalgia as an approach to experience design</w:t>
            </w:r>
            <w:r>
              <w:rPr>
                <w:noProof/>
                <w:webHidden/>
              </w:rPr>
              <w:tab/>
            </w:r>
            <w:r>
              <w:rPr>
                <w:noProof/>
                <w:webHidden/>
              </w:rPr>
              <w:fldChar w:fldCharType="begin"/>
            </w:r>
            <w:r>
              <w:rPr>
                <w:noProof/>
                <w:webHidden/>
              </w:rPr>
              <w:instrText xml:space="preserve"> PAGEREF _Toc468105076 \h </w:instrText>
            </w:r>
            <w:r>
              <w:rPr>
                <w:noProof/>
                <w:webHidden/>
              </w:rPr>
            </w:r>
            <w:r>
              <w:rPr>
                <w:noProof/>
                <w:webHidden/>
              </w:rPr>
              <w:fldChar w:fldCharType="separate"/>
            </w:r>
            <w:r>
              <w:rPr>
                <w:noProof/>
                <w:webHidden/>
              </w:rPr>
              <w:t>22</w:t>
            </w:r>
            <w:r>
              <w:rPr>
                <w:noProof/>
                <w:webHidden/>
              </w:rPr>
              <w:fldChar w:fldCharType="end"/>
            </w:r>
          </w:hyperlink>
        </w:p>
        <w:p w14:paraId="6CD439F1" w14:textId="77777777" w:rsidR="00615E66" w:rsidRDefault="00615E66">
          <w:pPr>
            <w:pStyle w:val="TOC2"/>
            <w:tabs>
              <w:tab w:val="right" w:leader="dot" w:pos="9350"/>
            </w:tabs>
            <w:rPr>
              <w:rFonts w:eastAsiaTheme="minorEastAsia"/>
              <w:b w:val="0"/>
              <w:bCs w:val="0"/>
              <w:noProof/>
              <w:sz w:val="24"/>
              <w:szCs w:val="24"/>
            </w:rPr>
          </w:pPr>
          <w:hyperlink w:anchor="_Toc468105077" w:history="1">
            <w:r w:rsidRPr="00F70707">
              <w:rPr>
                <w:rStyle w:val="Hyperlink"/>
                <w:noProof/>
              </w:rPr>
              <w:t>Existing heuristics</w:t>
            </w:r>
            <w:r>
              <w:rPr>
                <w:noProof/>
                <w:webHidden/>
              </w:rPr>
              <w:tab/>
            </w:r>
            <w:r>
              <w:rPr>
                <w:noProof/>
                <w:webHidden/>
              </w:rPr>
              <w:fldChar w:fldCharType="begin"/>
            </w:r>
            <w:r>
              <w:rPr>
                <w:noProof/>
                <w:webHidden/>
              </w:rPr>
              <w:instrText xml:space="preserve"> PAGEREF _Toc468105077 \h </w:instrText>
            </w:r>
            <w:r>
              <w:rPr>
                <w:noProof/>
                <w:webHidden/>
              </w:rPr>
            </w:r>
            <w:r>
              <w:rPr>
                <w:noProof/>
                <w:webHidden/>
              </w:rPr>
              <w:fldChar w:fldCharType="separate"/>
            </w:r>
            <w:r>
              <w:rPr>
                <w:noProof/>
                <w:webHidden/>
              </w:rPr>
              <w:t>23</w:t>
            </w:r>
            <w:r>
              <w:rPr>
                <w:noProof/>
                <w:webHidden/>
              </w:rPr>
              <w:fldChar w:fldCharType="end"/>
            </w:r>
          </w:hyperlink>
        </w:p>
        <w:p w14:paraId="24BFC6EB" w14:textId="77777777" w:rsidR="00615E66" w:rsidRDefault="00615E66">
          <w:pPr>
            <w:pStyle w:val="TOC3"/>
            <w:tabs>
              <w:tab w:val="right" w:leader="dot" w:pos="9350"/>
            </w:tabs>
            <w:rPr>
              <w:rFonts w:eastAsiaTheme="minorEastAsia"/>
              <w:noProof/>
              <w:sz w:val="24"/>
              <w:szCs w:val="24"/>
            </w:rPr>
          </w:pPr>
          <w:hyperlink w:anchor="_Toc468105078" w:history="1">
            <w:r w:rsidRPr="00F70707">
              <w:rPr>
                <w:rStyle w:val="Hyperlink"/>
                <w:noProof/>
              </w:rPr>
              <w:t>Goals for nostalgia in design</w:t>
            </w:r>
            <w:r>
              <w:rPr>
                <w:noProof/>
                <w:webHidden/>
              </w:rPr>
              <w:tab/>
            </w:r>
            <w:r>
              <w:rPr>
                <w:noProof/>
                <w:webHidden/>
              </w:rPr>
              <w:fldChar w:fldCharType="begin"/>
            </w:r>
            <w:r>
              <w:rPr>
                <w:noProof/>
                <w:webHidden/>
              </w:rPr>
              <w:instrText xml:space="preserve"> PAGEREF _Toc468105078 \h </w:instrText>
            </w:r>
            <w:r>
              <w:rPr>
                <w:noProof/>
                <w:webHidden/>
              </w:rPr>
            </w:r>
            <w:r>
              <w:rPr>
                <w:noProof/>
                <w:webHidden/>
              </w:rPr>
              <w:fldChar w:fldCharType="separate"/>
            </w:r>
            <w:r>
              <w:rPr>
                <w:noProof/>
                <w:webHidden/>
              </w:rPr>
              <w:t>23</w:t>
            </w:r>
            <w:r>
              <w:rPr>
                <w:noProof/>
                <w:webHidden/>
              </w:rPr>
              <w:fldChar w:fldCharType="end"/>
            </w:r>
          </w:hyperlink>
        </w:p>
        <w:p w14:paraId="6C3EDC4B" w14:textId="77777777" w:rsidR="00615E66" w:rsidRDefault="00615E66">
          <w:pPr>
            <w:pStyle w:val="TOC3"/>
            <w:tabs>
              <w:tab w:val="right" w:leader="dot" w:pos="9350"/>
            </w:tabs>
            <w:rPr>
              <w:rFonts w:eastAsiaTheme="minorEastAsia"/>
              <w:noProof/>
              <w:sz w:val="24"/>
              <w:szCs w:val="24"/>
            </w:rPr>
          </w:pPr>
          <w:hyperlink w:anchor="_Toc468105079" w:history="1">
            <w:r w:rsidRPr="00F70707">
              <w:rPr>
                <w:rStyle w:val="Hyperlink"/>
                <w:noProof/>
              </w:rPr>
              <w:t>Approaches for past experience</w:t>
            </w:r>
            <w:r>
              <w:rPr>
                <w:noProof/>
                <w:webHidden/>
              </w:rPr>
              <w:tab/>
            </w:r>
            <w:r>
              <w:rPr>
                <w:noProof/>
                <w:webHidden/>
              </w:rPr>
              <w:fldChar w:fldCharType="begin"/>
            </w:r>
            <w:r>
              <w:rPr>
                <w:noProof/>
                <w:webHidden/>
              </w:rPr>
              <w:instrText xml:space="preserve"> PAGEREF _Toc468105079 \h </w:instrText>
            </w:r>
            <w:r>
              <w:rPr>
                <w:noProof/>
                <w:webHidden/>
              </w:rPr>
            </w:r>
            <w:r>
              <w:rPr>
                <w:noProof/>
                <w:webHidden/>
              </w:rPr>
              <w:fldChar w:fldCharType="separate"/>
            </w:r>
            <w:r>
              <w:rPr>
                <w:noProof/>
                <w:webHidden/>
              </w:rPr>
              <w:t>23</w:t>
            </w:r>
            <w:r>
              <w:rPr>
                <w:noProof/>
                <w:webHidden/>
              </w:rPr>
              <w:fldChar w:fldCharType="end"/>
            </w:r>
          </w:hyperlink>
        </w:p>
        <w:p w14:paraId="4296088E" w14:textId="77777777" w:rsidR="00615E66" w:rsidRDefault="00615E66">
          <w:pPr>
            <w:pStyle w:val="TOC3"/>
            <w:tabs>
              <w:tab w:val="right" w:leader="dot" w:pos="9350"/>
            </w:tabs>
            <w:rPr>
              <w:rFonts w:eastAsiaTheme="minorEastAsia"/>
              <w:noProof/>
              <w:sz w:val="24"/>
              <w:szCs w:val="24"/>
            </w:rPr>
          </w:pPr>
          <w:hyperlink w:anchor="_Toc468105080" w:history="1">
            <w:r w:rsidRPr="00F70707">
              <w:rPr>
                <w:rStyle w:val="Hyperlink"/>
                <w:noProof/>
              </w:rPr>
              <w:t>Means of evoking a nostalgic experience</w:t>
            </w:r>
            <w:r>
              <w:rPr>
                <w:noProof/>
                <w:webHidden/>
              </w:rPr>
              <w:tab/>
            </w:r>
            <w:r>
              <w:rPr>
                <w:noProof/>
                <w:webHidden/>
              </w:rPr>
              <w:fldChar w:fldCharType="begin"/>
            </w:r>
            <w:r>
              <w:rPr>
                <w:noProof/>
                <w:webHidden/>
              </w:rPr>
              <w:instrText xml:space="preserve"> PAGEREF _Toc468105080 \h </w:instrText>
            </w:r>
            <w:r>
              <w:rPr>
                <w:noProof/>
                <w:webHidden/>
              </w:rPr>
            </w:r>
            <w:r>
              <w:rPr>
                <w:noProof/>
                <w:webHidden/>
              </w:rPr>
              <w:fldChar w:fldCharType="separate"/>
            </w:r>
            <w:r>
              <w:rPr>
                <w:noProof/>
                <w:webHidden/>
              </w:rPr>
              <w:t>24</w:t>
            </w:r>
            <w:r>
              <w:rPr>
                <w:noProof/>
                <w:webHidden/>
              </w:rPr>
              <w:fldChar w:fldCharType="end"/>
            </w:r>
          </w:hyperlink>
        </w:p>
        <w:p w14:paraId="10D30B3A" w14:textId="77777777" w:rsidR="00615E66" w:rsidRDefault="00615E66">
          <w:pPr>
            <w:pStyle w:val="TOC2"/>
            <w:tabs>
              <w:tab w:val="right" w:leader="dot" w:pos="9350"/>
            </w:tabs>
            <w:rPr>
              <w:rFonts w:eastAsiaTheme="minorEastAsia"/>
              <w:b w:val="0"/>
              <w:bCs w:val="0"/>
              <w:noProof/>
              <w:sz w:val="24"/>
              <w:szCs w:val="24"/>
            </w:rPr>
          </w:pPr>
          <w:hyperlink w:anchor="_Toc468105081" w:history="1">
            <w:r w:rsidRPr="00F70707">
              <w:rPr>
                <w:rStyle w:val="Hyperlink"/>
                <w:noProof/>
              </w:rPr>
              <w:t>Proposed Metaheuristic</w:t>
            </w:r>
            <w:r>
              <w:rPr>
                <w:noProof/>
                <w:webHidden/>
              </w:rPr>
              <w:tab/>
            </w:r>
            <w:r>
              <w:rPr>
                <w:noProof/>
                <w:webHidden/>
              </w:rPr>
              <w:fldChar w:fldCharType="begin"/>
            </w:r>
            <w:r>
              <w:rPr>
                <w:noProof/>
                <w:webHidden/>
              </w:rPr>
              <w:instrText xml:space="preserve"> PAGEREF _Toc468105081 \h </w:instrText>
            </w:r>
            <w:r>
              <w:rPr>
                <w:noProof/>
                <w:webHidden/>
              </w:rPr>
            </w:r>
            <w:r>
              <w:rPr>
                <w:noProof/>
                <w:webHidden/>
              </w:rPr>
              <w:fldChar w:fldCharType="separate"/>
            </w:r>
            <w:r>
              <w:rPr>
                <w:noProof/>
                <w:webHidden/>
              </w:rPr>
              <w:t>25</w:t>
            </w:r>
            <w:r>
              <w:rPr>
                <w:noProof/>
                <w:webHidden/>
              </w:rPr>
              <w:fldChar w:fldCharType="end"/>
            </w:r>
          </w:hyperlink>
        </w:p>
        <w:p w14:paraId="0B62692B" w14:textId="77777777" w:rsidR="00615E66" w:rsidRDefault="00615E66">
          <w:pPr>
            <w:pStyle w:val="TOC2"/>
            <w:tabs>
              <w:tab w:val="right" w:leader="dot" w:pos="9350"/>
            </w:tabs>
            <w:rPr>
              <w:rFonts w:eastAsiaTheme="minorEastAsia"/>
              <w:b w:val="0"/>
              <w:bCs w:val="0"/>
              <w:noProof/>
              <w:sz w:val="24"/>
              <w:szCs w:val="24"/>
            </w:rPr>
          </w:pPr>
          <w:hyperlink w:anchor="_Toc468105082" w:history="1">
            <w:r w:rsidRPr="00F70707">
              <w:rPr>
                <w:rStyle w:val="Hyperlink"/>
                <w:noProof/>
              </w:rPr>
              <w:t>Critique of Existing Heuristics</w:t>
            </w:r>
            <w:r>
              <w:rPr>
                <w:noProof/>
                <w:webHidden/>
              </w:rPr>
              <w:tab/>
            </w:r>
            <w:r>
              <w:rPr>
                <w:noProof/>
                <w:webHidden/>
              </w:rPr>
              <w:fldChar w:fldCharType="begin"/>
            </w:r>
            <w:r>
              <w:rPr>
                <w:noProof/>
                <w:webHidden/>
              </w:rPr>
              <w:instrText xml:space="preserve"> PAGEREF _Toc468105082 \h </w:instrText>
            </w:r>
            <w:r>
              <w:rPr>
                <w:noProof/>
                <w:webHidden/>
              </w:rPr>
            </w:r>
            <w:r>
              <w:rPr>
                <w:noProof/>
                <w:webHidden/>
              </w:rPr>
              <w:fldChar w:fldCharType="separate"/>
            </w:r>
            <w:r>
              <w:rPr>
                <w:noProof/>
                <w:webHidden/>
              </w:rPr>
              <w:t>26</w:t>
            </w:r>
            <w:r>
              <w:rPr>
                <w:noProof/>
                <w:webHidden/>
              </w:rPr>
              <w:fldChar w:fldCharType="end"/>
            </w:r>
          </w:hyperlink>
        </w:p>
        <w:p w14:paraId="596959D5" w14:textId="77777777" w:rsidR="00615E66" w:rsidRDefault="00615E66">
          <w:pPr>
            <w:pStyle w:val="TOC2"/>
            <w:tabs>
              <w:tab w:val="right" w:leader="dot" w:pos="9350"/>
            </w:tabs>
            <w:rPr>
              <w:rFonts w:eastAsiaTheme="minorEastAsia"/>
              <w:b w:val="0"/>
              <w:bCs w:val="0"/>
              <w:noProof/>
              <w:sz w:val="24"/>
              <w:szCs w:val="24"/>
            </w:rPr>
          </w:pPr>
          <w:hyperlink w:anchor="_Toc468105083" w:history="1">
            <w:r w:rsidRPr="00F70707">
              <w:rPr>
                <w:rStyle w:val="Hyperlink"/>
                <w:noProof/>
              </w:rPr>
              <w:t>An Alternative Heuristic</w:t>
            </w:r>
            <w:r>
              <w:rPr>
                <w:noProof/>
                <w:webHidden/>
              </w:rPr>
              <w:tab/>
            </w:r>
            <w:r>
              <w:rPr>
                <w:noProof/>
                <w:webHidden/>
              </w:rPr>
              <w:fldChar w:fldCharType="begin"/>
            </w:r>
            <w:r>
              <w:rPr>
                <w:noProof/>
                <w:webHidden/>
              </w:rPr>
              <w:instrText xml:space="preserve"> PAGEREF _Toc468105083 \h </w:instrText>
            </w:r>
            <w:r>
              <w:rPr>
                <w:noProof/>
                <w:webHidden/>
              </w:rPr>
            </w:r>
            <w:r>
              <w:rPr>
                <w:noProof/>
                <w:webHidden/>
              </w:rPr>
              <w:fldChar w:fldCharType="separate"/>
            </w:r>
            <w:r>
              <w:rPr>
                <w:noProof/>
                <w:webHidden/>
              </w:rPr>
              <w:t>27</w:t>
            </w:r>
            <w:r>
              <w:rPr>
                <w:noProof/>
                <w:webHidden/>
              </w:rPr>
              <w:fldChar w:fldCharType="end"/>
            </w:r>
          </w:hyperlink>
        </w:p>
        <w:p w14:paraId="39A81799" w14:textId="77777777" w:rsidR="00615E66" w:rsidRDefault="00615E66">
          <w:pPr>
            <w:pStyle w:val="TOC1"/>
            <w:rPr>
              <w:rFonts w:eastAsiaTheme="minorEastAsia"/>
              <w:b w:val="0"/>
              <w:bCs w:val="0"/>
              <w:noProof/>
            </w:rPr>
          </w:pPr>
          <w:hyperlink w:anchor="_Toc468105084" w:history="1">
            <w:r w:rsidRPr="00F70707">
              <w:rPr>
                <w:rStyle w:val="Hyperlink"/>
                <w:noProof/>
              </w:rPr>
              <w:t>Workshop for embedding nostalgia in experience design</w:t>
            </w:r>
            <w:r>
              <w:rPr>
                <w:noProof/>
                <w:webHidden/>
              </w:rPr>
              <w:tab/>
            </w:r>
            <w:r>
              <w:rPr>
                <w:noProof/>
                <w:webHidden/>
              </w:rPr>
              <w:fldChar w:fldCharType="begin"/>
            </w:r>
            <w:r>
              <w:rPr>
                <w:noProof/>
                <w:webHidden/>
              </w:rPr>
              <w:instrText xml:space="preserve"> PAGEREF _Toc468105084 \h </w:instrText>
            </w:r>
            <w:r>
              <w:rPr>
                <w:noProof/>
                <w:webHidden/>
              </w:rPr>
            </w:r>
            <w:r>
              <w:rPr>
                <w:noProof/>
                <w:webHidden/>
              </w:rPr>
              <w:fldChar w:fldCharType="separate"/>
            </w:r>
            <w:r>
              <w:rPr>
                <w:noProof/>
                <w:webHidden/>
              </w:rPr>
              <w:t>31</w:t>
            </w:r>
            <w:r>
              <w:rPr>
                <w:noProof/>
                <w:webHidden/>
              </w:rPr>
              <w:fldChar w:fldCharType="end"/>
            </w:r>
          </w:hyperlink>
        </w:p>
        <w:p w14:paraId="009E0C8C" w14:textId="77777777" w:rsidR="00615E66" w:rsidRDefault="00615E66">
          <w:pPr>
            <w:pStyle w:val="TOC2"/>
            <w:tabs>
              <w:tab w:val="right" w:leader="dot" w:pos="9350"/>
            </w:tabs>
            <w:rPr>
              <w:rFonts w:eastAsiaTheme="minorEastAsia"/>
              <w:b w:val="0"/>
              <w:bCs w:val="0"/>
              <w:noProof/>
              <w:sz w:val="24"/>
              <w:szCs w:val="24"/>
            </w:rPr>
          </w:pPr>
          <w:hyperlink w:anchor="_Toc468105085" w:history="1">
            <w:r w:rsidRPr="00F70707">
              <w:rPr>
                <w:rStyle w:val="Hyperlink"/>
                <w:noProof/>
              </w:rPr>
              <w:t>Workshop activities</w:t>
            </w:r>
            <w:r>
              <w:rPr>
                <w:noProof/>
                <w:webHidden/>
              </w:rPr>
              <w:tab/>
            </w:r>
            <w:r>
              <w:rPr>
                <w:noProof/>
                <w:webHidden/>
              </w:rPr>
              <w:fldChar w:fldCharType="begin"/>
            </w:r>
            <w:r>
              <w:rPr>
                <w:noProof/>
                <w:webHidden/>
              </w:rPr>
              <w:instrText xml:space="preserve"> PAGEREF _Toc468105085 \h </w:instrText>
            </w:r>
            <w:r>
              <w:rPr>
                <w:noProof/>
                <w:webHidden/>
              </w:rPr>
            </w:r>
            <w:r>
              <w:rPr>
                <w:noProof/>
                <w:webHidden/>
              </w:rPr>
              <w:fldChar w:fldCharType="separate"/>
            </w:r>
            <w:r>
              <w:rPr>
                <w:noProof/>
                <w:webHidden/>
              </w:rPr>
              <w:t>31</w:t>
            </w:r>
            <w:r>
              <w:rPr>
                <w:noProof/>
                <w:webHidden/>
              </w:rPr>
              <w:fldChar w:fldCharType="end"/>
            </w:r>
          </w:hyperlink>
        </w:p>
        <w:p w14:paraId="4A5400AB" w14:textId="77777777" w:rsidR="00615E66" w:rsidRDefault="00615E66">
          <w:pPr>
            <w:pStyle w:val="TOC2"/>
            <w:tabs>
              <w:tab w:val="right" w:leader="dot" w:pos="9350"/>
            </w:tabs>
            <w:rPr>
              <w:rFonts w:eastAsiaTheme="minorEastAsia"/>
              <w:b w:val="0"/>
              <w:bCs w:val="0"/>
              <w:noProof/>
              <w:sz w:val="24"/>
              <w:szCs w:val="24"/>
            </w:rPr>
          </w:pPr>
          <w:hyperlink w:anchor="_Toc468105086" w:history="1">
            <w:r w:rsidRPr="00F70707">
              <w:rPr>
                <w:rStyle w:val="Hyperlink"/>
                <w:noProof/>
              </w:rPr>
              <w:t>Themes generated through conversation</w:t>
            </w:r>
            <w:r>
              <w:rPr>
                <w:noProof/>
                <w:webHidden/>
              </w:rPr>
              <w:tab/>
            </w:r>
            <w:r>
              <w:rPr>
                <w:noProof/>
                <w:webHidden/>
              </w:rPr>
              <w:fldChar w:fldCharType="begin"/>
            </w:r>
            <w:r>
              <w:rPr>
                <w:noProof/>
                <w:webHidden/>
              </w:rPr>
              <w:instrText xml:space="preserve"> PAGEREF _Toc468105086 \h </w:instrText>
            </w:r>
            <w:r>
              <w:rPr>
                <w:noProof/>
                <w:webHidden/>
              </w:rPr>
            </w:r>
            <w:r>
              <w:rPr>
                <w:noProof/>
                <w:webHidden/>
              </w:rPr>
              <w:fldChar w:fldCharType="separate"/>
            </w:r>
            <w:r>
              <w:rPr>
                <w:noProof/>
                <w:webHidden/>
              </w:rPr>
              <w:t>35</w:t>
            </w:r>
            <w:r>
              <w:rPr>
                <w:noProof/>
                <w:webHidden/>
              </w:rPr>
              <w:fldChar w:fldCharType="end"/>
            </w:r>
          </w:hyperlink>
        </w:p>
        <w:p w14:paraId="13AA879A" w14:textId="77777777" w:rsidR="00615E66" w:rsidRDefault="00615E66">
          <w:pPr>
            <w:pStyle w:val="TOC2"/>
            <w:tabs>
              <w:tab w:val="right" w:leader="dot" w:pos="9350"/>
            </w:tabs>
            <w:rPr>
              <w:rFonts w:eastAsiaTheme="minorEastAsia"/>
              <w:b w:val="0"/>
              <w:bCs w:val="0"/>
              <w:noProof/>
              <w:sz w:val="24"/>
              <w:szCs w:val="24"/>
            </w:rPr>
          </w:pPr>
          <w:hyperlink w:anchor="_Toc468105087" w:history="1">
            <w:r w:rsidRPr="00F70707">
              <w:rPr>
                <w:rStyle w:val="Hyperlink"/>
                <w:noProof/>
              </w:rPr>
              <w:t>Ideas for experiencing food differently</w:t>
            </w:r>
            <w:r>
              <w:rPr>
                <w:noProof/>
                <w:webHidden/>
              </w:rPr>
              <w:tab/>
            </w:r>
            <w:r>
              <w:rPr>
                <w:noProof/>
                <w:webHidden/>
              </w:rPr>
              <w:fldChar w:fldCharType="begin"/>
            </w:r>
            <w:r>
              <w:rPr>
                <w:noProof/>
                <w:webHidden/>
              </w:rPr>
              <w:instrText xml:space="preserve"> PAGEREF _Toc468105087 \h </w:instrText>
            </w:r>
            <w:r>
              <w:rPr>
                <w:noProof/>
                <w:webHidden/>
              </w:rPr>
            </w:r>
            <w:r>
              <w:rPr>
                <w:noProof/>
                <w:webHidden/>
              </w:rPr>
              <w:fldChar w:fldCharType="separate"/>
            </w:r>
            <w:r>
              <w:rPr>
                <w:noProof/>
                <w:webHidden/>
              </w:rPr>
              <w:t>38</w:t>
            </w:r>
            <w:r>
              <w:rPr>
                <w:noProof/>
                <w:webHidden/>
              </w:rPr>
              <w:fldChar w:fldCharType="end"/>
            </w:r>
          </w:hyperlink>
        </w:p>
        <w:p w14:paraId="1020D7F8" w14:textId="77777777" w:rsidR="00615E66" w:rsidRDefault="00615E66">
          <w:pPr>
            <w:pStyle w:val="TOC2"/>
            <w:tabs>
              <w:tab w:val="right" w:leader="dot" w:pos="9350"/>
            </w:tabs>
            <w:rPr>
              <w:rFonts w:eastAsiaTheme="minorEastAsia"/>
              <w:b w:val="0"/>
              <w:bCs w:val="0"/>
              <w:noProof/>
              <w:sz w:val="24"/>
              <w:szCs w:val="24"/>
            </w:rPr>
          </w:pPr>
          <w:hyperlink w:anchor="_Toc468105088" w:history="1">
            <w:r w:rsidRPr="00F70707">
              <w:rPr>
                <w:rStyle w:val="Hyperlink"/>
                <w:noProof/>
              </w:rPr>
              <w:t>Feedback and Reflection</w:t>
            </w:r>
            <w:r>
              <w:rPr>
                <w:noProof/>
                <w:webHidden/>
              </w:rPr>
              <w:tab/>
            </w:r>
            <w:r>
              <w:rPr>
                <w:noProof/>
                <w:webHidden/>
              </w:rPr>
              <w:fldChar w:fldCharType="begin"/>
            </w:r>
            <w:r>
              <w:rPr>
                <w:noProof/>
                <w:webHidden/>
              </w:rPr>
              <w:instrText xml:space="preserve"> PAGEREF _Toc468105088 \h </w:instrText>
            </w:r>
            <w:r>
              <w:rPr>
                <w:noProof/>
                <w:webHidden/>
              </w:rPr>
            </w:r>
            <w:r>
              <w:rPr>
                <w:noProof/>
                <w:webHidden/>
              </w:rPr>
              <w:fldChar w:fldCharType="separate"/>
            </w:r>
            <w:r>
              <w:rPr>
                <w:noProof/>
                <w:webHidden/>
              </w:rPr>
              <w:t>40</w:t>
            </w:r>
            <w:r>
              <w:rPr>
                <w:noProof/>
                <w:webHidden/>
              </w:rPr>
              <w:fldChar w:fldCharType="end"/>
            </w:r>
          </w:hyperlink>
        </w:p>
        <w:p w14:paraId="570A0156" w14:textId="77777777" w:rsidR="00615E66" w:rsidRDefault="00615E66">
          <w:pPr>
            <w:pStyle w:val="TOC3"/>
            <w:tabs>
              <w:tab w:val="right" w:leader="dot" w:pos="9350"/>
            </w:tabs>
            <w:rPr>
              <w:rFonts w:eastAsiaTheme="minorEastAsia"/>
              <w:noProof/>
              <w:sz w:val="24"/>
              <w:szCs w:val="24"/>
            </w:rPr>
          </w:pPr>
          <w:hyperlink w:anchor="_Toc468105089" w:history="1">
            <w:r w:rsidRPr="00F70707">
              <w:rPr>
                <w:rStyle w:val="Hyperlink"/>
                <w:noProof/>
              </w:rPr>
              <w:t>Nostalgia as a design approach</w:t>
            </w:r>
            <w:r>
              <w:rPr>
                <w:noProof/>
                <w:webHidden/>
              </w:rPr>
              <w:tab/>
            </w:r>
            <w:r>
              <w:rPr>
                <w:noProof/>
                <w:webHidden/>
              </w:rPr>
              <w:fldChar w:fldCharType="begin"/>
            </w:r>
            <w:r>
              <w:rPr>
                <w:noProof/>
                <w:webHidden/>
              </w:rPr>
              <w:instrText xml:space="preserve"> PAGEREF _Toc468105089 \h </w:instrText>
            </w:r>
            <w:r>
              <w:rPr>
                <w:noProof/>
                <w:webHidden/>
              </w:rPr>
            </w:r>
            <w:r>
              <w:rPr>
                <w:noProof/>
                <w:webHidden/>
              </w:rPr>
              <w:fldChar w:fldCharType="separate"/>
            </w:r>
            <w:r>
              <w:rPr>
                <w:noProof/>
                <w:webHidden/>
              </w:rPr>
              <w:t>40</w:t>
            </w:r>
            <w:r>
              <w:rPr>
                <w:noProof/>
                <w:webHidden/>
              </w:rPr>
              <w:fldChar w:fldCharType="end"/>
            </w:r>
          </w:hyperlink>
        </w:p>
        <w:p w14:paraId="35E21B95" w14:textId="77777777" w:rsidR="00615E66" w:rsidRDefault="00615E66">
          <w:pPr>
            <w:pStyle w:val="TOC3"/>
            <w:tabs>
              <w:tab w:val="right" w:leader="dot" w:pos="9350"/>
            </w:tabs>
            <w:rPr>
              <w:rFonts w:eastAsiaTheme="minorEastAsia"/>
              <w:noProof/>
              <w:sz w:val="24"/>
              <w:szCs w:val="24"/>
            </w:rPr>
          </w:pPr>
          <w:hyperlink w:anchor="_Toc468105090" w:history="1">
            <w:r w:rsidRPr="00F70707">
              <w:rPr>
                <w:rStyle w:val="Hyperlink"/>
                <w:noProof/>
              </w:rPr>
              <w:t>Framing of workshop</w:t>
            </w:r>
            <w:r>
              <w:rPr>
                <w:noProof/>
                <w:webHidden/>
              </w:rPr>
              <w:tab/>
            </w:r>
            <w:r>
              <w:rPr>
                <w:noProof/>
                <w:webHidden/>
              </w:rPr>
              <w:fldChar w:fldCharType="begin"/>
            </w:r>
            <w:r>
              <w:rPr>
                <w:noProof/>
                <w:webHidden/>
              </w:rPr>
              <w:instrText xml:space="preserve"> PAGEREF _Toc468105090 \h </w:instrText>
            </w:r>
            <w:r>
              <w:rPr>
                <w:noProof/>
                <w:webHidden/>
              </w:rPr>
            </w:r>
            <w:r>
              <w:rPr>
                <w:noProof/>
                <w:webHidden/>
              </w:rPr>
              <w:fldChar w:fldCharType="separate"/>
            </w:r>
            <w:r>
              <w:rPr>
                <w:noProof/>
                <w:webHidden/>
              </w:rPr>
              <w:t>41</w:t>
            </w:r>
            <w:r>
              <w:rPr>
                <w:noProof/>
                <w:webHidden/>
              </w:rPr>
              <w:fldChar w:fldCharType="end"/>
            </w:r>
          </w:hyperlink>
        </w:p>
        <w:p w14:paraId="3E48E6B7" w14:textId="77777777" w:rsidR="00615E66" w:rsidRDefault="00615E66">
          <w:pPr>
            <w:pStyle w:val="TOC3"/>
            <w:tabs>
              <w:tab w:val="right" w:leader="dot" w:pos="9350"/>
            </w:tabs>
            <w:rPr>
              <w:rFonts w:eastAsiaTheme="minorEastAsia"/>
              <w:noProof/>
              <w:sz w:val="24"/>
              <w:szCs w:val="24"/>
            </w:rPr>
          </w:pPr>
          <w:hyperlink w:anchor="_Toc468105091" w:history="1">
            <w:r w:rsidRPr="00F70707">
              <w:rPr>
                <w:rStyle w:val="Hyperlink"/>
                <w:noProof/>
              </w:rPr>
              <w:t>Workshop activities and process</w:t>
            </w:r>
            <w:r>
              <w:rPr>
                <w:noProof/>
                <w:webHidden/>
              </w:rPr>
              <w:tab/>
            </w:r>
            <w:r>
              <w:rPr>
                <w:noProof/>
                <w:webHidden/>
              </w:rPr>
              <w:fldChar w:fldCharType="begin"/>
            </w:r>
            <w:r>
              <w:rPr>
                <w:noProof/>
                <w:webHidden/>
              </w:rPr>
              <w:instrText xml:space="preserve"> PAGEREF _Toc468105091 \h </w:instrText>
            </w:r>
            <w:r>
              <w:rPr>
                <w:noProof/>
                <w:webHidden/>
              </w:rPr>
            </w:r>
            <w:r>
              <w:rPr>
                <w:noProof/>
                <w:webHidden/>
              </w:rPr>
              <w:fldChar w:fldCharType="separate"/>
            </w:r>
            <w:r>
              <w:rPr>
                <w:noProof/>
                <w:webHidden/>
              </w:rPr>
              <w:t>42</w:t>
            </w:r>
            <w:r>
              <w:rPr>
                <w:noProof/>
                <w:webHidden/>
              </w:rPr>
              <w:fldChar w:fldCharType="end"/>
            </w:r>
          </w:hyperlink>
        </w:p>
        <w:p w14:paraId="0DC7CE2E" w14:textId="77777777" w:rsidR="00615E66" w:rsidRDefault="00615E66">
          <w:pPr>
            <w:pStyle w:val="TOC3"/>
            <w:tabs>
              <w:tab w:val="right" w:leader="dot" w:pos="9350"/>
            </w:tabs>
            <w:rPr>
              <w:rFonts w:eastAsiaTheme="minorEastAsia"/>
              <w:noProof/>
              <w:sz w:val="24"/>
              <w:szCs w:val="24"/>
            </w:rPr>
          </w:pPr>
          <w:hyperlink w:anchor="_Toc468105092" w:history="1">
            <w:r w:rsidRPr="00F70707">
              <w:rPr>
                <w:rStyle w:val="Hyperlink"/>
                <w:noProof/>
              </w:rPr>
              <w:t>Overall impact</w:t>
            </w:r>
            <w:r>
              <w:rPr>
                <w:noProof/>
                <w:webHidden/>
              </w:rPr>
              <w:tab/>
            </w:r>
            <w:r>
              <w:rPr>
                <w:noProof/>
                <w:webHidden/>
              </w:rPr>
              <w:fldChar w:fldCharType="begin"/>
            </w:r>
            <w:r>
              <w:rPr>
                <w:noProof/>
                <w:webHidden/>
              </w:rPr>
              <w:instrText xml:space="preserve"> PAGEREF _Toc468105092 \h </w:instrText>
            </w:r>
            <w:r>
              <w:rPr>
                <w:noProof/>
                <w:webHidden/>
              </w:rPr>
            </w:r>
            <w:r>
              <w:rPr>
                <w:noProof/>
                <w:webHidden/>
              </w:rPr>
              <w:fldChar w:fldCharType="separate"/>
            </w:r>
            <w:r>
              <w:rPr>
                <w:noProof/>
                <w:webHidden/>
              </w:rPr>
              <w:t>43</w:t>
            </w:r>
            <w:r>
              <w:rPr>
                <w:noProof/>
                <w:webHidden/>
              </w:rPr>
              <w:fldChar w:fldCharType="end"/>
            </w:r>
          </w:hyperlink>
        </w:p>
        <w:p w14:paraId="453D6A11" w14:textId="77777777" w:rsidR="00615E66" w:rsidRDefault="00615E66">
          <w:pPr>
            <w:pStyle w:val="TOC1"/>
            <w:rPr>
              <w:rFonts w:eastAsiaTheme="minorEastAsia"/>
              <w:b w:val="0"/>
              <w:bCs w:val="0"/>
              <w:noProof/>
            </w:rPr>
          </w:pPr>
          <w:hyperlink w:anchor="_Toc468105093" w:history="1">
            <w:r w:rsidRPr="00F70707">
              <w:rPr>
                <w:rStyle w:val="Hyperlink"/>
                <w:noProof/>
              </w:rPr>
              <w:t>Ethics of nostalgia</w:t>
            </w:r>
            <w:r>
              <w:rPr>
                <w:noProof/>
                <w:webHidden/>
              </w:rPr>
              <w:tab/>
            </w:r>
            <w:r>
              <w:rPr>
                <w:noProof/>
                <w:webHidden/>
              </w:rPr>
              <w:fldChar w:fldCharType="begin"/>
            </w:r>
            <w:r>
              <w:rPr>
                <w:noProof/>
                <w:webHidden/>
              </w:rPr>
              <w:instrText xml:space="preserve"> PAGEREF _Toc468105093 \h </w:instrText>
            </w:r>
            <w:r>
              <w:rPr>
                <w:noProof/>
                <w:webHidden/>
              </w:rPr>
            </w:r>
            <w:r>
              <w:rPr>
                <w:noProof/>
                <w:webHidden/>
              </w:rPr>
              <w:fldChar w:fldCharType="separate"/>
            </w:r>
            <w:r>
              <w:rPr>
                <w:noProof/>
                <w:webHidden/>
              </w:rPr>
              <w:t>43</w:t>
            </w:r>
            <w:r>
              <w:rPr>
                <w:noProof/>
                <w:webHidden/>
              </w:rPr>
              <w:fldChar w:fldCharType="end"/>
            </w:r>
          </w:hyperlink>
        </w:p>
        <w:p w14:paraId="601AE038" w14:textId="77777777" w:rsidR="00615E66" w:rsidRDefault="00615E66">
          <w:pPr>
            <w:pStyle w:val="TOC1"/>
            <w:rPr>
              <w:rFonts w:eastAsiaTheme="minorEastAsia"/>
              <w:b w:val="0"/>
              <w:bCs w:val="0"/>
              <w:noProof/>
            </w:rPr>
          </w:pPr>
          <w:hyperlink w:anchor="_Toc468105094" w:history="1">
            <w:r w:rsidRPr="00F70707">
              <w:rPr>
                <w:rStyle w:val="Hyperlink"/>
                <w:noProof/>
              </w:rPr>
              <w:t>Conclusion</w:t>
            </w:r>
            <w:r>
              <w:rPr>
                <w:noProof/>
                <w:webHidden/>
              </w:rPr>
              <w:tab/>
            </w:r>
            <w:r>
              <w:rPr>
                <w:noProof/>
                <w:webHidden/>
              </w:rPr>
              <w:fldChar w:fldCharType="begin"/>
            </w:r>
            <w:r>
              <w:rPr>
                <w:noProof/>
                <w:webHidden/>
              </w:rPr>
              <w:instrText xml:space="preserve"> PAGEREF _Toc468105094 \h </w:instrText>
            </w:r>
            <w:r>
              <w:rPr>
                <w:noProof/>
                <w:webHidden/>
              </w:rPr>
            </w:r>
            <w:r>
              <w:rPr>
                <w:noProof/>
                <w:webHidden/>
              </w:rPr>
              <w:fldChar w:fldCharType="separate"/>
            </w:r>
            <w:r>
              <w:rPr>
                <w:noProof/>
                <w:webHidden/>
              </w:rPr>
              <w:t>45</w:t>
            </w:r>
            <w:r>
              <w:rPr>
                <w:noProof/>
                <w:webHidden/>
              </w:rPr>
              <w:fldChar w:fldCharType="end"/>
            </w:r>
          </w:hyperlink>
        </w:p>
        <w:p w14:paraId="0218C094" w14:textId="77777777" w:rsidR="00615E66" w:rsidRDefault="00615E66">
          <w:pPr>
            <w:pStyle w:val="TOC1"/>
            <w:rPr>
              <w:rFonts w:eastAsiaTheme="minorEastAsia"/>
              <w:b w:val="0"/>
              <w:bCs w:val="0"/>
              <w:noProof/>
            </w:rPr>
          </w:pPr>
          <w:hyperlink w:anchor="_Toc468105095" w:history="1">
            <w:r w:rsidRPr="00F70707">
              <w:rPr>
                <w:rStyle w:val="Hyperlink"/>
                <w:noProof/>
              </w:rPr>
              <w:t>Social Implications</w:t>
            </w:r>
            <w:r>
              <w:rPr>
                <w:noProof/>
                <w:webHidden/>
              </w:rPr>
              <w:tab/>
            </w:r>
            <w:r>
              <w:rPr>
                <w:noProof/>
                <w:webHidden/>
              </w:rPr>
              <w:fldChar w:fldCharType="begin"/>
            </w:r>
            <w:r>
              <w:rPr>
                <w:noProof/>
                <w:webHidden/>
              </w:rPr>
              <w:instrText xml:space="preserve"> PAGEREF _Toc468105095 \h </w:instrText>
            </w:r>
            <w:r>
              <w:rPr>
                <w:noProof/>
                <w:webHidden/>
              </w:rPr>
            </w:r>
            <w:r>
              <w:rPr>
                <w:noProof/>
                <w:webHidden/>
              </w:rPr>
              <w:fldChar w:fldCharType="separate"/>
            </w:r>
            <w:r>
              <w:rPr>
                <w:noProof/>
                <w:webHidden/>
              </w:rPr>
              <w:t>46</w:t>
            </w:r>
            <w:r>
              <w:rPr>
                <w:noProof/>
                <w:webHidden/>
              </w:rPr>
              <w:fldChar w:fldCharType="end"/>
            </w:r>
          </w:hyperlink>
        </w:p>
        <w:p w14:paraId="0AA0A764" w14:textId="77777777" w:rsidR="00615E66" w:rsidRDefault="00615E66">
          <w:pPr>
            <w:pStyle w:val="TOC1"/>
            <w:rPr>
              <w:rFonts w:eastAsiaTheme="minorEastAsia"/>
              <w:b w:val="0"/>
              <w:bCs w:val="0"/>
              <w:noProof/>
            </w:rPr>
          </w:pPr>
          <w:hyperlink w:anchor="_Toc468105096" w:history="1">
            <w:r w:rsidRPr="00F70707">
              <w:rPr>
                <w:rStyle w:val="Hyperlink"/>
                <w:noProof/>
              </w:rPr>
              <w:t>Next steps</w:t>
            </w:r>
            <w:r>
              <w:rPr>
                <w:noProof/>
                <w:webHidden/>
              </w:rPr>
              <w:tab/>
            </w:r>
            <w:r>
              <w:rPr>
                <w:noProof/>
                <w:webHidden/>
              </w:rPr>
              <w:fldChar w:fldCharType="begin"/>
            </w:r>
            <w:r>
              <w:rPr>
                <w:noProof/>
                <w:webHidden/>
              </w:rPr>
              <w:instrText xml:space="preserve"> PAGEREF _Toc468105096 \h </w:instrText>
            </w:r>
            <w:r>
              <w:rPr>
                <w:noProof/>
                <w:webHidden/>
              </w:rPr>
            </w:r>
            <w:r>
              <w:rPr>
                <w:noProof/>
                <w:webHidden/>
              </w:rPr>
              <w:fldChar w:fldCharType="separate"/>
            </w:r>
            <w:r>
              <w:rPr>
                <w:noProof/>
                <w:webHidden/>
              </w:rPr>
              <w:t>46</w:t>
            </w:r>
            <w:r>
              <w:rPr>
                <w:noProof/>
                <w:webHidden/>
              </w:rPr>
              <w:fldChar w:fldCharType="end"/>
            </w:r>
          </w:hyperlink>
        </w:p>
        <w:p w14:paraId="50424E98" w14:textId="77777777" w:rsidR="00615E66" w:rsidRDefault="00615E66">
          <w:pPr>
            <w:pStyle w:val="TOC2"/>
            <w:tabs>
              <w:tab w:val="right" w:leader="dot" w:pos="9350"/>
            </w:tabs>
            <w:rPr>
              <w:rFonts w:eastAsiaTheme="minorEastAsia"/>
              <w:b w:val="0"/>
              <w:bCs w:val="0"/>
              <w:noProof/>
              <w:sz w:val="24"/>
              <w:szCs w:val="24"/>
            </w:rPr>
          </w:pPr>
          <w:hyperlink w:anchor="_Toc468105097" w:history="1">
            <w:r w:rsidRPr="00F70707">
              <w:rPr>
                <w:rStyle w:val="Hyperlink"/>
                <w:noProof/>
              </w:rPr>
              <w:t>Game: “Thing from the past”</w:t>
            </w:r>
            <w:r>
              <w:rPr>
                <w:noProof/>
                <w:webHidden/>
              </w:rPr>
              <w:tab/>
            </w:r>
            <w:r>
              <w:rPr>
                <w:noProof/>
                <w:webHidden/>
              </w:rPr>
              <w:fldChar w:fldCharType="begin"/>
            </w:r>
            <w:r>
              <w:rPr>
                <w:noProof/>
                <w:webHidden/>
              </w:rPr>
              <w:instrText xml:space="preserve"> PAGEREF _Toc468105097 \h </w:instrText>
            </w:r>
            <w:r>
              <w:rPr>
                <w:noProof/>
                <w:webHidden/>
              </w:rPr>
            </w:r>
            <w:r>
              <w:rPr>
                <w:noProof/>
                <w:webHidden/>
              </w:rPr>
              <w:fldChar w:fldCharType="separate"/>
            </w:r>
            <w:r>
              <w:rPr>
                <w:noProof/>
                <w:webHidden/>
              </w:rPr>
              <w:t>47</w:t>
            </w:r>
            <w:r>
              <w:rPr>
                <w:noProof/>
                <w:webHidden/>
              </w:rPr>
              <w:fldChar w:fldCharType="end"/>
            </w:r>
          </w:hyperlink>
        </w:p>
        <w:p w14:paraId="1ACDEE96" w14:textId="77777777" w:rsidR="00615E66" w:rsidRDefault="00615E66">
          <w:pPr>
            <w:pStyle w:val="TOC1"/>
            <w:rPr>
              <w:rFonts w:eastAsiaTheme="minorEastAsia"/>
              <w:b w:val="0"/>
              <w:bCs w:val="0"/>
              <w:noProof/>
            </w:rPr>
          </w:pPr>
          <w:hyperlink w:anchor="_Toc468105098" w:history="1">
            <w:r w:rsidRPr="00F70707">
              <w:rPr>
                <w:rStyle w:val="Hyperlink"/>
                <w:noProof/>
              </w:rPr>
              <w:t>Bibliography</w:t>
            </w:r>
            <w:r>
              <w:rPr>
                <w:noProof/>
                <w:webHidden/>
              </w:rPr>
              <w:tab/>
            </w:r>
            <w:r>
              <w:rPr>
                <w:noProof/>
                <w:webHidden/>
              </w:rPr>
              <w:fldChar w:fldCharType="begin"/>
            </w:r>
            <w:r>
              <w:rPr>
                <w:noProof/>
                <w:webHidden/>
              </w:rPr>
              <w:instrText xml:space="preserve"> PAGEREF _Toc468105098 \h </w:instrText>
            </w:r>
            <w:r>
              <w:rPr>
                <w:noProof/>
                <w:webHidden/>
              </w:rPr>
            </w:r>
            <w:r>
              <w:rPr>
                <w:noProof/>
                <w:webHidden/>
              </w:rPr>
              <w:fldChar w:fldCharType="separate"/>
            </w:r>
            <w:r>
              <w:rPr>
                <w:noProof/>
                <w:webHidden/>
              </w:rPr>
              <w:t>49</w:t>
            </w:r>
            <w:r>
              <w:rPr>
                <w:noProof/>
                <w:webHidden/>
              </w:rPr>
              <w:fldChar w:fldCharType="end"/>
            </w:r>
          </w:hyperlink>
        </w:p>
        <w:p w14:paraId="74636B29" w14:textId="611C507E" w:rsidR="00F029AB" w:rsidRDefault="00F029AB" w:rsidP="00DE41FD">
          <w:r>
            <w:rPr>
              <w:b/>
              <w:bCs/>
              <w:noProof/>
            </w:rPr>
            <w:fldChar w:fldCharType="end"/>
          </w:r>
        </w:p>
      </w:sdtContent>
    </w:sdt>
    <w:p w14:paraId="7EE04281" w14:textId="77777777" w:rsidR="00F029AB" w:rsidRDefault="00F029AB" w:rsidP="00DE41FD">
      <w:pPr>
        <w:spacing w:before="0"/>
        <w:rPr>
          <w:rStyle w:val="Strong"/>
          <w:rFonts w:asciiTheme="majorHAnsi" w:eastAsiaTheme="majorEastAsia" w:hAnsiTheme="majorHAnsi" w:cstheme="majorBidi"/>
          <w:color w:val="2E74B5" w:themeColor="accent1" w:themeShade="BF"/>
          <w:sz w:val="32"/>
          <w:szCs w:val="32"/>
        </w:rPr>
      </w:pPr>
      <w:r>
        <w:rPr>
          <w:rStyle w:val="Strong"/>
        </w:rPr>
        <w:br w:type="page"/>
      </w:r>
    </w:p>
    <w:p w14:paraId="0A1F7ADE" w14:textId="3A6CE6D5" w:rsidR="00855F9A" w:rsidRDefault="004956EA" w:rsidP="003C67A7">
      <w:pPr>
        <w:pStyle w:val="Heading1"/>
        <w:spacing w:line="480" w:lineRule="auto"/>
        <w:rPr>
          <w:rStyle w:val="Strong"/>
        </w:rPr>
      </w:pPr>
      <w:bookmarkStart w:id="1" w:name="_Toc468105064"/>
      <w:r>
        <w:rPr>
          <w:rStyle w:val="Strong"/>
        </w:rPr>
        <w:lastRenderedPageBreak/>
        <w:t>Summary</w:t>
      </w:r>
      <w:bookmarkEnd w:id="1"/>
    </w:p>
    <w:p w14:paraId="76B61B15" w14:textId="5D58350A" w:rsidR="00375421" w:rsidRDefault="003B67AE" w:rsidP="003C67A7">
      <w:pPr>
        <w:spacing w:line="480" w:lineRule="auto"/>
      </w:pPr>
      <w:r>
        <w:t>At the heart of this paper is an exploration of the interaction between two shifts in society</w:t>
      </w:r>
      <w:r w:rsidR="00375421">
        <w:t>. On one hand</w:t>
      </w:r>
      <w:r w:rsidR="00A65296">
        <w:t xml:space="preserve"> there is </w:t>
      </w:r>
      <w:r w:rsidR="00375421">
        <w:t xml:space="preserve">a fast-moving society that is experiencing increasing rates of disruption due to globalization and communication technologies. On the other, </w:t>
      </w:r>
      <w:r w:rsidR="00A65296">
        <w:t xml:space="preserve">there is </w:t>
      </w:r>
      <w:r w:rsidR="00375421">
        <w:t>a culture that is increasingly influenced by nostalgia for the ‘good old days.'</w:t>
      </w:r>
      <w:r w:rsidR="006C2214">
        <w:t xml:space="preserve"> The relationship between the two are described in detail, along with ways that </w:t>
      </w:r>
      <w:r w:rsidR="00375421">
        <w:t xml:space="preserve">designers, who are active participants in shaping culture and people’s individual experiences, </w:t>
      </w:r>
      <w:r w:rsidR="006C2214">
        <w:t xml:space="preserve">can </w:t>
      </w:r>
      <w:r w:rsidR="00375421">
        <w:t>make sense of nostalgia and the potential for it to be used</w:t>
      </w:r>
      <w:r w:rsidR="00E334BE">
        <w:t xml:space="preserve"> in experience</w:t>
      </w:r>
      <w:r w:rsidR="006C2214">
        <w:t xml:space="preserve"> design.</w:t>
      </w:r>
    </w:p>
    <w:p w14:paraId="44ABBDE2" w14:textId="06525599" w:rsidR="00C84390" w:rsidRDefault="00375421" w:rsidP="003C67A7">
      <w:pPr>
        <w:spacing w:line="480" w:lineRule="auto"/>
      </w:pPr>
      <w:r>
        <w:t xml:space="preserve">The research </w:t>
      </w:r>
      <w:r w:rsidR="006C2214">
        <w:t xml:space="preserve">starts by </w:t>
      </w:r>
      <w:r w:rsidR="006C2214" w:rsidRPr="00444337">
        <w:t>defining n</w:t>
      </w:r>
      <w:r w:rsidR="00527D63" w:rsidRPr="00444337">
        <w:t>ostalgia</w:t>
      </w:r>
      <w:r w:rsidR="00527D63">
        <w:t xml:space="preserve"> </w:t>
      </w:r>
      <w:r w:rsidR="006C2214">
        <w:t>as a longing for home</w:t>
      </w:r>
      <w:r w:rsidR="005F4106">
        <w:t xml:space="preserve"> -- feelings of intimacy and absence from time pressures. The paradoxical definition of nostalgia is unpacked as </w:t>
      </w:r>
      <w:r w:rsidR="00527D63">
        <w:t xml:space="preserve">a three-step-sequence that involves displacement from home, reaching for home, and </w:t>
      </w:r>
      <w:r w:rsidR="005F4106">
        <w:t>recreating a</w:t>
      </w:r>
      <w:bookmarkStart w:id="2" w:name="_GoBack"/>
      <w:bookmarkEnd w:id="2"/>
      <w:r w:rsidR="005F4106">
        <w:t xml:space="preserve"> sense of </w:t>
      </w:r>
      <w:r w:rsidR="00C84390">
        <w:t xml:space="preserve">home </w:t>
      </w:r>
      <w:r w:rsidR="005F4106">
        <w:t>in the present</w:t>
      </w:r>
    </w:p>
    <w:p w14:paraId="16977A85" w14:textId="5FCD3B6C" w:rsidR="0086643A" w:rsidRDefault="000B4C90" w:rsidP="003C67A7">
      <w:pPr>
        <w:spacing w:line="480" w:lineRule="auto"/>
      </w:pPr>
      <w:r>
        <w:t xml:space="preserve">We are </w:t>
      </w:r>
      <w:r w:rsidR="00AD5703">
        <w:t xml:space="preserve">nostalgic </w:t>
      </w:r>
      <w:r>
        <w:t>for a deeper sense of connectedness and a slower sense of time because</w:t>
      </w:r>
      <w:r w:rsidR="00A65296">
        <w:t>,</w:t>
      </w:r>
      <w:r>
        <w:t xml:space="preserve"> </w:t>
      </w:r>
      <w:r w:rsidR="0086643A">
        <w:t>despite being</w:t>
      </w:r>
      <w:r w:rsidR="001C4779">
        <w:t xml:space="preserve"> </w:t>
      </w:r>
      <w:r w:rsidR="0086643A">
        <w:t>at the height of affluence throughout</w:t>
      </w:r>
      <w:r w:rsidR="001C4779">
        <w:t xml:space="preserve"> history, </w:t>
      </w:r>
      <w:r w:rsidR="0086643A">
        <w:t xml:space="preserve">modernization created an environment </w:t>
      </w:r>
      <w:r w:rsidR="00036128">
        <w:t>where people are</w:t>
      </w:r>
      <w:r w:rsidR="0086643A">
        <w:t xml:space="preserve"> </w:t>
      </w:r>
      <w:r>
        <w:t xml:space="preserve">lonelier and </w:t>
      </w:r>
      <w:r w:rsidR="00036128">
        <w:t>more</w:t>
      </w:r>
      <w:r w:rsidR="00CC3061">
        <w:t xml:space="preserve"> pressed for</w:t>
      </w:r>
      <w:r w:rsidR="00036128">
        <w:t xml:space="preserve"> </w:t>
      </w:r>
      <w:r>
        <w:t xml:space="preserve">time– which have significant implications for well-being -- than </w:t>
      </w:r>
      <w:r w:rsidR="0086643A">
        <w:t xml:space="preserve">people living in societies that are not as affluent or have </w:t>
      </w:r>
      <w:r w:rsidR="00A65296">
        <w:t xml:space="preserve">not </w:t>
      </w:r>
      <w:r w:rsidR="0086643A">
        <w:t xml:space="preserve">adopted the modern </w:t>
      </w:r>
      <w:r w:rsidR="00036128">
        <w:t>way of living</w:t>
      </w:r>
      <w:r w:rsidR="00A65296">
        <w:t>;</w:t>
      </w:r>
      <w:r w:rsidR="00036128">
        <w:t xml:space="preserve"> hence an </w:t>
      </w:r>
      <w:r w:rsidR="0086643A">
        <w:t>increase in depression and general disaffection</w:t>
      </w:r>
      <w:r>
        <w:t xml:space="preserve"> </w:t>
      </w:r>
      <w:r w:rsidR="00036128">
        <w:t>is observed in modern societies</w:t>
      </w:r>
      <w:r w:rsidR="0086643A">
        <w:t>.</w:t>
      </w:r>
    </w:p>
    <w:p w14:paraId="602FB31D" w14:textId="0702F2CD" w:rsidR="005107F0" w:rsidRDefault="005107F0" w:rsidP="003C67A7">
      <w:pPr>
        <w:spacing w:line="480" w:lineRule="auto"/>
      </w:pPr>
      <w:r>
        <w:t>These</w:t>
      </w:r>
      <w:r w:rsidR="00036128">
        <w:t xml:space="preserve"> disaffectio</w:t>
      </w:r>
      <w:r w:rsidR="00FC4227">
        <w:t xml:space="preserve">ns </w:t>
      </w:r>
      <w:r>
        <w:t>are caused by things that characterize modernity</w:t>
      </w:r>
      <w:r w:rsidR="00FC4227">
        <w:t xml:space="preserve">. Examples include </w:t>
      </w:r>
      <w:r>
        <w:t>adoption of technologies that reduce the need for inter-reliance and</w:t>
      </w:r>
      <w:r w:rsidR="00FC4227">
        <w:t xml:space="preserve"> </w:t>
      </w:r>
      <w:r>
        <w:t>seeing time as money that motivates us to work more</w:t>
      </w:r>
      <w:r w:rsidR="00FC4227">
        <w:t>.</w:t>
      </w:r>
      <w:r>
        <w:t xml:space="preserve"> As these characteristics </w:t>
      </w:r>
      <w:r w:rsidR="00AD5703">
        <w:t xml:space="preserve">persist </w:t>
      </w:r>
      <w:r>
        <w:t xml:space="preserve">into the future, there </w:t>
      </w:r>
      <w:r w:rsidR="00AD5703">
        <w:t xml:space="preserve">will be </w:t>
      </w:r>
      <w:r>
        <w:t>increasing need to foster resilience among people. Nostalgia is a vehicle that can used in experience design to transport positive feelings from the past into the present.</w:t>
      </w:r>
    </w:p>
    <w:p w14:paraId="050CC1EC" w14:textId="12DA5BD5" w:rsidR="00DC75FF" w:rsidRDefault="00DC75FF" w:rsidP="003C67A7">
      <w:pPr>
        <w:spacing w:line="480" w:lineRule="auto"/>
      </w:pPr>
      <w:r>
        <w:t xml:space="preserve">To help designers leverage nostalgia in experience design, three existing heuristics are analyzed and used to construct a metaheuristic. They are then individually critiqued and an alternative heuristic is proposed. The proposed heuristic </w:t>
      </w:r>
      <w:r w:rsidR="00D95650">
        <w:rPr>
          <w:lang w:val="en-CA"/>
        </w:rPr>
        <w:t xml:space="preserve">portrays nostalgia as comprised of cues belonging to four layers: feeling, activity, essence, and world, with </w:t>
      </w:r>
      <w:r>
        <w:t xml:space="preserve">feelings </w:t>
      </w:r>
      <w:r w:rsidR="00D95650">
        <w:t xml:space="preserve">being at the center of </w:t>
      </w:r>
      <w:r>
        <w:t>the experience, and the world on the very outside.</w:t>
      </w:r>
    </w:p>
    <w:p w14:paraId="5C937A4A" w14:textId="2D9E58CC" w:rsidR="00461E05" w:rsidRDefault="00116DAD" w:rsidP="003C67A7">
      <w:pPr>
        <w:spacing w:line="480" w:lineRule="auto"/>
      </w:pPr>
      <w:r>
        <w:lastRenderedPageBreak/>
        <w:t>Building on the research and the heuristic, a workshop was developed to guide designers through a process of discover</w:t>
      </w:r>
      <w:r w:rsidR="00F04CC4">
        <w:t>ing</w:t>
      </w:r>
      <w:r>
        <w:t xml:space="preserve"> </w:t>
      </w:r>
      <w:r w:rsidR="00F04CC4">
        <w:rPr>
          <w:lang w:val="en-CA"/>
        </w:rPr>
        <w:t>positive experiences in the past and its associated feelings that we miss today, and retrieve those feelings through designing nostalgic experiences.</w:t>
      </w:r>
      <w:r>
        <w:t xml:space="preserve"> The workshop was piloted with six designers </w:t>
      </w:r>
      <w:r w:rsidR="008A1A93">
        <w:t xml:space="preserve">around improving the experience of eating by tapping into nostalgia for hunter-gatherers. </w:t>
      </w:r>
      <w:r w:rsidR="006971B7">
        <w:t xml:space="preserve">Ten nostalgia design principles were extracted from the conversation and decontextualized for </w:t>
      </w:r>
      <w:r w:rsidR="00D95650">
        <w:t>applying</w:t>
      </w:r>
      <w:r w:rsidR="006971B7">
        <w:t xml:space="preserve"> in any context. </w:t>
      </w:r>
      <w:r w:rsidR="00461E05">
        <w:t>Feedback gathered from participants about the design of the workshop are turned into design principles for the next iteration.</w:t>
      </w:r>
    </w:p>
    <w:p w14:paraId="214EAEAD" w14:textId="77777777" w:rsidR="00F029AB" w:rsidRDefault="006971B7" w:rsidP="003C67A7">
      <w:pPr>
        <w:spacing w:line="480" w:lineRule="auto"/>
        <w:rPr>
          <w:lang w:val="en-CA"/>
        </w:rPr>
      </w:pPr>
      <w:r>
        <w:rPr>
          <w:lang w:val="en-CA"/>
        </w:rPr>
        <w:t>To</w:t>
      </w:r>
      <w:r w:rsidR="00F04CC4">
        <w:rPr>
          <w:lang w:val="en-CA"/>
        </w:rPr>
        <w:t xml:space="preserve"> disseminate the findings and</w:t>
      </w:r>
      <w:r>
        <w:rPr>
          <w:lang w:val="en-CA"/>
        </w:rPr>
        <w:t xml:space="preserve"> further develop this approach, the nostalgic design principles developed through the workshop will be used to </w:t>
      </w:r>
      <w:r w:rsidR="00F04CC4">
        <w:rPr>
          <w:lang w:val="en-CA"/>
        </w:rPr>
        <w:t>prototype</w:t>
      </w:r>
      <w:r>
        <w:rPr>
          <w:lang w:val="en-CA"/>
        </w:rPr>
        <w:t xml:space="preserve"> a card game whose format resembles Stuart Candy’s Thing from the Future. Designers can play this game to think about how to design nostalgic experiences across different media and contexts</w:t>
      </w:r>
      <w:r w:rsidR="00F04CC4">
        <w:rPr>
          <w:lang w:val="en-CA"/>
        </w:rPr>
        <w:t>. The next steps also include reaching out to stakeholders in private, public, and academia to spark a conversation around using nostalgia in design.</w:t>
      </w:r>
    </w:p>
    <w:p w14:paraId="4490CF24" w14:textId="77777777" w:rsidR="00F029AB" w:rsidRDefault="00F029AB" w:rsidP="003C67A7">
      <w:pPr>
        <w:spacing w:before="0" w:line="480" w:lineRule="auto"/>
        <w:rPr>
          <w:lang w:val="en-CA"/>
        </w:rPr>
      </w:pPr>
      <w:r>
        <w:rPr>
          <w:lang w:val="en-CA"/>
        </w:rPr>
        <w:br w:type="page"/>
      </w:r>
    </w:p>
    <w:p w14:paraId="026776F1" w14:textId="77777777" w:rsidR="00F029AB" w:rsidRDefault="00F029AB" w:rsidP="003C67A7">
      <w:pPr>
        <w:pStyle w:val="Heading1"/>
        <w:spacing w:line="480" w:lineRule="auto"/>
        <w:rPr>
          <w:rFonts w:eastAsia="Times New Roman"/>
        </w:rPr>
      </w:pPr>
      <w:bookmarkStart w:id="3" w:name="_Toc468105065"/>
      <w:r>
        <w:rPr>
          <w:rFonts w:eastAsia="Times New Roman"/>
        </w:rPr>
        <w:lastRenderedPageBreak/>
        <w:t>Methodology</w:t>
      </w:r>
      <w:bookmarkEnd w:id="3"/>
    </w:p>
    <w:p w14:paraId="564AAD61" w14:textId="77777777" w:rsidR="00F029AB" w:rsidRPr="00522D8E" w:rsidRDefault="00F029AB" w:rsidP="003C67A7">
      <w:pPr>
        <w:spacing w:line="480" w:lineRule="auto"/>
        <w:rPr>
          <w:rStyle w:val="Strong"/>
        </w:rPr>
      </w:pPr>
      <w:r w:rsidRPr="00522D8E">
        <w:rPr>
          <w:rStyle w:val="Strong"/>
        </w:rPr>
        <w:t>Literature review</w:t>
      </w:r>
    </w:p>
    <w:p w14:paraId="09EA3411" w14:textId="77777777" w:rsidR="00F029AB" w:rsidRDefault="00F029AB" w:rsidP="003C67A7">
      <w:pPr>
        <w:spacing w:line="480" w:lineRule="auto"/>
      </w:pPr>
      <w:r>
        <w:t xml:space="preserve">An extensive literature review was conducted to understand the relationship between affluence and well-being. Topics included the current state of well-being, factors that contribute to well-being (or a lack of), how those factors were influenced in both distant and recent history, and well-being in hunter-gatherer communities for contrast. A literature review was also conducted on the current state of nostalgia from a sociological perspective, the psychology of nostalgia, how nostalgia affects consumer attitudes and consumption behaviors, </w:t>
      </w:r>
    </w:p>
    <w:p w14:paraId="78DC21C6" w14:textId="77777777" w:rsidR="00F029AB" w:rsidRPr="00F31876" w:rsidRDefault="00F029AB" w:rsidP="003C67A7">
      <w:pPr>
        <w:spacing w:line="480" w:lineRule="auto"/>
        <w:rPr>
          <w:b/>
        </w:rPr>
      </w:pPr>
      <w:r w:rsidRPr="00F31876">
        <w:rPr>
          <w:b/>
        </w:rPr>
        <w:t>Expert interviews</w:t>
      </w:r>
    </w:p>
    <w:p w14:paraId="6B77A3E1" w14:textId="10899E3B" w:rsidR="00432A4B" w:rsidRDefault="00AD5703" w:rsidP="003C67A7">
      <w:pPr>
        <w:spacing w:line="480" w:lineRule="auto"/>
      </w:pPr>
      <w:r>
        <w:t>I</w:t>
      </w:r>
      <w:r w:rsidR="00F029AB">
        <w:t xml:space="preserve">nterviews were conducted with experts in a variety of fields to </w:t>
      </w:r>
      <w:r w:rsidR="00A6395D">
        <w:t>get different perspectives on the implications of nostalgia in design.</w:t>
      </w:r>
      <w:r w:rsidR="00F029AB">
        <w:t xml:space="preserve"> </w:t>
      </w:r>
      <w:r w:rsidR="00432A4B">
        <w:t>Experts interview</w:t>
      </w:r>
      <w:r>
        <w:t>s</w:t>
      </w:r>
      <w:r w:rsidR="00432A4B">
        <w:t xml:space="preserve"> included</w:t>
      </w:r>
      <w:r w:rsidR="008414F9">
        <w:t xml:space="preserve"> a p</w:t>
      </w:r>
      <w:r w:rsidR="008414F9" w:rsidRPr="008414F9">
        <w:t xml:space="preserve">sychotherapist, </w:t>
      </w:r>
      <w:r w:rsidR="008414F9">
        <w:t>p</w:t>
      </w:r>
      <w:r w:rsidR="008414F9" w:rsidRPr="008414F9">
        <w:t xml:space="preserve">sychology researcher, </w:t>
      </w:r>
      <w:r w:rsidR="008414F9">
        <w:t>re</w:t>
      </w:r>
      <w:r w:rsidR="008414F9" w:rsidRPr="008414F9">
        <w:t xml:space="preserve">searcher on Amish </w:t>
      </w:r>
      <w:r w:rsidR="008414F9">
        <w:t>culture, and d</w:t>
      </w:r>
      <w:r w:rsidR="008414F9" w:rsidRPr="008414F9">
        <w:t xml:space="preserve">esigners specializing in industrial design, ritual design, </w:t>
      </w:r>
      <w:r w:rsidR="008414F9">
        <w:t xml:space="preserve">and </w:t>
      </w:r>
      <w:r w:rsidR="00D270C3">
        <w:t>design thinking.</w:t>
      </w:r>
    </w:p>
    <w:p w14:paraId="58B77ECD" w14:textId="77777777" w:rsidR="00F029AB" w:rsidRDefault="00F029AB" w:rsidP="003C67A7">
      <w:pPr>
        <w:spacing w:line="480" w:lineRule="auto"/>
        <w:rPr>
          <w:rStyle w:val="Strong"/>
        </w:rPr>
      </w:pPr>
      <w:r>
        <w:rPr>
          <w:rStyle w:val="Strong"/>
        </w:rPr>
        <w:t>Systems mapping</w:t>
      </w:r>
    </w:p>
    <w:p w14:paraId="128870AB" w14:textId="77777777" w:rsidR="00F029AB" w:rsidRPr="00A6395D" w:rsidRDefault="00F029AB" w:rsidP="003C67A7">
      <w:pPr>
        <w:spacing w:line="480" w:lineRule="auto"/>
        <w:rPr>
          <w:rStyle w:val="Strong"/>
          <w:b w:val="0"/>
        </w:rPr>
      </w:pPr>
      <w:r w:rsidRPr="00A6395D">
        <w:rPr>
          <w:rStyle w:val="Strong"/>
          <w:b w:val="0"/>
        </w:rPr>
        <w:t>Systems mapping was used to illustrate the self-reinforcing relationships between societal factors that contribute to the overall acceleration of pace of life, and the resulting feeling of time famine.</w:t>
      </w:r>
    </w:p>
    <w:p w14:paraId="1756FCB5" w14:textId="77777777" w:rsidR="00F029AB" w:rsidRDefault="00F029AB" w:rsidP="003C67A7">
      <w:pPr>
        <w:spacing w:line="480" w:lineRule="auto"/>
        <w:rPr>
          <w:rStyle w:val="Strong"/>
        </w:rPr>
      </w:pPr>
      <w:r w:rsidRPr="00522D8E">
        <w:rPr>
          <w:rStyle w:val="Strong"/>
        </w:rPr>
        <w:t>Prototyping</w:t>
      </w:r>
    </w:p>
    <w:p w14:paraId="7F296226" w14:textId="77777777" w:rsidR="00F029AB" w:rsidRPr="00522D8E" w:rsidRDefault="00F029AB" w:rsidP="003C67A7">
      <w:pPr>
        <w:spacing w:line="480" w:lineRule="auto"/>
      </w:pPr>
      <w:r>
        <w:t xml:space="preserve">After developing a way of making sense of nostalgia and a process that designers can use to create nostalgic experiences, a workshop was held with six designers to these concepts over the course of 1.5 hours. Feedback was gathered from participants in the workshop and were used to inform the development of the next iteration. </w:t>
      </w:r>
    </w:p>
    <w:p w14:paraId="36682CAF" w14:textId="77777777" w:rsidR="00013BF2" w:rsidRDefault="00013BF2" w:rsidP="003C67A7">
      <w:pPr>
        <w:spacing w:line="480" w:lineRule="auto"/>
        <w:rPr>
          <w:rStyle w:val="Strong"/>
        </w:rPr>
      </w:pPr>
    </w:p>
    <w:p w14:paraId="5586F4AA" w14:textId="1EBF3395" w:rsidR="00013BF2" w:rsidRDefault="00013BF2" w:rsidP="003C67A7">
      <w:pPr>
        <w:pStyle w:val="Heading1"/>
        <w:spacing w:line="480" w:lineRule="auto"/>
        <w:rPr>
          <w:rStyle w:val="Strong"/>
        </w:rPr>
      </w:pPr>
      <w:bookmarkStart w:id="4" w:name="_Toc468105066"/>
      <w:r>
        <w:rPr>
          <w:rStyle w:val="Strong"/>
        </w:rPr>
        <w:t>Definitions</w:t>
      </w:r>
      <w:bookmarkEnd w:id="4"/>
    </w:p>
    <w:p w14:paraId="77961B70" w14:textId="77777777" w:rsidR="00013BF2" w:rsidRDefault="00013BF2" w:rsidP="003C67A7">
      <w:pPr>
        <w:spacing w:line="480" w:lineRule="auto"/>
        <w:rPr>
          <w:rStyle w:val="Strong"/>
        </w:rPr>
      </w:pPr>
      <w:r>
        <w:rPr>
          <w:rStyle w:val="Strong"/>
        </w:rPr>
        <w:t>Experience design</w:t>
      </w:r>
    </w:p>
    <w:p w14:paraId="1890FC61" w14:textId="2738052B" w:rsidR="00381981" w:rsidRDefault="00381981" w:rsidP="003C67A7">
      <w:pPr>
        <w:spacing w:line="480" w:lineRule="auto"/>
      </w:pPr>
      <w:r>
        <w:lastRenderedPageBreak/>
        <w:t>E</w:t>
      </w:r>
      <w:r w:rsidR="00013BF2">
        <w:t xml:space="preserve">xperience design </w:t>
      </w:r>
      <w:r>
        <w:t>is defined as</w:t>
      </w:r>
      <w:r w:rsidR="00013BF2">
        <w:t xml:space="preserve"> the “p</w:t>
      </w:r>
      <w:r w:rsidR="00013BF2" w:rsidRPr="00164888">
        <w:t>ractice of </w:t>
      </w:r>
      <w:r w:rsidR="00013BF2" w:rsidRPr="00FE49FF">
        <w:t>designing</w:t>
      </w:r>
      <w:r w:rsidR="00013BF2" w:rsidRPr="00164888">
        <w:t xml:space="preserve"> products, processes, services, </w:t>
      </w:r>
      <w:r>
        <w:t>e</w:t>
      </w:r>
      <w:r w:rsidR="00013BF2" w:rsidRPr="00164888">
        <w:t>vents,</w:t>
      </w:r>
      <w:r>
        <w:t xml:space="preserve"> </w:t>
      </w:r>
      <w:r w:rsidR="00013BF2" w:rsidRPr="00FE49FF">
        <w:t>omni</w:t>
      </w:r>
      <w:r w:rsidR="00A65296">
        <w:t>-</w:t>
      </w:r>
      <w:r w:rsidR="00013BF2" w:rsidRPr="00FE49FF">
        <w:t>channel</w:t>
      </w:r>
      <w:r>
        <w:t xml:space="preserve"> journeys, </w:t>
      </w:r>
      <w:r w:rsidR="00013BF2" w:rsidRPr="00164888">
        <w:t>and environments with a focus placed on the quality of the </w:t>
      </w:r>
      <w:r w:rsidR="00013BF2" w:rsidRPr="00FE49FF">
        <w:t>user experience</w:t>
      </w:r>
      <w:r w:rsidR="00013BF2" w:rsidRPr="00164888">
        <w:t> and culturally relevant solutions</w:t>
      </w:r>
      <w:r w:rsidR="00013BF2">
        <w:t>”</w:t>
      </w:r>
      <w:r w:rsidRPr="00381981">
        <w:t xml:space="preserve"> </w:t>
      </w:r>
      <w:sdt>
        <w:sdtPr>
          <w:id w:val="1113093301"/>
          <w:citation/>
        </w:sdtPr>
        <w:sdtEndPr/>
        <w:sdtContent>
          <w:r>
            <w:fldChar w:fldCharType="begin"/>
          </w:r>
          <w:r>
            <w:rPr>
              <w:lang w:val="en-CA"/>
            </w:rPr>
            <w:instrText xml:space="preserve">CITATION Mar03 \l 4105 </w:instrText>
          </w:r>
          <w:r>
            <w:fldChar w:fldCharType="separate"/>
          </w:r>
          <w:r>
            <w:rPr>
              <w:noProof/>
              <w:lang w:val="en-CA"/>
            </w:rPr>
            <w:t>(Marzano, 2003)</w:t>
          </w:r>
          <w:r>
            <w:fldChar w:fldCharType="end"/>
          </w:r>
        </w:sdtContent>
      </w:sdt>
      <w:r>
        <w:t>.</w:t>
      </w:r>
      <w:r w:rsidR="00013BF2">
        <w:t xml:space="preserve"> A more succinct – but no less ambiguous – way of capturing the essence of experience is </w:t>
      </w:r>
      <w:r w:rsidR="00013BF2" w:rsidRPr="00FE49FF">
        <w:t>Hassenzahl</w:t>
      </w:r>
      <w:r w:rsidR="00013BF2">
        <w:t xml:space="preserve"> </w:t>
      </w:r>
      <w:sdt>
        <w:sdtPr>
          <w:id w:val="560372416"/>
          <w:citation/>
        </w:sdtPr>
        <w:sdtEndPr/>
        <w:sdtContent>
          <w:r w:rsidR="00013BF2">
            <w:fldChar w:fldCharType="begin"/>
          </w:r>
          <w:r w:rsidR="00013BF2">
            <w:rPr>
              <w:lang w:val="en-CA"/>
            </w:rPr>
            <w:instrText xml:space="preserve">CITATION Has10 \n  \t  \l 4105 </w:instrText>
          </w:r>
          <w:r w:rsidR="00013BF2">
            <w:fldChar w:fldCharType="separate"/>
          </w:r>
          <w:r w:rsidR="00013BF2">
            <w:rPr>
              <w:noProof/>
              <w:lang w:val="en-CA"/>
            </w:rPr>
            <w:t>(2010)</w:t>
          </w:r>
          <w:r w:rsidR="00013BF2">
            <w:fldChar w:fldCharType="end"/>
          </w:r>
        </w:sdtContent>
      </w:sdt>
      <w:r w:rsidR="00013BF2">
        <w:t>’s definition,</w:t>
      </w:r>
      <w:r w:rsidR="00013BF2" w:rsidRPr="00FE49FF">
        <w:t xml:space="preserve"> “An experience is a story, emerging from the dialogue of a person with he</w:t>
      </w:r>
      <w:r w:rsidR="00013BF2">
        <w:t>r or his world through action</w:t>
      </w:r>
      <w:r w:rsidR="00A35669">
        <w:t>.” Being medium-agnostic, designing an object, service, or environment can all be considered as experience design.</w:t>
      </w:r>
      <w:r>
        <w:t xml:space="preserve"> </w:t>
      </w:r>
    </w:p>
    <w:p w14:paraId="4F9633DB" w14:textId="3633933E" w:rsidR="00013BF2" w:rsidRDefault="0027544B" w:rsidP="003C67A7">
      <w:pPr>
        <w:spacing w:line="480" w:lineRule="auto"/>
        <w:rPr>
          <w:rStyle w:val="Strong"/>
        </w:rPr>
      </w:pPr>
      <w:r>
        <w:rPr>
          <w:rStyle w:val="Strong"/>
        </w:rPr>
        <w:t>Designer</w:t>
      </w:r>
    </w:p>
    <w:p w14:paraId="13BE672C" w14:textId="1D9B0F35" w:rsidR="00013BF2" w:rsidRDefault="00381981" w:rsidP="003C67A7">
      <w:pPr>
        <w:spacing w:line="480" w:lineRule="auto"/>
        <w:rPr>
          <w:rStyle w:val="Strong"/>
          <w:b w:val="0"/>
        </w:rPr>
      </w:pPr>
      <w:r>
        <w:rPr>
          <w:rStyle w:val="Strong"/>
          <w:b w:val="0"/>
        </w:rPr>
        <w:t xml:space="preserve">The word designer in this research is defined broadly to include any individual who </w:t>
      </w:r>
      <w:r w:rsidR="00432A4B">
        <w:rPr>
          <w:rStyle w:val="Strong"/>
          <w:b w:val="0"/>
        </w:rPr>
        <w:t>partakes in the activity of design – the conception</w:t>
      </w:r>
      <w:r>
        <w:rPr>
          <w:rStyle w:val="Strong"/>
          <w:b w:val="0"/>
        </w:rPr>
        <w:t xml:space="preserve"> or </w:t>
      </w:r>
      <w:r w:rsidR="00432A4B">
        <w:rPr>
          <w:rStyle w:val="Strong"/>
          <w:b w:val="0"/>
        </w:rPr>
        <w:t>creation of</w:t>
      </w:r>
      <w:r>
        <w:rPr>
          <w:rStyle w:val="Strong"/>
          <w:b w:val="0"/>
        </w:rPr>
        <w:t xml:space="preserve"> change of any kind or scale that has an impact on others. This broad definition is used because this research is intended to empower any individual to think about how nostalgia may play into their everyday work.</w:t>
      </w:r>
      <w:r w:rsidR="00432A4B">
        <w:rPr>
          <w:rStyle w:val="Strong"/>
          <w:b w:val="0"/>
        </w:rPr>
        <w:t xml:space="preserve"> Innovator, entrepreneur, engineer, urban planner can all be considered as “designers” in this research.</w:t>
      </w:r>
    </w:p>
    <w:p w14:paraId="611477FD" w14:textId="521970BC" w:rsidR="00013BF2" w:rsidRDefault="00013BF2" w:rsidP="003C67A7">
      <w:pPr>
        <w:spacing w:line="480" w:lineRule="auto"/>
        <w:rPr>
          <w:rStyle w:val="Strong"/>
        </w:rPr>
      </w:pPr>
      <w:r>
        <w:rPr>
          <w:rStyle w:val="Strong"/>
        </w:rPr>
        <w:t xml:space="preserve">Modern / </w:t>
      </w:r>
      <w:r w:rsidRPr="00013BF2">
        <w:rPr>
          <w:rStyle w:val="Strong"/>
        </w:rPr>
        <w:t>Modernity</w:t>
      </w:r>
      <w:r>
        <w:rPr>
          <w:rStyle w:val="Strong"/>
        </w:rPr>
        <w:t xml:space="preserve"> / modernization</w:t>
      </w:r>
    </w:p>
    <w:p w14:paraId="2B9D3823" w14:textId="63433F77" w:rsidR="00F04CC4" w:rsidRPr="00572431" w:rsidRDefault="00013BF2" w:rsidP="003C67A7">
      <w:pPr>
        <w:spacing w:line="480" w:lineRule="auto"/>
        <w:rPr>
          <w:rStyle w:val="Strong"/>
          <w:b w:val="0"/>
          <w:bCs w:val="0"/>
        </w:rPr>
      </w:pPr>
      <w:r>
        <w:rPr>
          <w:rStyle w:val="Strong"/>
          <w:b w:val="0"/>
        </w:rPr>
        <w:t>For the purposes of this project, the word “modern”</w:t>
      </w:r>
      <w:r w:rsidR="000F1741">
        <w:rPr>
          <w:rStyle w:val="Strong"/>
          <w:b w:val="0"/>
        </w:rPr>
        <w:t xml:space="preserve"> and its variations </w:t>
      </w:r>
      <w:r w:rsidR="0027544B">
        <w:rPr>
          <w:rStyle w:val="Strong"/>
          <w:b w:val="0"/>
        </w:rPr>
        <w:t>refer to modern W</w:t>
      </w:r>
      <w:r w:rsidR="000F1741">
        <w:rPr>
          <w:rStyle w:val="Strong"/>
          <w:b w:val="0"/>
        </w:rPr>
        <w:t>estern societ</w:t>
      </w:r>
      <w:r w:rsidR="0027544B">
        <w:rPr>
          <w:rStyle w:val="Strong"/>
          <w:b w:val="0"/>
        </w:rPr>
        <w:t xml:space="preserve">y and its values. It is </w:t>
      </w:r>
      <w:r w:rsidR="000F1741" w:rsidRPr="000F1741">
        <w:rPr>
          <w:bCs/>
        </w:rPr>
        <w:t>loosely </w:t>
      </w:r>
      <w:r w:rsidR="000F1741">
        <w:rPr>
          <w:bCs/>
        </w:rPr>
        <w:t xml:space="preserve">defined as </w:t>
      </w:r>
      <w:r w:rsidR="000F1741">
        <w:rPr>
          <w:rStyle w:val="Strong"/>
          <w:b w:val="0"/>
        </w:rPr>
        <w:t xml:space="preserve">a </w:t>
      </w:r>
      <w:r>
        <w:rPr>
          <w:rStyle w:val="Strong"/>
          <w:b w:val="0"/>
        </w:rPr>
        <w:t xml:space="preserve">conglomeration of </w:t>
      </w:r>
      <w:r w:rsidRPr="009808A2">
        <w:t>urbanization, industrialization, technological advancement, secularization, consumerism, and westernization</w:t>
      </w:r>
      <w:r w:rsidR="0027544B">
        <w:t>.</w:t>
      </w:r>
      <w:r w:rsidR="00432A4B">
        <w:t xml:space="preserve"> It is more related to a culture than a specific time. I.e. Hunter-gather and Amish communities co-exist with “modern” societies today, albeit in different parts of the world. </w:t>
      </w:r>
      <w:r w:rsidR="00F04CC4">
        <w:rPr>
          <w:rStyle w:val="Strong"/>
        </w:rPr>
        <w:br w:type="page"/>
      </w:r>
    </w:p>
    <w:p w14:paraId="3DC71824" w14:textId="4C4C7123" w:rsidR="00F46768" w:rsidRDefault="00B87857" w:rsidP="003C67A7">
      <w:pPr>
        <w:pStyle w:val="Heading1"/>
        <w:spacing w:line="480" w:lineRule="auto"/>
        <w:rPr>
          <w:rStyle w:val="Strong"/>
        </w:rPr>
      </w:pPr>
      <w:bookmarkStart w:id="5" w:name="_Toc468105067"/>
      <w:r>
        <w:rPr>
          <w:rStyle w:val="Strong"/>
        </w:rPr>
        <w:lastRenderedPageBreak/>
        <w:t xml:space="preserve">Nostalgia: </w:t>
      </w:r>
      <w:r w:rsidR="003B67AE">
        <w:rPr>
          <w:rStyle w:val="Strong"/>
        </w:rPr>
        <w:t>A</w:t>
      </w:r>
      <w:r w:rsidR="009B6287">
        <w:rPr>
          <w:rStyle w:val="Strong"/>
        </w:rPr>
        <w:t xml:space="preserve"> </w:t>
      </w:r>
      <w:r w:rsidR="002B0FC8">
        <w:rPr>
          <w:rStyle w:val="Strong"/>
        </w:rPr>
        <w:t>symptom of homesickness</w:t>
      </w:r>
      <w:bookmarkEnd w:id="5"/>
    </w:p>
    <w:p w14:paraId="7DDE7709" w14:textId="416943B9" w:rsidR="002B0FC8" w:rsidRDefault="00AB42C6" w:rsidP="003C67A7">
      <w:pPr>
        <w:pStyle w:val="Quote"/>
        <w:spacing w:line="480" w:lineRule="auto"/>
      </w:pPr>
      <w:r w:rsidRPr="006D1D36">
        <w:t>The word nostalgia comes from the Greek words "nostos,” which means "homecoming,’ and "</w:t>
      </w:r>
      <w:r w:rsidR="002105E5" w:rsidRPr="006D1D36">
        <w:t>altos</w:t>
      </w:r>
      <w:r w:rsidRPr="006D1D36">
        <w:t>" - "grief and suffering." Home – in a broader sense – is not a thing, but a sense of familiarity and intimacy with your surroundings. TED speaker Pico Iyer in his interview talking about his 2013 TED Talk “What is home?” said “for more and more of us, home has really less to do with a piece of soil than you</w:t>
      </w:r>
      <w:r>
        <w:t xml:space="preserve"> could say with a piece of soul.”</w:t>
      </w:r>
    </w:p>
    <w:p w14:paraId="271B165A" w14:textId="38C58E63" w:rsidR="00B87857" w:rsidRDefault="00B87857" w:rsidP="003C67A7">
      <w:pPr>
        <w:spacing w:line="480" w:lineRule="auto"/>
      </w:pPr>
      <w:r>
        <w:t>Today, signs of nostalgia</w:t>
      </w:r>
      <w:r w:rsidR="00A65296">
        <w:t xml:space="preserve"> are</w:t>
      </w:r>
      <w:r>
        <w:t xml:space="preserve"> flourishing in the modern Western society. F</w:t>
      </w:r>
      <w:r>
        <w:rPr>
          <w:lang w:val="en-CA"/>
        </w:rPr>
        <w:t xml:space="preserve">rom the widespread adoption of Instagram, popularized by its vintage filters, to the spread of artisan coffee shops, to the resurgence of vinyl records, to the engagement created by Facebook memories. Byom </w:t>
      </w:r>
      <w:sdt>
        <w:sdtPr>
          <w:rPr>
            <w:lang w:val="en-CA"/>
          </w:rPr>
          <w:id w:val="1044336334"/>
          <w:citation/>
        </w:sdtPr>
        <w:sdtEndPr/>
        <w:sdtContent>
          <w:r>
            <w:rPr>
              <w:lang w:val="en-CA"/>
            </w:rPr>
            <w:fldChar w:fldCharType="begin"/>
          </w:r>
          <w:r>
            <w:rPr>
              <w:lang w:val="en-CA"/>
            </w:rPr>
            <w:instrText xml:space="preserve">CITATION Boy02 \n  \t  \l 4105 </w:instrText>
          </w:r>
          <w:r>
            <w:rPr>
              <w:lang w:val="en-CA"/>
            </w:rPr>
            <w:fldChar w:fldCharType="separate"/>
          </w:r>
          <w:r>
            <w:rPr>
              <w:noProof/>
              <w:lang w:val="en-CA"/>
            </w:rPr>
            <w:t>(2002)</w:t>
          </w:r>
          <w:r>
            <w:rPr>
              <w:lang w:val="en-CA"/>
            </w:rPr>
            <w:fldChar w:fldCharType="end"/>
          </w:r>
        </w:sdtContent>
      </w:sdt>
      <w:r>
        <w:rPr>
          <w:lang w:val="en-CA"/>
        </w:rPr>
        <w:t xml:space="preserve"> observed “</w:t>
      </w:r>
      <w:r>
        <w:t xml:space="preserve">[Nostalgia] </w:t>
      </w:r>
      <w:r w:rsidRPr="002B2320">
        <w:t>permeates twe</w:t>
      </w:r>
      <w:r>
        <w:t xml:space="preserve">ntieth-century popular culture.” At the turn of the Millennium, </w:t>
      </w:r>
      <w:r w:rsidR="00A65296">
        <w:t xml:space="preserve">comic and </w:t>
      </w:r>
      <w:r>
        <w:t xml:space="preserve">critic </w:t>
      </w:r>
      <w:r w:rsidRPr="00D35100">
        <w:t>George Carlin</w:t>
      </w:r>
      <w:r>
        <w:t xml:space="preserve"> (</w:t>
      </w:r>
      <w:sdt>
        <w:sdtPr>
          <w:id w:val="-2057772771"/>
          <w:citation/>
        </w:sdtPr>
        <w:sdtEndPr/>
        <w:sdtContent>
          <w:r>
            <w:fldChar w:fldCharType="begin"/>
          </w:r>
          <w:r>
            <w:rPr>
              <w:lang w:val="en-CA"/>
            </w:rPr>
            <w:instrText xml:space="preserve">CITATION Car98 \n  \t  \l 4105 </w:instrText>
          </w:r>
          <w:r>
            <w:fldChar w:fldCharType="separate"/>
          </w:r>
          <w:r>
            <w:rPr>
              <w:noProof/>
              <w:lang w:val="en-CA"/>
            </w:rPr>
            <w:t xml:space="preserve"> (1998)</w:t>
          </w:r>
          <w:r>
            <w:fldChar w:fldCharType="end"/>
          </w:r>
        </w:sdtContent>
      </w:sdt>
      <w:r>
        <w:t xml:space="preserve">, cited in </w:t>
      </w:r>
      <w:sdt>
        <w:sdtPr>
          <w:id w:val="-1831677756"/>
          <w:citation/>
        </w:sdtPr>
        <w:sdtEndPr/>
        <w:sdtContent>
          <w:r>
            <w:fldChar w:fldCharType="begin"/>
          </w:r>
          <w:r>
            <w:rPr>
              <w:lang w:val="en-CA"/>
            </w:rPr>
            <w:instrText xml:space="preserve"> CITATION Low85 \l 4105 </w:instrText>
          </w:r>
          <w:r>
            <w:fldChar w:fldCharType="separate"/>
          </w:r>
          <w:r>
            <w:rPr>
              <w:noProof/>
              <w:lang w:val="en-CA"/>
            </w:rPr>
            <w:t>(Lowenthal, 1985)</w:t>
          </w:r>
          <w:r>
            <w:fldChar w:fldCharType="end"/>
          </w:r>
        </w:sdtContent>
      </w:sdt>
      <w:r>
        <w:t>) moaned “</w:t>
      </w:r>
      <w:r w:rsidRPr="009F12C9">
        <w:t>America has no now. Our culture is composed of sequels, reruns, remakes, revivals, reissues, … recreations, re-enactments, adaptations, anniversaries, memorabilia, oldies radio, an</w:t>
      </w:r>
      <w:r>
        <w:t>d nostalgia record collections.”</w:t>
      </w:r>
    </w:p>
    <w:p w14:paraId="723DA7B0" w14:textId="77777777" w:rsidR="002B0FC8" w:rsidRDefault="002B0FC8" w:rsidP="003C67A7">
      <w:pPr>
        <w:spacing w:line="480" w:lineRule="auto"/>
      </w:pPr>
      <w:r>
        <w:t xml:space="preserve">Nostalgia was initially coined to describe a medical disease in the 1600s by </w:t>
      </w:r>
      <w:r>
        <w:rPr>
          <w:lang w:val="en-CA"/>
        </w:rPr>
        <w:t xml:space="preserve">the Swiss physician </w:t>
      </w:r>
      <w:r w:rsidRPr="00375B32">
        <w:t>Johannes Hofer</w:t>
      </w:r>
      <w:r>
        <w:t>, to refer to the adverse psycho</w:t>
      </w:r>
      <w:r w:rsidRPr="00A55852">
        <w:t>logical and physiological sympto</w:t>
      </w:r>
      <w:r>
        <w:t>ms displayed by Swiss mercenar</w:t>
      </w:r>
      <w:r w:rsidRPr="00A55852">
        <w:t xml:space="preserve">ies </w:t>
      </w:r>
      <w:r>
        <w:t xml:space="preserve">spending time away from home </w:t>
      </w:r>
      <w:sdt>
        <w:sdtPr>
          <w:id w:val="-1122772064"/>
          <w:citation/>
        </w:sdtPr>
        <w:sdtEndPr/>
        <w:sdtContent>
          <w:r>
            <w:fldChar w:fldCharType="begin"/>
          </w:r>
          <w:r>
            <w:rPr>
              <w:lang w:val="en-CA"/>
            </w:rPr>
            <w:instrText xml:space="preserve"> CITATION Rou112 \l 4105 </w:instrText>
          </w:r>
          <w:r>
            <w:fldChar w:fldCharType="separate"/>
          </w:r>
          <w:r>
            <w:rPr>
              <w:noProof/>
              <w:lang w:val="en-CA"/>
            </w:rPr>
            <w:t>(Routledge, et al., 2011)</w:t>
          </w:r>
          <w:r>
            <w:fldChar w:fldCharType="end"/>
          </w:r>
        </w:sdtContent>
      </w:sdt>
      <w:r>
        <w:t>. But unlike a medical disease, “</w:t>
      </w:r>
      <w:r w:rsidRPr="00653BD7">
        <w:t>progress did not cure nostalgia but exacerbated it,”</w:t>
      </w:r>
      <w:r>
        <w:t xml:space="preserve"> noted</w:t>
      </w:r>
      <w:r w:rsidRPr="00653BD7">
        <w:t xml:space="preserve"> </w:t>
      </w:r>
      <w:sdt>
        <w:sdtPr>
          <w:id w:val="236051236"/>
          <w:citation/>
        </w:sdtPr>
        <w:sdtEndPr/>
        <w:sdtContent>
          <w:r w:rsidRPr="00653BD7">
            <w:fldChar w:fldCharType="begin"/>
          </w:r>
          <w:r w:rsidRPr="00653BD7">
            <w:instrText xml:space="preserve"> CITATION Boy02 \l 4105 </w:instrText>
          </w:r>
          <w:r w:rsidRPr="00653BD7">
            <w:fldChar w:fldCharType="separate"/>
          </w:r>
          <w:r w:rsidRPr="002B0FC8">
            <w:rPr>
              <w:noProof/>
            </w:rPr>
            <w:t>(Boym, 2002)</w:t>
          </w:r>
          <w:r w:rsidRPr="00653BD7">
            <w:fldChar w:fldCharType="end"/>
          </w:r>
        </w:sdtContent>
      </w:sdt>
      <w:r w:rsidRPr="00653BD7">
        <w:t>.</w:t>
      </w:r>
      <w:r>
        <w:t xml:space="preserve"> It is no wonder nostalgia permeates our culture, as it is thought of as a response to the characteristics of modern life. As Byom </w:t>
      </w:r>
      <w:sdt>
        <w:sdtPr>
          <w:rPr>
            <w:lang w:val="en-CA"/>
          </w:rPr>
          <w:id w:val="1457831142"/>
          <w:citation/>
        </w:sdtPr>
        <w:sdtEndPr/>
        <w:sdtContent>
          <w:r>
            <w:rPr>
              <w:lang w:val="en-CA"/>
            </w:rPr>
            <w:fldChar w:fldCharType="begin"/>
          </w:r>
          <w:r>
            <w:rPr>
              <w:lang w:val="en-CA"/>
            </w:rPr>
            <w:instrText xml:space="preserve">CITATION Boy02 \n  \t  \l 4105 </w:instrText>
          </w:r>
          <w:r>
            <w:rPr>
              <w:lang w:val="en-CA"/>
            </w:rPr>
            <w:fldChar w:fldCharType="separate"/>
          </w:r>
          <w:r>
            <w:rPr>
              <w:noProof/>
              <w:lang w:val="en-CA"/>
            </w:rPr>
            <w:t>(2002)</w:t>
          </w:r>
          <w:r>
            <w:rPr>
              <w:lang w:val="en-CA"/>
            </w:rPr>
            <w:fldChar w:fldCharType="end"/>
          </w:r>
        </w:sdtContent>
      </w:sdt>
      <w:r>
        <w:rPr>
          <w:lang w:val="en-CA"/>
        </w:rPr>
        <w:t xml:space="preserve"> </w:t>
      </w:r>
      <w:r>
        <w:t xml:space="preserve">observed, </w:t>
      </w:r>
      <w:r w:rsidRPr="00F70585">
        <w:t>“nostalgia inevitably reappears as a defense mechanism in a time of accelerated rhythms of life and historical upheavals</w:t>
      </w:r>
      <w:r>
        <w:t>.” Contemporary researchers view nostalgia as “a</w:t>
      </w:r>
      <w:r w:rsidRPr="00F70585">
        <w:t xml:space="preserve"> valid fundamental human experience which crosses cultural, social, econo</w:t>
      </w:r>
      <w:r>
        <w:t>mic and age-related boundaries”</w:t>
      </w:r>
      <w:sdt>
        <w:sdtPr>
          <w:id w:val="1350757396"/>
          <w:citation/>
        </w:sdtPr>
        <w:sdtEndPr/>
        <w:sdtContent>
          <w:r>
            <w:fldChar w:fldCharType="begin"/>
          </w:r>
          <w:r>
            <w:rPr>
              <w:lang w:val="en-CA"/>
            </w:rPr>
            <w:instrText xml:space="preserve"> CITATION Rou112 \l 4105 </w:instrText>
          </w:r>
          <w:r>
            <w:fldChar w:fldCharType="separate"/>
          </w:r>
          <w:r>
            <w:rPr>
              <w:noProof/>
              <w:lang w:val="en-CA"/>
            </w:rPr>
            <w:t xml:space="preserve"> (Routledge, et al., 2011)</w:t>
          </w:r>
          <w:r>
            <w:fldChar w:fldCharType="end"/>
          </w:r>
        </w:sdtContent>
      </w:sdt>
      <w:r>
        <w:t>.</w:t>
      </w:r>
    </w:p>
    <w:p w14:paraId="43EA0E1D" w14:textId="145BF29F" w:rsidR="002B0FC8" w:rsidRDefault="00A66473" w:rsidP="003C67A7">
      <w:pPr>
        <w:pStyle w:val="Heading2"/>
        <w:spacing w:line="480" w:lineRule="auto"/>
      </w:pPr>
      <w:bookmarkStart w:id="6" w:name="_Toc468105068"/>
      <w:r>
        <w:t xml:space="preserve">Unpacking the paradox of </w:t>
      </w:r>
      <w:r w:rsidR="003016DB">
        <w:t>nostalgia</w:t>
      </w:r>
      <w:bookmarkEnd w:id="6"/>
    </w:p>
    <w:p w14:paraId="723774DA" w14:textId="45BE02BC" w:rsidR="00B64C31" w:rsidRDefault="003016DB" w:rsidP="003C67A7">
      <w:pPr>
        <w:pStyle w:val="Quote"/>
        <w:spacing w:line="480" w:lineRule="auto"/>
      </w:pPr>
      <w:r>
        <w:t xml:space="preserve"> </w:t>
      </w:r>
      <w:r w:rsidR="00B64C31">
        <w:t>“</w:t>
      </w:r>
      <w:r w:rsidR="00B64C31" w:rsidRPr="00D35100">
        <w:t>The study of nostalgia does not belong to any specific discipline: it frustrates psychologists, sociologists, literary theorists and philosophers, even computer scientists</w:t>
      </w:r>
      <w:r w:rsidR="00B64C31">
        <w:t xml:space="preserve">” </w:t>
      </w:r>
      <w:sdt>
        <w:sdtPr>
          <w:id w:val="398878206"/>
          <w:citation/>
        </w:sdtPr>
        <w:sdtEndPr/>
        <w:sdtContent>
          <w:r w:rsidR="00B64C31">
            <w:fldChar w:fldCharType="begin"/>
          </w:r>
          <w:r w:rsidR="00B64C31">
            <w:rPr>
              <w:lang w:val="en-CA"/>
            </w:rPr>
            <w:instrText xml:space="preserve"> CITATION Boy02 \l 4105 </w:instrText>
          </w:r>
          <w:r w:rsidR="00B64C31">
            <w:fldChar w:fldCharType="separate"/>
          </w:r>
          <w:r w:rsidR="00B64C31">
            <w:rPr>
              <w:noProof/>
              <w:lang w:val="en-CA"/>
            </w:rPr>
            <w:t>(Boym, 2002)</w:t>
          </w:r>
          <w:r w:rsidR="00B64C31">
            <w:fldChar w:fldCharType="end"/>
          </w:r>
        </w:sdtContent>
      </w:sdt>
    </w:p>
    <w:p w14:paraId="18B8C685" w14:textId="74C64136" w:rsidR="006C3107" w:rsidRDefault="006C3107" w:rsidP="003C67A7">
      <w:pPr>
        <w:spacing w:line="480" w:lineRule="auto"/>
        <w:rPr>
          <w:lang w:val="en-CA"/>
        </w:rPr>
      </w:pPr>
      <w:r>
        <w:lastRenderedPageBreak/>
        <w:t>It’s not easy to define nostalgia; as H</w:t>
      </w:r>
      <w:r w:rsidR="00B64C31">
        <w:rPr>
          <w:lang w:val="en-CA"/>
        </w:rPr>
        <w:t>owland (</w:t>
      </w:r>
      <w:sdt>
        <w:sdtPr>
          <w:rPr>
            <w:lang w:val="en-CA"/>
          </w:rPr>
          <w:id w:val="1849819081"/>
          <w:citation/>
        </w:sdtPr>
        <w:sdtContent>
          <w:r w:rsidR="003C67A7">
            <w:rPr>
              <w:lang w:val="en-CA"/>
            </w:rPr>
            <w:fldChar w:fldCharType="begin"/>
          </w:r>
          <w:r w:rsidR="003C67A7">
            <w:rPr>
              <w:lang w:val="en-CA"/>
            </w:rPr>
            <w:instrText xml:space="preserve">CITATION How62 \l 4105 </w:instrText>
          </w:r>
          <w:r w:rsidR="003C67A7">
            <w:rPr>
              <w:lang w:val="en-CA"/>
            </w:rPr>
            <w:fldChar w:fldCharType="separate"/>
          </w:r>
          <w:r w:rsidR="003C67A7">
            <w:rPr>
              <w:noProof/>
              <w:lang w:val="en-CA"/>
            </w:rPr>
            <w:t xml:space="preserve"> (Howland, 1962)</w:t>
          </w:r>
          <w:r w:rsidR="003C67A7">
            <w:rPr>
              <w:lang w:val="en-CA"/>
            </w:rPr>
            <w:fldChar w:fldCharType="end"/>
          </w:r>
        </w:sdtContent>
      </w:sdt>
      <w:r w:rsidR="00B64C31">
        <w:rPr>
          <w:lang w:val="en-CA"/>
        </w:rPr>
        <w:t>, Cited in</w:t>
      </w:r>
      <w:sdt>
        <w:sdtPr>
          <w:rPr>
            <w:lang w:val="en-CA"/>
          </w:rPr>
          <w:id w:val="-1851558994"/>
          <w:citation/>
        </w:sdtPr>
        <w:sdtEndPr/>
        <w:sdtContent>
          <w:r w:rsidR="00B64C31">
            <w:rPr>
              <w:lang w:val="en-CA"/>
            </w:rPr>
            <w:fldChar w:fldCharType="begin"/>
          </w:r>
          <w:r w:rsidR="00B64C31">
            <w:rPr>
              <w:lang w:val="en-CA"/>
            </w:rPr>
            <w:instrText xml:space="preserve"> CITATION Wil051 \l 4105 </w:instrText>
          </w:r>
          <w:r w:rsidR="00B64C31">
            <w:rPr>
              <w:lang w:val="en-CA"/>
            </w:rPr>
            <w:fldChar w:fldCharType="separate"/>
          </w:r>
          <w:r w:rsidR="00B64C31">
            <w:rPr>
              <w:noProof/>
              <w:lang w:val="en-CA"/>
            </w:rPr>
            <w:t xml:space="preserve"> (Wilson J. L., 2005)</w:t>
          </w:r>
          <w:r w:rsidR="00B64C31">
            <w:rPr>
              <w:lang w:val="en-CA"/>
            </w:rPr>
            <w:fldChar w:fldCharType="end"/>
          </w:r>
        </w:sdtContent>
      </w:sdt>
      <w:r w:rsidR="00B64C31">
        <w:rPr>
          <w:lang w:val="en-CA"/>
        </w:rPr>
        <w:t xml:space="preserve">) describes nostalgia as </w:t>
      </w:r>
      <w:r w:rsidR="00B64C31" w:rsidRPr="002639A2">
        <w:rPr>
          <w:lang w:val="en-CA"/>
        </w:rPr>
        <w:t>“a confusing emotion, full of paradoxes.</w:t>
      </w:r>
      <w:r>
        <w:rPr>
          <w:lang w:val="en-CA"/>
        </w:rPr>
        <w:t>”</w:t>
      </w:r>
      <w:r w:rsidR="00E975A3">
        <w:rPr>
          <w:lang w:val="en-CA"/>
        </w:rPr>
        <w:t xml:space="preserve"> </w:t>
      </w:r>
      <w:r>
        <w:rPr>
          <w:lang w:val="en-CA"/>
        </w:rPr>
        <w:t xml:space="preserve">However, </w:t>
      </w:r>
      <w:r w:rsidR="00272F1C">
        <w:rPr>
          <w:lang w:val="en-CA"/>
        </w:rPr>
        <w:t xml:space="preserve">portrayals of nostalgia </w:t>
      </w:r>
      <w:r w:rsidR="00DC0441">
        <w:rPr>
          <w:lang w:val="en-CA"/>
        </w:rPr>
        <w:t xml:space="preserve">reveal a pattern of juxtaposition between positive and the negative emotions. </w:t>
      </w:r>
      <w:r w:rsidR="00B64C31">
        <w:rPr>
          <w:lang w:val="en-CA"/>
        </w:rPr>
        <w:t>Howland (</w:t>
      </w:r>
      <w:sdt>
        <w:sdtPr>
          <w:rPr>
            <w:lang w:val="en-CA"/>
          </w:rPr>
          <w:id w:val="-1089454756"/>
          <w:citation/>
        </w:sdtPr>
        <w:sdtContent>
          <w:r w:rsidR="003C67A7">
            <w:rPr>
              <w:lang w:val="en-CA"/>
            </w:rPr>
            <w:fldChar w:fldCharType="begin"/>
          </w:r>
          <w:r w:rsidR="003C67A7">
            <w:rPr>
              <w:lang w:val="en-CA"/>
            </w:rPr>
            <w:instrText xml:space="preserve">CITATION How62 \n  \t  \l 4105 </w:instrText>
          </w:r>
          <w:r w:rsidR="003C67A7">
            <w:rPr>
              <w:lang w:val="en-CA"/>
            </w:rPr>
            <w:fldChar w:fldCharType="separate"/>
          </w:r>
          <w:r w:rsidR="003C67A7">
            <w:rPr>
              <w:noProof/>
              <w:lang w:val="en-CA"/>
            </w:rPr>
            <w:t xml:space="preserve"> (1962)</w:t>
          </w:r>
          <w:r w:rsidR="003C67A7">
            <w:rPr>
              <w:lang w:val="en-CA"/>
            </w:rPr>
            <w:fldChar w:fldCharType="end"/>
          </w:r>
        </w:sdtContent>
      </w:sdt>
      <w:r w:rsidR="003C67A7">
        <w:rPr>
          <w:lang w:val="en-CA"/>
        </w:rPr>
        <w:t>,</w:t>
      </w:r>
      <w:r w:rsidR="00B64C31">
        <w:rPr>
          <w:lang w:val="en-CA"/>
        </w:rPr>
        <w:t xml:space="preserve">, Cited in </w:t>
      </w:r>
      <w:sdt>
        <w:sdtPr>
          <w:rPr>
            <w:lang w:val="en-CA"/>
          </w:rPr>
          <w:id w:val="1241295471"/>
          <w:citation/>
        </w:sdtPr>
        <w:sdtEndPr/>
        <w:sdtContent>
          <w:r w:rsidR="00B64C31">
            <w:rPr>
              <w:lang w:val="en-CA"/>
            </w:rPr>
            <w:fldChar w:fldCharType="begin"/>
          </w:r>
          <w:r w:rsidR="00B64C31">
            <w:rPr>
              <w:lang w:val="en-CA"/>
            </w:rPr>
            <w:instrText xml:space="preserve"> CITATION Wil051 \l 4105 </w:instrText>
          </w:r>
          <w:r w:rsidR="00B64C31">
            <w:rPr>
              <w:lang w:val="en-CA"/>
            </w:rPr>
            <w:fldChar w:fldCharType="separate"/>
          </w:r>
          <w:r w:rsidR="00B64C31">
            <w:rPr>
              <w:noProof/>
              <w:lang w:val="en-CA"/>
            </w:rPr>
            <w:t>(Wilson J. L., 2005)</w:t>
          </w:r>
          <w:r w:rsidR="00B64C31">
            <w:rPr>
              <w:lang w:val="en-CA"/>
            </w:rPr>
            <w:fldChar w:fldCharType="end"/>
          </w:r>
        </w:sdtContent>
      </w:sdt>
      <w:r w:rsidR="00B64C31">
        <w:rPr>
          <w:lang w:val="en-CA"/>
        </w:rPr>
        <w:t>) said “</w:t>
      </w:r>
      <w:r w:rsidR="00B64C31" w:rsidRPr="002639A2">
        <w:rPr>
          <w:lang w:val="en-CA"/>
        </w:rPr>
        <w:t>It is painful yet in the pain there may be a peculiar sweetness defying description.”</w:t>
      </w:r>
      <w:r w:rsidR="00B64C31">
        <w:rPr>
          <w:lang w:val="en-CA"/>
        </w:rPr>
        <w:t xml:space="preserve"> </w:t>
      </w:r>
      <w:r w:rsidR="00B64C31" w:rsidRPr="00631D5A">
        <w:t>Johnson-Laird and Oatley</w:t>
      </w:r>
      <w:r w:rsidR="003C67A7">
        <w:t xml:space="preserve"> (</w:t>
      </w:r>
      <w:r w:rsidR="00B64C31" w:rsidRPr="00631D5A">
        <w:t xml:space="preserve"> (1989</w:t>
      </w:r>
      <w:r w:rsidR="00B64C31">
        <w:t xml:space="preserve">, cited in </w:t>
      </w:r>
      <w:sdt>
        <w:sdtPr>
          <w:id w:val="1905252948"/>
          <w:citation/>
        </w:sdtPr>
        <w:sdtEndPr/>
        <w:sdtContent>
          <w:r w:rsidR="00B64C31">
            <w:fldChar w:fldCharType="begin"/>
          </w:r>
          <w:r w:rsidR="00B64C31">
            <w:rPr>
              <w:lang w:val="en-CA"/>
            </w:rPr>
            <w:instrText xml:space="preserve"> CITATION Wil062 \l 4105 </w:instrText>
          </w:r>
          <w:r w:rsidR="00B64C31">
            <w:fldChar w:fldCharType="separate"/>
          </w:r>
          <w:r w:rsidR="00B64C31">
            <w:rPr>
              <w:noProof/>
              <w:lang w:val="en-CA"/>
            </w:rPr>
            <w:t>(Wildschut, Sedikides, Arndt, &amp; Routledge, 2006)</w:t>
          </w:r>
          <w:r w:rsidR="00B64C31">
            <w:fldChar w:fldCharType="end"/>
          </w:r>
        </w:sdtContent>
      </w:sdt>
      <w:r w:rsidR="00B64C31" w:rsidRPr="00631D5A">
        <w:t xml:space="preserve">) defined </w:t>
      </w:r>
      <w:r w:rsidR="00B64C31" w:rsidRPr="00631D5A">
        <w:rPr>
          <w:iCs/>
        </w:rPr>
        <w:t>nostalgia</w:t>
      </w:r>
      <w:r w:rsidR="00B64C31" w:rsidRPr="00631D5A">
        <w:rPr>
          <w:i/>
          <w:iCs/>
        </w:rPr>
        <w:t xml:space="preserve"> </w:t>
      </w:r>
      <w:r w:rsidR="00B64C31" w:rsidRPr="00631D5A">
        <w:t>as posit</w:t>
      </w:r>
      <w:r w:rsidR="00B64C31">
        <w:t>ive emotion with tones of loss. Mills and Coleman (</w:t>
      </w:r>
      <w:sdt>
        <w:sdtPr>
          <w:id w:val="664213244"/>
          <w:citation/>
        </w:sdtPr>
        <w:sdtContent>
          <w:r w:rsidR="003C67A7">
            <w:fldChar w:fldCharType="begin"/>
          </w:r>
          <w:r w:rsidR="003C67A7">
            <w:rPr>
              <w:lang w:val="en-CA"/>
            </w:rPr>
            <w:instrText xml:space="preserve">CITATION Mil94 \n  \t  \l 4105 </w:instrText>
          </w:r>
          <w:r w:rsidR="003C67A7">
            <w:fldChar w:fldCharType="separate"/>
          </w:r>
          <w:r w:rsidR="003C67A7">
            <w:rPr>
              <w:noProof/>
              <w:lang w:val="en-CA"/>
            </w:rPr>
            <w:t xml:space="preserve"> (1994)</w:t>
          </w:r>
          <w:r w:rsidR="003C67A7">
            <w:fldChar w:fldCharType="end"/>
          </w:r>
        </w:sdtContent>
      </w:sdt>
      <w:r w:rsidR="00B64C31">
        <w:t xml:space="preserve">, cited in Wilson, 2005) </w:t>
      </w:r>
      <w:r w:rsidR="00B64C31">
        <w:rPr>
          <w:lang w:val="en-CA"/>
        </w:rPr>
        <w:t>“the bittersweet recall of past emotional events.”</w:t>
      </w:r>
    </w:p>
    <w:p w14:paraId="67D7026D" w14:textId="1B27F4EA" w:rsidR="0018598B" w:rsidRDefault="00DC0441" w:rsidP="003C67A7">
      <w:pPr>
        <w:spacing w:line="480" w:lineRule="auto"/>
      </w:pPr>
      <w:r>
        <w:t xml:space="preserve">The bittersweet emotion of nostalgia </w:t>
      </w:r>
      <w:r w:rsidR="00C50AA3">
        <w:t xml:space="preserve">can be </w:t>
      </w:r>
      <w:r w:rsidR="00284E81">
        <w:t>experienced as a</w:t>
      </w:r>
      <w:r>
        <w:t xml:space="preserve"> three-part </w:t>
      </w:r>
      <w:r w:rsidR="0024096B">
        <w:t>sequence</w:t>
      </w:r>
      <w:r w:rsidR="0018598B">
        <w:t>:</w:t>
      </w:r>
    </w:p>
    <w:p w14:paraId="32EE5448" w14:textId="25712547" w:rsidR="00B87857" w:rsidRPr="00B87857" w:rsidRDefault="005F4106" w:rsidP="003C67A7">
      <w:pPr>
        <w:pStyle w:val="ListParagraph"/>
        <w:numPr>
          <w:ilvl w:val="0"/>
          <w:numId w:val="2"/>
        </w:numPr>
        <w:spacing w:line="480" w:lineRule="auto"/>
        <w:rPr>
          <w:rStyle w:val="Strong"/>
        </w:rPr>
      </w:pPr>
      <w:r>
        <w:rPr>
          <w:rStyle w:val="Strong"/>
        </w:rPr>
        <w:t>Displacement from home</w:t>
      </w:r>
      <w:r w:rsidR="00B87857">
        <w:rPr>
          <w:rStyle w:val="Strong"/>
        </w:rPr>
        <w:t xml:space="preserve"> (bitter)</w:t>
      </w:r>
    </w:p>
    <w:p w14:paraId="1F9DC9FB" w14:textId="1D4AA20B" w:rsidR="00DE6D0A" w:rsidRDefault="0033104A" w:rsidP="003C67A7">
      <w:pPr>
        <w:pStyle w:val="ListParagraph"/>
        <w:numPr>
          <w:ilvl w:val="0"/>
          <w:numId w:val="10"/>
        </w:numPr>
        <w:spacing w:line="480" w:lineRule="auto"/>
      </w:pPr>
      <w:r>
        <w:t>Byom’s description of n</w:t>
      </w:r>
      <w:r w:rsidR="0018598B">
        <w:t>ostalgia as “a</w:t>
      </w:r>
      <w:r w:rsidR="00B64C31" w:rsidRPr="00FF71AB">
        <w:t>n ache of temporal distance and di</w:t>
      </w:r>
      <w:r w:rsidR="0018598B">
        <w:t>splacement</w:t>
      </w:r>
      <w:r>
        <w:t>”</w:t>
      </w:r>
      <w:r w:rsidR="0018598B">
        <w:t xml:space="preserve"> </w:t>
      </w:r>
      <w:r w:rsidR="00DE6D0A">
        <w:t xml:space="preserve">relates nostalgia to a kind of suffering from the passing of time, which portrays that nostalgia as a response to the loss of something good from a previous time. This is consistent with </w:t>
      </w:r>
      <w:r w:rsidR="007F01B0">
        <w:t xml:space="preserve">research </w:t>
      </w:r>
      <w:r w:rsidR="00DE6D0A">
        <w:t>that found</w:t>
      </w:r>
      <w:r w:rsidR="007F01B0">
        <w:t xml:space="preserve"> negative mood as a trigger for nostalgia </w:t>
      </w:r>
      <w:sdt>
        <w:sdtPr>
          <w:id w:val="-336466508"/>
          <w:citation/>
        </w:sdtPr>
        <w:sdtEndPr/>
        <w:sdtContent>
          <w:r w:rsidR="007F01B0">
            <w:fldChar w:fldCharType="begin"/>
          </w:r>
          <w:r w:rsidR="007F01B0" w:rsidRPr="00B87857">
            <w:rPr>
              <w:lang w:val="en-CA"/>
            </w:rPr>
            <w:instrText xml:space="preserve">CITATION Wil062 \n  \t  \l 4105 </w:instrText>
          </w:r>
          <w:r w:rsidR="007F01B0">
            <w:fldChar w:fldCharType="separate"/>
          </w:r>
          <w:r w:rsidR="007F01B0" w:rsidRPr="00B87857">
            <w:rPr>
              <w:noProof/>
              <w:lang w:val="en-CA"/>
            </w:rPr>
            <w:t>(2006)</w:t>
          </w:r>
          <w:r w:rsidR="007F01B0">
            <w:fldChar w:fldCharType="end"/>
          </w:r>
        </w:sdtContent>
      </w:sdt>
      <w:r w:rsidR="007F01B0">
        <w:t>.</w:t>
      </w:r>
      <w:r>
        <w:t xml:space="preserve"> </w:t>
      </w:r>
    </w:p>
    <w:p w14:paraId="6647DD71" w14:textId="7D8E372F" w:rsidR="0018598B" w:rsidRPr="00B87857" w:rsidRDefault="00C50AA3" w:rsidP="003C67A7">
      <w:pPr>
        <w:pStyle w:val="ListParagraph"/>
        <w:numPr>
          <w:ilvl w:val="0"/>
          <w:numId w:val="2"/>
        </w:numPr>
        <w:spacing w:line="480" w:lineRule="auto"/>
        <w:rPr>
          <w:rStyle w:val="Strong"/>
        </w:rPr>
      </w:pPr>
      <w:r w:rsidRPr="00B87857">
        <w:rPr>
          <w:rStyle w:val="Strong"/>
        </w:rPr>
        <w:t>Reaching</w:t>
      </w:r>
      <w:r w:rsidR="00E51DCD" w:rsidRPr="00B87857">
        <w:rPr>
          <w:rStyle w:val="Strong"/>
        </w:rPr>
        <w:t xml:space="preserve"> into the past </w:t>
      </w:r>
      <w:r w:rsidR="00B87857">
        <w:rPr>
          <w:rStyle w:val="Strong"/>
        </w:rPr>
        <w:t xml:space="preserve">in search </w:t>
      </w:r>
      <w:r w:rsidR="00D42BC9" w:rsidRPr="00B87857">
        <w:rPr>
          <w:rStyle w:val="Strong"/>
        </w:rPr>
        <w:t>of home</w:t>
      </w:r>
    </w:p>
    <w:p w14:paraId="04824C21" w14:textId="72B7F099" w:rsidR="00C50AA3" w:rsidRDefault="00E51DCD" w:rsidP="003C67A7">
      <w:pPr>
        <w:pStyle w:val="ListParagraph"/>
        <w:numPr>
          <w:ilvl w:val="1"/>
          <w:numId w:val="2"/>
        </w:numPr>
        <w:spacing w:line="480" w:lineRule="auto"/>
      </w:pPr>
      <w:r>
        <w:t>The widely quoted Herb Cain saying of</w:t>
      </w:r>
      <w:r w:rsidR="00C50AA3" w:rsidRPr="0066275D">
        <w:t xml:space="preserve"> “Nostalgia </w:t>
      </w:r>
      <w:r>
        <w:t>is memory with the pain removed</w:t>
      </w:r>
      <w:r w:rsidR="00C50AA3">
        <w:t xml:space="preserve">” </w:t>
      </w:r>
      <w:r w:rsidR="00646CED">
        <w:t>suggests an act of remembering positive things from the past</w:t>
      </w:r>
      <w:r>
        <w:t xml:space="preserve">. </w:t>
      </w:r>
      <w:r w:rsidR="00C50AA3">
        <w:t xml:space="preserve">Wilson </w:t>
      </w:r>
      <w:r>
        <w:t xml:space="preserve">also speaks </w:t>
      </w:r>
      <w:r w:rsidR="00C50AA3">
        <w:t xml:space="preserve">about nostalgia as a </w:t>
      </w:r>
      <w:r>
        <w:t xml:space="preserve">positive </w:t>
      </w:r>
      <w:r w:rsidR="00C50AA3">
        <w:t>place that can be reached, “</w:t>
      </w:r>
      <w:r w:rsidR="00C50AA3" w:rsidRPr="00B87857">
        <w:t xml:space="preserve">When experiencing nostalgia, we might feel that we are getting </w:t>
      </w:r>
      <w:r w:rsidR="00C50AA3" w:rsidRPr="0018598B">
        <w:rPr>
          <w:lang w:val="en-CA"/>
        </w:rPr>
        <w:t>close to something fundamental, ‘good,’ a foundation, or a purpose.”</w:t>
      </w:r>
    </w:p>
    <w:p w14:paraId="30B1EE0D" w14:textId="7A7D6A14" w:rsidR="007804D2" w:rsidRPr="00B87857" w:rsidRDefault="00B87857" w:rsidP="003C67A7">
      <w:pPr>
        <w:pStyle w:val="ListParagraph"/>
        <w:numPr>
          <w:ilvl w:val="0"/>
          <w:numId w:val="2"/>
        </w:numPr>
        <w:spacing w:line="480" w:lineRule="auto"/>
        <w:rPr>
          <w:rStyle w:val="Strong"/>
        </w:rPr>
      </w:pPr>
      <w:r>
        <w:rPr>
          <w:rStyle w:val="Strong"/>
        </w:rPr>
        <w:t xml:space="preserve">Creating a sense of home </w:t>
      </w:r>
      <w:r w:rsidR="005F4106">
        <w:rPr>
          <w:rStyle w:val="Strong"/>
        </w:rPr>
        <w:t>in the present</w:t>
      </w:r>
      <w:r>
        <w:rPr>
          <w:rStyle w:val="Strong"/>
        </w:rPr>
        <w:t xml:space="preserve"> (sweet)</w:t>
      </w:r>
    </w:p>
    <w:p w14:paraId="5E0532EF" w14:textId="28187323" w:rsidR="00D42BC9" w:rsidRPr="00DE6D0A" w:rsidRDefault="00646CED" w:rsidP="003C67A7">
      <w:pPr>
        <w:pStyle w:val="ListParagraph"/>
        <w:numPr>
          <w:ilvl w:val="1"/>
          <w:numId w:val="2"/>
        </w:numPr>
        <w:spacing w:line="480" w:lineRule="auto"/>
      </w:pPr>
      <w:r>
        <w:t xml:space="preserve">Research </w:t>
      </w:r>
      <w:sdt>
        <w:sdtPr>
          <w:rPr>
            <w:lang w:val="en-CA"/>
          </w:rPr>
          <w:id w:val="-1536028722"/>
          <w:citation/>
        </w:sdtPr>
        <w:sdtEndPr/>
        <w:sdtContent>
          <w:r w:rsidR="00B64C31" w:rsidRPr="007804D2">
            <w:rPr>
              <w:lang w:val="en-CA"/>
            </w:rPr>
            <w:fldChar w:fldCharType="begin"/>
          </w:r>
          <w:r w:rsidR="00B64C31" w:rsidRPr="007804D2">
            <w:rPr>
              <w:lang w:val="en-CA"/>
            </w:rPr>
            <w:instrText xml:space="preserve"> CITATION Wil062 \l 4105 </w:instrText>
          </w:r>
          <w:r w:rsidR="00B64C31" w:rsidRPr="007804D2">
            <w:rPr>
              <w:lang w:val="en-CA"/>
            </w:rPr>
            <w:fldChar w:fldCharType="separate"/>
          </w:r>
          <w:r w:rsidR="00B64C31" w:rsidRPr="007804D2">
            <w:rPr>
              <w:noProof/>
              <w:lang w:val="en-CA"/>
            </w:rPr>
            <w:t>(Wildschut, Sedikides, Arndt, &amp; Routledge, 2006)</w:t>
          </w:r>
          <w:r w:rsidR="00B64C31" w:rsidRPr="007804D2">
            <w:rPr>
              <w:lang w:val="en-CA"/>
            </w:rPr>
            <w:fldChar w:fldCharType="end"/>
          </w:r>
        </w:sdtContent>
      </w:sdt>
      <w:r w:rsidR="00B64C31" w:rsidRPr="007804D2">
        <w:rPr>
          <w:lang w:val="en-CA"/>
        </w:rPr>
        <w:t xml:space="preserve"> has shown that when people reflect on these positive feelings from the past, they fee</w:t>
      </w:r>
      <w:r w:rsidR="00DC0441" w:rsidRPr="007804D2">
        <w:rPr>
          <w:lang w:val="en-CA"/>
        </w:rPr>
        <w:t>l more positive in the present.</w:t>
      </w:r>
      <w:r w:rsidR="007804D2" w:rsidRPr="007804D2">
        <w:rPr>
          <w:lang w:val="en-CA"/>
        </w:rPr>
        <w:t xml:space="preserve"> Given its complex and positive nature, some researchers </w:t>
      </w:r>
      <w:sdt>
        <w:sdtPr>
          <w:rPr>
            <w:lang w:val="en-CA"/>
          </w:rPr>
          <w:id w:val="-1491867163"/>
          <w:citation/>
        </w:sdtPr>
        <w:sdtEndPr/>
        <w:sdtContent>
          <w:r w:rsidR="007804D2" w:rsidRPr="007804D2">
            <w:rPr>
              <w:lang w:val="en-CA"/>
            </w:rPr>
            <w:fldChar w:fldCharType="begin"/>
          </w:r>
          <w:r w:rsidR="007804D2" w:rsidRPr="007804D2">
            <w:rPr>
              <w:lang w:val="en-CA"/>
            </w:rPr>
            <w:instrText xml:space="preserve"> CITATION Wil062 \l 4105 </w:instrText>
          </w:r>
          <w:r w:rsidR="007804D2" w:rsidRPr="007804D2">
            <w:rPr>
              <w:lang w:val="en-CA"/>
            </w:rPr>
            <w:fldChar w:fldCharType="separate"/>
          </w:r>
          <w:r w:rsidR="007804D2" w:rsidRPr="007804D2">
            <w:rPr>
              <w:noProof/>
              <w:lang w:val="en-CA"/>
            </w:rPr>
            <w:t>(Wildschut, Sedikides, Arndt, &amp; Routledge, 2006)</w:t>
          </w:r>
          <w:r w:rsidR="007804D2" w:rsidRPr="007804D2">
            <w:rPr>
              <w:lang w:val="en-CA"/>
            </w:rPr>
            <w:fldChar w:fldCharType="end"/>
          </w:r>
        </w:sdtContent>
      </w:sdt>
      <w:r w:rsidR="007804D2" w:rsidRPr="007804D2">
        <w:rPr>
          <w:lang w:val="en-CA"/>
        </w:rPr>
        <w:t xml:space="preserve"> believe </w:t>
      </w:r>
      <w:r w:rsidR="007804D2">
        <w:t>nostalgia</w:t>
      </w:r>
      <w:r w:rsidR="007804D2" w:rsidRPr="00D77CB8">
        <w:t xml:space="preserve"> </w:t>
      </w:r>
      <w:r w:rsidR="007804D2">
        <w:t>should be in a league with o</w:t>
      </w:r>
      <w:r w:rsidR="007804D2" w:rsidRPr="00D77CB8">
        <w:t>ther positive emotions such as love (Izard, 1977), pride (Lewis, 1993) and joy (Ellsworth &amp; Smith, 1988)</w:t>
      </w:r>
      <w:r w:rsidR="007804D2">
        <w:t>.</w:t>
      </w:r>
    </w:p>
    <w:p w14:paraId="2F7909C9" w14:textId="4E2535CC" w:rsidR="00D42BC9" w:rsidRDefault="00B87857" w:rsidP="003C67A7">
      <w:pPr>
        <w:pStyle w:val="Heading2"/>
        <w:spacing w:line="480" w:lineRule="auto"/>
      </w:pPr>
      <w:bookmarkStart w:id="7" w:name="_Toc468105069"/>
      <w:r>
        <w:t>What is home?</w:t>
      </w:r>
      <w:bookmarkEnd w:id="7"/>
    </w:p>
    <w:p w14:paraId="18ADE24D" w14:textId="13423C18" w:rsidR="00B87857" w:rsidRPr="00A66473" w:rsidRDefault="00A66473" w:rsidP="003C67A7">
      <w:pPr>
        <w:spacing w:line="480" w:lineRule="auto"/>
        <w:rPr>
          <w:rStyle w:val="Strong"/>
        </w:rPr>
      </w:pPr>
      <w:r w:rsidRPr="00A66473">
        <w:rPr>
          <w:rStyle w:val="Strong"/>
        </w:rPr>
        <w:t>Home is a feeling</w:t>
      </w:r>
      <w:r w:rsidR="00B87857" w:rsidRPr="00A66473">
        <w:rPr>
          <w:rStyle w:val="Strong"/>
        </w:rPr>
        <w:t xml:space="preserve"> </w:t>
      </w:r>
    </w:p>
    <w:p w14:paraId="5F4DA66D" w14:textId="0CEC9983" w:rsidR="00D42BC9" w:rsidRPr="00D42BC9" w:rsidRDefault="00D42BC9" w:rsidP="003C67A7">
      <w:pPr>
        <w:spacing w:line="480" w:lineRule="auto"/>
      </w:pPr>
      <w:r>
        <w:lastRenderedPageBreak/>
        <w:t>L</w:t>
      </w:r>
      <w:r w:rsidRPr="00F70585">
        <w:t>owenthal</w:t>
      </w:r>
      <w:sdt>
        <w:sdtPr>
          <w:id w:val="-2044971707"/>
          <w:citation/>
        </w:sdtPr>
        <w:sdtEndPr/>
        <w:sdtContent>
          <w:r>
            <w:fldChar w:fldCharType="begin"/>
          </w:r>
          <w:r>
            <w:rPr>
              <w:lang w:val="en-CA"/>
            </w:rPr>
            <w:instrText xml:space="preserve">CITATION Low85 \n  \t  \l 4105 </w:instrText>
          </w:r>
          <w:r>
            <w:fldChar w:fldCharType="separate"/>
          </w:r>
          <w:r>
            <w:rPr>
              <w:noProof/>
              <w:lang w:val="en-CA"/>
            </w:rPr>
            <w:t xml:space="preserve"> (1985)</w:t>
          </w:r>
          <w:r>
            <w:fldChar w:fldCharType="end"/>
          </w:r>
        </w:sdtContent>
      </w:sdt>
      <w:r>
        <w:t xml:space="preserve"> noted “</w:t>
      </w:r>
      <w:r w:rsidRPr="00F70585">
        <w:t>nostalgia is often for past t</w:t>
      </w:r>
      <w:r>
        <w:t xml:space="preserve">houghts rather than past things.” </w:t>
      </w:r>
      <w:r w:rsidRPr="00F70585">
        <w:t xml:space="preserve">Hirsch </w:t>
      </w:r>
      <w:sdt>
        <w:sdtPr>
          <w:id w:val="-484320548"/>
          <w:citation/>
        </w:sdtPr>
        <w:sdtEndPr/>
        <w:sdtContent>
          <w:r>
            <w:fldChar w:fldCharType="begin"/>
          </w:r>
          <w:r>
            <w:rPr>
              <w:lang w:val="en-CA"/>
            </w:rPr>
            <w:instrText xml:space="preserve">CITATION Hir92 \n  \t  \l 4105 </w:instrText>
          </w:r>
          <w:r>
            <w:fldChar w:fldCharType="separate"/>
          </w:r>
          <w:r>
            <w:rPr>
              <w:noProof/>
              <w:lang w:val="en-CA"/>
            </w:rPr>
            <w:t>(1992)</w:t>
          </w:r>
          <w:r>
            <w:fldChar w:fldCharType="end"/>
          </w:r>
        </w:sdtContent>
      </w:sdt>
      <w:r w:rsidRPr="00F70585">
        <w:t>) observed that “nostalgia… does not relate to a specific memory, but rather to an emotional state.”</w:t>
      </w:r>
      <w:r>
        <w:t xml:space="preserve"> And W</w:t>
      </w:r>
      <w:r w:rsidRPr="00F70585">
        <w:t xml:space="preserve">ilson </w:t>
      </w:r>
      <w:sdt>
        <w:sdtPr>
          <w:id w:val="-116296818"/>
          <w:citation/>
        </w:sdtPr>
        <w:sdtEndPr/>
        <w:sdtContent>
          <w:r w:rsidR="0014364E">
            <w:fldChar w:fldCharType="begin"/>
          </w:r>
          <w:r w:rsidR="0014364E">
            <w:rPr>
              <w:lang w:val="en-CA"/>
            </w:rPr>
            <w:instrText xml:space="preserve">CITATION Wil051 \n  \t  \l 4105 </w:instrText>
          </w:r>
          <w:r w:rsidR="0014364E">
            <w:fldChar w:fldCharType="separate"/>
          </w:r>
          <w:r w:rsidR="0014364E">
            <w:rPr>
              <w:noProof/>
              <w:lang w:val="en-CA"/>
            </w:rPr>
            <w:t>(2005)</w:t>
          </w:r>
          <w:r w:rsidR="0014364E">
            <w:fldChar w:fldCharType="end"/>
          </w:r>
        </w:sdtContent>
      </w:sdt>
      <w:r w:rsidR="0014364E">
        <w:t xml:space="preserve"> </w:t>
      </w:r>
      <w:r w:rsidRPr="00F70585">
        <w:t>sees nostalgia not as a true desire to go back in time but “a longing to recapture a mood or spirit of a previous time.</w:t>
      </w:r>
      <w:r>
        <w:t>” These scholars have in their writings casted nostalgia not as a desire for something concreate that can be articulated through words but a longing for something that can only be intuitively felt – a mood, a spirit, thoughts, or emotions of a previous time.</w:t>
      </w:r>
    </w:p>
    <w:p w14:paraId="70EC75E5" w14:textId="4FCDDD8E" w:rsidR="00FE4F2F" w:rsidRDefault="00D42BC9" w:rsidP="003C67A7">
      <w:pPr>
        <w:spacing w:line="480" w:lineRule="auto"/>
        <w:rPr>
          <w:rStyle w:val="Strong"/>
        </w:rPr>
      </w:pPr>
      <w:r>
        <w:rPr>
          <w:rStyle w:val="Strong"/>
        </w:rPr>
        <w:t>Home is</w:t>
      </w:r>
      <w:r w:rsidR="00FE4F2F" w:rsidRPr="00F71D75">
        <w:rPr>
          <w:rStyle w:val="Strong"/>
        </w:rPr>
        <w:t xml:space="preserve"> </w:t>
      </w:r>
      <w:r w:rsidR="00AD5703">
        <w:rPr>
          <w:rStyle w:val="Strong"/>
        </w:rPr>
        <w:t xml:space="preserve">a feeling of </w:t>
      </w:r>
      <w:r w:rsidR="00FE4F2F" w:rsidRPr="00F71D75">
        <w:rPr>
          <w:rStyle w:val="Strong"/>
        </w:rPr>
        <w:t>intimacy</w:t>
      </w:r>
    </w:p>
    <w:p w14:paraId="3A73C728" w14:textId="77777777" w:rsidR="00FE4F2F" w:rsidRDefault="00FE4F2F" w:rsidP="003C67A7">
      <w:pPr>
        <w:pStyle w:val="Quote"/>
        <w:spacing w:line="480" w:lineRule="auto"/>
      </w:pPr>
      <w:r>
        <w:t xml:space="preserve"> </w:t>
      </w:r>
      <w:r w:rsidRPr="00F70585">
        <w:t>“To feel at home is to know that things are in their places and so are you; it is a state of mind that doesn’t depend on an actual location. The object of longing, then, is not really a place called home but this s</w:t>
      </w:r>
      <w:r>
        <w:t>ense of intimacy with the world.”</w:t>
      </w:r>
      <w:r>
        <w:br/>
      </w:r>
      <w:sdt>
        <w:sdtPr>
          <w:id w:val="-1146199243"/>
          <w:citation/>
        </w:sdtPr>
        <w:sdtEndPr/>
        <w:sdtContent>
          <w:r>
            <w:fldChar w:fldCharType="begin"/>
          </w:r>
          <w:r>
            <w:rPr>
              <w:lang w:val="en-CA"/>
            </w:rPr>
            <w:instrText xml:space="preserve"> CITATION Wil051 \l 4105 </w:instrText>
          </w:r>
          <w:r>
            <w:fldChar w:fldCharType="separate"/>
          </w:r>
          <w:r>
            <w:rPr>
              <w:noProof/>
              <w:lang w:val="en-CA"/>
            </w:rPr>
            <w:t>(Wilson J. L., 2005)</w:t>
          </w:r>
          <w:r>
            <w:fldChar w:fldCharType="end"/>
          </w:r>
        </w:sdtContent>
      </w:sdt>
    </w:p>
    <w:p w14:paraId="101C745A" w14:textId="06AC11D7" w:rsidR="00E975A3" w:rsidRDefault="00FE4F2F" w:rsidP="003C67A7">
      <w:pPr>
        <w:spacing w:line="480" w:lineRule="auto"/>
      </w:pPr>
      <w:r w:rsidRPr="003D6EDE">
        <w:t xml:space="preserve">Wildschut et. al. </w:t>
      </w:r>
      <w:sdt>
        <w:sdtPr>
          <w:id w:val="-1916465037"/>
          <w:citation/>
        </w:sdtPr>
        <w:sdtEndPr/>
        <w:sdtContent>
          <w:r>
            <w:fldChar w:fldCharType="begin"/>
          </w:r>
          <w:r>
            <w:rPr>
              <w:lang w:val="en-CA"/>
            </w:rPr>
            <w:instrText xml:space="preserve">CITATION Wil062 \n  \t  \l 4105 </w:instrText>
          </w:r>
          <w:r>
            <w:fldChar w:fldCharType="separate"/>
          </w:r>
          <w:r>
            <w:rPr>
              <w:noProof/>
              <w:lang w:val="en-CA"/>
            </w:rPr>
            <w:t>(2006)</w:t>
          </w:r>
          <w:r>
            <w:fldChar w:fldCharType="end"/>
          </w:r>
        </w:sdtContent>
      </w:sdt>
      <w:r>
        <w:t xml:space="preserve"> found negative mood</w:t>
      </w:r>
      <w:r w:rsidRPr="003D6EDE">
        <w:t xml:space="preserve"> </w:t>
      </w:r>
      <w:r>
        <w:t>–</w:t>
      </w:r>
      <w:r w:rsidRPr="003D6EDE">
        <w:t xml:space="preserve"> loneliness in particular </w:t>
      </w:r>
      <w:r>
        <w:t>– is likely to</w:t>
      </w:r>
      <w:r w:rsidRPr="003D6EDE">
        <w:t xml:space="preserve"> </w:t>
      </w:r>
      <w:r>
        <w:t>trigger</w:t>
      </w:r>
      <w:r w:rsidRPr="003D6EDE">
        <w:t xml:space="preserve"> nostalgia. </w:t>
      </w:r>
      <w:r>
        <w:t>When people are asked to write about nostalgic experiences, the narratives</w:t>
      </w:r>
      <w:r w:rsidRPr="003D6EDE">
        <w:t xml:space="preserve"> </w:t>
      </w:r>
      <w:r>
        <w:t>typically “revolved around interactions with important others,”</w:t>
      </w:r>
      <w:r w:rsidRPr="003D6EDE">
        <w:t xml:space="preserve"> which helps</w:t>
      </w:r>
      <w:r>
        <w:t xml:space="preserve"> a person feel more connected </w:t>
      </w:r>
      <w:sdt>
        <w:sdtPr>
          <w:id w:val="-1194374705"/>
          <w:citation/>
        </w:sdtPr>
        <w:sdtEndPr/>
        <w:sdtContent>
          <w:r>
            <w:fldChar w:fldCharType="begin"/>
          </w:r>
          <w:r>
            <w:rPr>
              <w:lang w:val="en-CA"/>
            </w:rPr>
            <w:instrText xml:space="preserve"> CITATION Wil062 \l 4105 </w:instrText>
          </w:r>
          <w:r>
            <w:fldChar w:fldCharType="separate"/>
          </w:r>
          <w:r>
            <w:rPr>
              <w:noProof/>
              <w:lang w:val="en-CA"/>
            </w:rPr>
            <w:t>(Wildschut, Sedikides, Arndt, &amp; Routledge, 2006)</w:t>
          </w:r>
          <w:r>
            <w:fldChar w:fldCharType="end"/>
          </w:r>
        </w:sdtContent>
      </w:sdt>
      <w:r>
        <w:t>.</w:t>
      </w:r>
      <w:r w:rsidRPr="003D6EDE">
        <w:t xml:space="preserve"> Further, thinking about a nostalgic event (compared to an ordinary event) resulted in greater feelings of being ‘‘loved” and ‘‘protected,” lower feelings of attachment anxiety and avoidance, and greater feelings of inte</w:t>
      </w:r>
      <w:r>
        <w:t>rpersonal competence and support (</w:t>
      </w:r>
      <w:sdt>
        <w:sdtPr>
          <w:id w:val="282544806"/>
          <w:citation/>
        </w:sdtPr>
        <w:sdtEndPr/>
        <w:sdtContent>
          <w:r>
            <w:fldChar w:fldCharType="begin"/>
          </w:r>
          <w:r>
            <w:rPr>
              <w:lang w:val="en-CA"/>
            </w:rPr>
            <w:instrText xml:space="preserve"> CITATION Wil062 \l 4105 </w:instrText>
          </w:r>
          <w:r>
            <w:fldChar w:fldCharType="separate"/>
          </w:r>
          <w:r>
            <w:rPr>
              <w:noProof/>
              <w:lang w:val="en-CA"/>
            </w:rPr>
            <w:t xml:space="preserve"> (Wildschut, Sedikides, Arndt, &amp; Routledge, 2006)</w:t>
          </w:r>
          <w:r>
            <w:fldChar w:fldCharType="end"/>
          </w:r>
        </w:sdtContent>
      </w:sdt>
      <w:r>
        <w:t>,</w:t>
      </w:r>
      <w:r w:rsidRPr="003D6EDE">
        <w:t xml:space="preserve"> </w:t>
      </w:r>
      <w:sdt>
        <w:sdtPr>
          <w:id w:val="507414921"/>
          <w:citation/>
        </w:sdtPr>
        <w:sdtEndPr/>
        <w:sdtContent>
          <w:r>
            <w:fldChar w:fldCharType="begin"/>
          </w:r>
          <w:r>
            <w:rPr>
              <w:lang w:val="en-CA"/>
            </w:rPr>
            <w:instrText xml:space="preserve"> CITATION Zho081 \l 4105 </w:instrText>
          </w:r>
          <w:r>
            <w:fldChar w:fldCharType="separate"/>
          </w:r>
          <w:r>
            <w:rPr>
              <w:noProof/>
              <w:lang w:val="en-CA"/>
            </w:rPr>
            <w:t>(Zhou, Sedikides, Wildschut, &amp; Gao, 2008)</w:t>
          </w:r>
          <w:r>
            <w:fldChar w:fldCharType="end"/>
          </w:r>
        </w:sdtContent>
      </w:sdt>
    </w:p>
    <w:p w14:paraId="7FB6BE2D" w14:textId="0B3C37E2" w:rsidR="00320FB4" w:rsidRDefault="00D42BC9" w:rsidP="003C67A7">
      <w:pPr>
        <w:spacing w:line="480" w:lineRule="auto"/>
        <w:rPr>
          <w:rStyle w:val="Strong"/>
        </w:rPr>
      </w:pPr>
      <w:r>
        <w:rPr>
          <w:rStyle w:val="Strong"/>
        </w:rPr>
        <w:t xml:space="preserve">Home is </w:t>
      </w:r>
      <w:r w:rsidR="00AD5703">
        <w:rPr>
          <w:rStyle w:val="Strong"/>
        </w:rPr>
        <w:t xml:space="preserve">a feeling of </w:t>
      </w:r>
      <w:r w:rsidR="00A26FA0">
        <w:rPr>
          <w:rStyle w:val="Strong"/>
        </w:rPr>
        <w:t>the absence of time pressure</w:t>
      </w:r>
    </w:p>
    <w:p w14:paraId="20AAC75D" w14:textId="77777777" w:rsidR="00320FB4" w:rsidRPr="00176420" w:rsidRDefault="00320FB4" w:rsidP="003C67A7">
      <w:pPr>
        <w:pStyle w:val="Quote"/>
        <w:spacing w:line="480" w:lineRule="auto"/>
      </w:pPr>
      <w:r w:rsidRPr="00176420">
        <w:t>Contemporary nostalgia is not so much about the past as about the vanishing present.</w:t>
      </w:r>
      <w:r>
        <w:br/>
      </w:r>
      <w:r w:rsidRPr="00176420">
        <w:t xml:space="preserve"> </w:t>
      </w:r>
      <w:sdt>
        <w:sdtPr>
          <w:id w:val="-1980294445"/>
          <w:citation/>
        </w:sdtPr>
        <w:sdtEndPr/>
        <w:sdtContent>
          <w:r w:rsidRPr="00176420">
            <w:fldChar w:fldCharType="begin"/>
          </w:r>
          <w:r w:rsidRPr="00176420">
            <w:instrText xml:space="preserve"> CITATION Boy02 \l 4105 </w:instrText>
          </w:r>
          <w:r w:rsidRPr="00176420">
            <w:fldChar w:fldCharType="separate"/>
          </w:r>
          <w:r w:rsidRPr="00320FB4">
            <w:rPr>
              <w:noProof/>
            </w:rPr>
            <w:t>(Boym, 2002)</w:t>
          </w:r>
          <w:r w:rsidRPr="00176420">
            <w:fldChar w:fldCharType="end"/>
          </w:r>
        </w:sdtContent>
      </w:sdt>
    </w:p>
    <w:p w14:paraId="52AEF228" w14:textId="539BE1C1" w:rsidR="00320FB4" w:rsidRDefault="00320FB4" w:rsidP="003C67A7">
      <w:pPr>
        <w:spacing w:line="480" w:lineRule="auto"/>
      </w:pPr>
      <w:r>
        <w:t>Through a review of social-psychological explana</w:t>
      </w:r>
      <w:r w:rsidRPr="00ED34B8">
        <w:t>tions for the nostalgia craze in contempo</w:t>
      </w:r>
      <w:r>
        <w:t>rary America,</w:t>
      </w:r>
      <w:r w:rsidRPr="00ED34B8">
        <w:t xml:space="preserve"> Ca</w:t>
      </w:r>
      <w:r>
        <w:t xml:space="preserve">meron and Gatewood </w:t>
      </w:r>
      <w:sdt>
        <w:sdtPr>
          <w:id w:val="-1473287716"/>
          <w:citation/>
        </w:sdtPr>
        <w:sdtEndPr/>
        <w:sdtContent>
          <w:r>
            <w:fldChar w:fldCharType="begin"/>
          </w:r>
          <w:r>
            <w:rPr>
              <w:lang w:val="en-CA"/>
            </w:rPr>
            <w:instrText xml:space="preserve">CITATION Cam94 \n  \t  \l 4105 </w:instrText>
          </w:r>
          <w:r>
            <w:fldChar w:fldCharType="separate"/>
          </w:r>
          <w:r>
            <w:rPr>
              <w:noProof/>
              <w:lang w:val="en-CA"/>
            </w:rPr>
            <w:t>(1994)</w:t>
          </w:r>
          <w:r>
            <w:fldChar w:fldCharType="end"/>
          </w:r>
        </w:sdtContent>
      </w:sdt>
      <w:r>
        <w:t xml:space="preserve"> identified nostalgia as a “slowing mechanism,” which they explained as “a </w:t>
      </w:r>
      <w:r w:rsidRPr="00ED34B8">
        <w:t>psyc</w:t>
      </w:r>
      <w:r>
        <w:t>hological adaptation to circum</w:t>
      </w:r>
      <w:r w:rsidRPr="00ED34B8">
        <w:t xml:space="preserve">stances of rapid culture change during which individuals fear becoming obsolete.” </w:t>
      </w:r>
      <w:r>
        <w:t xml:space="preserve">Byom </w:t>
      </w:r>
      <w:sdt>
        <w:sdtPr>
          <w:id w:val="-1538114976"/>
          <w:citation/>
        </w:sdtPr>
        <w:sdtEndPr/>
        <w:sdtContent>
          <w:r>
            <w:fldChar w:fldCharType="begin"/>
          </w:r>
          <w:r>
            <w:rPr>
              <w:lang w:val="en-CA"/>
            </w:rPr>
            <w:instrText xml:space="preserve">CITATION Boy02 \n  \t  \l 4105 </w:instrText>
          </w:r>
          <w:r>
            <w:fldChar w:fldCharType="separate"/>
          </w:r>
          <w:r>
            <w:rPr>
              <w:noProof/>
              <w:lang w:val="en-CA"/>
            </w:rPr>
            <w:t>(2002)</w:t>
          </w:r>
          <w:r>
            <w:fldChar w:fldCharType="end"/>
          </w:r>
        </w:sdtContent>
      </w:sdt>
      <w:r>
        <w:t xml:space="preserve"> wrote, “The </w:t>
      </w:r>
      <w:r w:rsidRPr="00ED34B8">
        <w:t>past of nostalgia, to paraphrase William Faulkner, is not even past. It could be merely better time, or slower time—time out of time, not e</w:t>
      </w:r>
      <w:r>
        <w:t>ncumbered by appointment books.”</w:t>
      </w:r>
    </w:p>
    <w:p w14:paraId="578ED758" w14:textId="31A916C1" w:rsidR="00320FB4" w:rsidRPr="00320FB4" w:rsidRDefault="00320FB4" w:rsidP="003C67A7">
      <w:pPr>
        <w:spacing w:line="480" w:lineRule="auto"/>
      </w:pPr>
      <w:r>
        <w:t xml:space="preserve">Drawn by the opportunity </w:t>
      </w:r>
      <w:r w:rsidRPr="002E6007">
        <w:t xml:space="preserve">to glimpse "a better </w:t>
      </w:r>
      <w:r>
        <w:t>time,” m</w:t>
      </w:r>
      <w:r w:rsidRPr="002E6007">
        <w:t xml:space="preserve">ore than 19 million tourists </w:t>
      </w:r>
      <w:r>
        <w:t>visit</w:t>
      </w:r>
      <w:r w:rsidRPr="002E6007">
        <w:t xml:space="preserve"> Amish Country each year</w:t>
      </w:r>
      <w:r>
        <w:t xml:space="preserve">. Susan Trollinger’s analysis </w:t>
      </w:r>
      <w:sdt>
        <w:sdtPr>
          <w:id w:val="-517922937"/>
          <w:citation/>
        </w:sdtPr>
        <w:sdtEndPr/>
        <w:sdtContent>
          <w:r>
            <w:fldChar w:fldCharType="begin"/>
          </w:r>
          <w:r>
            <w:rPr>
              <w:lang w:val="en-CA"/>
            </w:rPr>
            <w:instrText xml:space="preserve">CITATION Tro122 \n  \t  \l 4105 </w:instrText>
          </w:r>
          <w:r>
            <w:fldChar w:fldCharType="separate"/>
          </w:r>
          <w:r>
            <w:rPr>
              <w:noProof/>
              <w:lang w:val="en-CA"/>
            </w:rPr>
            <w:t>(2012)</w:t>
          </w:r>
          <w:r>
            <w:fldChar w:fldCharType="end"/>
          </w:r>
        </w:sdtContent>
      </w:sdt>
      <w:r>
        <w:t xml:space="preserve"> of the “tourism of nostalgia” in Amish Country revealed that time </w:t>
      </w:r>
      <w:r w:rsidR="00574279">
        <w:t>pressure</w:t>
      </w:r>
      <w:r>
        <w:t xml:space="preserve"> is one of the reasons why people visit the Amish. “When they </w:t>
      </w:r>
      <w:r w:rsidRPr="00514678">
        <w:t xml:space="preserve">perform </w:t>
      </w:r>
      <w:r>
        <w:t>the</w:t>
      </w:r>
      <w:r w:rsidRPr="00514678">
        <w:t xml:space="preserve"> highly idealize</w:t>
      </w:r>
      <w:r>
        <w:t>d and, for many, lost tradition of eating</w:t>
      </w:r>
      <w:r w:rsidRPr="00514678">
        <w:t xml:space="preserve"> </w:t>
      </w:r>
      <w:r>
        <w:t xml:space="preserve">a meal with their entire family,” the performance suggests to tourists themselves that since the food took time to prepare, and to consume, they have enough time </w:t>
      </w:r>
      <w:sdt>
        <w:sdtPr>
          <w:id w:val="1964459603"/>
          <w:citation/>
        </w:sdtPr>
        <w:sdtEndPr/>
        <w:sdtContent>
          <w:r>
            <w:fldChar w:fldCharType="begin"/>
          </w:r>
          <w:r>
            <w:rPr>
              <w:lang w:val="en-CA"/>
            </w:rPr>
            <w:instrText xml:space="preserve"> CITATION Tro122 \l 4105 </w:instrText>
          </w:r>
          <w:r>
            <w:fldChar w:fldCharType="separate"/>
          </w:r>
          <w:r>
            <w:rPr>
              <w:noProof/>
              <w:lang w:val="en-CA"/>
            </w:rPr>
            <w:t>(Trollinger, 2012)</w:t>
          </w:r>
          <w:r>
            <w:fldChar w:fldCharType="end"/>
          </w:r>
        </w:sdtContent>
      </w:sdt>
      <w:r>
        <w:t>.</w:t>
      </w:r>
    </w:p>
    <w:p w14:paraId="47DAC17C" w14:textId="09899EEE" w:rsidR="003016DB" w:rsidRDefault="003016DB" w:rsidP="003C67A7">
      <w:pPr>
        <w:pStyle w:val="Heading2"/>
        <w:spacing w:line="480" w:lineRule="auto"/>
      </w:pPr>
      <w:bookmarkStart w:id="8" w:name="_Toc468105070"/>
      <w:r>
        <w:t>Expression of desires</w:t>
      </w:r>
      <w:r w:rsidR="001B1025">
        <w:t xml:space="preserve"> for the present</w:t>
      </w:r>
      <w:bookmarkEnd w:id="8"/>
    </w:p>
    <w:p w14:paraId="126BA8D1" w14:textId="63530F2B" w:rsidR="003016DB" w:rsidRDefault="003016DB" w:rsidP="003C67A7">
      <w:pPr>
        <w:spacing w:line="480" w:lineRule="auto"/>
      </w:pPr>
      <w:r>
        <w:t xml:space="preserve">Contrary to the common view of nostalgia as a desire to return to the past, numerous scholars have looked beyond nostalgia’s face value and recognized it as an indicator of a deeper issue at stake. </w:t>
      </w:r>
      <w:r w:rsidR="0014364E">
        <w:t xml:space="preserve">Wilson quotes Kimberly Smith </w:t>
      </w:r>
      <w:sdt>
        <w:sdtPr>
          <w:id w:val="-407692561"/>
          <w:citation/>
        </w:sdtPr>
        <w:sdtEndPr/>
        <w:sdtContent>
          <w:r w:rsidR="0014364E">
            <w:fldChar w:fldCharType="begin"/>
          </w:r>
          <w:r w:rsidR="005D46EE">
            <w:rPr>
              <w:lang w:val="en-CA"/>
            </w:rPr>
            <w:instrText xml:space="preserve">CITATION Smi00 \n  \t  \l 4105 </w:instrText>
          </w:r>
          <w:r w:rsidR="0014364E">
            <w:fldChar w:fldCharType="separate"/>
          </w:r>
          <w:r w:rsidR="005D46EE">
            <w:rPr>
              <w:noProof/>
              <w:lang w:val="en-CA"/>
            </w:rPr>
            <w:t>(2000)</w:t>
          </w:r>
          <w:r w:rsidR="0014364E">
            <w:fldChar w:fldCharType="end"/>
          </w:r>
        </w:sdtContent>
      </w:sdt>
      <w:r w:rsidRPr="00F46768">
        <w:t xml:space="preserve"> “[W]e should recognize that remembering positive aspects of the past does not necessarily indicate a desire to return there. Remembering the past should instead be seen as a way to express valid desires and concerns about the present – in… relationship to the past.” As</w:t>
      </w:r>
      <w:r w:rsidR="005D46EE">
        <w:t xml:space="preserve"> political theorist Steve Chilton </w:t>
      </w:r>
      <w:sdt>
        <w:sdtPr>
          <w:id w:val="-1855880304"/>
          <w:citation/>
        </w:sdtPr>
        <w:sdtEndPr/>
        <w:sdtContent>
          <w:r w:rsidR="005D46EE">
            <w:fldChar w:fldCharType="begin"/>
          </w:r>
          <w:r w:rsidR="005D46EE">
            <w:rPr>
              <w:lang w:val="en-CA"/>
            </w:rPr>
            <w:instrText xml:space="preserve">CITATION Chi02 \n  \t  \l 4105 </w:instrText>
          </w:r>
          <w:r w:rsidR="005D46EE">
            <w:fldChar w:fldCharType="separate"/>
          </w:r>
          <w:r w:rsidR="005D46EE">
            <w:rPr>
              <w:noProof/>
              <w:lang w:val="en-CA"/>
            </w:rPr>
            <w:t>(2002)</w:t>
          </w:r>
          <w:r w:rsidR="005D46EE">
            <w:fldChar w:fldCharType="end"/>
          </w:r>
        </w:sdtContent>
      </w:sdt>
      <w:r w:rsidR="005D46EE">
        <w:t xml:space="preserve"> suggested</w:t>
      </w:r>
      <w:r w:rsidRPr="00F46768">
        <w:t>, “nostalgia could be very valuable in helping us figure out what people want</w:t>
      </w:r>
      <w:r>
        <w:t xml:space="preserve"> </w:t>
      </w:r>
      <w:r w:rsidRPr="00F46768">
        <w:t>– their positive goals – ap</w:t>
      </w:r>
      <w:r>
        <w:t xml:space="preserve">art from conflict and hostility.” </w:t>
      </w:r>
    </w:p>
    <w:p w14:paraId="1227F745" w14:textId="73484281" w:rsidR="00EC2D10" w:rsidRPr="00E334BE" w:rsidRDefault="00B87857" w:rsidP="003C67A7">
      <w:pPr>
        <w:spacing w:line="480" w:lineRule="auto"/>
      </w:pPr>
      <w:r>
        <w:t xml:space="preserve">The strong influence of nostalgia </w:t>
      </w:r>
      <w:r w:rsidR="00404D14">
        <w:t>on</w:t>
      </w:r>
      <w:r>
        <w:t xml:space="preserve"> our cu</w:t>
      </w:r>
      <w:r w:rsidR="00404D14">
        <w:t xml:space="preserve">lture today, and the themes of nostalgia (intimacy and </w:t>
      </w:r>
      <w:r w:rsidR="00574279">
        <w:t>freedom</w:t>
      </w:r>
      <w:r w:rsidR="00404D14">
        <w:t xml:space="preserve"> from time pressure) are indicators of our concerns in the present: a lack of intimacy and chronic time pressure.</w:t>
      </w:r>
      <w:r w:rsidR="005D46EE">
        <w:t xml:space="preserve"> </w:t>
      </w:r>
    </w:p>
    <w:p w14:paraId="31939BC0" w14:textId="4CA8E47E" w:rsidR="00FE4F2F" w:rsidRPr="00FE4F2F" w:rsidRDefault="00AE70BC" w:rsidP="003C67A7">
      <w:pPr>
        <w:pStyle w:val="Heading1"/>
        <w:spacing w:line="480" w:lineRule="auto"/>
      </w:pPr>
      <w:bookmarkStart w:id="9" w:name="_Toc468105071"/>
      <w:r>
        <w:t>M</w:t>
      </w:r>
      <w:r w:rsidR="00527D63">
        <w:t>od</w:t>
      </w:r>
      <w:r>
        <w:t>ernity: a long way from home</w:t>
      </w:r>
      <w:bookmarkEnd w:id="9"/>
    </w:p>
    <w:p w14:paraId="17DD5001" w14:textId="77777777" w:rsidR="00B64C31" w:rsidRDefault="00B64C31" w:rsidP="003C67A7">
      <w:pPr>
        <w:pStyle w:val="Quote"/>
        <w:spacing w:line="480" w:lineRule="auto"/>
      </w:pPr>
      <w:r w:rsidRPr="006F3708">
        <w:t>“When you live in a village, naturally, you live close to nature. And the natural world around affects the way you are. It creates extended family. It creates shared community. And it creates a sense of belonging to something. And I think that a lot of the anxiety disorders and depression that we see in the world are actually an undiagno</w:t>
      </w:r>
      <w:r>
        <w:t>s</w:t>
      </w:r>
      <w:r w:rsidRPr="006F3708">
        <w:t xml:space="preserve">ed </w:t>
      </w:r>
      <w:r w:rsidRPr="00E2553B">
        <w:rPr>
          <w:rStyle w:val="Strong"/>
        </w:rPr>
        <w:t>homesickness</w:t>
      </w:r>
      <w:r w:rsidRPr="006F3708">
        <w:t xml:space="preserve"> for a sense of belonging.”</w:t>
      </w:r>
      <w:r>
        <w:t xml:space="preserve"> - </w:t>
      </w:r>
      <w:sdt>
        <w:sdtPr>
          <w:id w:val="1715699878"/>
          <w:citation/>
        </w:sdtPr>
        <w:sdtEndPr/>
        <w:sdtContent>
          <w:r>
            <w:fldChar w:fldCharType="begin"/>
          </w:r>
          <w:r>
            <w:rPr>
              <w:lang w:val="en-CA"/>
            </w:rPr>
            <w:instrText xml:space="preserve">CITATION NPR16 \l 4105 </w:instrText>
          </w:r>
          <w:r>
            <w:fldChar w:fldCharType="separate"/>
          </w:r>
          <w:r>
            <w:rPr>
              <w:noProof/>
              <w:lang w:val="en-CA"/>
            </w:rPr>
            <w:t>(Varty, 2016)</w:t>
          </w:r>
          <w:r>
            <w:fldChar w:fldCharType="end"/>
          </w:r>
        </w:sdtContent>
      </w:sdt>
    </w:p>
    <w:p w14:paraId="139F60A4" w14:textId="49AA7010" w:rsidR="00F85698" w:rsidRPr="00F85698" w:rsidRDefault="00B64C31" w:rsidP="003C67A7">
      <w:pPr>
        <w:spacing w:line="480" w:lineRule="auto"/>
        <w:rPr>
          <w:rFonts w:ascii="Calibri" w:hAnsi="Calibri"/>
          <w:color w:val="000000" w:themeColor="text1"/>
          <w:szCs w:val="20"/>
        </w:rPr>
      </w:pPr>
      <w:r w:rsidRPr="00B73F54">
        <w:rPr>
          <w:rFonts w:ascii="Calibri" w:hAnsi="Calibri"/>
          <w:color w:val="000000" w:themeColor="text1"/>
          <w:szCs w:val="20"/>
        </w:rPr>
        <w:lastRenderedPageBreak/>
        <w:t>In our time, depression is on the rise</w:t>
      </w:r>
      <w:r w:rsidR="000A2580">
        <w:rPr>
          <w:rFonts w:ascii="Calibri" w:hAnsi="Calibri"/>
          <w:color w:val="000000" w:themeColor="text1"/>
          <w:szCs w:val="20"/>
        </w:rPr>
        <w:t xml:space="preserve">. </w:t>
      </w:r>
      <w:r w:rsidR="000A2580">
        <w:t>Two large studies</w:t>
      </w:r>
      <w:r w:rsidR="0043610D">
        <w:t xml:space="preserve"> with a sample of </w:t>
      </w:r>
      <w:r w:rsidR="00F85698">
        <w:t xml:space="preserve">roughly </w:t>
      </w:r>
      <w:r w:rsidR="0043610D">
        <w:t>9,500 and 2</w:t>
      </w:r>
      <w:r w:rsidR="00F85698">
        <w:t>,200</w:t>
      </w:r>
      <w:r w:rsidR="0043610D">
        <w:t xml:space="preserve"> </w:t>
      </w:r>
      <w:r w:rsidR="00F85698">
        <w:t xml:space="preserve">participants </w:t>
      </w:r>
      <w:r w:rsidR="0043610D">
        <w:t xml:space="preserve">respectively </w:t>
      </w:r>
      <w:r w:rsidR="000A2580">
        <w:t xml:space="preserve">showed a ten-fold increase in risk for depression for those born in </w:t>
      </w:r>
      <w:r w:rsidR="0043610D">
        <w:t xml:space="preserve">the </w:t>
      </w:r>
      <w:r w:rsidR="000A2580">
        <w:t xml:space="preserve">1970s </w:t>
      </w:r>
      <w:r w:rsidR="000A2580">
        <w:rPr>
          <w:rFonts w:ascii="Calibri" w:hAnsi="Calibri"/>
          <w:color w:val="000000" w:themeColor="text1"/>
          <w:szCs w:val="20"/>
        </w:rPr>
        <w:t xml:space="preserve">versus those born in </w:t>
      </w:r>
      <w:r w:rsidR="0043610D">
        <w:rPr>
          <w:rFonts w:ascii="Calibri" w:hAnsi="Calibri"/>
          <w:color w:val="000000" w:themeColor="text1"/>
          <w:szCs w:val="20"/>
        </w:rPr>
        <w:t xml:space="preserve">the </w:t>
      </w:r>
      <w:r w:rsidR="000A2580">
        <w:rPr>
          <w:rFonts w:ascii="Calibri" w:hAnsi="Calibri"/>
          <w:color w:val="000000" w:themeColor="text1"/>
          <w:szCs w:val="20"/>
        </w:rPr>
        <w:t>1920s</w:t>
      </w:r>
      <w:sdt>
        <w:sdtPr>
          <w:rPr>
            <w:rFonts w:ascii="Calibri" w:hAnsi="Calibri"/>
            <w:color w:val="000000" w:themeColor="text1"/>
            <w:szCs w:val="20"/>
          </w:rPr>
          <w:id w:val="489454504"/>
          <w:citation/>
        </w:sdtPr>
        <w:sdtEndPr/>
        <w:sdtContent>
          <w:r w:rsidR="0043610D">
            <w:rPr>
              <w:rFonts w:ascii="Calibri" w:hAnsi="Calibri"/>
              <w:color w:val="000000" w:themeColor="text1"/>
              <w:szCs w:val="20"/>
            </w:rPr>
            <w:fldChar w:fldCharType="begin"/>
          </w:r>
          <w:r w:rsidR="0043610D">
            <w:rPr>
              <w:rFonts w:ascii="Calibri" w:hAnsi="Calibri"/>
              <w:color w:val="000000" w:themeColor="text1"/>
              <w:szCs w:val="20"/>
              <w:lang w:val="en-CA"/>
            </w:rPr>
            <w:instrText xml:space="preserve">CITATION Ing90 \l 4105 </w:instrText>
          </w:r>
          <w:r w:rsidR="0043610D">
            <w:rPr>
              <w:rFonts w:ascii="Calibri" w:hAnsi="Calibri"/>
              <w:color w:val="000000" w:themeColor="text1"/>
              <w:szCs w:val="20"/>
            </w:rPr>
            <w:fldChar w:fldCharType="separate"/>
          </w:r>
          <w:r w:rsidR="0043610D">
            <w:rPr>
              <w:rFonts w:ascii="Calibri" w:hAnsi="Calibri"/>
              <w:noProof/>
              <w:color w:val="000000" w:themeColor="text1"/>
              <w:szCs w:val="20"/>
              <w:lang w:val="en-CA"/>
            </w:rPr>
            <w:t xml:space="preserve"> </w:t>
          </w:r>
          <w:r w:rsidR="0043610D" w:rsidRPr="0043610D">
            <w:rPr>
              <w:rFonts w:ascii="Calibri" w:hAnsi="Calibri"/>
              <w:noProof/>
              <w:color w:val="000000" w:themeColor="text1"/>
              <w:szCs w:val="20"/>
              <w:lang w:val="en-CA"/>
            </w:rPr>
            <w:t>(Seligman, 1990)</w:t>
          </w:r>
          <w:r w:rsidR="0043610D">
            <w:rPr>
              <w:rFonts w:ascii="Calibri" w:hAnsi="Calibri"/>
              <w:color w:val="000000" w:themeColor="text1"/>
              <w:szCs w:val="20"/>
            </w:rPr>
            <w:fldChar w:fldCharType="end"/>
          </w:r>
        </w:sdtContent>
      </w:sdt>
      <w:r w:rsidR="000A2580">
        <w:rPr>
          <w:rFonts w:ascii="Calibri" w:hAnsi="Calibri"/>
          <w:color w:val="000000" w:themeColor="text1"/>
          <w:szCs w:val="20"/>
        </w:rPr>
        <w:t xml:space="preserve">. </w:t>
      </w:r>
      <w:r w:rsidR="0043610D">
        <w:rPr>
          <w:rFonts w:ascii="Calibri" w:hAnsi="Calibri"/>
          <w:color w:val="000000" w:themeColor="text1"/>
          <w:szCs w:val="20"/>
        </w:rPr>
        <w:t>More recently</w:t>
      </w:r>
      <w:r w:rsidR="00F85698">
        <w:rPr>
          <w:rFonts w:ascii="Calibri" w:hAnsi="Calibri"/>
          <w:color w:val="000000" w:themeColor="text1"/>
          <w:szCs w:val="20"/>
        </w:rPr>
        <w:t>, four surveys of 6.9 million Americans found</w:t>
      </w:r>
      <w:r w:rsidR="00F85698" w:rsidRPr="00F85698">
        <w:rPr>
          <w:rFonts w:ascii="Calibri" w:hAnsi="Calibri"/>
          <w:color w:val="000000" w:themeColor="text1"/>
          <w:szCs w:val="20"/>
        </w:rPr>
        <w:t xml:space="preserve"> substantially higher</w:t>
      </w:r>
      <w:r w:rsidR="00F85698">
        <w:rPr>
          <w:rFonts w:ascii="Calibri" w:hAnsi="Calibri"/>
          <w:color w:val="000000" w:themeColor="text1"/>
          <w:szCs w:val="20"/>
        </w:rPr>
        <w:t xml:space="preserve"> levels of depressive symptoms</w:t>
      </w:r>
      <w:r w:rsidR="00F85698" w:rsidRPr="00F85698">
        <w:rPr>
          <w:rFonts w:ascii="Calibri" w:hAnsi="Calibri"/>
          <w:color w:val="000000" w:themeColor="text1"/>
          <w:szCs w:val="20"/>
        </w:rPr>
        <w:t xml:space="preserve"> in the 2000s-2010s compared to th</w:t>
      </w:r>
      <w:r w:rsidR="00F85698">
        <w:rPr>
          <w:rFonts w:ascii="Calibri" w:hAnsi="Calibri"/>
          <w:color w:val="000000" w:themeColor="text1"/>
          <w:szCs w:val="20"/>
        </w:rPr>
        <w:t xml:space="preserve">e 1980s-1990s, </w:t>
      </w:r>
      <w:r w:rsidR="00F85698" w:rsidRPr="00F85698">
        <w:rPr>
          <w:rFonts w:ascii="Calibri" w:hAnsi="Calibri"/>
          <w:color w:val="000000" w:themeColor="text1"/>
          <w:szCs w:val="20"/>
        </w:rPr>
        <w:t xml:space="preserve">and were twice as likely to have seen a </w:t>
      </w:r>
      <w:r w:rsidR="00F85698">
        <w:rPr>
          <w:rFonts w:ascii="Calibri" w:hAnsi="Calibri"/>
          <w:color w:val="000000" w:themeColor="text1"/>
          <w:szCs w:val="20"/>
        </w:rPr>
        <w:t>professional for mental issues</w:t>
      </w:r>
      <w:r w:rsidR="00750A73">
        <w:rPr>
          <w:rFonts w:ascii="Calibri" w:hAnsi="Calibri"/>
          <w:color w:val="000000" w:themeColor="text1"/>
          <w:szCs w:val="20"/>
        </w:rPr>
        <w:t xml:space="preserve"> </w:t>
      </w:r>
      <w:sdt>
        <w:sdtPr>
          <w:rPr>
            <w:rFonts w:ascii="Calibri" w:hAnsi="Calibri"/>
            <w:color w:val="000000" w:themeColor="text1"/>
            <w:szCs w:val="20"/>
          </w:rPr>
          <w:id w:val="1909346792"/>
          <w:citation/>
        </w:sdtPr>
        <w:sdtEndPr/>
        <w:sdtContent>
          <w:r w:rsidR="005D46EE">
            <w:rPr>
              <w:rFonts w:ascii="Calibri" w:hAnsi="Calibri"/>
              <w:color w:val="000000" w:themeColor="text1"/>
              <w:szCs w:val="20"/>
            </w:rPr>
            <w:fldChar w:fldCharType="begin"/>
          </w:r>
          <w:r w:rsidR="005D46EE">
            <w:rPr>
              <w:rFonts w:ascii="Calibri" w:hAnsi="Calibri"/>
              <w:noProof/>
              <w:color w:val="000000" w:themeColor="text1"/>
              <w:szCs w:val="20"/>
              <w:lang w:val="en-CA"/>
            </w:rPr>
            <w:instrText xml:space="preserve"> CITATION Twe151 \l 4105 </w:instrText>
          </w:r>
          <w:r w:rsidR="005D46EE">
            <w:rPr>
              <w:rFonts w:ascii="Calibri" w:hAnsi="Calibri"/>
              <w:color w:val="000000" w:themeColor="text1"/>
              <w:szCs w:val="20"/>
            </w:rPr>
            <w:fldChar w:fldCharType="separate"/>
          </w:r>
          <w:r w:rsidR="005D46EE" w:rsidRPr="005D46EE">
            <w:rPr>
              <w:rFonts w:ascii="Calibri" w:hAnsi="Calibri"/>
              <w:noProof/>
              <w:color w:val="000000" w:themeColor="text1"/>
              <w:szCs w:val="20"/>
              <w:lang w:val="en-CA"/>
            </w:rPr>
            <w:t>(Twenge, 2015)</w:t>
          </w:r>
          <w:r w:rsidR="005D46EE">
            <w:rPr>
              <w:rFonts w:ascii="Calibri" w:hAnsi="Calibri"/>
              <w:color w:val="000000" w:themeColor="text1"/>
              <w:szCs w:val="20"/>
            </w:rPr>
            <w:fldChar w:fldCharType="end"/>
          </w:r>
        </w:sdtContent>
      </w:sdt>
    </w:p>
    <w:p w14:paraId="1E3C1B80" w14:textId="1262EE1A" w:rsidR="00D917F4" w:rsidRDefault="00B64C31" w:rsidP="003C67A7">
      <w:pPr>
        <w:spacing w:line="480" w:lineRule="auto"/>
        <w:rPr>
          <w:rFonts w:ascii="Calibri" w:hAnsi="Calibri"/>
          <w:color w:val="000000" w:themeColor="text1"/>
          <w:szCs w:val="20"/>
        </w:rPr>
      </w:pPr>
      <w:r>
        <w:rPr>
          <w:shd w:val="clear" w:color="auto" w:fill="FFFFFF"/>
        </w:rPr>
        <w:t xml:space="preserve">America is not alone in experiencing </w:t>
      </w:r>
      <w:r w:rsidR="005D46EE">
        <w:rPr>
          <w:shd w:val="clear" w:color="auto" w:fill="FFFFFF"/>
        </w:rPr>
        <w:t>what Martin Seligman --</w:t>
      </w:r>
      <w:r w:rsidR="00750A73">
        <w:rPr>
          <w:shd w:val="clear" w:color="auto" w:fill="FFFFFF"/>
        </w:rPr>
        <w:t xml:space="preserve"> </w:t>
      </w:r>
      <w:r w:rsidR="00750A73">
        <w:rPr>
          <w:rFonts w:ascii="Calibri" w:hAnsi="Calibri"/>
          <w:color w:val="000000" w:themeColor="text1"/>
          <w:szCs w:val="20"/>
        </w:rPr>
        <w:t>former president of the American Psychological Association</w:t>
      </w:r>
      <w:sdt>
        <w:sdtPr>
          <w:rPr>
            <w:rFonts w:ascii="Calibri" w:hAnsi="Calibri"/>
            <w:color w:val="000000" w:themeColor="text1"/>
            <w:szCs w:val="20"/>
          </w:rPr>
          <w:id w:val="876361606"/>
          <w:citation/>
        </w:sdtPr>
        <w:sdtEndPr/>
        <w:sdtContent>
          <w:r w:rsidR="00750A73">
            <w:rPr>
              <w:rFonts w:ascii="Calibri" w:hAnsi="Calibri"/>
              <w:color w:val="000000" w:themeColor="text1"/>
              <w:szCs w:val="20"/>
            </w:rPr>
            <w:fldChar w:fldCharType="begin"/>
          </w:r>
          <w:r w:rsidR="00750A73">
            <w:rPr>
              <w:rFonts w:ascii="Calibri" w:hAnsi="Calibri"/>
              <w:color w:val="000000" w:themeColor="text1"/>
              <w:szCs w:val="20"/>
              <w:lang w:val="en-CA"/>
            </w:rPr>
            <w:instrText xml:space="preserve">CITATION Ame15 \n  \t  \l 4105 </w:instrText>
          </w:r>
          <w:r w:rsidR="00750A73">
            <w:rPr>
              <w:rFonts w:ascii="Calibri" w:hAnsi="Calibri"/>
              <w:color w:val="000000" w:themeColor="text1"/>
              <w:szCs w:val="20"/>
            </w:rPr>
            <w:fldChar w:fldCharType="separate"/>
          </w:r>
          <w:r w:rsidR="00750A73">
            <w:rPr>
              <w:rFonts w:ascii="Calibri" w:hAnsi="Calibri"/>
              <w:noProof/>
              <w:color w:val="000000" w:themeColor="text1"/>
              <w:szCs w:val="20"/>
              <w:lang w:val="en-CA"/>
            </w:rPr>
            <w:t xml:space="preserve"> </w:t>
          </w:r>
          <w:r w:rsidR="00750A73" w:rsidRPr="00750A73">
            <w:rPr>
              <w:rFonts w:ascii="Calibri" w:hAnsi="Calibri"/>
              <w:noProof/>
              <w:color w:val="000000" w:themeColor="text1"/>
              <w:szCs w:val="20"/>
              <w:lang w:val="en-CA"/>
            </w:rPr>
            <w:t>(2015)</w:t>
          </w:r>
          <w:r w:rsidR="00750A73">
            <w:rPr>
              <w:rFonts w:ascii="Calibri" w:hAnsi="Calibri"/>
              <w:color w:val="000000" w:themeColor="text1"/>
              <w:szCs w:val="20"/>
            </w:rPr>
            <w:fldChar w:fldCharType="end"/>
          </w:r>
        </w:sdtContent>
      </w:sdt>
      <w:r w:rsidR="00750A73">
        <w:rPr>
          <w:rFonts w:ascii="Calibri" w:hAnsi="Calibri"/>
          <w:color w:val="000000" w:themeColor="text1"/>
          <w:szCs w:val="20"/>
        </w:rPr>
        <w:t>, and the 31st most cited Psychologist in the 20</w:t>
      </w:r>
      <w:r w:rsidR="00750A73" w:rsidRPr="00D36094">
        <w:rPr>
          <w:rFonts w:ascii="Calibri" w:hAnsi="Calibri"/>
          <w:color w:val="000000" w:themeColor="text1"/>
          <w:szCs w:val="20"/>
          <w:vertAlign w:val="superscript"/>
        </w:rPr>
        <w:t>th</w:t>
      </w:r>
      <w:r w:rsidR="00750A73">
        <w:rPr>
          <w:rFonts w:ascii="Calibri" w:hAnsi="Calibri"/>
          <w:color w:val="000000" w:themeColor="text1"/>
          <w:szCs w:val="20"/>
        </w:rPr>
        <w:t xml:space="preserve"> century </w:t>
      </w:r>
      <w:sdt>
        <w:sdtPr>
          <w:rPr>
            <w:rFonts w:ascii="Calibri" w:hAnsi="Calibri"/>
            <w:color w:val="000000" w:themeColor="text1"/>
            <w:szCs w:val="20"/>
          </w:rPr>
          <w:id w:val="1643379731"/>
          <w:citation/>
        </w:sdtPr>
        <w:sdtEndPr/>
        <w:sdtContent>
          <w:r w:rsidR="00750A73">
            <w:rPr>
              <w:rFonts w:ascii="Calibri" w:hAnsi="Calibri"/>
              <w:color w:val="000000" w:themeColor="text1"/>
              <w:szCs w:val="20"/>
            </w:rPr>
            <w:fldChar w:fldCharType="begin"/>
          </w:r>
          <w:r w:rsidR="00750A73">
            <w:rPr>
              <w:rFonts w:ascii="Calibri" w:hAnsi="Calibri"/>
              <w:color w:val="000000" w:themeColor="text1"/>
              <w:szCs w:val="20"/>
              <w:lang w:val="en-CA"/>
            </w:rPr>
            <w:instrText xml:space="preserve"> CITATION Hag02 \l 4105 </w:instrText>
          </w:r>
          <w:r w:rsidR="00750A73">
            <w:rPr>
              <w:rFonts w:ascii="Calibri" w:hAnsi="Calibri"/>
              <w:color w:val="000000" w:themeColor="text1"/>
              <w:szCs w:val="20"/>
            </w:rPr>
            <w:fldChar w:fldCharType="separate"/>
          </w:r>
          <w:r w:rsidR="00750A73" w:rsidRPr="00750A73">
            <w:rPr>
              <w:rFonts w:ascii="Calibri" w:hAnsi="Calibri"/>
              <w:noProof/>
              <w:color w:val="000000" w:themeColor="text1"/>
              <w:szCs w:val="20"/>
              <w:lang w:val="en-CA"/>
            </w:rPr>
            <w:t>(Haggbloom, et al., 2002)</w:t>
          </w:r>
          <w:r w:rsidR="00750A73">
            <w:rPr>
              <w:rFonts w:ascii="Calibri" w:hAnsi="Calibri"/>
              <w:color w:val="000000" w:themeColor="text1"/>
              <w:szCs w:val="20"/>
            </w:rPr>
            <w:fldChar w:fldCharType="end"/>
          </w:r>
        </w:sdtContent>
      </w:sdt>
      <w:r w:rsidR="005D46EE">
        <w:rPr>
          <w:rFonts w:ascii="Calibri" w:hAnsi="Calibri"/>
          <w:color w:val="000000" w:themeColor="text1"/>
          <w:szCs w:val="20"/>
        </w:rPr>
        <w:t xml:space="preserve"> --</w:t>
      </w:r>
      <w:r w:rsidR="00750A73">
        <w:rPr>
          <w:rFonts w:ascii="Calibri" w:hAnsi="Calibri"/>
          <w:color w:val="000000" w:themeColor="text1"/>
          <w:szCs w:val="20"/>
        </w:rPr>
        <w:t xml:space="preserve"> </w:t>
      </w:r>
      <w:r w:rsidR="00750A73">
        <w:t>calls</w:t>
      </w:r>
      <w:r w:rsidR="00750A73">
        <w:rPr>
          <w:rFonts w:ascii="Calibri" w:hAnsi="Calibri"/>
          <w:color w:val="000000" w:themeColor="text1"/>
          <w:szCs w:val="20"/>
        </w:rPr>
        <w:t xml:space="preserve"> “</w:t>
      </w:r>
      <w:r w:rsidR="00750A73" w:rsidRPr="00B73F54">
        <w:rPr>
          <w:rFonts w:ascii="Calibri" w:hAnsi="Calibri"/>
          <w:color w:val="000000" w:themeColor="text1"/>
          <w:szCs w:val="20"/>
        </w:rPr>
        <w:t>an epidemic of depression in every industrialized nation in the world</w:t>
      </w:r>
      <w:r w:rsidR="00750A73">
        <w:rPr>
          <w:rFonts w:ascii="Calibri" w:hAnsi="Calibri"/>
          <w:color w:val="000000" w:themeColor="text1"/>
          <w:szCs w:val="20"/>
        </w:rPr>
        <w:t xml:space="preserve">.” </w:t>
      </w:r>
      <w:r w:rsidR="00750A73">
        <w:rPr>
          <w:shd w:val="clear" w:color="auto" w:fill="FFFFFF"/>
        </w:rPr>
        <w:t>Increased rates of depression were found among</w:t>
      </w:r>
      <w:r>
        <w:rPr>
          <w:shd w:val="clear" w:color="auto" w:fill="FFFFFF"/>
        </w:rPr>
        <w:t xml:space="preserve"> the Swedish (</w:t>
      </w:r>
      <w:sdt>
        <w:sdtPr>
          <w:rPr>
            <w:shd w:val="clear" w:color="auto" w:fill="FFFFFF"/>
          </w:rPr>
          <w:id w:val="1347685907"/>
          <w:citation/>
        </w:sdtPr>
        <w:sdtEndPr/>
        <w:sdtContent>
          <w:r>
            <w:rPr>
              <w:shd w:val="clear" w:color="auto" w:fill="FFFFFF"/>
            </w:rPr>
            <w:fldChar w:fldCharType="begin"/>
          </w:r>
          <w:r w:rsidR="00750A73">
            <w:rPr>
              <w:shd w:val="clear" w:color="auto" w:fill="FFFFFF"/>
              <w:lang w:val="en-CA"/>
            </w:rPr>
            <w:instrText xml:space="preserve">CITATION Hag89 \t  \l 4105 </w:instrText>
          </w:r>
          <w:r>
            <w:rPr>
              <w:shd w:val="clear" w:color="auto" w:fill="FFFFFF"/>
            </w:rPr>
            <w:fldChar w:fldCharType="separate"/>
          </w:r>
          <w:r w:rsidR="00750A73">
            <w:rPr>
              <w:noProof/>
              <w:shd w:val="clear" w:color="auto" w:fill="FFFFFF"/>
              <w:lang w:val="en-CA"/>
            </w:rPr>
            <w:t xml:space="preserve"> </w:t>
          </w:r>
          <w:r w:rsidR="00750A73" w:rsidRPr="00750A73">
            <w:rPr>
              <w:noProof/>
              <w:shd w:val="clear" w:color="auto" w:fill="FFFFFF"/>
              <w:lang w:val="en-CA"/>
            </w:rPr>
            <w:t>(Hagnell, 1989)</w:t>
          </w:r>
          <w:r>
            <w:rPr>
              <w:shd w:val="clear" w:color="auto" w:fill="FFFFFF"/>
            </w:rPr>
            <w:fldChar w:fldCharType="end"/>
          </w:r>
        </w:sdtContent>
      </w:sdt>
      <w:r w:rsidRPr="00A10638">
        <w:rPr>
          <w:shd w:val="clear" w:color="auto" w:fill="FFFFFF"/>
        </w:rPr>
        <w:t>,</w:t>
      </w:r>
      <w:sdt>
        <w:sdtPr>
          <w:rPr>
            <w:shd w:val="clear" w:color="auto" w:fill="FFFFFF"/>
          </w:rPr>
          <w:id w:val="-1470809602"/>
          <w:citation/>
        </w:sdtPr>
        <w:sdtEndPr/>
        <w:sdtContent>
          <w:r w:rsidRPr="00A10638">
            <w:rPr>
              <w:shd w:val="clear" w:color="auto" w:fill="FFFFFF"/>
            </w:rPr>
            <w:fldChar w:fldCharType="begin"/>
          </w:r>
          <w:r w:rsidR="00750A73">
            <w:rPr>
              <w:shd w:val="clear" w:color="auto" w:fill="FFFFFF"/>
              <w:lang w:val="en-CA"/>
            </w:rPr>
            <w:instrText xml:space="preserve">CITATION Hag94 \l 4105 </w:instrText>
          </w:r>
          <w:r w:rsidRPr="00A10638">
            <w:rPr>
              <w:shd w:val="clear" w:color="auto" w:fill="FFFFFF"/>
            </w:rPr>
            <w:fldChar w:fldCharType="separate"/>
          </w:r>
          <w:r w:rsidR="00750A73">
            <w:rPr>
              <w:noProof/>
              <w:shd w:val="clear" w:color="auto" w:fill="FFFFFF"/>
              <w:lang w:val="en-CA"/>
            </w:rPr>
            <w:t xml:space="preserve"> </w:t>
          </w:r>
          <w:r w:rsidR="00750A73" w:rsidRPr="00750A73">
            <w:rPr>
              <w:noProof/>
              <w:shd w:val="clear" w:color="auto" w:fill="FFFFFF"/>
              <w:lang w:val="en-CA"/>
            </w:rPr>
            <w:t>(Hagnell, L, Otterbeck, &amp; Rorsman, 1994)</w:t>
          </w:r>
          <w:r w:rsidRPr="00A10638">
            <w:rPr>
              <w:shd w:val="clear" w:color="auto" w:fill="FFFFFF"/>
            </w:rPr>
            <w:fldChar w:fldCharType="end"/>
          </w:r>
        </w:sdtContent>
      </w:sdt>
      <w:r w:rsidR="00750A73">
        <w:rPr>
          <w:shd w:val="clear" w:color="auto" w:fill="FFFFFF"/>
        </w:rPr>
        <w:t>)</w:t>
      </w:r>
      <w:r w:rsidRPr="00A10638">
        <w:rPr>
          <w:shd w:val="clear" w:color="auto" w:fill="FFFFFF"/>
        </w:rPr>
        <w:t xml:space="preserve"> </w:t>
      </w:r>
      <w:r w:rsidR="00750A73">
        <w:rPr>
          <w:shd w:val="clear" w:color="auto" w:fill="FFFFFF"/>
        </w:rPr>
        <w:t xml:space="preserve">The </w:t>
      </w:r>
      <w:r>
        <w:rPr>
          <w:shd w:val="clear" w:color="auto" w:fill="FFFFFF"/>
        </w:rPr>
        <w:t xml:space="preserve">Chinese </w:t>
      </w:r>
      <w:sdt>
        <w:sdtPr>
          <w:rPr>
            <w:shd w:val="clear" w:color="auto" w:fill="FFFFFF"/>
          </w:rPr>
          <w:id w:val="-591460501"/>
          <w:citation/>
        </w:sdtPr>
        <w:sdtEndPr/>
        <w:sdtContent>
          <w:r>
            <w:rPr>
              <w:shd w:val="clear" w:color="auto" w:fill="FFFFFF"/>
            </w:rPr>
            <w:fldChar w:fldCharType="begin"/>
          </w:r>
          <w:r>
            <w:rPr>
              <w:shd w:val="clear" w:color="auto" w:fill="FFFFFF"/>
              <w:lang w:val="en-CA"/>
            </w:rPr>
            <w:instrText xml:space="preserve"> CITATION Lee07 \l 4105 </w:instrText>
          </w:r>
          <w:r>
            <w:rPr>
              <w:shd w:val="clear" w:color="auto" w:fill="FFFFFF"/>
            </w:rPr>
            <w:fldChar w:fldCharType="separate"/>
          </w:r>
          <w:r w:rsidRPr="00B64C31">
            <w:rPr>
              <w:noProof/>
              <w:shd w:val="clear" w:color="auto" w:fill="FFFFFF"/>
              <w:lang w:val="en-CA"/>
            </w:rPr>
            <w:t>(Lee, et al., 2007)</w:t>
          </w:r>
          <w:r>
            <w:rPr>
              <w:shd w:val="clear" w:color="auto" w:fill="FFFFFF"/>
            </w:rPr>
            <w:fldChar w:fldCharType="end"/>
          </w:r>
        </w:sdtContent>
      </w:sdt>
      <w:r>
        <w:rPr>
          <w:shd w:val="clear" w:color="auto" w:fill="FFFFFF"/>
        </w:rPr>
        <w:t xml:space="preserve"> </w:t>
      </w:r>
      <w:r w:rsidR="00750A73">
        <w:rPr>
          <w:rFonts w:ascii="Calibri" w:hAnsi="Calibri"/>
          <w:color w:val="000000" w:themeColor="text1"/>
          <w:szCs w:val="20"/>
        </w:rPr>
        <w:t>Ontarians</w:t>
      </w:r>
      <w:r w:rsidRPr="00B73F54">
        <w:rPr>
          <w:rFonts w:ascii="Calibri" w:hAnsi="Calibri"/>
          <w:color w:val="000000" w:themeColor="text1"/>
          <w:szCs w:val="20"/>
        </w:rPr>
        <w:t xml:space="preserve"> (</w:t>
      </w:r>
      <w:sdt>
        <w:sdtPr>
          <w:rPr>
            <w:rFonts w:ascii="Calibri" w:hAnsi="Calibri"/>
            <w:color w:val="000000" w:themeColor="text1"/>
            <w:szCs w:val="20"/>
          </w:rPr>
          <w:id w:val="-2133309495"/>
          <w:citation/>
        </w:sdtPr>
        <w:sdtEndPr/>
        <w:sdtContent>
          <w:r>
            <w:rPr>
              <w:rFonts w:ascii="Calibri" w:hAnsi="Calibri"/>
              <w:color w:val="000000" w:themeColor="text1"/>
              <w:szCs w:val="20"/>
            </w:rPr>
            <w:fldChar w:fldCharType="begin"/>
          </w:r>
          <w:r>
            <w:rPr>
              <w:rFonts w:ascii="Calibri" w:hAnsi="Calibri"/>
              <w:color w:val="000000" w:themeColor="text1"/>
              <w:szCs w:val="20"/>
              <w:lang w:val="en-CA"/>
            </w:rPr>
            <w:instrText xml:space="preserve"> CITATION Cen16 \l 4105 </w:instrText>
          </w:r>
          <w:r>
            <w:rPr>
              <w:rFonts w:ascii="Calibri" w:hAnsi="Calibri"/>
              <w:color w:val="000000" w:themeColor="text1"/>
              <w:szCs w:val="20"/>
            </w:rPr>
            <w:fldChar w:fldCharType="separate"/>
          </w:r>
          <w:r>
            <w:rPr>
              <w:rFonts w:ascii="Calibri" w:hAnsi="Calibri"/>
              <w:noProof/>
              <w:color w:val="000000" w:themeColor="text1"/>
              <w:szCs w:val="20"/>
              <w:lang w:val="en-CA"/>
            </w:rPr>
            <w:t xml:space="preserve"> </w:t>
          </w:r>
          <w:r w:rsidRPr="00B64C31">
            <w:rPr>
              <w:rFonts w:ascii="Calibri" w:hAnsi="Calibri"/>
              <w:noProof/>
              <w:color w:val="000000" w:themeColor="text1"/>
              <w:szCs w:val="20"/>
              <w:lang w:val="en-CA"/>
            </w:rPr>
            <w:t>(Centre for Addiction and Mental Health, 2016)</w:t>
          </w:r>
          <w:r>
            <w:rPr>
              <w:rFonts w:ascii="Calibri" w:hAnsi="Calibri"/>
              <w:color w:val="000000" w:themeColor="text1"/>
              <w:szCs w:val="20"/>
            </w:rPr>
            <w:fldChar w:fldCharType="end"/>
          </w:r>
        </w:sdtContent>
      </w:sdt>
      <w:r w:rsidR="00D917F4">
        <w:rPr>
          <w:rFonts w:ascii="Calibri" w:hAnsi="Calibri"/>
          <w:color w:val="000000" w:themeColor="text1"/>
          <w:szCs w:val="20"/>
        </w:rPr>
        <w:t>).</w:t>
      </w:r>
      <w:r w:rsidR="00AE70BC" w:rsidRPr="00AE70BC">
        <w:rPr>
          <w:color w:val="000000" w:themeColor="text1"/>
        </w:rPr>
        <w:t xml:space="preserve"> </w:t>
      </w:r>
      <w:r w:rsidR="00AE70BC">
        <w:rPr>
          <w:color w:val="000000" w:themeColor="text1"/>
        </w:rPr>
        <w:t>Even in Denmark</w:t>
      </w:r>
      <w:sdt>
        <w:sdtPr>
          <w:rPr>
            <w:color w:val="000000" w:themeColor="text1"/>
          </w:rPr>
          <w:id w:val="-459804932"/>
          <w:citation/>
        </w:sdtPr>
        <w:sdtEndPr/>
        <w:sdtContent>
          <w:r w:rsidR="001B1025">
            <w:rPr>
              <w:color w:val="000000" w:themeColor="text1"/>
            </w:rPr>
            <w:fldChar w:fldCharType="begin"/>
          </w:r>
          <w:r w:rsidR="001B1025">
            <w:rPr>
              <w:color w:val="000000" w:themeColor="text1"/>
              <w:lang w:val="en-CA"/>
            </w:rPr>
            <w:instrText xml:space="preserve"> CITATION And11 \l 4105 </w:instrText>
          </w:r>
          <w:r w:rsidR="001B1025">
            <w:rPr>
              <w:color w:val="000000" w:themeColor="text1"/>
            </w:rPr>
            <w:fldChar w:fldCharType="separate"/>
          </w:r>
          <w:r w:rsidR="001B1025">
            <w:rPr>
              <w:noProof/>
              <w:color w:val="000000" w:themeColor="text1"/>
              <w:lang w:val="en-CA"/>
            </w:rPr>
            <w:t xml:space="preserve"> </w:t>
          </w:r>
          <w:r w:rsidR="001B1025" w:rsidRPr="001B1025">
            <w:rPr>
              <w:noProof/>
              <w:color w:val="000000" w:themeColor="text1"/>
              <w:lang w:val="en-CA"/>
            </w:rPr>
            <w:t>(Andersen, Thielen, Per, Nygaard, &amp; Diderichsen, 2011)</w:t>
          </w:r>
          <w:r w:rsidR="001B1025">
            <w:rPr>
              <w:color w:val="000000" w:themeColor="text1"/>
            </w:rPr>
            <w:fldChar w:fldCharType="end"/>
          </w:r>
        </w:sdtContent>
      </w:sdt>
      <w:r w:rsidR="00AE70BC">
        <w:rPr>
          <w:color w:val="000000" w:themeColor="text1"/>
        </w:rPr>
        <w:t>, the happiest country on Earth according to the World Happiness Report</w:t>
      </w:r>
      <w:r w:rsidR="00AE70BC" w:rsidRPr="00DF787B">
        <w:t xml:space="preserve"> </w:t>
      </w:r>
      <w:sdt>
        <w:sdtPr>
          <w:id w:val="-918633205"/>
          <w:citation/>
        </w:sdtPr>
        <w:sdtEndPr/>
        <w:sdtContent>
          <w:r w:rsidR="00AE70BC">
            <w:fldChar w:fldCharType="begin"/>
          </w:r>
          <w:r w:rsidR="00AE70BC">
            <w:rPr>
              <w:lang w:val="en-CA"/>
            </w:rPr>
            <w:instrText xml:space="preserve"> CITATION Hel13 \l 4105 </w:instrText>
          </w:r>
          <w:r w:rsidR="00AE70BC">
            <w:fldChar w:fldCharType="separate"/>
          </w:r>
          <w:r w:rsidR="00AE70BC">
            <w:rPr>
              <w:noProof/>
              <w:lang w:val="en-CA"/>
            </w:rPr>
            <w:t>(Helliwell, Layard, &amp; Sachs, 2013)</w:t>
          </w:r>
          <w:r w:rsidR="00AE70BC">
            <w:fldChar w:fldCharType="end"/>
          </w:r>
        </w:sdtContent>
      </w:sdt>
      <w:r w:rsidR="00AE70BC">
        <w:rPr>
          <w:color w:val="000000" w:themeColor="text1"/>
        </w:rPr>
        <w:t xml:space="preserve">, </w:t>
      </w:r>
    </w:p>
    <w:p w14:paraId="74D706C6" w14:textId="6C5F6D7B" w:rsidR="00D917F4" w:rsidRDefault="00D917F4" w:rsidP="003C67A7">
      <w:pPr>
        <w:spacing w:line="480" w:lineRule="auto"/>
        <w:rPr>
          <w:rFonts w:ascii="Calibri" w:hAnsi="Calibri"/>
          <w:color w:val="000000" w:themeColor="text1"/>
          <w:szCs w:val="20"/>
        </w:rPr>
      </w:pPr>
      <w:r>
        <w:rPr>
          <w:rFonts w:ascii="Calibri" w:hAnsi="Calibri"/>
          <w:color w:val="000000" w:themeColor="text1"/>
          <w:szCs w:val="20"/>
        </w:rPr>
        <w:t>While there is strong evidence</w:t>
      </w:r>
      <w:r w:rsidR="00B60E1C">
        <w:rPr>
          <w:rFonts w:ascii="Calibri" w:hAnsi="Calibri"/>
          <w:color w:val="000000" w:themeColor="text1"/>
          <w:szCs w:val="20"/>
        </w:rPr>
        <w:t xml:space="preserve"> to supporting</w:t>
      </w:r>
      <w:r>
        <w:rPr>
          <w:rFonts w:ascii="Calibri" w:hAnsi="Calibri"/>
          <w:color w:val="000000" w:themeColor="text1"/>
          <w:szCs w:val="20"/>
        </w:rPr>
        <w:t xml:space="preserve"> the over-diagnosis of mental health disorders</w:t>
      </w:r>
      <w:r w:rsidR="00DC275D">
        <w:rPr>
          <w:rFonts w:ascii="Calibri" w:hAnsi="Calibri"/>
          <w:color w:val="000000" w:themeColor="text1"/>
          <w:szCs w:val="20"/>
        </w:rPr>
        <w:t xml:space="preserve"> </w:t>
      </w:r>
      <w:sdt>
        <w:sdtPr>
          <w:rPr>
            <w:rFonts w:ascii="Calibri" w:hAnsi="Calibri"/>
            <w:color w:val="000000" w:themeColor="text1"/>
            <w:szCs w:val="20"/>
          </w:rPr>
          <w:id w:val="1467779444"/>
          <w:citation/>
        </w:sdtPr>
        <w:sdtEndPr/>
        <w:sdtContent>
          <w:r w:rsidR="00DC275D">
            <w:rPr>
              <w:rFonts w:ascii="Calibri" w:hAnsi="Calibri"/>
              <w:color w:val="000000" w:themeColor="text1"/>
              <w:szCs w:val="20"/>
            </w:rPr>
            <w:fldChar w:fldCharType="begin"/>
          </w:r>
          <w:r w:rsidR="00DC275D">
            <w:rPr>
              <w:rFonts w:ascii="Calibri" w:hAnsi="Calibri"/>
              <w:color w:val="000000" w:themeColor="text1"/>
              <w:szCs w:val="20"/>
              <w:lang w:val="en-CA"/>
            </w:rPr>
            <w:instrText xml:space="preserve"> CITATION Moj13 \l 4105 </w:instrText>
          </w:r>
          <w:r w:rsidR="00DC275D">
            <w:rPr>
              <w:rFonts w:ascii="Calibri" w:hAnsi="Calibri"/>
              <w:color w:val="000000" w:themeColor="text1"/>
              <w:szCs w:val="20"/>
            </w:rPr>
            <w:fldChar w:fldCharType="separate"/>
          </w:r>
          <w:r w:rsidR="00DC275D" w:rsidRPr="00DC275D">
            <w:rPr>
              <w:rFonts w:ascii="Calibri" w:hAnsi="Calibri"/>
              <w:noProof/>
              <w:color w:val="000000" w:themeColor="text1"/>
              <w:szCs w:val="20"/>
              <w:lang w:val="en-CA"/>
            </w:rPr>
            <w:t>(Mojtabai, 2013)</w:t>
          </w:r>
          <w:r w:rsidR="00DC275D">
            <w:rPr>
              <w:rFonts w:ascii="Calibri" w:hAnsi="Calibri"/>
              <w:color w:val="000000" w:themeColor="text1"/>
              <w:szCs w:val="20"/>
            </w:rPr>
            <w:fldChar w:fldCharType="end"/>
          </w:r>
        </w:sdtContent>
      </w:sdt>
      <w:r>
        <w:rPr>
          <w:rFonts w:ascii="Calibri" w:hAnsi="Calibri"/>
          <w:color w:val="000000" w:themeColor="text1"/>
          <w:szCs w:val="20"/>
        </w:rPr>
        <w:t>,</w:t>
      </w:r>
      <w:r w:rsidR="00B60E1C">
        <w:rPr>
          <w:rFonts w:ascii="Calibri" w:hAnsi="Calibri"/>
          <w:color w:val="000000" w:themeColor="text1"/>
          <w:szCs w:val="20"/>
        </w:rPr>
        <w:t xml:space="preserve"> it is unlikely that over diagnosis can account for the ten-fold increase in diagnosis in the US</w:t>
      </w:r>
      <w:r w:rsidR="00DC275D">
        <w:rPr>
          <w:rFonts w:ascii="Calibri" w:hAnsi="Calibri"/>
          <w:color w:val="000000" w:themeColor="text1"/>
          <w:szCs w:val="20"/>
        </w:rPr>
        <w:t xml:space="preserve"> over such a short period of time, and suffice as the only explanation for increasing rates of mental health disorders around</w:t>
      </w:r>
      <w:r w:rsidR="00B60E1C">
        <w:rPr>
          <w:rFonts w:ascii="Calibri" w:hAnsi="Calibri"/>
          <w:color w:val="000000" w:themeColor="text1"/>
          <w:szCs w:val="20"/>
        </w:rPr>
        <w:t xml:space="preserve"> the world</w:t>
      </w:r>
      <w:r w:rsidR="00750A73">
        <w:rPr>
          <w:rFonts w:ascii="Calibri" w:hAnsi="Calibri"/>
          <w:color w:val="000000" w:themeColor="text1"/>
          <w:szCs w:val="20"/>
        </w:rPr>
        <w:t xml:space="preserve"> </w:t>
      </w:r>
      <w:sdt>
        <w:sdtPr>
          <w:rPr>
            <w:rFonts w:ascii="Calibri" w:hAnsi="Calibri"/>
            <w:color w:val="000000" w:themeColor="text1"/>
            <w:szCs w:val="20"/>
          </w:rPr>
          <w:id w:val="2135135127"/>
          <w:citation/>
        </w:sdtPr>
        <w:sdtEndPr/>
        <w:sdtContent>
          <w:r w:rsidR="00750A73">
            <w:rPr>
              <w:rFonts w:ascii="Calibri" w:hAnsi="Calibri"/>
              <w:color w:val="000000" w:themeColor="text1"/>
              <w:szCs w:val="20"/>
            </w:rPr>
            <w:fldChar w:fldCharType="begin"/>
          </w:r>
          <w:r w:rsidR="00750A73">
            <w:rPr>
              <w:rFonts w:ascii="Calibri" w:hAnsi="Calibri"/>
              <w:color w:val="000000" w:themeColor="text1"/>
              <w:szCs w:val="20"/>
              <w:lang w:val="en-CA"/>
            </w:rPr>
            <w:instrText xml:space="preserve"> CITATION Ing90 \l 4105 </w:instrText>
          </w:r>
          <w:r w:rsidR="00750A73">
            <w:rPr>
              <w:rFonts w:ascii="Calibri" w:hAnsi="Calibri"/>
              <w:color w:val="000000" w:themeColor="text1"/>
              <w:szCs w:val="20"/>
            </w:rPr>
            <w:fldChar w:fldCharType="separate"/>
          </w:r>
          <w:r w:rsidR="00750A73" w:rsidRPr="00750A73">
            <w:rPr>
              <w:rFonts w:ascii="Calibri" w:hAnsi="Calibri"/>
              <w:noProof/>
              <w:color w:val="000000" w:themeColor="text1"/>
              <w:szCs w:val="20"/>
              <w:lang w:val="en-CA"/>
            </w:rPr>
            <w:t>(Seligman, 1990)</w:t>
          </w:r>
          <w:r w:rsidR="00750A73">
            <w:rPr>
              <w:rFonts w:ascii="Calibri" w:hAnsi="Calibri"/>
              <w:color w:val="000000" w:themeColor="text1"/>
              <w:szCs w:val="20"/>
            </w:rPr>
            <w:fldChar w:fldCharType="end"/>
          </w:r>
        </w:sdtContent>
      </w:sdt>
      <w:r w:rsidR="00DC275D">
        <w:rPr>
          <w:rFonts w:ascii="Calibri" w:hAnsi="Calibri"/>
          <w:color w:val="000000" w:themeColor="text1"/>
          <w:szCs w:val="20"/>
        </w:rPr>
        <w:t>.</w:t>
      </w:r>
    </w:p>
    <w:p w14:paraId="40A645AA" w14:textId="02F7BB3F" w:rsidR="00B64C31" w:rsidRDefault="00B64C31" w:rsidP="003C67A7">
      <w:pPr>
        <w:spacing w:line="480" w:lineRule="auto"/>
      </w:pPr>
      <w:r>
        <w:t>A</w:t>
      </w:r>
      <w:r w:rsidRPr="00410D0B">
        <w:t>s affluence and urbanization rise in a society, rates of depression tend to go up rather than down</w:t>
      </w:r>
      <w:r>
        <w:t xml:space="preserve"> </w:t>
      </w:r>
      <w:sdt>
        <w:sdtPr>
          <w:id w:val="-382338558"/>
          <w:citation/>
        </w:sdtPr>
        <w:sdtEndPr/>
        <w:sdtContent>
          <w:r>
            <w:fldChar w:fldCharType="begin"/>
          </w:r>
          <w:r>
            <w:rPr>
              <w:lang w:val="en-CA"/>
            </w:rPr>
            <w:instrText xml:space="preserve"> CITATION Nes94 \l 4105 </w:instrText>
          </w:r>
          <w:r>
            <w:fldChar w:fldCharType="separate"/>
          </w:r>
          <w:r>
            <w:rPr>
              <w:noProof/>
              <w:lang w:val="en-CA"/>
            </w:rPr>
            <w:t>(Nesse &amp; Williams, 1994)</w:t>
          </w:r>
          <w:r>
            <w:fldChar w:fldCharType="end"/>
          </w:r>
        </w:sdtContent>
      </w:sdt>
      <w:sdt>
        <w:sdtPr>
          <w:id w:val="2028206681"/>
          <w:citation/>
        </w:sdtPr>
        <w:sdtEndPr/>
        <w:sdtContent>
          <w:r>
            <w:fldChar w:fldCharType="begin"/>
          </w:r>
          <w:r>
            <w:rPr>
              <w:lang w:val="en-CA"/>
            </w:rPr>
            <w:instrText xml:space="preserve">CITATION Hid12 \t  \l 4105 </w:instrText>
          </w:r>
          <w:r>
            <w:fldChar w:fldCharType="separate"/>
          </w:r>
          <w:r>
            <w:rPr>
              <w:noProof/>
              <w:lang w:val="en-CA"/>
            </w:rPr>
            <w:t xml:space="preserve"> (Hidaka, 2012)</w:t>
          </w:r>
          <w:r>
            <w:fldChar w:fldCharType="end"/>
          </w:r>
        </w:sdtContent>
      </w:sdt>
      <w:r>
        <w:t>. In one population survey conducted on a sample of 3012 Mexican</w:t>
      </w:r>
      <w:r w:rsidRPr="00992A1C">
        <w:t xml:space="preserve"> immigrants </w:t>
      </w:r>
      <w:r>
        <w:t xml:space="preserve">into the US </w:t>
      </w:r>
      <w:r w:rsidRPr="00992A1C">
        <w:t>and US-born adults of Mexican origin</w:t>
      </w:r>
      <w:r>
        <w:t xml:space="preserve">, it was found that greater social assimilation into the US </w:t>
      </w:r>
      <w:r w:rsidRPr="00992A1C">
        <w:t xml:space="preserve">increases </w:t>
      </w:r>
      <w:r>
        <w:t>rates of mental deterioration</w:t>
      </w:r>
      <w:r>
        <w:rPr>
          <w:rStyle w:val="CommentReference"/>
        </w:rPr>
        <w:t xml:space="preserve"> </w:t>
      </w:r>
      <w:sdt>
        <w:sdtPr>
          <w:id w:val="1209538668"/>
          <w:citation/>
        </w:sdtPr>
        <w:sdtEndPr/>
        <w:sdtContent>
          <w:r>
            <w:fldChar w:fldCharType="begin"/>
          </w:r>
          <w:r>
            <w:rPr>
              <w:lang w:val="en-CA"/>
            </w:rPr>
            <w:instrText xml:space="preserve">CITATION Veg041 \t  \l 4105 </w:instrText>
          </w:r>
          <w:r>
            <w:fldChar w:fldCharType="separate"/>
          </w:r>
          <w:r>
            <w:rPr>
              <w:noProof/>
              <w:lang w:val="en-CA"/>
            </w:rPr>
            <w:t>(Vega, Sribney, Aguilar-Gaxiola, &amp; Kolody, 2004)</w:t>
          </w:r>
          <w:r>
            <w:fldChar w:fldCharType="end"/>
          </w:r>
        </w:sdtContent>
      </w:sdt>
      <w:r>
        <w:t>, despite increased socioeconomic status of living in the US.</w:t>
      </w:r>
    </w:p>
    <w:p w14:paraId="0E417387" w14:textId="1FEA88C5" w:rsidR="009847E0" w:rsidRDefault="005D46EE" w:rsidP="003C67A7">
      <w:pPr>
        <w:spacing w:line="480" w:lineRule="auto"/>
      </w:pPr>
      <w:r>
        <w:t xml:space="preserve">Among the myriad of factors that could have led to this paradoxical phenomenon, two </w:t>
      </w:r>
      <w:r w:rsidR="001B1025">
        <w:t xml:space="preserve">societal trends </w:t>
      </w:r>
      <w:r>
        <w:t xml:space="preserve">stand out: </w:t>
      </w:r>
      <w:r w:rsidR="001B1025">
        <w:t xml:space="preserve">increased reports of loneliness and increased feeling of time </w:t>
      </w:r>
      <w:r w:rsidR="007F1391">
        <w:t>pressure.</w:t>
      </w:r>
      <w:r>
        <w:t xml:space="preserve"> </w:t>
      </w:r>
      <w:r w:rsidR="009F71F3">
        <w:t xml:space="preserve">If nostalgia can indeed by seen as a signal to understand deeper concerns about society, then the most common themes of nostalgia – intimacy and a slower time – point to loneliness and time pressure as people’s biggest concerns. </w:t>
      </w:r>
      <w:r w:rsidR="004420C3">
        <w:t>This is supported by r</w:t>
      </w:r>
      <w:r w:rsidR="009F71F3">
        <w:t>esearch</w:t>
      </w:r>
      <w:r w:rsidR="004420C3">
        <w:t xml:space="preserve">er findings </w:t>
      </w:r>
      <w:r w:rsidR="004420C3">
        <w:lastRenderedPageBreak/>
        <w:t>that highlight both the impact of loneliness and time pressure on our well-being and their increasing prevalence</w:t>
      </w:r>
      <w:r w:rsidR="006B64E0">
        <w:t xml:space="preserve"> and intensity</w:t>
      </w:r>
      <w:r w:rsidR="004420C3">
        <w:t xml:space="preserve"> in society.</w:t>
      </w:r>
    </w:p>
    <w:p w14:paraId="0026A56A" w14:textId="7752304E" w:rsidR="006061DF" w:rsidRPr="00D917F4" w:rsidRDefault="006061DF" w:rsidP="003C67A7">
      <w:pPr>
        <w:spacing w:line="480" w:lineRule="auto"/>
        <w:rPr>
          <w:rFonts w:ascii="Calibri" w:hAnsi="Calibri"/>
          <w:color w:val="000000" w:themeColor="text1"/>
          <w:szCs w:val="20"/>
        </w:rPr>
      </w:pPr>
      <w:r>
        <w:t xml:space="preserve">By investigating how </w:t>
      </w:r>
      <w:r w:rsidR="006A00E4">
        <w:t xml:space="preserve">adoption of </w:t>
      </w:r>
      <w:r>
        <w:t>tools, behaviors and environments impacted our sense of connection with</w:t>
      </w:r>
      <w:r w:rsidR="006A00E4">
        <w:t xml:space="preserve"> others and perception of time, we can begin to make sense of the root causes that led up to our lack of intimacy and the time pressure we experience today. This understanding can inform the design of nostalgic experiences that </w:t>
      </w:r>
      <w:r w:rsidR="00134841">
        <w:t>go beyond</w:t>
      </w:r>
      <w:r w:rsidR="006A00E4">
        <w:t xml:space="preserve"> </w:t>
      </w:r>
      <w:r w:rsidR="00134841" w:rsidRPr="00134841">
        <w:rPr>
          <w:rStyle w:val="Emphasis"/>
        </w:rPr>
        <w:t>remembering</w:t>
      </w:r>
      <w:r w:rsidR="00134841">
        <w:t xml:space="preserve"> the feeling of</w:t>
      </w:r>
      <w:r w:rsidR="006A00E4">
        <w:t xml:space="preserve"> intimacy and a slower </w:t>
      </w:r>
      <w:r w:rsidR="00134841">
        <w:t>pace of life</w:t>
      </w:r>
      <w:r w:rsidR="006A00E4">
        <w:t xml:space="preserve"> to </w:t>
      </w:r>
      <w:r w:rsidR="006A00E4" w:rsidRPr="00134841">
        <w:rPr>
          <w:rStyle w:val="Emphasis"/>
        </w:rPr>
        <w:t>recreating</w:t>
      </w:r>
      <w:r w:rsidR="006A00E4">
        <w:t xml:space="preserve"> those feelings in the present. </w:t>
      </w:r>
    </w:p>
    <w:p w14:paraId="45CB6F03" w14:textId="642B47BC" w:rsidR="00B64C31" w:rsidRDefault="00D46E0A" w:rsidP="003C67A7">
      <w:pPr>
        <w:pStyle w:val="Heading2"/>
        <w:spacing w:line="480" w:lineRule="auto"/>
      </w:pPr>
      <w:bookmarkStart w:id="10" w:name="_Toc468105072"/>
      <w:r>
        <w:t>Loneliness</w:t>
      </w:r>
      <w:bookmarkEnd w:id="10"/>
    </w:p>
    <w:p w14:paraId="286EA148" w14:textId="77777777" w:rsidR="00B64C31" w:rsidRDefault="00B64C31" w:rsidP="003C67A7">
      <w:pPr>
        <w:spacing w:line="480" w:lineRule="auto"/>
      </w:pPr>
      <w:r w:rsidRPr="00FA1EBB">
        <w:t>One of the most telling studies on human happiness is the Harvard Grant Study. It is a 75-year longitudinal study that began with 268 Harvard undergraduates from the classes of 1939–1944, and continues to this day with the remaining few who are still alive and their thousands of children. The director of this study today, Robert Waldiner, said in his 2015 TED Talk: “The clearest message that we get from this 75-year study is this: Good relationships keep us happier and healthier. Period.”</w:t>
      </w:r>
    </w:p>
    <w:p w14:paraId="372DFCCE" w14:textId="77777777" w:rsidR="00B64C31" w:rsidRPr="00B73F54" w:rsidRDefault="00B64C31" w:rsidP="003C67A7">
      <w:pPr>
        <w:spacing w:line="480" w:lineRule="auto"/>
        <w:rPr>
          <w:rFonts w:ascii="Calibri" w:hAnsi="Calibri"/>
        </w:rPr>
      </w:pPr>
      <w:r w:rsidRPr="00FA1EBB">
        <w:t>Today, more Canadians than ever live alone, and almost one-quarter describe themselves as lonely. In the United States, two studies showed that 40 per cent of people say they</w:t>
      </w:r>
      <w:r>
        <w:t xml:space="preserve"> a</w:t>
      </w:r>
      <w:r w:rsidRPr="00FA1EBB">
        <w:t>re lonely, a figure that has doubled in 30 years</w:t>
      </w:r>
      <w:r>
        <w:t xml:space="preserve"> </w:t>
      </w:r>
      <w:sdt>
        <w:sdtPr>
          <w:id w:val="-571195190"/>
          <w:citation/>
        </w:sdtPr>
        <w:sdtEndPr/>
        <w:sdtContent>
          <w:r>
            <w:fldChar w:fldCharType="begin"/>
          </w:r>
          <w:r>
            <w:rPr>
              <w:lang w:val="en-CA"/>
            </w:rPr>
            <w:instrText xml:space="preserve"> CITATION Ren13 \l 4105 </w:instrText>
          </w:r>
          <w:r>
            <w:fldChar w:fldCharType="separate"/>
          </w:r>
          <w:r>
            <w:rPr>
              <w:noProof/>
              <w:lang w:val="en-CA"/>
            </w:rPr>
            <w:t>(Renzetti, 2013)</w:t>
          </w:r>
          <w:r>
            <w:fldChar w:fldCharType="end"/>
          </w:r>
        </w:sdtContent>
      </w:sdt>
      <w:r>
        <w:t xml:space="preserve">. </w:t>
      </w:r>
      <w:r w:rsidRPr="00FA1EBB">
        <w:t xml:space="preserve">Loneliness has been linked to depression, anxiety, interpersonal hostility, increased </w:t>
      </w:r>
      <w:r w:rsidRPr="00B73F54">
        <w:rPr>
          <w:rFonts w:ascii="Calibri" w:hAnsi="Calibri"/>
        </w:rPr>
        <w:t>vulnerability to health problems, and even to suicide</w:t>
      </w:r>
      <w:r>
        <w:rPr>
          <w:rFonts w:ascii="Calibri" w:hAnsi="Calibri"/>
        </w:rPr>
        <w:t xml:space="preserve"> </w:t>
      </w:r>
      <w:sdt>
        <w:sdtPr>
          <w:id w:val="-980916010"/>
          <w:citation/>
        </w:sdtPr>
        <w:sdtEndPr/>
        <w:sdtContent>
          <w:r>
            <w:fldChar w:fldCharType="begin"/>
          </w:r>
          <w:r>
            <w:rPr>
              <w:lang w:val="en-CA"/>
            </w:rPr>
            <w:instrText xml:space="preserve"> CITATION Ren13 \l 4105 </w:instrText>
          </w:r>
          <w:r>
            <w:fldChar w:fldCharType="separate"/>
          </w:r>
          <w:r>
            <w:rPr>
              <w:noProof/>
              <w:lang w:val="en-CA"/>
            </w:rPr>
            <w:t>(Renzetti, 2013)</w:t>
          </w:r>
          <w:r>
            <w:fldChar w:fldCharType="end"/>
          </w:r>
        </w:sdtContent>
      </w:sdt>
      <w:r w:rsidRPr="00B73F54">
        <w:rPr>
          <w:rFonts w:ascii="Calibri" w:hAnsi="Calibri"/>
        </w:rPr>
        <w:t>.</w:t>
      </w:r>
    </w:p>
    <w:p w14:paraId="71208000" w14:textId="123902F9" w:rsidR="006A61FA" w:rsidRDefault="00357215" w:rsidP="003C67A7">
      <w:pPr>
        <w:spacing w:line="480" w:lineRule="auto"/>
        <w:rPr>
          <w:rFonts w:ascii="Calibri" w:hAnsi="Calibri"/>
          <w:color w:val="000000" w:themeColor="text1"/>
          <w:szCs w:val="20"/>
        </w:rPr>
      </w:pPr>
      <w:r>
        <w:rPr>
          <w:rFonts w:ascii="Calibri" w:hAnsi="Calibri"/>
        </w:rPr>
        <w:t>F</w:t>
      </w:r>
      <w:r w:rsidRPr="00357215">
        <w:rPr>
          <w:rFonts w:ascii="Calibri" w:hAnsi="Calibri"/>
        </w:rPr>
        <w:t>rom 1985 to 2004, the percentage of people who said there was no one with whom they discussed important matters tripled, to 25%; the same study found that overall, Americans had one-third fewer friends and confidants than they did two decades ago</w:t>
      </w:r>
      <w:r>
        <w:rPr>
          <w:rFonts w:ascii="Calibri" w:hAnsi="Calibri"/>
        </w:rPr>
        <w:t xml:space="preserve"> </w:t>
      </w:r>
      <w:sdt>
        <w:sdtPr>
          <w:rPr>
            <w:rFonts w:ascii="Calibri" w:hAnsi="Calibri"/>
          </w:rPr>
          <w:id w:val="1905254472"/>
          <w:citation/>
        </w:sdtPr>
        <w:sdtEndPr/>
        <w:sdtContent>
          <w:r>
            <w:rPr>
              <w:rFonts w:ascii="Calibri" w:hAnsi="Calibri"/>
            </w:rPr>
            <w:fldChar w:fldCharType="begin"/>
          </w:r>
          <w:r>
            <w:rPr>
              <w:rFonts w:ascii="Calibri" w:hAnsi="Calibri"/>
              <w:lang w:val="en-CA"/>
            </w:rPr>
            <w:instrText xml:space="preserve">CITATION Soc06 \l 4105 </w:instrText>
          </w:r>
          <w:r>
            <w:rPr>
              <w:rFonts w:ascii="Calibri" w:hAnsi="Calibri"/>
            </w:rPr>
            <w:fldChar w:fldCharType="separate"/>
          </w:r>
          <w:r w:rsidRPr="00357215">
            <w:rPr>
              <w:rFonts w:ascii="Calibri" w:hAnsi="Calibri"/>
              <w:noProof/>
              <w:lang w:val="en-CA"/>
            </w:rPr>
            <w:t>(McPherson, Smith-Lovin, &amp; Brashears, 2006)</w:t>
          </w:r>
          <w:r>
            <w:rPr>
              <w:rFonts w:ascii="Calibri" w:hAnsi="Calibri"/>
            </w:rPr>
            <w:fldChar w:fldCharType="end"/>
          </w:r>
        </w:sdtContent>
      </w:sdt>
      <w:r>
        <w:rPr>
          <w:rFonts w:ascii="Calibri" w:hAnsi="Calibri"/>
        </w:rPr>
        <w:t xml:space="preserve">. </w:t>
      </w:r>
      <w:r w:rsidR="00B64C31" w:rsidRPr="00B73F54">
        <w:rPr>
          <w:rFonts w:ascii="Calibri" w:hAnsi="Calibri"/>
        </w:rPr>
        <w:t xml:space="preserve">A group </w:t>
      </w:r>
      <w:r w:rsidR="00B64C31" w:rsidRPr="00B73F54">
        <w:rPr>
          <w:rFonts w:ascii="Calibri" w:hAnsi="Calibri"/>
          <w:color w:val="000000" w:themeColor="text1"/>
          <w:szCs w:val="20"/>
        </w:rPr>
        <w:t>called Lifeboat, which describes itself as a movement “celebrating deep friendships,” recently conducted a full-scale study on the state of friendship in the United States, and found only a quarter of adults are truly sa</w:t>
      </w:r>
      <w:r w:rsidR="00B64C31">
        <w:rPr>
          <w:rFonts w:ascii="Calibri" w:hAnsi="Calibri"/>
          <w:color w:val="000000" w:themeColor="text1"/>
          <w:szCs w:val="20"/>
        </w:rPr>
        <w:t>tisfied with their friendships.</w:t>
      </w:r>
      <w:r w:rsidR="003C67A7">
        <w:rPr>
          <w:rFonts w:ascii="Calibri" w:hAnsi="Calibri"/>
          <w:color w:val="000000" w:themeColor="text1"/>
          <w:szCs w:val="20"/>
        </w:rPr>
        <w:t xml:space="preserve"> (</w:t>
      </w:r>
      <w:sdt>
        <w:sdtPr>
          <w:rPr>
            <w:rFonts w:ascii="Calibri" w:hAnsi="Calibri"/>
            <w:color w:val="000000" w:themeColor="text1"/>
            <w:szCs w:val="20"/>
          </w:rPr>
          <w:id w:val="633681949"/>
          <w:citation/>
        </w:sdtPr>
        <w:sdtEndPr/>
        <w:sdtContent>
          <w:r w:rsidR="00B64C31">
            <w:rPr>
              <w:rFonts w:ascii="Calibri" w:hAnsi="Calibri"/>
              <w:color w:val="000000" w:themeColor="text1"/>
              <w:szCs w:val="20"/>
            </w:rPr>
            <w:fldChar w:fldCharType="begin"/>
          </w:r>
          <w:r w:rsidR="00B64C31">
            <w:rPr>
              <w:rFonts w:ascii="Calibri" w:hAnsi="Calibri"/>
              <w:color w:val="000000" w:themeColor="text1"/>
              <w:szCs w:val="20"/>
              <w:lang w:val="en-CA"/>
            </w:rPr>
            <w:instrText xml:space="preserve"> CITATION Lif13 \l 4105 </w:instrText>
          </w:r>
          <w:r w:rsidR="00B64C31">
            <w:rPr>
              <w:rFonts w:ascii="Calibri" w:hAnsi="Calibri"/>
              <w:color w:val="000000" w:themeColor="text1"/>
              <w:szCs w:val="20"/>
            </w:rPr>
            <w:fldChar w:fldCharType="separate"/>
          </w:r>
          <w:r w:rsidR="00B64C31">
            <w:rPr>
              <w:rFonts w:ascii="Calibri" w:hAnsi="Calibri"/>
              <w:noProof/>
              <w:color w:val="000000" w:themeColor="text1"/>
              <w:szCs w:val="20"/>
              <w:lang w:val="en-CA"/>
            </w:rPr>
            <w:t xml:space="preserve"> </w:t>
          </w:r>
          <w:r w:rsidR="00B64C31" w:rsidRPr="00B64C31">
            <w:rPr>
              <w:rFonts w:ascii="Calibri" w:hAnsi="Calibri"/>
              <w:noProof/>
              <w:color w:val="000000" w:themeColor="text1"/>
              <w:szCs w:val="20"/>
              <w:lang w:val="en-CA"/>
            </w:rPr>
            <w:t>(Lifeboat, 2013)</w:t>
          </w:r>
          <w:r w:rsidR="00B64C31">
            <w:rPr>
              <w:rFonts w:ascii="Calibri" w:hAnsi="Calibri"/>
              <w:color w:val="000000" w:themeColor="text1"/>
              <w:szCs w:val="20"/>
            </w:rPr>
            <w:fldChar w:fldCharType="end"/>
          </w:r>
        </w:sdtContent>
      </w:sdt>
      <w:r w:rsidR="00B64C31" w:rsidRPr="00B73F54">
        <w:rPr>
          <w:rFonts w:ascii="Calibri" w:hAnsi="Calibri"/>
          <w:color w:val="000000" w:themeColor="text1"/>
          <w:szCs w:val="20"/>
        </w:rPr>
        <w:t xml:space="preserve">, cited in </w:t>
      </w:r>
      <w:sdt>
        <w:sdtPr>
          <w:rPr>
            <w:rFonts w:ascii="Calibri" w:hAnsi="Calibri"/>
            <w:color w:val="000000" w:themeColor="text1"/>
            <w:szCs w:val="20"/>
          </w:rPr>
          <w:id w:val="24443184"/>
          <w:citation/>
        </w:sdtPr>
        <w:sdtEndPr/>
        <w:sdtContent>
          <w:r w:rsidR="00B64C31">
            <w:rPr>
              <w:rFonts w:ascii="Calibri" w:hAnsi="Calibri"/>
              <w:color w:val="000000" w:themeColor="text1"/>
              <w:szCs w:val="20"/>
            </w:rPr>
            <w:fldChar w:fldCharType="begin"/>
          </w:r>
          <w:r w:rsidR="00B64C31">
            <w:rPr>
              <w:rFonts w:ascii="Calibri" w:hAnsi="Calibri"/>
              <w:color w:val="000000" w:themeColor="text1"/>
              <w:szCs w:val="20"/>
              <w:lang w:val="en-CA"/>
            </w:rPr>
            <w:instrText xml:space="preserve"> CITATION Leb15 \l 4105 </w:instrText>
          </w:r>
          <w:r w:rsidR="00B64C31">
            <w:rPr>
              <w:rFonts w:ascii="Calibri" w:hAnsi="Calibri"/>
              <w:color w:val="000000" w:themeColor="text1"/>
              <w:szCs w:val="20"/>
            </w:rPr>
            <w:fldChar w:fldCharType="separate"/>
          </w:r>
          <w:r w:rsidR="00B64C31" w:rsidRPr="00B64C31">
            <w:rPr>
              <w:rFonts w:ascii="Calibri" w:hAnsi="Calibri"/>
              <w:noProof/>
              <w:color w:val="000000" w:themeColor="text1"/>
              <w:szCs w:val="20"/>
              <w:lang w:val="en-CA"/>
            </w:rPr>
            <w:t>(Leberecht, 2015)</w:t>
          </w:r>
          <w:r w:rsidR="00B64C31">
            <w:rPr>
              <w:rFonts w:ascii="Calibri" w:hAnsi="Calibri"/>
              <w:color w:val="000000" w:themeColor="text1"/>
              <w:szCs w:val="20"/>
            </w:rPr>
            <w:fldChar w:fldCharType="end"/>
          </w:r>
        </w:sdtContent>
      </w:sdt>
      <w:r w:rsidR="00B64C31">
        <w:rPr>
          <w:rFonts w:ascii="Calibri" w:hAnsi="Calibri"/>
          <w:color w:val="000000" w:themeColor="text1"/>
          <w:szCs w:val="20"/>
        </w:rPr>
        <w:t>)</w:t>
      </w:r>
    </w:p>
    <w:p w14:paraId="5E4DB76C" w14:textId="10F9DBF3" w:rsidR="000B7634" w:rsidRDefault="000B7634" w:rsidP="003C67A7">
      <w:pPr>
        <w:spacing w:line="480" w:lineRule="auto"/>
        <w:rPr>
          <w:rFonts w:ascii="Calibri" w:hAnsi="Calibri"/>
          <w:color w:val="000000" w:themeColor="text1"/>
          <w:szCs w:val="20"/>
        </w:rPr>
      </w:pPr>
      <w:r>
        <w:rPr>
          <w:rFonts w:ascii="Calibri" w:hAnsi="Calibri"/>
          <w:color w:val="000000" w:themeColor="text1"/>
          <w:szCs w:val="20"/>
        </w:rPr>
        <w:t>“</w:t>
      </w:r>
      <w:r w:rsidRPr="0079096B">
        <w:rPr>
          <w:rFonts w:ascii="Calibri" w:hAnsi="Calibri"/>
          <w:color w:val="000000" w:themeColor="text1"/>
          <w:szCs w:val="20"/>
        </w:rPr>
        <w:t>Solitude can be lovel</w:t>
      </w:r>
      <w:r>
        <w:rPr>
          <w:rFonts w:ascii="Calibri" w:hAnsi="Calibri"/>
          <w:color w:val="000000" w:themeColor="text1"/>
          <w:szCs w:val="20"/>
        </w:rPr>
        <w:t xml:space="preserve">y. Crowded parties can be agony.” Marche </w:t>
      </w:r>
      <w:sdt>
        <w:sdtPr>
          <w:rPr>
            <w:rFonts w:ascii="Calibri" w:hAnsi="Calibri"/>
            <w:color w:val="000000" w:themeColor="text1"/>
            <w:szCs w:val="20"/>
          </w:rPr>
          <w:id w:val="1142469194"/>
          <w:citation/>
        </w:sdtPr>
        <w:sdtEndPr/>
        <w:sdtContent>
          <w:r>
            <w:rPr>
              <w:rFonts w:ascii="Calibri" w:hAnsi="Calibri"/>
              <w:color w:val="000000" w:themeColor="text1"/>
              <w:szCs w:val="20"/>
            </w:rPr>
            <w:fldChar w:fldCharType="begin"/>
          </w:r>
          <w:r>
            <w:rPr>
              <w:rFonts w:ascii="Calibri" w:hAnsi="Calibri"/>
              <w:color w:val="000000" w:themeColor="text1"/>
              <w:szCs w:val="20"/>
              <w:lang w:val="en-CA"/>
            </w:rPr>
            <w:instrText xml:space="preserve">CITATION Mar12 \n  \t  \l 4105 </w:instrText>
          </w:r>
          <w:r>
            <w:rPr>
              <w:rFonts w:ascii="Calibri" w:hAnsi="Calibri"/>
              <w:color w:val="000000" w:themeColor="text1"/>
              <w:szCs w:val="20"/>
            </w:rPr>
            <w:fldChar w:fldCharType="separate"/>
          </w:r>
          <w:r w:rsidRPr="000B7634">
            <w:rPr>
              <w:rFonts w:ascii="Calibri" w:hAnsi="Calibri"/>
              <w:noProof/>
              <w:color w:val="000000" w:themeColor="text1"/>
              <w:szCs w:val="20"/>
              <w:lang w:val="en-CA"/>
            </w:rPr>
            <w:t>(2012)</w:t>
          </w:r>
          <w:r>
            <w:rPr>
              <w:rFonts w:ascii="Calibri" w:hAnsi="Calibri"/>
              <w:color w:val="000000" w:themeColor="text1"/>
              <w:szCs w:val="20"/>
            </w:rPr>
            <w:fldChar w:fldCharType="end"/>
          </w:r>
        </w:sdtContent>
      </w:sdt>
      <w:r>
        <w:rPr>
          <w:rFonts w:ascii="Calibri" w:hAnsi="Calibri"/>
          <w:color w:val="000000" w:themeColor="text1"/>
          <w:szCs w:val="20"/>
        </w:rPr>
        <w:t xml:space="preserve"> wrote in an article in The Atlantic</w:t>
      </w:r>
      <w:r w:rsidR="00D46E0A">
        <w:rPr>
          <w:rFonts w:ascii="Calibri" w:hAnsi="Calibri"/>
          <w:color w:val="000000" w:themeColor="text1"/>
          <w:szCs w:val="20"/>
        </w:rPr>
        <w:t xml:space="preserve">. </w:t>
      </w:r>
      <w:r>
        <w:rPr>
          <w:rFonts w:ascii="Calibri" w:hAnsi="Calibri"/>
          <w:color w:val="000000" w:themeColor="text1"/>
          <w:szCs w:val="20"/>
        </w:rPr>
        <w:t>L</w:t>
      </w:r>
      <w:r w:rsidRPr="0079096B">
        <w:rPr>
          <w:rFonts w:ascii="Calibri" w:hAnsi="Calibri"/>
          <w:color w:val="000000" w:themeColor="text1"/>
          <w:szCs w:val="20"/>
        </w:rPr>
        <w:t xml:space="preserve">oneliness and being alone are not the same thing. </w:t>
      </w:r>
      <w:r>
        <w:rPr>
          <w:rFonts w:ascii="Calibri" w:hAnsi="Calibri"/>
          <w:color w:val="000000" w:themeColor="text1"/>
          <w:szCs w:val="20"/>
        </w:rPr>
        <w:t xml:space="preserve">The solution to loneliness is not merely being in the presence of other people, but a deeper sense of connectedness. As writer Richard Bach says, </w:t>
      </w:r>
      <w:r w:rsidRPr="004C2C96">
        <w:t>“The opposite of</w:t>
      </w:r>
      <w:r>
        <w:t xml:space="preserve"> loneliness is </w:t>
      </w:r>
      <w:r>
        <w:lastRenderedPageBreak/>
        <w:t>not togetherness, It's i</w:t>
      </w:r>
      <w:r w:rsidRPr="004C2C96">
        <w:t>ntimacy</w:t>
      </w:r>
      <w:r>
        <w:t>.</w:t>
      </w:r>
      <w:r w:rsidRPr="004C2C96">
        <w:t>”</w:t>
      </w:r>
      <w:r>
        <w:t xml:space="preserve"> </w:t>
      </w:r>
      <w:r>
        <w:rPr>
          <w:rFonts w:ascii="Calibri" w:hAnsi="Calibri"/>
          <w:color w:val="000000" w:themeColor="text1"/>
          <w:szCs w:val="20"/>
        </w:rPr>
        <w:t xml:space="preserve">Today, </w:t>
      </w:r>
      <w:r w:rsidRPr="00B73F54">
        <w:rPr>
          <w:rFonts w:ascii="Calibri" w:hAnsi="Calibri"/>
          <w:color w:val="000000" w:themeColor="text1"/>
          <w:szCs w:val="20"/>
        </w:rPr>
        <w:t xml:space="preserve">Bensman and Lilienfeld </w:t>
      </w:r>
      <w:sdt>
        <w:sdtPr>
          <w:rPr>
            <w:rFonts w:ascii="Calibri" w:hAnsi="Calibri"/>
            <w:color w:val="000000" w:themeColor="text1"/>
            <w:szCs w:val="20"/>
          </w:rPr>
          <w:id w:val="428482220"/>
          <w:citation/>
        </w:sdtPr>
        <w:sdtEndPr/>
        <w:sdtContent>
          <w:r>
            <w:rPr>
              <w:rFonts w:ascii="Calibri" w:hAnsi="Calibri"/>
              <w:color w:val="000000" w:themeColor="text1"/>
              <w:szCs w:val="20"/>
            </w:rPr>
            <w:fldChar w:fldCharType="begin"/>
          </w:r>
          <w:r>
            <w:rPr>
              <w:rFonts w:ascii="Calibri" w:hAnsi="Calibri"/>
              <w:color w:val="000000" w:themeColor="text1"/>
              <w:szCs w:val="20"/>
              <w:lang w:val="en-CA"/>
            </w:rPr>
            <w:instrText xml:space="preserve">CITATION Ben \n  \t  \l 4105 </w:instrText>
          </w:r>
          <w:r>
            <w:rPr>
              <w:rFonts w:ascii="Calibri" w:hAnsi="Calibri"/>
              <w:color w:val="000000" w:themeColor="text1"/>
              <w:szCs w:val="20"/>
            </w:rPr>
            <w:fldChar w:fldCharType="separate"/>
          </w:r>
          <w:r w:rsidRPr="000B7634">
            <w:rPr>
              <w:rFonts w:ascii="Calibri" w:hAnsi="Calibri"/>
              <w:noProof/>
              <w:color w:val="000000" w:themeColor="text1"/>
              <w:szCs w:val="20"/>
              <w:lang w:val="en-CA"/>
            </w:rPr>
            <w:t>(1979)</w:t>
          </w:r>
          <w:r>
            <w:rPr>
              <w:rFonts w:ascii="Calibri" w:hAnsi="Calibri"/>
              <w:color w:val="000000" w:themeColor="text1"/>
              <w:szCs w:val="20"/>
            </w:rPr>
            <w:fldChar w:fldCharType="end"/>
          </w:r>
        </w:sdtContent>
      </w:sdt>
      <w:r>
        <w:rPr>
          <w:rFonts w:ascii="Calibri" w:hAnsi="Calibri"/>
          <w:color w:val="000000" w:themeColor="text1"/>
          <w:szCs w:val="20"/>
        </w:rPr>
        <w:t xml:space="preserve"> </w:t>
      </w:r>
      <w:r w:rsidRPr="00B73F54">
        <w:rPr>
          <w:rFonts w:ascii="Calibri" w:hAnsi="Calibri"/>
          <w:color w:val="000000" w:themeColor="text1"/>
          <w:szCs w:val="20"/>
        </w:rPr>
        <w:t>have stressed the growing concern to achieve</w:t>
      </w:r>
      <w:r>
        <w:rPr>
          <w:rFonts w:ascii="Calibri" w:hAnsi="Calibri"/>
          <w:color w:val="000000" w:themeColor="text1"/>
          <w:szCs w:val="20"/>
        </w:rPr>
        <w:t xml:space="preserve"> intimacy in modern societies: “</w:t>
      </w:r>
      <w:r w:rsidRPr="00B73F54">
        <w:rPr>
          <w:rFonts w:ascii="Calibri" w:hAnsi="Calibri"/>
          <w:color w:val="000000" w:themeColor="text1"/>
          <w:szCs w:val="20"/>
        </w:rPr>
        <w:t>the demand for intimacy persists to the point where it is virtually compulsive</w:t>
      </w:r>
      <w:r>
        <w:rPr>
          <w:rFonts w:ascii="Calibri" w:hAnsi="Calibri"/>
          <w:color w:val="000000" w:themeColor="text1"/>
          <w:szCs w:val="20"/>
        </w:rPr>
        <w:t>.”</w:t>
      </w:r>
      <w:r w:rsidR="004C6FA6">
        <w:rPr>
          <w:rFonts w:ascii="Calibri" w:hAnsi="Calibri"/>
          <w:color w:val="000000" w:themeColor="text1"/>
          <w:szCs w:val="20"/>
        </w:rPr>
        <w:t xml:space="preserve"> The lack of intimacy in society today can be explained using a variety of perspectives:</w:t>
      </w:r>
    </w:p>
    <w:p w14:paraId="586DE086" w14:textId="0A325660" w:rsidR="006A61FA" w:rsidRPr="007B47D2" w:rsidRDefault="009847E0" w:rsidP="003C67A7">
      <w:pPr>
        <w:spacing w:line="480" w:lineRule="auto"/>
        <w:rPr>
          <w:rStyle w:val="Strong"/>
        </w:rPr>
      </w:pPr>
      <w:r>
        <w:rPr>
          <w:rStyle w:val="Strong"/>
        </w:rPr>
        <w:t>The role of f</w:t>
      </w:r>
      <w:r w:rsidR="009067C9">
        <w:rPr>
          <w:rStyle w:val="Strong"/>
        </w:rPr>
        <w:t>ace time</w:t>
      </w:r>
    </w:p>
    <w:p w14:paraId="0BD4766A" w14:textId="030CC91F" w:rsidR="00643887" w:rsidRDefault="007F1391" w:rsidP="003C67A7">
      <w:pPr>
        <w:spacing w:line="480" w:lineRule="auto"/>
        <w:rPr>
          <w:rFonts w:ascii="Calibri" w:hAnsi="Calibri"/>
          <w:color w:val="000000" w:themeColor="text1"/>
          <w:szCs w:val="20"/>
        </w:rPr>
      </w:pPr>
      <w:r>
        <w:rPr>
          <w:rFonts w:ascii="Calibri" w:hAnsi="Calibri"/>
          <w:color w:val="000000" w:themeColor="text1"/>
          <w:szCs w:val="20"/>
        </w:rPr>
        <w:t>W</w:t>
      </w:r>
      <w:r w:rsidR="006A61FA">
        <w:rPr>
          <w:rFonts w:ascii="Calibri" w:hAnsi="Calibri"/>
          <w:color w:val="000000" w:themeColor="text1"/>
          <w:szCs w:val="20"/>
        </w:rPr>
        <w:t xml:space="preserve">e are at the most interconnected point in history. Why </w:t>
      </w:r>
      <w:r w:rsidR="00643887">
        <w:rPr>
          <w:rFonts w:ascii="Calibri" w:hAnsi="Calibri"/>
          <w:color w:val="000000" w:themeColor="text1"/>
          <w:szCs w:val="20"/>
        </w:rPr>
        <w:t>are</w:t>
      </w:r>
      <w:r w:rsidR="006A61FA">
        <w:rPr>
          <w:rFonts w:ascii="Calibri" w:hAnsi="Calibri"/>
          <w:color w:val="000000" w:themeColor="text1"/>
          <w:szCs w:val="20"/>
        </w:rPr>
        <w:t xml:space="preserve"> people still feeling </w:t>
      </w:r>
      <w:r w:rsidR="00643887">
        <w:rPr>
          <w:rFonts w:ascii="Calibri" w:hAnsi="Calibri"/>
          <w:color w:val="000000" w:themeColor="text1"/>
          <w:szCs w:val="20"/>
        </w:rPr>
        <w:t>lonelier than before</w:t>
      </w:r>
      <w:r w:rsidR="006A61FA">
        <w:rPr>
          <w:rFonts w:ascii="Calibri" w:hAnsi="Calibri"/>
          <w:color w:val="000000" w:themeColor="text1"/>
          <w:szCs w:val="20"/>
        </w:rPr>
        <w:t xml:space="preserve">? John Cacioppo, </w:t>
      </w:r>
      <w:r w:rsidR="006A61FA" w:rsidRPr="0044743E">
        <w:rPr>
          <w:rFonts w:ascii="Calibri" w:hAnsi="Calibri"/>
          <w:color w:val="000000" w:themeColor="text1"/>
          <w:szCs w:val="20"/>
        </w:rPr>
        <w:t>the world</w:t>
      </w:r>
      <w:r w:rsidR="006A61FA">
        <w:rPr>
          <w:rFonts w:ascii="Calibri" w:hAnsi="Calibri"/>
          <w:color w:val="000000" w:themeColor="text1"/>
          <w:szCs w:val="20"/>
        </w:rPr>
        <w:t>’s leading expert on loneliness, notes that while social media and the inte</w:t>
      </w:r>
      <w:r w:rsidR="00A26FA0">
        <w:rPr>
          <w:rFonts w:ascii="Calibri" w:hAnsi="Calibri"/>
          <w:color w:val="000000" w:themeColor="text1"/>
          <w:szCs w:val="20"/>
        </w:rPr>
        <w:t>rnet does not</w:t>
      </w:r>
      <w:r w:rsidR="006A61FA">
        <w:rPr>
          <w:rFonts w:ascii="Calibri" w:hAnsi="Calibri"/>
          <w:color w:val="000000" w:themeColor="text1"/>
          <w:szCs w:val="20"/>
        </w:rPr>
        <w:t xml:space="preserve"> cause loneliness, but how people use them do. </w:t>
      </w:r>
      <w:r w:rsidR="006A61FA" w:rsidRPr="00F428AB">
        <w:rPr>
          <w:rFonts w:ascii="Calibri" w:hAnsi="Calibri"/>
          <w:color w:val="000000" w:themeColor="text1"/>
          <w:szCs w:val="20"/>
        </w:rPr>
        <w:t>“If you use Facebook to increase face-to-face contact</w:t>
      </w:r>
      <w:r w:rsidR="006A61FA">
        <w:rPr>
          <w:rFonts w:ascii="Calibri" w:hAnsi="Calibri"/>
          <w:color w:val="000000" w:themeColor="text1"/>
          <w:szCs w:val="20"/>
        </w:rPr>
        <w:t xml:space="preserve">, </w:t>
      </w:r>
      <w:r w:rsidR="006A61FA" w:rsidRPr="00F428AB">
        <w:rPr>
          <w:rFonts w:ascii="Calibri" w:hAnsi="Calibri"/>
          <w:color w:val="000000" w:themeColor="text1"/>
          <w:szCs w:val="20"/>
        </w:rPr>
        <w:t>it increases social capital.” </w:t>
      </w:r>
      <w:r w:rsidR="006A61FA">
        <w:rPr>
          <w:rFonts w:ascii="Calibri" w:hAnsi="Calibri"/>
          <w:color w:val="000000" w:themeColor="text1"/>
          <w:szCs w:val="20"/>
        </w:rPr>
        <w:t xml:space="preserve">Social isolation and depression sets in when internet use </w:t>
      </w:r>
      <w:r w:rsidR="006A61FA" w:rsidRPr="00846A22">
        <w:rPr>
          <w:rStyle w:val="Emphasis"/>
        </w:rPr>
        <w:t>replaces</w:t>
      </w:r>
      <w:r w:rsidR="006A61FA">
        <w:rPr>
          <w:rFonts w:ascii="Calibri" w:hAnsi="Calibri"/>
          <w:color w:val="000000" w:themeColor="text1"/>
          <w:szCs w:val="20"/>
        </w:rPr>
        <w:t xml:space="preserve"> more tangible forms of human contact ( </w:t>
      </w:r>
      <w:sdt>
        <w:sdtPr>
          <w:rPr>
            <w:rFonts w:ascii="Calibri" w:hAnsi="Calibri"/>
            <w:color w:val="000000" w:themeColor="text1"/>
            <w:szCs w:val="20"/>
          </w:rPr>
          <w:id w:val="1642158948"/>
          <w:citation/>
        </w:sdtPr>
        <w:sdtEndPr/>
        <w:sdtContent>
          <w:r w:rsidR="006A61FA">
            <w:rPr>
              <w:rFonts w:ascii="Calibri" w:hAnsi="Calibri"/>
              <w:color w:val="000000" w:themeColor="text1"/>
              <w:szCs w:val="20"/>
            </w:rPr>
            <w:fldChar w:fldCharType="begin"/>
          </w:r>
          <w:r w:rsidR="006A61FA">
            <w:rPr>
              <w:rFonts w:ascii="Calibri" w:hAnsi="Calibri"/>
              <w:color w:val="000000" w:themeColor="text1"/>
              <w:szCs w:val="20"/>
              <w:lang w:val="en-CA"/>
            </w:rPr>
            <w:instrText xml:space="preserve"> CITATION Kra98 \l 4105 </w:instrText>
          </w:r>
          <w:r w:rsidR="006A61FA">
            <w:rPr>
              <w:rFonts w:ascii="Calibri" w:hAnsi="Calibri"/>
              <w:color w:val="000000" w:themeColor="text1"/>
              <w:szCs w:val="20"/>
            </w:rPr>
            <w:fldChar w:fldCharType="separate"/>
          </w:r>
          <w:r w:rsidR="006A61FA" w:rsidRPr="006A61FA">
            <w:rPr>
              <w:rFonts w:ascii="Calibri" w:hAnsi="Calibri"/>
              <w:noProof/>
              <w:color w:val="000000" w:themeColor="text1"/>
              <w:szCs w:val="20"/>
              <w:lang w:val="en-CA"/>
            </w:rPr>
            <w:t>(Kraut, et al., 1998)</w:t>
          </w:r>
          <w:r w:rsidR="006A61FA">
            <w:rPr>
              <w:rFonts w:ascii="Calibri" w:hAnsi="Calibri"/>
              <w:color w:val="000000" w:themeColor="text1"/>
              <w:szCs w:val="20"/>
            </w:rPr>
            <w:fldChar w:fldCharType="end"/>
          </w:r>
        </w:sdtContent>
      </w:sdt>
      <w:r w:rsidR="006A61FA">
        <w:rPr>
          <w:rFonts w:ascii="Calibri" w:hAnsi="Calibri"/>
          <w:color w:val="000000" w:themeColor="text1"/>
          <w:szCs w:val="20"/>
        </w:rPr>
        <w:t xml:space="preserve">, cited in </w:t>
      </w:r>
      <w:sdt>
        <w:sdtPr>
          <w:rPr>
            <w:rFonts w:ascii="Calibri" w:hAnsi="Calibri"/>
            <w:color w:val="000000" w:themeColor="text1"/>
            <w:szCs w:val="20"/>
          </w:rPr>
          <w:id w:val="-2065167259"/>
          <w:citation/>
        </w:sdtPr>
        <w:sdtEndPr/>
        <w:sdtContent>
          <w:r w:rsidR="006A61FA">
            <w:rPr>
              <w:rFonts w:ascii="Calibri" w:hAnsi="Calibri"/>
              <w:color w:val="000000" w:themeColor="text1"/>
              <w:szCs w:val="20"/>
            </w:rPr>
            <w:fldChar w:fldCharType="begin"/>
          </w:r>
          <w:r w:rsidR="006A61FA">
            <w:rPr>
              <w:rFonts w:ascii="Calibri" w:hAnsi="Calibri"/>
              <w:color w:val="000000" w:themeColor="text1"/>
              <w:szCs w:val="20"/>
              <w:lang w:val="en-CA"/>
            </w:rPr>
            <w:instrText xml:space="preserve"> CITATION Cac08 \l 4105 </w:instrText>
          </w:r>
          <w:r w:rsidR="006A61FA">
            <w:rPr>
              <w:rFonts w:ascii="Calibri" w:hAnsi="Calibri"/>
              <w:color w:val="000000" w:themeColor="text1"/>
              <w:szCs w:val="20"/>
            </w:rPr>
            <w:fldChar w:fldCharType="separate"/>
          </w:r>
          <w:r w:rsidR="006A61FA" w:rsidRPr="006A61FA">
            <w:rPr>
              <w:rFonts w:ascii="Calibri" w:hAnsi="Calibri"/>
              <w:noProof/>
              <w:color w:val="000000" w:themeColor="text1"/>
              <w:szCs w:val="20"/>
              <w:lang w:val="en-CA"/>
            </w:rPr>
            <w:t>(Cacioppo &amp; Patrick, 2008)</w:t>
          </w:r>
          <w:r w:rsidR="006A61FA">
            <w:rPr>
              <w:rFonts w:ascii="Calibri" w:hAnsi="Calibri"/>
              <w:color w:val="000000" w:themeColor="text1"/>
              <w:szCs w:val="20"/>
            </w:rPr>
            <w:fldChar w:fldCharType="end"/>
          </w:r>
        </w:sdtContent>
      </w:sdt>
      <w:r w:rsidR="006A61FA">
        <w:rPr>
          <w:rFonts w:ascii="Calibri" w:hAnsi="Calibri"/>
          <w:color w:val="000000" w:themeColor="text1"/>
          <w:szCs w:val="20"/>
        </w:rPr>
        <w:t xml:space="preserve">). Numerous studies demonstrate </w:t>
      </w:r>
      <w:r w:rsidR="00643887">
        <w:rPr>
          <w:rFonts w:ascii="Calibri" w:hAnsi="Calibri"/>
          <w:color w:val="000000" w:themeColor="text1"/>
          <w:szCs w:val="20"/>
        </w:rPr>
        <w:t>that</w:t>
      </w:r>
      <w:r w:rsidR="006A61FA">
        <w:rPr>
          <w:rFonts w:ascii="Calibri" w:hAnsi="Calibri"/>
          <w:color w:val="000000" w:themeColor="text1"/>
          <w:szCs w:val="20"/>
        </w:rPr>
        <w:t xml:space="preserve"> face</w:t>
      </w:r>
      <w:r w:rsidR="00643887">
        <w:rPr>
          <w:rFonts w:ascii="Calibri" w:hAnsi="Calibri"/>
          <w:color w:val="000000" w:themeColor="text1"/>
          <w:szCs w:val="20"/>
        </w:rPr>
        <w:t>-</w:t>
      </w:r>
      <w:r w:rsidR="006A61FA">
        <w:rPr>
          <w:rFonts w:ascii="Calibri" w:hAnsi="Calibri"/>
          <w:color w:val="000000" w:themeColor="text1"/>
          <w:szCs w:val="20"/>
        </w:rPr>
        <w:t>to</w:t>
      </w:r>
      <w:r w:rsidR="00643887">
        <w:rPr>
          <w:rFonts w:ascii="Calibri" w:hAnsi="Calibri"/>
          <w:color w:val="000000" w:themeColor="text1"/>
          <w:szCs w:val="20"/>
        </w:rPr>
        <w:t>-face contact is the best way to build</w:t>
      </w:r>
      <w:r w:rsidR="006A61FA">
        <w:rPr>
          <w:rFonts w:ascii="Calibri" w:hAnsi="Calibri"/>
          <w:color w:val="000000" w:themeColor="text1"/>
          <w:szCs w:val="20"/>
        </w:rPr>
        <w:t xml:space="preserve"> strong ties that ward off loneliness </w:t>
      </w:r>
      <w:r w:rsidR="006A61FA" w:rsidRPr="00846A22">
        <w:rPr>
          <w:rFonts w:ascii="Calibri" w:hAnsi="Calibri"/>
          <w:noProof/>
          <w:color w:val="000000" w:themeColor="text1"/>
          <w:szCs w:val="20"/>
          <w:lang w:val="en-CA"/>
        </w:rPr>
        <w:t>(</w:t>
      </w:r>
      <w:sdt>
        <w:sdtPr>
          <w:rPr>
            <w:rFonts w:ascii="Calibri" w:hAnsi="Calibri"/>
            <w:color w:val="000000" w:themeColor="text1"/>
            <w:szCs w:val="20"/>
          </w:rPr>
          <w:id w:val="-2139637021"/>
          <w:citation/>
        </w:sdtPr>
        <w:sdtEndPr/>
        <w:sdtContent>
          <w:r w:rsidR="006A61FA">
            <w:rPr>
              <w:rFonts w:ascii="Calibri" w:hAnsi="Calibri"/>
              <w:color w:val="000000" w:themeColor="text1"/>
              <w:szCs w:val="20"/>
            </w:rPr>
            <w:fldChar w:fldCharType="begin"/>
          </w:r>
          <w:r w:rsidR="006A61FA">
            <w:rPr>
              <w:rFonts w:ascii="Calibri" w:hAnsi="Calibri"/>
              <w:color w:val="000000" w:themeColor="text1"/>
              <w:szCs w:val="20"/>
              <w:lang w:val="en-CA"/>
            </w:rPr>
            <w:instrText xml:space="preserve"> CITATION Kra98 \l 4105 </w:instrText>
          </w:r>
          <w:r w:rsidR="006A61FA">
            <w:rPr>
              <w:rFonts w:ascii="Calibri" w:hAnsi="Calibri"/>
              <w:color w:val="000000" w:themeColor="text1"/>
              <w:szCs w:val="20"/>
            </w:rPr>
            <w:fldChar w:fldCharType="separate"/>
          </w:r>
          <w:r w:rsidR="006A61FA">
            <w:rPr>
              <w:rFonts w:ascii="Calibri" w:hAnsi="Calibri"/>
              <w:noProof/>
              <w:color w:val="000000" w:themeColor="text1"/>
              <w:szCs w:val="20"/>
              <w:lang w:val="en-CA"/>
            </w:rPr>
            <w:t xml:space="preserve"> </w:t>
          </w:r>
          <w:r w:rsidR="006A61FA" w:rsidRPr="006A61FA">
            <w:rPr>
              <w:rFonts w:ascii="Calibri" w:hAnsi="Calibri"/>
              <w:noProof/>
              <w:color w:val="000000" w:themeColor="text1"/>
              <w:szCs w:val="20"/>
              <w:lang w:val="en-CA"/>
            </w:rPr>
            <w:t>(Kraut, et al., 1998)</w:t>
          </w:r>
          <w:r w:rsidR="006A61FA">
            <w:rPr>
              <w:rFonts w:ascii="Calibri" w:hAnsi="Calibri"/>
              <w:color w:val="000000" w:themeColor="text1"/>
              <w:szCs w:val="20"/>
            </w:rPr>
            <w:fldChar w:fldCharType="end"/>
          </w:r>
        </w:sdtContent>
      </w:sdt>
      <w:r w:rsidR="006A61FA">
        <w:rPr>
          <w:rFonts w:ascii="Calibri" w:hAnsi="Calibri"/>
          <w:color w:val="000000" w:themeColor="text1"/>
          <w:szCs w:val="20"/>
        </w:rPr>
        <w:t xml:space="preserve">, </w:t>
      </w:r>
      <w:sdt>
        <w:sdtPr>
          <w:rPr>
            <w:rFonts w:ascii="Calibri" w:hAnsi="Calibri"/>
            <w:color w:val="000000" w:themeColor="text1"/>
            <w:szCs w:val="20"/>
          </w:rPr>
          <w:id w:val="-164860453"/>
          <w:citation/>
        </w:sdtPr>
        <w:sdtEndPr/>
        <w:sdtContent>
          <w:r w:rsidR="006A61FA">
            <w:rPr>
              <w:rFonts w:ascii="Calibri" w:hAnsi="Calibri"/>
              <w:color w:val="000000" w:themeColor="text1"/>
              <w:szCs w:val="20"/>
            </w:rPr>
            <w:fldChar w:fldCharType="begin"/>
          </w:r>
          <w:r w:rsidR="006A61FA">
            <w:rPr>
              <w:rFonts w:ascii="Calibri" w:hAnsi="Calibri"/>
              <w:color w:val="000000" w:themeColor="text1"/>
              <w:szCs w:val="20"/>
              <w:lang w:val="en-CA"/>
            </w:rPr>
            <w:instrText xml:space="preserve"> CITATION Roc08 \l 4105 </w:instrText>
          </w:r>
          <w:r w:rsidR="006A61FA">
            <w:rPr>
              <w:rFonts w:ascii="Calibri" w:hAnsi="Calibri"/>
              <w:color w:val="000000" w:themeColor="text1"/>
              <w:szCs w:val="20"/>
            </w:rPr>
            <w:fldChar w:fldCharType="separate"/>
          </w:r>
          <w:r w:rsidR="006A61FA" w:rsidRPr="006A61FA">
            <w:rPr>
              <w:rFonts w:ascii="Calibri" w:hAnsi="Calibri"/>
              <w:noProof/>
              <w:color w:val="000000" w:themeColor="text1"/>
              <w:szCs w:val="20"/>
              <w:lang w:val="en-CA"/>
            </w:rPr>
            <w:t>(Rockmann &amp; Northcraft, 2008)</w:t>
          </w:r>
          <w:r w:rsidR="006A61FA">
            <w:rPr>
              <w:rFonts w:ascii="Calibri" w:hAnsi="Calibri"/>
              <w:color w:val="000000" w:themeColor="text1"/>
              <w:szCs w:val="20"/>
            </w:rPr>
            <w:fldChar w:fldCharType="end"/>
          </w:r>
        </w:sdtContent>
      </w:sdt>
      <w:r w:rsidR="00643887">
        <w:rPr>
          <w:rFonts w:ascii="Calibri" w:hAnsi="Calibri"/>
          <w:color w:val="000000" w:themeColor="text1"/>
          <w:szCs w:val="20"/>
        </w:rPr>
        <w:t>).</w:t>
      </w:r>
    </w:p>
    <w:p w14:paraId="1F370B35" w14:textId="19FAD938" w:rsidR="0022782E" w:rsidRDefault="006A61FA" w:rsidP="003C67A7">
      <w:pPr>
        <w:spacing w:line="480" w:lineRule="auto"/>
      </w:pPr>
      <w:r w:rsidRPr="0044743E">
        <w:rPr>
          <w:rFonts w:ascii="Calibri" w:hAnsi="Calibri"/>
          <w:color w:val="000000" w:themeColor="text1"/>
          <w:szCs w:val="20"/>
        </w:rPr>
        <w:t>“The greater the proportion of face-to-face interact</w:t>
      </w:r>
      <w:r>
        <w:rPr>
          <w:rFonts w:ascii="Calibri" w:hAnsi="Calibri"/>
          <w:color w:val="000000" w:themeColor="text1"/>
          <w:szCs w:val="20"/>
        </w:rPr>
        <w:t>ions, the less lonely you are,”</w:t>
      </w:r>
      <w:r w:rsidR="00643887">
        <w:rPr>
          <w:rFonts w:ascii="Calibri" w:hAnsi="Calibri"/>
          <w:color w:val="000000" w:themeColor="text1"/>
          <w:szCs w:val="20"/>
        </w:rPr>
        <w:t xml:space="preserve"> quoted</w:t>
      </w:r>
      <w:r w:rsidRPr="0044743E">
        <w:rPr>
          <w:rFonts w:ascii="Calibri" w:hAnsi="Calibri"/>
          <w:color w:val="000000" w:themeColor="text1"/>
          <w:szCs w:val="20"/>
        </w:rPr>
        <w:t xml:space="preserve"> </w:t>
      </w:r>
      <w:r>
        <w:rPr>
          <w:rFonts w:ascii="Calibri" w:hAnsi="Calibri"/>
          <w:color w:val="000000" w:themeColor="text1"/>
          <w:szCs w:val="20"/>
        </w:rPr>
        <w:t xml:space="preserve">Cacioppo in an article for The Atlantic </w:t>
      </w:r>
      <w:sdt>
        <w:sdtPr>
          <w:rPr>
            <w:rFonts w:ascii="Calibri" w:hAnsi="Calibri"/>
            <w:color w:val="000000" w:themeColor="text1"/>
            <w:szCs w:val="20"/>
          </w:rPr>
          <w:id w:val="1078332890"/>
          <w:citation/>
        </w:sdtPr>
        <w:sdtEndPr/>
        <w:sdtContent>
          <w:r>
            <w:rPr>
              <w:rFonts w:ascii="Calibri" w:hAnsi="Calibri"/>
              <w:color w:val="000000" w:themeColor="text1"/>
              <w:szCs w:val="20"/>
            </w:rPr>
            <w:fldChar w:fldCharType="begin"/>
          </w:r>
          <w:r>
            <w:rPr>
              <w:rFonts w:ascii="Calibri" w:hAnsi="Calibri"/>
              <w:color w:val="000000" w:themeColor="text1"/>
              <w:szCs w:val="20"/>
              <w:lang w:val="en-CA"/>
            </w:rPr>
            <w:instrText xml:space="preserve"> CITATION Mar12 \l 4105 </w:instrText>
          </w:r>
          <w:r>
            <w:rPr>
              <w:rFonts w:ascii="Calibri" w:hAnsi="Calibri"/>
              <w:color w:val="000000" w:themeColor="text1"/>
              <w:szCs w:val="20"/>
            </w:rPr>
            <w:fldChar w:fldCharType="separate"/>
          </w:r>
          <w:r w:rsidRPr="006A61FA">
            <w:rPr>
              <w:rFonts w:ascii="Calibri" w:hAnsi="Calibri"/>
              <w:noProof/>
              <w:color w:val="000000" w:themeColor="text1"/>
              <w:szCs w:val="20"/>
              <w:lang w:val="en-CA"/>
            </w:rPr>
            <w:t>(Marche, 2012)</w:t>
          </w:r>
          <w:r>
            <w:rPr>
              <w:rFonts w:ascii="Calibri" w:hAnsi="Calibri"/>
              <w:color w:val="000000" w:themeColor="text1"/>
              <w:szCs w:val="20"/>
            </w:rPr>
            <w:fldChar w:fldCharType="end"/>
          </w:r>
        </w:sdtContent>
      </w:sdt>
      <w:r>
        <w:rPr>
          <w:rFonts w:ascii="Calibri" w:hAnsi="Calibri"/>
          <w:color w:val="000000" w:themeColor="text1"/>
          <w:szCs w:val="20"/>
        </w:rPr>
        <w:t xml:space="preserve">. </w:t>
      </w:r>
      <w:r w:rsidRPr="0044743E">
        <w:rPr>
          <w:rFonts w:ascii="Calibri" w:hAnsi="Calibri"/>
          <w:color w:val="000000" w:themeColor="text1"/>
          <w:szCs w:val="20"/>
        </w:rPr>
        <w:t>“The greater the proportion of online interactions, the lonelier you are.”</w:t>
      </w:r>
      <w:r>
        <w:t xml:space="preserve"> Given “One-in-five Americans are online ‘almost constantly’” </w:t>
      </w:r>
      <w:sdt>
        <w:sdtPr>
          <w:id w:val="-1635163701"/>
          <w:citation/>
        </w:sdtPr>
        <w:sdtEndPr/>
        <w:sdtContent>
          <w:r>
            <w:fldChar w:fldCharType="begin"/>
          </w:r>
          <w:r>
            <w:rPr>
              <w:lang w:val="en-CA"/>
            </w:rPr>
            <w:instrText xml:space="preserve"> CITATION Per15 \l 4105 </w:instrText>
          </w:r>
          <w:r>
            <w:fldChar w:fldCharType="separate"/>
          </w:r>
          <w:r>
            <w:rPr>
              <w:noProof/>
              <w:lang w:val="en-CA"/>
            </w:rPr>
            <w:t>(Perrin, 2015)</w:t>
          </w:r>
          <w:r>
            <w:fldChar w:fldCharType="end"/>
          </w:r>
        </w:sdtContent>
      </w:sdt>
      <w:r>
        <w:t>, it’s hard to imagine the proportion of human contact not taking a hit. The internet has encroached so far into personal relationships that in a recent set of studies where seven</w:t>
      </w:r>
      <w:r w:rsidR="00AD5703">
        <w:t>ty</w:t>
      </w:r>
      <w:r>
        <w:t>-four participants were asked to engage in a series of 10-minute conversations with each other, the mere presence of a phone nearby, even without anyone checking it, was found to inhibit</w:t>
      </w:r>
      <w:r w:rsidRPr="0050089E">
        <w:t> in</w:t>
      </w:r>
      <w:r>
        <w:t xml:space="preserve">terpersonal closeness and trust </w:t>
      </w:r>
      <w:sdt>
        <w:sdtPr>
          <w:id w:val="1691109440"/>
          <w:citation/>
        </w:sdtPr>
        <w:sdtEndPr/>
        <w:sdtContent>
          <w:r>
            <w:fldChar w:fldCharType="begin"/>
          </w:r>
          <w:r>
            <w:rPr>
              <w:lang w:val="en-CA"/>
            </w:rPr>
            <w:instrText xml:space="preserve"> CITATION Prz13 \l 4105 </w:instrText>
          </w:r>
          <w:r>
            <w:fldChar w:fldCharType="separate"/>
          </w:r>
          <w:r>
            <w:rPr>
              <w:noProof/>
              <w:lang w:val="en-CA"/>
            </w:rPr>
            <w:t>(Przybylski &amp; Weinstein, 2013)</w:t>
          </w:r>
          <w:r>
            <w:fldChar w:fldCharType="end"/>
          </w:r>
        </w:sdtContent>
      </w:sdt>
      <w:r>
        <w:t>.</w:t>
      </w:r>
    </w:p>
    <w:p w14:paraId="05E241A1" w14:textId="4BFFABF9" w:rsidR="0022782E" w:rsidRDefault="009847E0" w:rsidP="003C67A7">
      <w:pPr>
        <w:spacing w:line="480" w:lineRule="auto"/>
        <w:rPr>
          <w:b/>
        </w:rPr>
      </w:pPr>
      <w:r>
        <w:rPr>
          <w:b/>
        </w:rPr>
        <w:t>The role of technology</w:t>
      </w:r>
    </w:p>
    <w:p w14:paraId="63C383A5" w14:textId="28B456B8" w:rsidR="00643887" w:rsidRDefault="00643887" w:rsidP="003C67A7">
      <w:pPr>
        <w:spacing w:line="480" w:lineRule="auto"/>
        <w:rPr>
          <w:rStyle w:val="Strong"/>
          <w:b w:val="0"/>
        </w:rPr>
      </w:pPr>
      <w:r>
        <w:rPr>
          <w:rStyle w:val="Strong"/>
          <w:b w:val="0"/>
        </w:rPr>
        <w:t xml:space="preserve">To understand the effects of Industrial Revolution on interpersonal relationships, the </w:t>
      </w:r>
      <w:r w:rsidR="006061DF">
        <w:rPr>
          <w:rStyle w:val="Strong"/>
          <w:b w:val="0"/>
        </w:rPr>
        <w:t xml:space="preserve">agrarian </w:t>
      </w:r>
      <w:r>
        <w:rPr>
          <w:rStyle w:val="Strong"/>
          <w:b w:val="0"/>
        </w:rPr>
        <w:t>lifestyle</w:t>
      </w:r>
      <w:r w:rsidR="006061DF">
        <w:rPr>
          <w:rStyle w:val="Strong"/>
          <w:b w:val="0"/>
        </w:rPr>
        <w:t xml:space="preserve"> that the Amish community works hard to preserve and its effects on warding off loneliness and mental disorders is worth studying.</w:t>
      </w:r>
      <w:r>
        <w:rPr>
          <w:rFonts w:eastAsia="Times New Roman"/>
          <w:color w:val="000000"/>
          <w:shd w:val="clear" w:color="auto" w:fill="FFFFFF"/>
        </w:rPr>
        <w:t xml:space="preserve"> In a monumental study of 12,500 members of the Old Order Amish of Pennsylvania, depression in Amish communities was found to occurs at one-fifth to one-tenth the rate of depression in Baltimore, New Haven, and St. Louis</w:t>
      </w:r>
      <w:r w:rsidR="003C67A7">
        <w:rPr>
          <w:rFonts w:eastAsia="Times New Roman"/>
          <w:color w:val="000000"/>
          <w:shd w:val="clear" w:color="auto" w:fill="FFFFFF"/>
        </w:rPr>
        <w:t xml:space="preserve"> (</w:t>
      </w:r>
      <w:sdt>
        <w:sdtPr>
          <w:rPr>
            <w:rFonts w:eastAsia="Times New Roman"/>
            <w:color w:val="000000"/>
            <w:shd w:val="clear" w:color="auto" w:fill="FFFFFF"/>
          </w:rPr>
          <w:id w:val="50744418"/>
          <w:citation/>
        </w:sdtPr>
        <w:sdtEndPr/>
        <w:sdtContent>
          <w:r>
            <w:rPr>
              <w:rFonts w:eastAsia="Times New Roman"/>
              <w:color w:val="000000"/>
              <w:shd w:val="clear" w:color="auto" w:fill="FFFFFF"/>
            </w:rPr>
            <w:fldChar w:fldCharType="begin"/>
          </w:r>
          <w:r>
            <w:rPr>
              <w:rFonts w:eastAsia="Times New Roman"/>
              <w:lang w:val="en-CA"/>
            </w:rPr>
            <w:instrText xml:space="preserve"> CITATION Ege83 \l 4105 </w:instrText>
          </w:r>
          <w:r>
            <w:rPr>
              <w:rFonts w:eastAsia="Times New Roman"/>
              <w:color w:val="000000"/>
              <w:shd w:val="clear" w:color="auto" w:fill="FFFFFF"/>
            </w:rPr>
            <w:fldChar w:fldCharType="separate"/>
          </w:r>
          <w:r w:rsidRPr="00643887">
            <w:rPr>
              <w:rFonts w:eastAsia="Times New Roman"/>
              <w:noProof/>
              <w:lang w:val="en-CA"/>
            </w:rPr>
            <w:t>(Egeland &amp; Hostetter, 1983)</w:t>
          </w:r>
          <w:r>
            <w:rPr>
              <w:rFonts w:eastAsia="Times New Roman"/>
              <w:color w:val="000000"/>
              <w:shd w:val="clear" w:color="auto" w:fill="FFFFFF"/>
            </w:rPr>
            <w:fldChar w:fldCharType="end"/>
          </w:r>
        </w:sdtContent>
      </w:sdt>
      <w:r>
        <w:rPr>
          <w:rFonts w:eastAsia="Times New Roman"/>
          <w:color w:val="000000"/>
          <w:shd w:val="clear" w:color="auto" w:fill="FFFFFF"/>
        </w:rPr>
        <w:t xml:space="preserve">, cited in </w:t>
      </w:r>
      <w:sdt>
        <w:sdtPr>
          <w:rPr>
            <w:rFonts w:eastAsia="Times New Roman"/>
            <w:color w:val="000000"/>
            <w:shd w:val="clear" w:color="auto" w:fill="FFFFFF"/>
          </w:rPr>
          <w:id w:val="-1341840114"/>
          <w:citation/>
        </w:sdtPr>
        <w:sdtEndPr/>
        <w:sdtContent>
          <w:r>
            <w:rPr>
              <w:rFonts w:eastAsia="Times New Roman"/>
              <w:color w:val="000000"/>
              <w:shd w:val="clear" w:color="auto" w:fill="FFFFFF"/>
            </w:rPr>
            <w:fldChar w:fldCharType="begin"/>
          </w:r>
          <w:r>
            <w:rPr>
              <w:rFonts w:eastAsia="Times New Roman"/>
              <w:color w:val="000000"/>
              <w:shd w:val="clear" w:color="auto" w:fill="FFFFFF"/>
              <w:lang w:val="en-CA"/>
            </w:rPr>
            <w:instrText xml:space="preserve"> CITATION Ing90 \l 4105 </w:instrText>
          </w:r>
          <w:r>
            <w:rPr>
              <w:rFonts w:eastAsia="Times New Roman"/>
              <w:color w:val="000000"/>
              <w:shd w:val="clear" w:color="auto" w:fill="FFFFFF"/>
            </w:rPr>
            <w:fldChar w:fldCharType="separate"/>
          </w:r>
          <w:r w:rsidRPr="00643887">
            <w:rPr>
              <w:rFonts w:eastAsia="Times New Roman"/>
              <w:noProof/>
              <w:color w:val="000000"/>
              <w:shd w:val="clear" w:color="auto" w:fill="FFFFFF"/>
              <w:lang w:val="en-CA"/>
            </w:rPr>
            <w:t>(Seligman, 1990)</w:t>
          </w:r>
          <w:r>
            <w:rPr>
              <w:rFonts w:eastAsia="Times New Roman"/>
              <w:color w:val="000000"/>
              <w:shd w:val="clear" w:color="auto" w:fill="FFFFFF"/>
            </w:rPr>
            <w:fldChar w:fldCharType="end"/>
          </w:r>
        </w:sdtContent>
      </w:sdt>
      <w:r>
        <w:rPr>
          <w:rFonts w:eastAsia="Times New Roman"/>
          <w:color w:val="000000"/>
          <w:shd w:val="clear" w:color="auto" w:fill="FFFFFF"/>
        </w:rPr>
        <w:t>).</w:t>
      </w:r>
    </w:p>
    <w:p w14:paraId="13F11666" w14:textId="01F7BEB5" w:rsidR="0022782E" w:rsidRPr="0054670E" w:rsidRDefault="006A4D52" w:rsidP="003C67A7">
      <w:pPr>
        <w:spacing w:line="480" w:lineRule="auto"/>
      </w:pPr>
      <w:r>
        <w:rPr>
          <w:rStyle w:val="Strong"/>
          <w:b w:val="0"/>
        </w:rPr>
        <w:t>A</w:t>
      </w:r>
      <w:r w:rsidR="009847E0">
        <w:rPr>
          <w:rStyle w:val="Strong"/>
          <w:b w:val="0"/>
        </w:rPr>
        <w:t xml:space="preserve">bove all else, the Amish puts a </w:t>
      </w:r>
      <w:r w:rsidR="009847E0" w:rsidRPr="005F2627">
        <w:rPr>
          <w:bCs/>
        </w:rPr>
        <w:t>premium on spending time together and actively engaging one another</w:t>
      </w:r>
      <w:r w:rsidR="009847E0">
        <w:rPr>
          <w:bCs/>
        </w:rPr>
        <w:t>, and therefore are</w:t>
      </w:r>
      <w:r w:rsidR="009847E0">
        <w:rPr>
          <w:rStyle w:val="Strong"/>
          <w:b w:val="0"/>
        </w:rPr>
        <w:t xml:space="preserve"> det</w:t>
      </w:r>
      <w:r w:rsidR="009847E0" w:rsidRPr="000A7709">
        <w:t xml:space="preserve">ermined to protect </w:t>
      </w:r>
      <w:r w:rsidR="009847E0">
        <w:t>a way of life that maximizes a sense of</w:t>
      </w:r>
      <w:r w:rsidR="009847E0" w:rsidRPr="000A7709">
        <w:t xml:space="preserve"> community</w:t>
      </w:r>
      <w:r w:rsidR="009847E0" w:rsidRPr="008B6A1D">
        <w:t xml:space="preserve"> </w:t>
      </w:r>
      <w:sdt>
        <w:sdtPr>
          <w:id w:val="-2147337321"/>
          <w:citation/>
        </w:sdtPr>
        <w:sdtEndPr/>
        <w:sdtContent>
          <w:r w:rsidR="009847E0">
            <w:fldChar w:fldCharType="begin"/>
          </w:r>
          <w:r w:rsidR="009847E0">
            <w:rPr>
              <w:lang w:val="en-CA"/>
            </w:rPr>
            <w:instrText xml:space="preserve"> CITATION Tro122 \l 4105 </w:instrText>
          </w:r>
          <w:r w:rsidR="009847E0">
            <w:fldChar w:fldCharType="separate"/>
          </w:r>
          <w:r w:rsidR="009847E0">
            <w:rPr>
              <w:noProof/>
              <w:lang w:val="en-CA"/>
            </w:rPr>
            <w:t xml:space="preserve">(Trollinger, Selling the </w:t>
          </w:r>
          <w:r w:rsidR="009847E0">
            <w:rPr>
              <w:noProof/>
              <w:lang w:val="en-CA"/>
            </w:rPr>
            <w:lastRenderedPageBreak/>
            <w:t>Amish: The Tourism of Nostalgia, 2012)</w:t>
          </w:r>
          <w:r w:rsidR="009847E0">
            <w:fldChar w:fldCharType="end"/>
          </w:r>
        </w:sdtContent>
      </w:sdt>
      <w:r w:rsidR="009847E0">
        <w:rPr>
          <w:rStyle w:val="Strong"/>
          <w:b w:val="0"/>
        </w:rPr>
        <w:t>.</w:t>
      </w:r>
      <w:r w:rsidR="00D46E0A">
        <w:rPr>
          <w:rStyle w:val="Strong"/>
          <w:b w:val="0"/>
        </w:rPr>
        <w:t xml:space="preserve"> </w:t>
      </w:r>
      <w:r w:rsidR="00D46E0A">
        <w:t xml:space="preserve">They reject many technologies because </w:t>
      </w:r>
      <w:r w:rsidR="00D46E0A">
        <w:rPr>
          <w:rStyle w:val="Strong"/>
          <w:b w:val="0"/>
        </w:rPr>
        <w:t>of their tendency to “</w:t>
      </w:r>
      <w:r w:rsidR="00D46E0A">
        <w:t xml:space="preserve">push </w:t>
      </w:r>
      <w:r w:rsidR="00D46E0A" w:rsidRPr="000A7709">
        <w:t>members of their community apart from one</w:t>
      </w:r>
      <w:r w:rsidR="00D46E0A">
        <w:t xml:space="preserve"> another”</w:t>
      </w:r>
      <w:r w:rsidR="003C67A7">
        <w:t xml:space="preserve"> (</w:t>
      </w:r>
      <w:sdt>
        <w:sdtPr>
          <w:id w:val="1039015438"/>
          <w:citation/>
        </w:sdtPr>
        <w:sdtEndPr/>
        <w:sdtContent>
          <w:r w:rsidR="00D46E0A">
            <w:fldChar w:fldCharType="begin"/>
          </w:r>
          <w:r w:rsidR="00D46E0A">
            <w:rPr>
              <w:lang w:val="en-CA"/>
            </w:rPr>
            <w:instrText xml:space="preserve"> CITATION Umb00 \l 4105 </w:instrText>
          </w:r>
          <w:r w:rsidR="00D46E0A">
            <w:fldChar w:fldCharType="separate"/>
          </w:r>
          <w:r w:rsidR="00D46E0A">
            <w:rPr>
              <w:noProof/>
              <w:lang w:val="en-CA"/>
            </w:rPr>
            <w:t xml:space="preserve"> (Umble, 2000)</w:t>
          </w:r>
          <w:r w:rsidR="00D46E0A">
            <w:fldChar w:fldCharType="end"/>
          </w:r>
        </w:sdtContent>
      </w:sdt>
      <w:r w:rsidR="00D46E0A" w:rsidRPr="00F14CF4">
        <w:t xml:space="preserve"> </w:t>
      </w:r>
      <w:r w:rsidR="00D46E0A">
        <w:t>cited in</w:t>
      </w:r>
      <w:sdt>
        <w:sdtPr>
          <w:id w:val="1587420730"/>
          <w:citation/>
        </w:sdtPr>
        <w:sdtEndPr/>
        <w:sdtContent>
          <w:r w:rsidR="00D46E0A">
            <w:fldChar w:fldCharType="begin"/>
          </w:r>
          <w:r w:rsidR="00D46E0A">
            <w:rPr>
              <w:lang w:val="en-CA"/>
            </w:rPr>
            <w:instrText xml:space="preserve"> CITATION Tro122 \l 4105 </w:instrText>
          </w:r>
          <w:r w:rsidR="00D46E0A">
            <w:fldChar w:fldCharType="separate"/>
          </w:r>
          <w:r w:rsidR="00D46E0A">
            <w:rPr>
              <w:noProof/>
              <w:lang w:val="en-CA"/>
            </w:rPr>
            <w:t xml:space="preserve"> (Trollinger, Selling the Amish: The Tourism of Nostalgia, 2012)</w:t>
          </w:r>
          <w:r w:rsidR="00D46E0A">
            <w:fldChar w:fldCharType="end"/>
          </w:r>
        </w:sdtContent>
      </w:sdt>
      <w:r w:rsidR="00D46E0A">
        <w:t xml:space="preserve">). </w:t>
      </w:r>
      <w:r w:rsidR="0022782E">
        <w:t xml:space="preserve">The Amish is right to be concerned, as technology has – in many historical instances – reduced people’s need to develop deeper relationships. </w:t>
      </w:r>
      <w:r w:rsidR="0022782E" w:rsidRPr="0054670E">
        <w:t>When the Great Atlantic and Pacific Tea Company opened its A&amp;P stores, giving Americans self-service access to groceries, customers stopped having relationships with their grocers. When the telephone arrived, people stopped knocking on their neighbors’ doors</w:t>
      </w:r>
      <w:r w:rsidR="0022782E">
        <w:t xml:space="preserve"> </w:t>
      </w:r>
      <w:sdt>
        <w:sdtPr>
          <w:id w:val="92901492"/>
          <w:citation/>
        </w:sdtPr>
        <w:sdtEndPr/>
        <w:sdtContent>
          <w:r w:rsidR="0022782E">
            <w:fldChar w:fldCharType="begin"/>
          </w:r>
          <w:r w:rsidR="0022782E">
            <w:rPr>
              <w:lang w:val="en-CA"/>
            </w:rPr>
            <w:instrText xml:space="preserve"> CITATION Mar12 \l 4105 </w:instrText>
          </w:r>
          <w:r w:rsidR="0022782E">
            <w:fldChar w:fldCharType="separate"/>
          </w:r>
          <w:r w:rsidR="0022782E">
            <w:rPr>
              <w:noProof/>
              <w:lang w:val="en-CA"/>
            </w:rPr>
            <w:t>(Marche, 2012)</w:t>
          </w:r>
          <w:r w:rsidR="0022782E">
            <w:fldChar w:fldCharType="end"/>
          </w:r>
        </w:sdtContent>
      </w:sdt>
      <w:r w:rsidR="0022782E">
        <w:t>.</w:t>
      </w:r>
    </w:p>
    <w:p w14:paraId="175CE3CB" w14:textId="13FA7D05" w:rsidR="006061DF" w:rsidRDefault="0022782E" w:rsidP="003C67A7">
      <w:pPr>
        <w:spacing w:line="480" w:lineRule="auto"/>
      </w:pPr>
      <w:r>
        <w:t>The</w:t>
      </w:r>
      <w:r w:rsidRPr="000A7709">
        <w:t xml:space="preserve"> Amish </w:t>
      </w:r>
      <w:r>
        <w:t>avoid</w:t>
      </w:r>
      <w:r w:rsidRPr="000A7709">
        <w:t xml:space="preserve"> automobiles because the significant amount of effort required to hitch a horse to a buggy and</w:t>
      </w:r>
      <w:r>
        <w:t xml:space="preserve"> the slow pace of buggy travel encourages people </w:t>
      </w:r>
      <w:r w:rsidRPr="000A7709">
        <w:t>to stay home or, if they</w:t>
      </w:r>
      <w:r>
        <w:t xml:space="preserve"> do go somewhere, to not go far. Harvesting without an motorized harvester</w:t>
      </w:r>
      <w:r w:rsidRPr="000A7709">
        <w:t xml:space="preserve"> </w:t>
      </w:r>
      <w:r>
        <w:t>encourages dependence on extended family and friends for help (</w:t>
      </w:r>
      <w:sdt>
        <w:sdtPr>
          <w:id w:val="426936502"/>
          <w:citation/>
        </w:sdtPr>
        <w:sdtEndPr/>
        <w:sdtContent>
          <w:r>
            <w:fldChar w:fldCharType="begin"/>
          </w:r>
          <w:r>
            <w:rPr>
              <w:lang w:val="en-CA"/>
            </w:rPr>
            <w:instrText xml:space="preserve">CITATION Kra01 \l 4105 </w:instrText>
          </w:r>
          <w:r>
            <w:fldChar w:fldCharType="separate"/>
          </w:r>
          <w:r>
            <w:rPr>
              <w:noProof/>
              <w:lang w:val="en-CA"/>
            </w:rPr>
            <w:t xml:space="preserve"> (Kraybill, 2001)</w:t>
          </w:r>
          <w:r>
            <w:fldChar w:fldCharType="end"/>
          </w:r>
        </w:sdtContent>
      </w:sdt>
      <w:r>
        <w:t>, cited in</w:t>
      </w:r>
      <w:sdt>
        <w:sdtPr>
          <w:id w:val="714078273"/>
          <w:citation/>
        </w:sdtPr>
        <w:sdtEndPr/>
        <w:sdtContent>
          <w:r>
            <w:fldChar w:fldCharType="begin"/>
          </w:r>
          <w:r w:rsidR="003C67A7">
            <w:rPr>
              <w:lang w:val="en-CA"/>
            </w:rPr>
            <w:instrText xml:space="preserve">CITATION Tro122 \t  \l 4105 </w:instrText>
          </w:r>
          <w:r>
            <w:fldChar w:fldCharType="separate"/>
          </w:r>
          <w:r w:rsidR="003C67A7">
            <w:rPr>
              <w:noProof/>
              <w:lang w:val="en-CA"/>
            </w:rPr>
            <w:t xml:space="preserve"> (Trollinger, 2012)</w:t>
          </w:r>
          <w:r>
            <w:fldChar w:fldCharType="end"/>
          </w:r>
        </w:sdtContent>
      </w:sdt>
      <w:r>
        <w:t>). Likewise, t</w:t>
      </w:r>
      <w:r w:rsidRPr="000A7709">
        <w:t>elevisions, computers, iPods, and the like are not welcome in Amish homes, because such devices tend to separate individuals from one another</w:t>
      </w:r>
      <w:sdt>
        <w:sdtPr>
          <w:id w:val="-204561462"/>
          <w:citation/>
        </w:sdtPr>
        <w:sdtEndPr/>
        <w:sdtContent>
          <w:r>
            <w:fldChar w:fldCharType="begin"/>
          </w:r>
          <w:r>
            <w:rPr>
              <w:lang w:val="en-CA"/>
            </w:rPr>
            <w:instrText xml:space="preserve"> CITATION Tro122 \l 4105 </w:instrText>
          </w:r>
          <w:r>
            <w:fldChar w:fldCharType="separate"/>
          </w:r>
          <w:r>
            <w:rPr>
              <w:noProof/>
              <w:lang w:val="en-CA"/>
            </w:rPr>
            <w:t xml:space="preserve"> (Trollinger, Selling the Amish: The Tourism of Nostalgia, 2012)</w:t>
          </w:r>
          <w:r>
            <w:fldChar w:fldCharType="end"/>
          </w:r>
        </w:sdtContent>
      </w:sdt>
      <w:r w:rsidRPr="000A7709">
        <w:t>.</w:t>
      </w:r>
    </w:p>
    <w:p w14:paraId="14C61995" w14:textId="619B98B1" w:rsidR="0022782E" w:rsidRPr="006061DF" w:rsidRDefault="009847E0" w:rsidP="003C67A7">
      <w:pPr>
        <w:spacing w:line="480" w:lineRule="auto"/>
      </w:pPr>
      <w:r>
        <w:rPr>
          <w:b/>
        </w:rPr>
        <w:t>The role of danger</w:t>
      </w:r>
    </w:p>
    <w:p w14:paraId="37BD27AF" w14:textId="0AC07522" w:rsidR="009067C9" w:rsidRDefault="009067C9" w:rsidP="003C67A7">
      <w:pPr>
        <w:spacing w:line="480" w:lineRule="auto"/>
      </w:pPr>
      <w:r>
        <w:t xml:space="preserve">Humans are wired to feel most connected when they have a sense of “shared fate," the idea that the survival of the individual and the survival of group are one and the same. A shared fate encourages cooperation and keeps competitive drive dormant </w:t>
      </w:r>
      <w:sdt>
        <w:sdtPr>
          <w:id w:val="-1939289157"/>
          <w:citation/>
        </w:sdtPr>
        <w:sdtEndPr/>
        <w:sdtContent>
          <w:r>
            <w:fldChar w:fldCharType="begin"/>
          </w:r>
          <w:r>
            <w:rPr>
              <w:lang w:val="en-CA"/>
            </w:rPr>
            <w:instrText xml:space="preserve"> CITATION Bus00 \l 4105 </w:instrText>
          </w:r>
          <w:r>
            <w:fldChar w:fldCharType="separate"/>
          </w:r>
          <w:r>
            <w:rPr>
              <w:noProof/>
              <w:lang w:val="en-CA"/>
            </w:rPr>
            <w:t>(Buss, 2000)</w:t>
          </w:r>
          <w:r>
            <w:fldChar w:fldCharType="end"/>
          </w:r>
        </w:sdtContent>
      </w:sdt>
      <w:r>
        <w:t>.</w:t>
      </w:r>
    </w:p>
    <w:p w14:paraId="6EA843E1" w14:textId="058519C1" w:rsidR="009067C9" w:rsidRDefault="009067C9" w:rsidP="003C67A7">
      <w:pPr>
        <w:spacing w:line="480" w:lineRule="auto"/>
      </w:pPr>
      <w:r>
        <w:t>Modern society has controlled many</w:t>
      </w:r>
      <w:r w:rsidRPr="00410D0B">
        <w:t xml:space="preserve"> of the hostile forces</w:t>
      </w:r>
      <w:r>
        <w:t xml:space="preserve"> of nature that </w:t>
      </w:r>
      <w:r w:rsidR="00134841">
        <w:t>used to give</w:t>
      </w:r>
      <w:r>
        <w:t xml:space="preserve"> us a sense of shared fate. The hostile forces that do remain fall under the jurisdiction of faceless institutions like the legal and healthcare system</w:t>
      </w:r>
      <w:r w:rsidR="00134841">
        <w:t xml:space="preserve"> </w:t>
      </w:r>
      <w:sdt>
        <w:sdtPr>
          <w:id w:val="918063627"/>
          <w:citation/>
        </w:sdtPr>
        <w:sdtEndPr/>
        <w:sdtContent>
          <w:r w:rsidR="00134841">
            <w:fldChar w:fldCharType="begin"/>
          </w:r>
          <w:r w:rsidR="00134841">
            <w:rPr>
              <w:lang w:val="en-CA"/>
            </w:rPr>
            <w:instrText xml:space="preserve"> CITATION Bus00 \l 4105 </w:instrText>
          </w:r>
          <w:r w:rsidR="00134841">
            <w:fldChar w:fldCharType="separate"/>
          </w:r>
          <w:r w:rsidR="00134841">
            <w:rPr>
              <w:noProof/>
              <w:lang w:val="en-CA"/>
            </w:rPr>
            <w:t>(Buss, 2000)</w:t>
          </w:r>
          <w:r w:rsidR="00134841">
            <w:fldChar w:fldCharType="end"/>
          </w:r>
        </w:sdtContent>
      </w:sdt>
      <w:r>
        <w:t>. This led to a lack of opportunities for friends to demonstrate commitment to each other’s welfare in times of danger.</w:t>
      </w:r>
      <w:r w:rsidRPr="00BC5ADB">
        <w:t xml:space="preserve"> </w:t>
      </w:r>
      <w:r>
        <w:t xml:space="preserve">Evolutionary psychologists Tooby and Cosmides </w:t>
      </w:r>
      <w:sdt>
        <w:sdtPr>
          <w:id w:val="1064298763"/>
          <w:citation/>
        </w:sdtPr>
        <w:sdtEndPr/>
        <w:sdtContent>
          <w:r>
            <w:fldChar w:fldCharType="begin"/>
          </w:r>
          <w:r>
            <w:rPr>
              <w:lang w:val="en-CA"/>
            </w:rPr>
            <w:instrText xml:space="preserve">CITATION Too \n  \t  \l 4105 </w:instrText>
          </w:r>
          <w:r>
            <w:fldChar w:fldCharType="separate"/>
          </w:r>
          <w:r>
            <w:rPr>
              <w:noProof/>
              <w:lang w:val="en-CA"/>
            </w:rPr>
            <w:t>(1996)</w:t>
          </w:r>
          <w:r>
            <w:fldChar w:fldCharType="end"/>
          </w:r>
        </w:sdtContent>
      </w:sdt>
      <w:r>
        <w:t xml:space="preserve"> argues that this lack of “critical assessment events” to be a cause for not knowing who your true friends are, and therefore an absence of a deep sense of connectedness.</w:t>
      </w:r>
    </w:p>
    <w:p w14:paraId="484110BD" w14:textId="52DF501C" w:rsidR="009067C9" w:rsidRDefault="009067C9" w:rsidP="003C67A7">
      <w:pPr>
        <w:spacing w:line="480" w:lineRule="auto"/>
      </w:pPr>
      <w:r>
        <w:t xml:space="preserve">Psychologist Charles Fritz </w:t>
      </w:r>
      <w:sdt>
        <w:sdtPr>
          <w:id w:val="-1005897726"/>
          <w:citation/>
        </w:sdtPr>
        <w:sdtEndPr/>
        <w:sdtContent>
          <w:r>
            <w:fldChar w:fldCharType="begin"/>
          </w:r>
          <w:r>
            <w:rPr>
              <w:lang w:val="en-CA"/>
            </w:rPr>
            <w:instrText xml:space="preserve">CITATION Fri96 \n  \t  \l 4105 </w:instrText>
          </w:r>
          <w:r>
            <w:fldChar w:fldCharType="separate"/>
          </w:r>
          <w:r>
            <w:rPr>
              <w:noProof/>
              <w:lang w:val="en-CA"/>
            </w:rPr>
            <w:t>(1996)</w:t>
          </w:r>
          <w:r>
            <w:fldChar w:fldCharType="end"/>
          </w:r>
        </w:sdtContent>
      </w:sdt>
      <w:r>
        <w:rPr>
          <w:rFonts w:ascii="Calibri" w:hAnsi="Calibri" w:cs="Times New Roman"/>
        </w:rPr>
        <w:t xml:space="preserve"> </w:t>
      </w:r>
      <w:r>
        <w:t xml:space="preserve">found that </w:t>
      </w:r>
      <w:r w:rsidRPr="00410D0B">
        <w:t>disasters thrust p</w:t>
      </w:r>
      <w:r>
        <w:t xml:space="preserve">eople back into a more ancient </w:t>
      </w:r>
      <w:r w:rsidRPr="00410D0B">
        <w:t>way of relating</w:t>
      </w:r>
      <w:r>
        <w:t xml:space="preserve">, in which </w:t>
      </w:r>
      <w:r w:rsidRPr="002D1F51">
        <w:t>mutual suffering and in-group solidarit</w:t>
      </w:r>
      <w:r>
        <w:t xml:space="preserve">y allowed the kind of intimate connections that individuals find </w:t>
      </w:r>
      <w:r>
        <w:rPr>
          <w:rFonts w:ascii="Calibri" w:hAnsi="Calibri" w:cs="Times New Roman"/>
        </w:rPr>
        <w:t>immensely reassuring</w:t>
      </w:r>
      <w:r>
        <w:t xml:space="preserve">. Since the first sociologist to observe this improvement in mental health during war </w:t>
      </w:r>
      <w:sdt>
        <w:sdtPr>
          <w:id w:val="-254589038"/>
          <w:citation/>
        </w:sdtPr>
        <w:sdtEndPr/>
        <w:sdtContent>
          <w:r>
            <w:fldChar w:fldCharType="begin"/>
          </w:r>
          <w:r>
            <w:rPr>
              <w:lang w:val="en-CA"/>
            </w:rPr>
            <w:instrText xml:space="preserve"> CITATION Dur97 \l 4105 </w:instrText>
          </w:r>
          <w:r>
            <w:fldChar w:fldCharType="separate"/>
          </w:r>
          <w:r>
            <w:rPr>
              <w:noProof/>
              <w:lang w:val="en-CA"/>
            </w:rPr>
            <w:t>(Durkheim, 1897)</w:t>
          </w:r>
          <w:r>
            <w:fldChar w:fldCharType="end"/>
          </w:r>
        </w:sdtContent>
      </w:sdt>
      <w:r>
        <w:t>, all subsequent investigations have consistently a decline in suicide rates</w:t>
      </w:r>
      <w:r w:rsidRPr="00781339">
        <w:t xml:space="preserve"> during times of disaster</w:t>
      </w:r>
      <w:r>
        <w:t xml:space="preserve"> </w:t>
      </w:r>
      <w:sdt>
        <w:sdtPr>
          <w:id w:val="-250043178"/>
          <w:citation/>
        </w:sdtPr>
        <w:sdtEndPr/>
        <w:sdtContent>
          <w:r>
            <w:fldChar w:fldCharType="begin"/>
          </w:r>
          <w:r>
            <w:rPr>
              <w:lang w:val="en-CA"/>
            </w:rPr>
            <w:instrText xml:space="preserve"> CITATION Fri96 \l 4105 </w:instrText>
          </w:r>
          <w:r>
            <w:fldChar w:fldCharType="separate"/>
          </w:r>
          <w:r>
            <w:rPr>
              <w:noProof/>
              <w:lang w:val="en-CA"/>
            </w:rPr>
            <w:t>(Fritz, 1996)</w:t>
          </w:r>
          <w:r>
            <w:fldChar w:fldCharType="end"/>
          </w:r>
        </w:sdtContent>
      </w:sdt>
      <w:r>
        <w:t xml:space="preserve">. This includes the Belfast Riots </w:t>
      </w:r>
      <w:sdt>
        <w:sdtPr>
          <w:id w:val="249706646"/>
          <w:citation/>
        </w:sdtPr>
        <w:sdtEndPr/>
        <w:sdtContent>
          <w:r>
            <w:fldChar w:fldCharType="begin"/>
          </w:r>
          <w:r>
            <w:rPr>
              <w:lang w:val="en-CA"/>
            </w:rPr>
            <w:instrText xml:space="preserve"> CITATION Lyo711 \l 4105 </w:instrText>
          </w:r>
          <w:r>
            <w:fldChar w:fldCharType="separate"/>
          </w:r>
          <w:r>
            <w:rPr>
              <w:noProof/>
              <w:lang w:val="en-CA"/>
            </w:rPr>
            <w:t>(Lyons, 1971)</w:t>
          </w:r>
          <w:r>
            <w:fldChar w:fldCharType="end"/>
          </w:r>
        </w:sdtContent>
      </w:sdt>
      <w:r>
        <w:t>, both world wars (</w:t>
      </w:r>
      <w:sdt>
        <w:sdtPr>
          <w:id w:val="609949648"/>
          <w:citation/>
        </w:sdtPr>
        <w:sdtEndPr/>
        <w:sdtContent>
          <w:r>
            <w:fldChar w:fldCharType="begin"/>
          </w:r>
          <w:r>
            <w:rPr>
              <w:lang w:val="en-CA"/>
            </w:rPr>
            <w:instrText xml:space="preserve"> CITATION Les95 \l 4105 </w:instrText>
          </w:r>
          <w:r>
            <w:fldChar w:fldCharType="separate"/>
          </w:r>
          <w:r>
            <w:rPr>
              <w:noProof/>
              <w:lang w:val="en-CA"/>
            </w:rPr>
            <w:t xml:space="preserve"> (Lester, 1995)</w:t>
          </w:r>
          <w:r>
            <w:fldChar w:fldCharType="end"/>
          </w:r>
        </w:sdtContent>
      </w:sdt>
      <w:r>
        <w:t xml:space="preserve"> cited in </w:t>
      </w:r>
      <w:sdt>
        <w:sdtPr>
          <w:id w:val="-1028020953"/>
          <w:citation/>
        </w:sdtPr>
        <w:sdtEndPr/>
        <w:sdtContent>
          <w:r>
            <w:fldChar w:fldCharType="begin"/>
          </w:r>
          <w:r>
            <w:rPr>
              <w:lang w:val="en-CA"/>
            </w:rPr>
            <w:instrText xml:space="preserve"> CITATION Sal03 \l 4105 </w:instrText>
          </w:r>
          <w:r>
            <w:fldChar w:fldCharType="separate"/>
          </w:r>
          <w:r>
            <w:rPr>
              <w:noProof/>
              <w:lang w:val="en-CA"/>
            </w:rPr>
            <w:t>(Salid, 2003)</w:t>
          </w:r>
          <w:r>
            <w:fldChar w:fldCharType="end"/>
          </w:r>
        </w:sdtContent>
      </w:sdt>
      <w:r>
        <w:t xml:space="preserve">), after assassination of John F. Kennedy </w:t>
      </w:r>
      <w:r w:rsidR="003C67A7">
        <w:t>(</w:t>
      </w:r>
      <w:sdt>
        <w:sdtPr>
          <w:id w:val="962458221"/>
          <w:citation/>
        </w:sdtPr>
        <w:sdtEndPr/>
        <w:sdtContent>
          <w:r>
            <w:fldChar w:fldCharType="begin"/>
          </w:r>
          <w:r>
            <w:rPr>
              <w:lang w:val="en-CA"/>
            </w:rPr>
            <w:instrText xml:space="preserve"> CITATION Bil77 \l 4105 </w:instrText>
          </w:r>
          <w:r>
            <w:fldChar w:fldCharType="separate"/>
          </w:r>
          <w:r>
            <w:rPr>
              <w:noProof/>
              <w:lang w:val="en-CA"/>
            </w:rPr>
            <w:t>(Biller, 1977)</w:t>
          </w:r>
          <w:r>
            <w:fldChar w:fldCharType="end"/>
          </w:r>
        </w:sdtContent>
      </w:sdt>
      <w:r w:rsidRPr="007B3269">
        <w:t xml:space="preserve"> </w:t>
      </w:r>
      <w:r>
        <w:t xml:space="preserve">cited in </w:t>
      </w:r>
      <w:sdt>
        <w:sdtPr>
          <w:id w:val="-1249267957"/>
          <w:citation/>
        </w:sdtPr>
        <w:sdtEndPr/>
        <w:sdtContent>
          <w:r>
            <w:fldChar w:fldCharType="begin"/>
          </w:r>
          <w:r>
            <w:rPr>
              <w:lang w:val="en-CA"/>
            </w:rPr>
            <w:instrText xml:space="preserve"> CITATION Sal03 \l 4105 </w:instrText>
          </w:r>
          <w:r>
            <w:fldChar w:fldCharType="separate"/>
          </w:r>
          <w:r>
            <w:rPr>
              <w:noProof/>
              <w:lang w:val="en-CA"/>
            </w:rPr>
            <w:t>(Salid, 2003)</w:t>
          </w:r>
          <w:r>
            <w:fldChar w:fldCharType="end"/>
          </w:r>
        </w:sdtContent>
      </w:sdt>
      <w:r>
        <w:t xml:space="preserve">, after September 11 </w:t>
      </w:r>
      <w:sdt>
        <w:sdtPr>
          <w:id w:val="-1888179772"/>
          <w:citation/>
        </w:sdtPr>
        <w:sdtEndPr/>
        <w:sdtContent>
          <w:r>
            <w:fldChar w:fldCharType="begin"/>
          </w:r>
          <w:r>
            <w:rPr>
              <w:lang w:val="en-CA"/>
            </w:rPr>
            <w:instrText xml:space="preserve"> CITATION Sal03 \l 4105 </w:instrText>
          </w:r>
          <w:r>
            <w:fldChar w:fldCharType="separate"/>
          </w:r>
          <w:r>
            <w:rPr>
              <w:noProof/>
              <w:lang w:val="en-CA"/>
            </w:rPr>
            <w:t>(Salid, 2003)</w:t>
          </w:r>
          <w:r>
            <w:fldChar w:fldCharType="end"/>
          </w:r>
        </w:sdtContent>
      </w:sdt>
      <w:r>
        <w:t>.</w:t>
      </w:r>
    </w:p>
    <w:p w14:paraId="52FEEB57" w14:textId="0D982196" w:rsidR="0022782E" w:rsidRPr="0022782E" w:rsidRDefault="009067C9" w:rsidP="003C67A7">
      <w:pPr>
        <w:spacing w:line="480" w:lineRule="auto"/>
        <w:rPr>
          <w:b/>
        </w:rPr>
      </w:pPr>
      <w:r>
        <w:rPr>
          <w:rFonts w:ascii="Calibri" w:hAnsi="Calibri" w:cs="Times New Roman"/>
        </w:rPr>
        <w:t>During and after disasters, the d</w:t>
      </w:r>
      <w:r w:rsidRPr="00410D0B">
        <w:t>ifferences that</w:t>
      </w:r>
      <w:r>
        <w:t xml:space="preserve"> usually</w:t>
      </w:r>
      <w:r w:rsidRPr="00410D0B">
        <w:t xml:space="preserve"> kept people apart </w:t>
      </w:r>
      <w:r>
        <w:t>–</w:t>
      </w:r>
      <w:r w:rsidRPr="00410D0B">
        <w:t xml:space="preserve"> class, income, and race </w:t>
      </w:r>
      <w:r>
        <w:t>–</w:t>
      </w:r>
      <w:r w:rsidRPr="00410D0B">
        <w:t xml:space="preserve"> </w:t>
      </w:r>
      <w:r w:rsidR="00021FDC">
        <w:t>are</w:t>
      </w:r>
      <w:r w:rsidRPr="00410D0B">
        <w:t xml:space="preserve"> temporarily erased, and individuals </w:t>
      </w:r>
      <w:r w:rsidR="00021FDC">
        <w:t>become</w:t>
      </w:r>
      <w:r>
        <w:t xml:space="preserve"> valued not by who they are but by what they do for the group</w:t>
      </w:r>
      <w:r w:rsidRPr="005E06C4">
        <w:t xml:space="preserve"> </w:t>
      </w:r>
      <w:sdt>
        <w:sdtPr>
          <w:id w:val="344142706"/>
          <w:citation/>
        </w:sdtPr>
        <w:sdtEndPr/>
        <w:sdtContent>
          <w:r>
            <w:fldChar w:fldCharType="begin"/>
          </w:r>
          <w:r>
            <w:rPr>
              <w:lang w:val="en-CA"/>
            </w:rPr>
            <w:instrText xml:space="preserve">CITATION Fri96 \t  \l 4105 </w:instrText>
          </w:r>
          <w:r>
            <w:fldChar w:fldCharType="separate"/>
          </w:r>
          <w:r>
            <w:rPr>
              <w:noProof/>
              <w:lang w:val="en-CA"/>
            </w:rPr>
            <w:t>(Fritz, 1996)</w:t>
          </w:r>
          <w:r>
            <w:fldChar w:fldCharType="end"/>
          </w:r>
        </w:sdtContent>
      </w:sdt>
      <w:r>
        <w:t>. Time and time again disasters unified communities and made them “more</w:t>
      </w:r>
      <w:r>
        <w:rPr>
          <w:lang w:val="en-CA"/>
        </w:rPr>
        <w:t xml:space="preserve"> just, more egalitarian, and more deliberate fair to individuals,” </w:t>
      </w:r>
      <w:r w:rsidR="002105E5">
        <w:rPr>
          <w:lang w:val="en-CA"/>
        </w:rPr>
        <w:t>Pu</w:t>
      </w:r>
      <w:r w:rsidR="00021FDC">
        <w:rPr>
          <w:lang w:val="en-CA"/>
        </w:rPr>
        <w:t>litzer-winning journalist</w:t>
      </w:r>
      <w:r>
        <w:rPr>
          <w:lang w:val="en-CA"/>
        </w:rPr>
        <w:t xml:space="preserve"> </w:t>
      </w:r>
      <w:r>
        <w:t xml:space="preserve">Junger </w:t>
      </w:r>
      <w:sdt>
        <w:sdtPr>
          <w:id w:val="-631556818"/>
          <w:citation/>
        </w:sdtPr>
        <w:sdtEndPr/>
        <w:sdtContent>
          <w:r>
            <w:fldChar w:fldCharType="begin"/>
          </w:r>
          <w:r>
            <w:rPr>
              <w:lang w:val="en-CA"/>
            </w:rPr>
            <w:instrText xml:space="preserve">CITATION Jun \n  \t  \l 4105 </w:instrText>
          </w:r>
          <w:r>
            <w:fldChar w:fldCharType="separate"/>
          </w:r>
          <w:r>
            <w:rPr>
              <w:noProof/>
              <w:lang w:val="en-CA"/>
            </w:rPr>
            <w:t>(2016)</w:t>
          </w:r>
          <w:r>
            <w:fldChar w:fldCharType="end"/>
          </w:r>
        </w:sdtContent>
      </w:sdt>
      <w:r>
        <w:t xml:space="preserve">, who describes these times as “a kind of social utopia that </w:t>
      </w:r>
      <w:r>
        <w:rPr>
          <w:rFonts w:ascii="Calibri" w:hAnsi="Calibri" w:cs="Times New Roman"/>
        </w:rPr>
        <w:t xml:space="preserve">is </w:t>
      </w:r>
      <w:r w:rsidRPr="00410D0B">
        <w:rPr>
          <w:rFonts w:ascii="Calibri" w:hAnsi="Calibri" w:cs="Times New Roman"/>
        </w:rPr>
        <w:t>enormously gratifying to the average person and downright therapeutic to people suffering from mental illness</w:t>
      </w:r>
      <w:r>
        <w:t>.”</w:t>
      </w:r>
    </w:p>
    <w:p w14:paraId="05F0776A" w14:textId="3B505542" w:rsidR="006A61FA" w:rsidRPr="007B47D2" w:rsidRDefault="009847E0" w:rsidP="003C67A7">
      <w:pPr>
        <w:spacing w:line="480" w:lineRule="auto"/>
        <w:rPr>
          <w:rStyle w:val="Strong"/>
        </w:rPr>
      </w:pPr>
      <w:r>
        <w:rPr>
          <w:rStyle w:val="Strong"/>
        </w:rPr>
        <w:t>The role of c</w:t>
      </w:r>
      <w:r w:rsidR="003B3C96">
        <w:rPr>
          <w:rStyle w:val="Strong"/>
        </w:rPr>
        <w:t>ompetition and mass media</w:t>
      </w:r>
    </w:p>
    <w:p w14:paraId="169DAB4C" w14:textId="4020B868" w:rsidR="006A61FA" w:rsidRDefault="006A61FA" w:rsidP="003C67A7">
      <w:pPr>
        <w:spacing w:line="480" w:lineRule="auto"/>
      </w:pPr>
      <w:r>
        <w:rPr>
          <w:rFonts w:ascii="Calibri" w:hAnsi="Calibri"/>
          <w:color w:val="000000" w:themeColor="text1"/>
          <w:szCs w:val="20"/>
        </w:rPr>
        <w:t xml:space="preserve">Intimacy is fostered through </w:t>
      </w:r>
      <w:r w:rsidRPr="007041BE">
        <w:rPr>
          <w:rStyle w:val="Emphasis"/>
        </w:rPr>
        <w:t>inter</w:t>
      </w:r>
      <w:r>
        <w:rPr>
          <w:rFonts w:ascii="Calibri" w:hAnsi="Calibri"/>
          <w:color w:val="000000" w:themeColor="text1"/>
          <w:szCs w:val="20"/>
        </w:rPr>
        <w:t xml:space="preserve">dependence. The opposite of interdependence is </w:t>
      </w:r>
      <w:r w:rsidRPr="0001615C">
        <w:rPr>
          <w:rStyle w:val="Emphasis"/>
        </w:rPr>
        <w:t>in</w:t>
      </w:r>
      <w:r w:rsidR="00961241">
        <w:rPr>
          <w:rFonts w:ascii="Calibri" w:hAnsi="Calibri"/>
          <w:color w:val="000000" w:themeColor="text1"/>
          <w:szCs w:val="20"/>
        </w:rPr>
        <w:t xml:space="preserve">dependence. A need to be interdependent promotes </w:t>
      </w:r>
      <w:r>
        <w:t>cooperation and intimacy</w:t>
      </w:r>
      <w:r w:rsidR="00961241">
        <w:t xml:space="preserve">, while </w:t>
      </w:r>
      <w:r w:rsidR="00961241">
        <w:rPr>
          <w:rFonts w:ascii="Calibri" w:hAnsi="Calibri"/>
          <w:color w:val="000000" w:themeColor="text1"/>
          <w:szCs w:val="20"/>
        </w:rPr>
        <w:t xml:space="preserve">a desire to be independent drives </w:t>
      </w:r>
      <w:r w:rsidR="00961241">
        <w:t>competition</w:t>
      </w:r>
      <w:r w:rsidR="00021FDC" w:rsidRPr="00021FDC">
        <w:t xml:space="preserve"> </w:t>
      </w:r>
      <w:sdt>
        <w:sdtPr>
          <w:id w:val="721107222"/>
          <w:citation/>
        </w:sdtPr>
        <w:sdtEndPr/>
        <w:sdtContent>
          <w:r w:rsidR="00021FDC">
            <w:fldChar w:fldCharType="begin"/>
          </w:r>
          <w:r w:rsidR="00021FDC">
            <w:rPr>
              <w:lang w:val="en-CA"/>
            </w:rPr>
            <w:instrText xml:space="preserve"> CITATION Sla90 \l 4105 </w:instrText>
          </w:r>
          <w:r w:rsidR="00021FDC">
            <w:fldChar w:fldCharType="separate"/>
          </w:r>
          <w:r w:rsidR="00021FDC">
            <w:rPr>
              <w:noProof/>
              <w:lang w:val="en-CA"/>
            </w:rPr>
            <w:t>(Slater, 1970)</w:t>
          </w:r>
          <w:r w:rsidR="00021FDC">
            <w:fldChar w:fldCharType="end"/>
          </w:r>
        </w:sdtContent>
      </w:sdt>
      <w:r w:rsidR="00961241">
        <w:t>. Being a land of pioneers, pioneer values of independence and self-reliance are upheld in America’s individualistic culture</w:t>
      </w:r>
      <w:r w:rsidR="00021FDC">
        <w:t xml:space="preserve"> </w:t>
      </w:r>
      <w:sdt>
        <w:sdtPr>
          <w:id w:val="-332297721"/>
          <w:citation/>
        </w:sdtPr>
        <w:sdtEndPr/>
        <w:sdtContent>
          <w:r w:rsidR="00021FDC">
            <w:fldChar w:fldCharType="begin"/>
          </w:r>
          <w:r w:rsidR="00021FDC">
            <w:rPr>
              <w:lang w:val="en-CA"/>
            </w:rPr>
            <w:instrText xml:space="preserve"> CITATION Wea99 \l 4105 </w:instrText>
          </w:r>
          <w:r w:rsidR="00021FDC">
            <w:fldChar w:fldCharType="separate"/>
          </w:r>
          <w:r w:rsidR="00021FDC">
            <w:rPr>
              <w:noProof/>
              <w:lang w:val="en-CA"/>
            </w:rPr>
            <w:t>(Weaver, 1999)</w:t>
          </w:r>
          <w:r w:rsidR="00021FDC">
            <w:fldChar w:fldCharType="end"/>
          </w:r>
        </w:sdtContent>
      </w:sdt>
      <w:r w:rsidR="0001615C">
        <w:t xml:space="preserve">. </w:t>
      </w:r>
      <w:r w:rsidR="00961241">
        <w:t>America and Canada</w:t>
      </w:r>
      <w:r w:rsidR="00021FDC">
        <w:t xml:space="preserve"> share </w:t>
      </w:r>
      <w:r w:rsidR="00961241">
        <w:t xml:space="preserve">similar individualistic values, as the two countries scores </w:t>
      </w:r>
      <w:r w:rsidR="0001615C">
        <w:t xml:space="preserve">91/100 </w:t>
      </w:r>
      <w:r w:rsidR="00961241">
        <w:t xml:space="preserve">and 81/100 respectively on the </w:t>
      </w:r>
      <w:r w:rsidR="000B7634">
        <w:t xml:space="preserve">individualism dimension </w:t>
      </w:r>
      <w:r w:rsidR="00961241">
        <w:t xml:space="preserve">Hofstede’s Cultural Dimensions </w:t>
      </w:r>
      <w:sdt>
        <w:sdtPr>
          <w:id w:val="-1511827987"/>
          <w:citation/>
        </w:sdtPr>
        <w:sdtEndPr/>
        <w:sdtContent>
          <w:r w:rsidR="00961241">
            <w:fldChar w:fldCharType="begin"/>
          </w:r>
          <w:r w:rsidR="00961241">
            <w:rPr>
              <w:lang w:val="en-CA"/>
            </w:rPr>
            <w:instrText xml:space="preserve">CITATION Gee16 \n  \t  \l 4105 </w:instrText>
          </w:r>
          <w:r w:rsidR="00961241">
            <w:fldChar w:fldCharType="separate"/>
          </w:r>
          <w:r w:rsidR="00961241">
            <w:rPr>
              <w:noProof/>
              <w:lang w:val="en-CA"/>
            </w:rPr>
            <w:t>(2016)</w:t>
          </w:r>
          <w:r w:rsidR="00961241">
            <w:fldChar w:fldCharType="end"/>
          </w:r>
        </w:sdtContent>
      </w:sdt>
      <w:r w:rsidR="00021FDC">
        <w:t xml:space="preserve"> scale</w:t>
      </w:r>
      <w:r w:rsidR="0001615C">
        <w:t>.</w:t>
      </w:r>
      <w:r w:rsidR="00764C97">
        <w:t xml:space="preserve"> Individualistic cultures foster competition </w:t>
      </w:r>
      <w:sdt>
        <w:sdtPr>
          <w:id w:val="653641641"/>
          <w:citation/>
        </w:sdtPr>
        <w:sdtEndPr/>
        <w:sdtContent>
          <w:r w:rsidR="00764C97">
            <w:fldChar w:fldCharType="begin"/>
          </w:r>
          <w:r w:rsidR="00764C97">
            <w:rPr>
              <w:lang w:val="en-CA"/>
            </w:rPr>
            <w:instrText xml:space="preserve"> CITATION Lei13 \l 4105 </w:instrText>
          </w:r>
          <w:r w:rsidR="00764C97">
            <w:fldChar w:fldCharType="separate"/>
          </w:r>
          <w:r w:rsidR="00764C97">
            <w:rPr>
              <w:noProof/>
              <w:lang w:val="en-CA"/>
            </w:rPr>
            <w:t>(Leibbrandt, Gneezy, &amp; Listd, 2013)</w:t>
          </w:r>
          <w:r w:rsidR="00764C97">
            <w:fldChar w:fldCharType="end"/>
          </w:r>
        </w:sdtContent>
      </w:sdt>
      <w:r w:rsidR="00764C97">
        <w:t xml:space="preserve">. Hence </w:t>
      </w:r>
      <w:r>
        <w:t>American society lies near the competitive extreme</w:t>
      </w:r>
      <w:sdt>
        <w:sdtPr>
          <w:id w:val="6798724"/>
          <w:citation/>
        </w:sdtPr>
        <w:sdtEndPr/>
        <w:sdtContent>
          <w:r>
            <w:fldChar w:fldCharType="begin"/>
          </w:r>
          <w:r>
            <w:rPr>
              <w:lang w:val="en-CA"/>
            </w:rPr>
            <w:instrText xml:space="preserve"> CITATION Sla90 \l 4105 </w:instrText>
          </w:r>
          <w:r>
            <w:fldChar w:fldCharType="separate"/>
          </w:r>
          <w:r>
            <w:rPr>
              <w:noProof/>
              <w:lang w:val="en-CA"/>
            </w:rPr>
            <w:t xml:space="preserve"> (Slater, 1970)</w:t>
          </w:r>
          <w:r>
            <w:fldChar w:fldCharType="end"/>
          </w:r>
        </w:sdtContent>
      </w:sdt>
      <w:r w:rsidR="003B3C96">
        <w:t>. C</w:t>
      </w:r>
      <w:r w:rsidR="003B3C96" w:rsidRPr="003B3C96">
        <w:t xml:space="preserve">ultural values </w:t>
      </w:r>
      <w:r w:rsidR="003B3C96">
        <w:t>that emphasize</w:t>
      </w:r>
      <w:r w:rsidR="003B3C96" w:rsidRPr="003B3C96">
        <w:t xml:space="preserve"> competition, individualism and personal success increase the incidence of loneliness</w:t>
      </w:r>
      <w:r w:rsidR="003B3C96">
        <w:t xml:space="preserve"> </w:t>
      </w:r>
      <w:sdt>
        <w:sdtPr>
          <w:id w:val="155961443"/>
          <w:citation/>
        </w:sdtPr>
        <w:sdtEndPr/>
        <w:sdtContent>
          <w:r w:rsidR="003B3C96">
            <w:fldChar w:fldCharType="begin"/>
          </w:r>
          <w:r w:rsidR="003B3C96">
            <w:rPr>
              <w:lang w:val="en-CA"/>
            </w:rPr>
            <w:instrText xml:space="preserve"> CITATION Per81 \l 4105 </w:instrText>
          </w:r>
          <w:r w:rsidR="003B3C96">
            <w:fldChar w:fldCharType="separate"/>
          </w:r>
          <w:r w:rsidR="003B3C96">
            <w:rPr>
              <w:noProof/>
              <w:lang w:val="en-CA"/>
            </w:rPr>
            <w:t>(Perlman &amp; Peplau, 1981)</w:t>
          </w:r>
          <w:r w:rsidR="003B3C96">
            <w:fldChar w:fldCharType="end"/>
          </w:r>
        </w:sdtContent>
      </w:sdt>
      <w:r>
        <w:t xml:space="preserve">. Slater </w:t>
      </w:r>
      <w:sdt>
        <w:sdtPr>
          <w:id w:val="-856582712"/>
          <w:citation/>
        </w:sdtPr>
        <w:sdtEndPr/>
        <w:sdtContent>
          <w:r w:rsidR="003B3C96">
            <w:fldChar w:fldCharType="begin"/>
          </w:r>
          <w:r w:rsidR="003B3C96">
            <w:rPr>
              <w:lang w:val="en-CA"/>
            </w:rPr>
            <w:instrText xml:space="preserve">CITATION Sla90 \n  \t  \l 4105 </w:instrText>
          </w:r>
          <w:r w:rsidR="003B3C96">
            <w:fldChar w:fldCharType="separate"/>
          </w:r>
          <w:r w:rsidR="003B3C96">
            <w:rPr>
              <w:noProof/>
              <w:lang w:val="en-CA"/>
            </w:rPr>
            <w:t>(1970)</w:t>
          </w:r>
          <w:r w:rsidR="003B3C96">
            <w:fldChar w:fldCharType="end"/>
          </w:r>
        </w:sdtContent>
      </w:sdt>
      <w:r w:rsidR="003B3C96">
        <w:t xml:space="preserve"> </w:t>
      </w:r>
      <w:r>
        <w:t xml:space="preserve">wrote, </w:t>
      </w:r>
      <w:r w:rsidRPr="00B446A6">
        <w:t>"The co</w:t>
      </w:r>
      <w:r>
        <w:t>mpetitive life is a lonely one.”</w:t>
      </w:r>
    </w:p>
    <w:p w14:paraId="10966DB2" w14:textId="77777777" w:rsidR="009847E0" w:rsidRDefault="006A61FA" w:rsidP="003C67A7">
      <w:pPr>
        <w:spacing w:line="480" w:lineRule="auto"/>
      </w:pPr>
      <w:r>
        <w:t xml:space="preserve">Mass media – including TV and social media – have accelerated globalization and the intensity of competition </w:t>
      </w:r>
      <w:sdt>
        <w:sdtPr>
          <w:id w:val="-1461562216"/>
          <w:citation/>
        </w:sdtPr>
        <w:sdtEndPr/>
        <w:sdtContent>
          <w:r>
            <w:fldChar w:fldCharType="begin"/>
          </w:r>
          <w:r>
            <w:rPr>
              <w:lang w:val="en-CA"/>
            </w:rPr>
            <w:instrText xml:space="preserve"> CITATION Nes94 \l 4105 </w:instrText>
          </w:r>
          <w:r>
            <w:fldChar w:fldCharType="separate"/>
          </w:r>
          <w:r>
            <w:rPr>
              <w:noProof/>
              <w:lang w:val="en-CA"/>
            </w:rPr>
            <w:t>(Nesse &amp; Williams, 1994)</w:t>
          </w:r>
          <w:r>
            <w:fldChar w:fldCharType="end"/>
          </w:r>
        </w:sdtContent>
      </w:sdt>
      <w:r>
        <w:t>. The more we watch TV, the stronger our competitive aspiration</w:t>
      </w:r>
      <w:sdt>
        <w:sdtPr>
          <w:id w:val="-226608655"/>
          <w:citation/>
        </w:sdtPr>
        <w:sdtEndPr/>
        <w:sdtContent>
          <w:r>
            <w:fldChar w:fldCharType="begin"/>
          </w:r>
          <w:r>
            <w:rPr>
              <w:lang w:val="en-CA"/>
            </w:rPr>
            <w:instrText xml:space="preserve"> CITATION Bru06 \l 4105 </w:instrText>
          </w:r>
          <w:r>
            <w:fldChar w:fldCharType="separate"/>
          </w:r>
          <w:r>
            <w:rPr>
              <w:noProof/>
              <w:lang w:val="en-CA"/>
            </w:rPr>
            <w:t xml:space="preserve"> (Bruni &amp; Stanca, 2006)</w:t>
          </w:r>
          <w:r>
            <w:fldChar w:fldCharType="end"/>
          </w:r>
        </w:sdtContent>
      </w:sdt>
      <w:r>
        <w:t>. Having</w:t>
      </w:r>
      <w:r>
        <w:softHyphen/>
        <w:t xml:space="preserve"> strong competitive drive not only acts against people’s search for connection, but also reduces people’s satisfaction with life</w:t>
      </w:r>
      <w:sdt>
        <w:sdtPr>
          <w:id w:val="-1702933467"/>
          <w:citation/>
        </w:sdtPr>
        <w:sdtEndPr/>
        <w:sdtContent>
          <w:r>
            <w:fldChar w:fldCharType="begin"/>
          </w:r>
          <w:r>
            <w:rPr>
              <w:lang w:val="en-CA"/>
            </w:rPr>
            <w:instrText xml:space="preserve"> CITATION Stu04 \l 4105 </w:instrText>
          </w:r>
          <w:r>
            <w:fldChar w:fldCharType="separate"/>
          </w:r>
          <w:r>
            <w:rPr>
              <w:noProof/>
              <w:lang w:val="en-CA"/>
            </w:rPr>
            <w:t xml:space="preserve"> (Stutzer, 2004)</w:t>
          </w:r>
          <w:r>
            <w:fldChar w:fldCharType="end"/>
          </w:r>
        </w:sdtContent>
      </w:sdt>
      <w:r>
        <w:t>. Social media have the same effect, as numerous studies (</w:t>
      </w:r>
      <w:sdt>
        <w:sdtPr>
          <w:id w:val="-1326742653"/>
          <w:citation/>
        </w:sdtPr>
        <w:sdtEndPr/>
        <w:sdtContent>
          <w:r>
            <w:fldChar w:fldCharType="begin"/>
          </w:r>
          <w:r>
            <w:rPr>
              <w:lang w:val="en-CA"/>
            </w:rPr>
            <w:instrText xml:space="preserve">CITATION CAM15 \l 4105 </w:instrText>
          </w:r>
          <w:r>
            <w:fldChar w:fldCharType="separate"/>
          </w:r>
          <w:r>
            <w:rPr>
              <w:noProof/>
              <w:lang w:val="en-CA"/>
            </w:rPr>
            <w:t xml:space="preserve"> (Centre for Addiction and Mental Health, 2015)</w:t>
          </w:r>
          <w:r>
            <w:fldChar w:fldCharType="end"/>
          </w:r>
        </w:sdtContent>
      </w:sdt>
      <w:r>
        <w:t xml:space="preserve">, </w:t>
      </w:r>
      <w:sdt>
        <w:sdtPr>
          <w:id w:val="-1430344217"/>
          <w:citation/>
        </w:sdtPr>
        <w:sdtEndPr/>
        <w:sdtContent>
          <w:r>
            <w:fldChar w:fldCharType="begin"/>
          </w:r>
          <w:r>
            <w:rPr>
              <w:lang w:val="en-CA"/>
            </w:rPr>
            <w:instrText xml:space="preserve"> CITATION Kro13 \l 4105 </w:instrText>
          </w:r>
          <w:r>
            <w:fldChar w:fldCharType="separate"/>
          </w:r>
          <w:r>
            <w:rPr>
              <w:noProof/>
              <w:lang w:val="en-CA"/>
            </w:rPr>
            <w:t>(Kross, et al., 2013)</w:t>
          </w:r>
          <w:r>
            <w:fldChar w:fldCharType="end"/>
          </w:r>
        </w:sdtContent>
      </w:sdt>
      <w:r>
        <w:t xml:space="preserve">, </w:t>
      </w:r>
      <w:sdt>
        <w:sdtPr>
          <w:id w:val="1932239009"/>
          <w:citation/>
        </w:sdtPr>
        <w:sdtEndPr/>
        <w:sdtContent>
          <w:r>
            <w:fldChar w:fldCharType="begin"/>
          </w:r>
          <w:r>
            <w:rPr>
              <w:lang w:val="en-CA"/>
            </w:rPr>
            <w:instrText xml:space="preserve"> CITATION Lin16 \l 4105 </w:instrText>
          </w:r>
          <w:r>
            <w:fldChar w:fldCharType="separate"/>
          </w:r>
          <w:r>
            <w:rPr>
              <w:noProof/>
              <w:lang w:val="en-CA"/>
            </w:rPr>
            <w:t>(Lin, et al., 2016)</w:t>
          </w:r>
          <w:r>
            <w:fldChar w:fldCharType="end"/>
          </w:r>
        </w:sdtContent>
      </w:sdt>
      <w:r>
        <w:t>) found a strong link between social media and depression.</w:t>
      </w:r>
    </w:p>
    <w:p w14:paraId="5CAB4C28" w14:textId="085209C7" w:rsidR="0022782E" w:rsidRDefault="009847E0" w:rsidP="003C67A7">
      <w:pPr>
        <w:spacing w:line="480" w:lineRule="auto"/>
        <w:rPr>
          <w:b/>
        </w:rPr>
      </w:pPr>
      <w:r w:rsidRPr="009847E0">
        <w:rPr>
          <w:b/>
        </w:rPr>
        <w:lastRenderedPageBreak/>
        <w:t xml:space="preserve">The role of </w:t>
      </w:r>
      <w:r>
        <w:rPr>
          <w:b/>
        </w:rPr>
        <w:t>e</w:t>
      </w:r>
      <w:r w:rsidR="009067C9">
        <w:rPr>
          <w:b/>
        </w:rPr>
        <w:t>quality</w:t>
      </w:r>
    </w:p>
    <w:p w14:paraId="523CBA8B" w14:textId="0A53E842" w:rsidR="003749FE" w:rsidRDefault="0035237A" w:rsidP="003C67A7">
      <w:pPr>
        <w:spacing w:line="480" w:lineRule="auto"/>
      </w:pPr>
      <w:r>
        <w:t>I</w:t>
      </w:r>
      <w:r w:rsidRPr="0035237A">
        <w:t xml:space="preserve">nequality intensifies social hierarchies. This intensification </w:t>
      </w:r>
      <w:r w:rsidR="0091659B">
        <w:t xml:space="preserve">drives status competition, </w:t>
      </w:r>
      <w:r w:rsidRPr="0035237A">
        <w:t>and worry regarding one’s relative position in the status hierarchy, thereby bringing about heightened status anxiety</w:t>
      </w:r>
      <w:sdt>
        <w:sdtPr>
          <w:id w:val="-1906061408"/>
          <w:citation/>
        </w:sdtPr>
        <w:sdtEndPr/>
        <w:sdtContent>
          <w:r w:rsidR="0091659B">
            <w:fldChar w:fldCharType="begin"/>
          </w:r>
          <w:r w:rsidR="0091659B">
            <w:rPr>
              <w:lang w:val="en-CA"/>
            </w:rPr>
            <w:instrText xml:space="preserve"> CITATION Pic10 \l 4105 </w:instrText>
          </w:r>
          <w:r w:rsidR="0091659B">
            <w:fldChar w:fldCharType="separate"/>
          </w:r>
          <w:r w:rsidR="0091659B">
            <w:rPr>
              <w:noProof/>
              <w:lang w:val="en-CA"/>
            </w:rPr>
            <w:t xml:space="preserve"> (Pickett &amp; Wilkinson, 2010)</w:t>
          </w:r>
          <w:r w:rsidR="0091659B">
            <w:fldChar w:fldCharType="end"/>
          </w:r>
        </w:sdtContent>
      </w:sdt>
      <w:r w:rsidR="00963E03">
        <w:t xml:space="preserve"> and pushing people apart. </w:t>
      </w:r>
      <w:r w:rsidR="002214FA">
        <w:t>With the top 5 percent claiming over 60 percent of the nation’s wealth, t</w:t>
      </w:r>
      <w:r w:rsidR="00963E03">
        <w:t>he</w:t>
      </w:r>
      <w:r w:rsidR="0091659B">
        <w:t xml:space="preserve"> </w:t>
      </w:r>
      <w:r w:rsidR="0091659B" w:rsidRPr="00021FDC">
        <w:t xml:space="preserve">current inequality of labor income in the United States, as </w:t>
      </w:r>
      <w:r w:rsidR="002214FA" w:rsidRPr="00021FDC">
        <w:t>French Econ</w:t>
      </w:r>
      <w:r w:rsidR="0091659B" w:rsidRPr="00021FDC">
        <w:t xml:space="preserve">omist Thomas Piketty </w:t>
      </w:r>
      <w:sdt>
        <w:sdtPr>
          <w:id w:val="1794400560"/>
          <w:citation/>
        </w:sdtPr>
        <w:sdtEndPr/>
        <w:sdtContent>
          <w:r w:rsidR="0091659B" w:rsidRPr="00021FDC">
            <w:fldChar w:fldCharType="begin"/>
          </w:r>
          <w:r w:rsidR="0091659B" w:rsidRPr="00021FDC">
            <w:instrText xml:space="preserve"> CITATION Pik13 \l 4105 </w:instrText>
          </w:r>
          <w:r w:rsidR="0091659B" w:rsidRPr="00021FDC">
            <w:fldChar w:fldCharType="separate"/>
          </w:r>
          <w:r w:rsidR="0091659B" w:rsidRPr="00021FDC">
            <w:t>(Piketty, 2013)</w:t>
          </w:r>
          <w:r w:rsidR="0091659B" w:rsidRPr="00021FDC">
            <w:fldChar w:fldCharType="end"/>
          </w:r>
        </w:sdtContent>
      </w:sdt>
      <w:r w:rsidR="0091659B" w:rsidRPr="00021FDC">
        <w:t xml:space="preserve"> concludes, "is probably higher than than in any other society at any time in the past, anywhere in the world, including societies in which skill disparities were extremely large."</w:t>
      </w:r>
      <w:r w:rsidR="00963E03" w:rsidRPr="00021FDC">
        <w:t xml:space="preserve"> A survey on 165 households with an average net worth of </w:t>
      </w:r>
      <w:r w:rsidR="003749FE" w:rsidRPr="00021FDC">
        <w:t>$78 million found that even the wealthiest are insecure about their social status</w:t>
      </w:r>
      <w:r w:rsidR="00963E03" w:rsidRPr="00021FDC">
        <w:t xml:space="preserve"> </w:t>
      </w:r>
      <w:sdt>
        <w:sdtPr>
          <w:id w:val="-238105195"/>
          <w:citation/>
        </w:sdtPr>
        <w:sdtEndPr/>
        <w:sdtContent>
          <w:r w:rsidR="00963E03" w:rsidRPr="00021FDC">
            <w:fldChar w:fldCharType="begin"/>
          </w:r>
          <w:r w:rsidR="00963E03" w:rsidRPr="00021FDC">
            <w:instrText xml:space="preserve"> CITATION Woo11 \l 4105 </w:instrText>
          </w:r>
          <w:r w:rsidR="00963E03" w:rsidRPr="00021FDC">
            <w:fldChar w:fldCharType="separate"/>
          </w:r>
          <w:r w:rsidR="00963E03" w:rsidRPr="00021FDC">
            <w:t>(Wood, 2011)</w:t>
          </w:r>
          <w:r w:rsidR="00963E03" w:rsidRPr="00021FDC">
            <w:fldChar w:fldCharType="end"/>
          </w:r>
        </w:sdtContent>
      </w:sdt>
      <w:r w:rsidR="00963E03" w:rsidRPr="00021FDC">
        <w:t>.</w:t>
      </w:r>
      <w:r w:rsidR="003749FE" w:rsidRPr="00021FDC">
        <w:t xml:space="preserve"> This is precisely why the Amish renders everyone’s</w:t>
      </w:r>
      <w:r w:rsidR="003749FE">
        <w:t xml:space="preserve"> appearance the same, with plain clothes </w:t>
      </w:r>
      <w:r w:rsidR="003749FE" w:rsidRPr="000A7709">
        <w:t>sewn at</w:t>
      </w:r>
      <w:r w:rsidR="003749FE">
        <w:t xml:space="preserve"> home with inexpensive fabrics that signal</w:t>
      </w:r>
      <w:r w:rsidR="003749FE" w:rsidRPr="000A7709">
        <w:t xml:space="preserve"> economic equality</w:t>
      </w:r>
      <w:r w:rsidR="003749FE">
        <w:t xml:space="preserve"> </w:t>
      </w:r>
      <w:r w:rsidR="003C67A7">
        <w:t>(</w:t>
      </w:r>
      <w:sdt>
        <w:sdtPr>
          <w:id w:val="1145709008"/>
          <w:citation/>
        </w:sdtPr>
        <w:sdtEndPr/>
        <w:sdtContent>
          <w:r w:rsidR="003749FE">
            <w:fldChar w:fldCharType="begin"/>
          </w:r>
          <w:r w:rsidR="003749FE">
            <w:rPr>
              <w:lang w:val="en-CA"/>
            </w:rPr>
            <w:instrText xml:space="preserve">CITATION Kra01 \l 4105 </w:instrText>
          </w:r>
          <w:r w:rsidR="003749FE">
            <w:fldChar w:fldCharType="separate"/>
          </w:r>
          <w:r w:rsidR="003749FE">
            <w:rPr>
              <w:noProof/>
              <w:lang w:val="en-CA"/>
            </w:rPr>
            <w:t>(Kraybill, 2001)</w:t>
          </w:r>
          <w:r w:rsidR="003749FE">
            <w:fldChar w:fldCharType="end"/>
          </w:r>
        </w:sdtContent>
      </w:sdt>
      <w:r w:rsidR="003749FE">
        <w:t>, cited in</w:t>
      </w:r>
      <w:sdt>
        <w:sdtPr>
          <w:id w:val="2099440348"/>
          <w:citation/>
        </w:sdtPr>
        <w:sdtEndPr/>
        <w:sdtContent>
          <w:r w:rsidR="003749FE">
            <w:fldChar w:fldCharType="begin"/>
          </w:r>
          <w:r w:rsidR="003C67A7">
            <w:rPr>
              <w:lang w:val="en-CA"/>
            </w:rPr>
            <w:instrText xml:space="preserve">CITATION Tro122 \t  \l 4105 </w:instrText>
          </w:r>
          <w:r w:rsidR="003749FE">
            <w:fldChar w:fldCharType="separate"/>
          </w:r>
          <w:r w:rsidR="003C67A7">
            <w:rPr>
              <w:noProof/>
              <w:lang w:val="en-CA"/>
            </w:rPr>
            <w:t xml:space="preserve"> (Trollinger, 2012)</w:t>
          </w:r>
          <w:r w:rsidR="003749FE">
            <w:fldChar w:fldCharType="end"/>
          </w:r>
        </w:sdtContent>
      </w:sdt>
      <w:r w:rsidR="003749FE">
        <w:t>).</w:t>
      </w:r>
    </w:p>
    <w:p w14:paraId="3AB1BAE1" w14:textId="4CCEB07A" w:rsidR="003749FE" w:rsidRPr="006A61FA" w:rsidRDefault="00963E03" w:rsidP="003C67A7">
      <w:pPr>
        <w:spacing w:line="480" w:lineRule="auto"/>
      </w:pPr>
      <w:r>
        <w:t>While all cultures today have different levels of inequality, nearly all of them</w:t>
      </w:r>
      <w:r w:rsidR="00D84ADD">
        <w:t xml:space="preserve"> accept some form of inequality</w:t>
      </w:r>
      <w:r w:rsidR="00287711">
        <w:t xml:space="preserve"> exhibited through hierarchy</w:t>
      </w:r>
      <w:r w:rsidR="00D84ADD">
        <w:t xml:space="preserve">. </w:t>
      </w:r>
      <w:r w:rsidR="00287711">
        <w:t>Hierarchy became the norm</w:t>
      </w:r>
      <w:r w:rsidR="00D84ADD">
        <w:t xml:space="preserve"> forty-thousand years ago, when humans developed the ability to store food and accumulate possessions</w:t>
      </w:r>
      <w:sdt>
        <w:sdtPr>
          <w:id w:val="-868529185"/>
          <w:citation/>
        </w:sdtPr>
        <w:sdtEndPr/>
        <w:sdtContent>
          <w:r w:rsidR="00D718EC">
            <w:fldChar w:fldCharType="begin"/>
          </w:r>
          <w:r w:rsidR="00D718EC">
            <w:rPr>
              <w:lang w:val="en-CA"/>
            </w:rPr>
            <w:instrText xml:space="preserve"> CITATION Gra09 \l 4105 </w:instrText>
          </w:r>
          <w:r w:rsidR="00D718EC">
            <w:fldChar w:fldCharType="separate"/>
          </w:r>
          <w:r w:rsidR="00D718EC">
            <w:rPr>
              <w:noProof/>
              <w:lang w:val="en-CA"/>
            </w:rPr>
            <w:t xml:space="preserve"> (Gray, 2009)</w:t>
          </w:r>
          <w:r w:rsidR="00D718EC">
            <w:fldChar w:fldCharType="end"/>
          </w:r>
        </w:sdtContent>
      </w:sdt>
      <w:r w:rsidR="00D84ADD">
        <w:t>. Before then, the survival of i</w:t>
      </w:r>
      <w:r w:rsidR="0022782E">
        <w:t>mmediate</w:t>
      </w:r>
      <w:r>
        <w:t>-</w:t>
      </w:r>
      <w:r w:rsidR="0022782E">
        <w:t>return hunter</w:t>
      </w:r>
      <w:r>
        <w:t>-gatherer</w:t>
      </w:r>
      <w:r w:rsidR="00D84ADD">
        <w:t xml:space="preserve">s, who lived in 20-50 person bands, hinged on </w:t>
      </w:r>
      <w:r w:rsidR="0022782E">
        <w:t xml:space="preserve">a group’s ability to work together, which would be threatened by </w:t>
      </w:r>
      <w:r w:rsidR="00287711">
        <w:t xml:space="preserve">hierarchical </w:t>
      </w:r>
      <w:r w:rsidR="0022782E" w:rsidRPr="00410D0B">
        <w:t>relationships</w:t>
      </w:r>
      <w:sdt>
        <w:sdtPr>
          <w:id w:val="-1319494088"/>
          <w:citation/>
        </w:sdtPr>
        <w:sdtEndPr/>
        <w:sdtContent>
          <w:r w:rsidR="0022782E">
            <w:fldChar w:fldCharType="begin"/>
          </w:r>
          <w:r w:rsidR="0022782E">
            <w:rPr>
              <w:lang w:val="en-CA"/>
            </w:rPr>
            <w:instrText xml:space="preserve"> CITATION Gra09 \l 4105 </w:instrText>
          </w:r>
          <w:r w:rsidR="0022782E">
            <w:fldChar w:fldCharType="separate"/>
          </w:r>
          <w:r w:rsidR="0022782E">
            <w:rPr>
              <w:noProof/>
              <w:lang w:val="en-CA"/>
            </w:rPr>
            <w:t xml:space="preserve"> (Gray, 2009)</w:t>
          </w:r>
          <w:r w:rsidR="0022782E">
            <w:fldChar w:fldCharType="end"/>
          </w:r>
        </w:sdtContent>
      </w:sdt>
      <w:r w:rsidR="0022782E">
        <w:t xml:space="preserve">. </w:t>
      </w:r>
      <w:r w:rsidR="00D84ADD">
        <w:t xml:space="preserve">They actively guarded against social hierarchy by enforcing what anthropologist Richard Lee </w:t>
      </w:r>
      <w:sdt>
        <w:sdtPr>
          <w:id w:val="-1573813249"/>
          <w:citation/>
        </w:sdtPr>
        <w:sdtEndPr/>
        <w:sdtContent>
          <w:r w:rsidR="00D84ADD">
            <w:fldChar w:fldCharType="begin"/>
          </w:r>
          <w:r w:rsidR="00D84ADD">
            <w:rPr>
              <w:lang w:val="en-CA"/>
            </w:rPr>
            <w:instrText xml:space="preserve">CITATION Lee88 \n  \t  \l 4105 </w:instrText>
          </w:r>
          <w:r w:rsidR="00D84ADD">
            <w:fldChar w:fldCharType="separate"/>
          </w:r>
          <w:r w:rsidR="00D84ADD">
            <w:rPr>
              <w:noProof/>
              <w:lang w:val="en-CA"/>
            </w:rPr>
            <w:t>(1988)</w:t>
          </w:r>
          <w:r w:rsidR="00D84ADD">
            <w:fldChar w:fldCharType="end"/>
          </w:r>
        </w:sdtContent>
      </w:sdt>
      <w:r w:rsidR="00D84ADD">
        <w:t xml:space="preserve"> calls “fierce </w:t>
      </w:r>
      <w:r w:rsidR="00D84ADD" w:rsidRPr="00410D0B">
        <w:t>egalitarianism</w:t>
      </w:r>
      <w:r w:rsidR="00D84ADD">
        <w:t xml:space="preserve">.” It means </w:t>
      </w:r>
      <w:r w:rsidR="00D84ADD" w:rsidRPr="00410D0B">
        <w:t xml:space="preserve">that no one has more than anyone else, that everyone’s needs are equally important, and that no one </w:t>
      </w:r>
      <w:r w:rsidR="00D84ADD">
        <w:t>sees</w:t>
      </w:r>
      <w:r w:rsidR="00D84ADD" w:rsidRPr="00410D0B">
        <w:t xml:space="preserve"> himself or he</w:t>
      </w:r>
      <w:r w:rsidR="00D84ADD">
        <w:t>rself to be superior to others</w:t>
      </w:r>
      <w:sdt>
        <w:sdtPr>
          <w:id w:val="720481486"/>
          <w:citation/>
        </w:sdtPr>
        <w:sdtEndPr/>
        <w:sdtContent>
          <w:r w:rsidR="00D84ADD">
            <w:fldChar w:fldCharType="begin"/>
          </w:r>
          <w:r w:rsidR="00D84ADD">
            <w:rPr>
              <w:lang w:val="en-CA"/>
            </w:rPr>
            <w:instrText xml:space="preserve"> CITATION Gra09 \l 4105 </w:instrText>
          </w:r>
          <w:r w:rsidR="00D84ADD">
            <w:fldChar w:fldCharType="separate"/>
          </w:r>
          <w:r w:rsidR="00D84ADD">
            <w:rPr>
              <w:noProof/>
              <w:lang w:val="en-CA"/>
            </w:rPr>
            <w:t xml:space="preserve"> (Gray, 2009)</w:t>
          </w:r>
          <w:r w:rsidR="00D84ADD">
            <w:fldChar w:fldCharType="end"/>
          </w:r>
        </w:sdtContent>
      </w:sdt>
      <w:r w:rsidR="00D84ADD">
        <w:t xml:space="preserve">. </w:t>
      </w:r>
      <w:r w:rsidR="0022782E" w:rsidRPr="00410D0B">
        <w:t>Failing to share, or having more than someone else is a declaration that one is no longer a member of the band</w:t>
      </w:r>
      <w:r w:rsidR="0022782E">
        <w:t xml:space="preserve"> (</w:t>
      </w:r>
      <w:sdt>
        <w:sdtPr>
          <w:id w:val="-1626540231"/>
          <w:citation/>
        </w:sdtPr>
        <w:sdtEndPr/>
        <w:sdtContent>
          <w:r w:rsidR="0022782E">
            <w:fldChar w:fldCharType="begin"/>
          </w:r>
          <w:r w:rsidR="0022782E">
            <w:rPr>
              <w:lang w:val="en-CA"/>
            </w:rPr>
            <w:instrText xml:space="preserve"> CITATION Wei96 \l 4105 </w:instrText>
          </w:r>
          <w:r w:rsidR="0022782E">
            <w:fldChar w:fldCharType="separate"/>
          </w:r>
          <w:r w:rsidR="0022782E">
            <w:rPr>
              <w:noProof/>
              <w:lang w:val="en-CA"/>
            </w:rPr>
            <w:t xml:space="preserve"> (Weissner, 1996)</w:t>
          </w:r>
          <w:r w:rsidR="0022782E">
            <w:fldChar w:fldCharType="end"/>
          </w:r>
        </w:sdtContent>
      </w:sdt>
      <w:r w:rsidR="0022782E">
        <w:t>, cited in</w:t>
      </w:r>
      <w:sdt>
        <w:sdtPr>
          <w:id w:val="-1387945608"/>
          <w:citation/>
        </w:sdtPr>
        <w:sdtEndPr/>
        <w:sdtContent>
          <w:r w:rsidR="0022782E">
            <w:fldChar w:fldCharType="begin"/>
          </w:r>
          <w:r w:rsidR="0022782E">
            <w:rPr>
              <w:lang w:val="en-CA"/>
            </w:rPr>
            <w:instrText xml:space="preserve"> CITATION Gra09 \l 4105 </w:instrText>
          </w:r>
          <w:r w:rsidR="0022782E">
            <w:fldChar w:fldCharType="separate"/>
          </w:r>
          <w:r w:rsidR="0022782E">
            <w:rPr>
              <w:noProof/>
              <w:lang w:val="en-CA"/>
            </w:rPr>
            <w:t xml:space="preserve"> (Gray, 2009)</w:t>
          </w:r>
          <w:r w:rsidR="0022782E">
            <w:fldChar w:fldCharType="end"/>
          </w:r>
        </w:sdtContent>
      </w:sdt>
      <w:r w:rsidR="00D84ADD">
        <w:t>) Immediate-</w:t>
      </w:r>
      <w:r w:rsidR="0022782E">
        <w:t>return h</w:t>
      </w:r>
      <w:r w:rsidR="0022782E" w:rsidRPr="00410D0B">
        <w:t xml:space="preserve">unter-gatherers actively </w:t>
      </w:r>
      <w:r w:rsidR="0022782E">
        <w:t xml:space="preserve">use what anthropologists call ‘humility-enforcing’ or ‘leveling’ devices to </w:t>
      </w:r>
      <w:r w:rsidR="0022782E" w:rsidRPr="00410D0B">
        <w:t>quell budding expressions of individual superiority</w:t>
      </w:r>
      <w:r w:rsidR="0022782E">
        <w:t xml:space="preserve"> (</w:t>
      </w:r>
      <w:sdt>
        <w:sdtPr>
          <w:id w:val="-555700334"/>
          <w:citation/>
        </w:sdtPr>
        <w:sdtEndPr/>
        <w:sdtContent>
          <w:r w:rsidR="0022782E">
            <w:fldChar w:fldCharType="begin"/>
          </w:r>
          <w:r w:rsidR="0022782E">
            <w:rPr>
              <w:lang w:val="en-CA"/>
            </w:rPr>
            <w:instrText xml:space="preserve"> CITATION Lee88 \l 4105 </w:instrText>
          </w:r>
          <w:r w:rsidR="0022782E">
            <w:fldChar w:fldCharType="separate"/>
          </w:r>
          <w:r w:rsidR="0022782E">
            <w:rPr>
              <w:noProof/>
              <w:lang w:val="en-CA"/>
            </w:rPr>
            <w:t xml:space="preserve"> (Lee R. , 1988)</w:t>
          </w:r>
          <w:r w:rsidR="0022782E">
            <w:fldChar w:fldCharType="end"/>
          </w:r>
        </w:sdtContent>
      </w:sdt>
      <w:r w:rsidR="0022782E">
        <w:t xml:space="preserve">, cited in </w:t>
      </w:r>
      <w:sdt>
        <w:sdtPr>
          <w:id w:val="-748119463"/>
          <w:citation/>
        </w:sdtPr>
        <w:sdtEndPr/>
        <w:sdtContent>
          <w:r w:rsidR="0022782E">
            <w:fldChar w:fldCharType="begin"/>
          </w:r>
          <w:r w:rsidR="0022782E">
            <w:rPr>
              <w:lang w:val="en-CA"/>
            </w:rPr>
            <w:instrText xml:space="preserve"> CITATION Gra09 \l 4105 </w:instrText>
          </w:r>
          <w:r w:rsidR="0022782E">
            <w:fldChar w:fldCharType="separate"/>
          </w:r>
          <w:r w:rsidR="0022782E">
            <w:rPr>
              <w:noProof/>
              <w:lang w:val="en-CA"/>
            </w:rPr>
            <w:t>(Gray, 2009)</w:t>
          </w:r>
          <w:r w:rsidR="0022782E">
            <w:fldChar w:fldCharType="end"/>
          </w:r>
        </w:sdtContent>
      </w:sdt>
      <w:r w:rsidR="0022782E">
        <w:t>)</w:t>
      </w:r>
      <w:r w:rsidR="0022782E" w:rsidRPr="00410D0B">
        <w:t xml:space="preserve"> For example, when a</w:t>
      </w:r>
      <w:r w:rsidR="0022782E" w:rsidRPr="000E6607">
        <w:t xml:space="preserve"> </w:t>
      </w:r>
      <w:r w:rsidR="0022782E" w:rsidRPr="00410D0B">
        <w:t>hunter brings a large kill into the camp, everyone rejoices except for the hunter who actually killed the animal</w:t>
      </w:r>
      <w:sdt>
        <w:sdtPr>
          <w:id w:val="927542854"/>
          <w:citation/>
        </w:sdtPr>
        <w:sdtEndPr/>
        <w:sdtContent>
          <w:r w:rsidR="00D718EC">
            <w:fldChar w:fldCharType="begin"/>
          </w:r>
          <w:r w:rsidR="00D718EC">
            <w:rPr>
              <w:lang w:val="en-CA"/>
            </w:rPr>
            <w:instrText xml:space="preserve"> CITATION Gra09 \l 4105 </w:instrText>
          </w:r>
          <w:r w:rsidR="00D718EC">
            <w:fldChar w:fldCharType="separate"/>
          </w:r>
          <w:r w:rsidR="00D718EC">
            <w:rPr>
              <w:noProof/>
              <w:lang w:val="en-CA"/>
            </w:rPr>
            <w:t xml:space="preserve"> (Gray, 2009)</w:t>
          </w:r>
          <w:r w:rsidR="00D718EC">
            <w:fldChar w:fldCharType="end"/>
          </w:r>
        </w:sdtContent>
      </w:sdt>
      <w:r w:rsidR="00D84ADD">
        <w:t>. Having no more than anyone else sounds</w:t>
      </w:r>
      <w:r w:rsidR="00BA75C1">
        <w:t xml:space="preserve"> preposterous to the average person in any modern society</w:t>
      </w:r>
      <w:r w:rsidR="00D84ADD">
        <w:t xml:space="preserve">, but it’s the that characterized </w:t>
      </w:r>
      <w:r w:rsidR="00BA75C1">
        <w:t>the majority</w:t>
      </w:r>
      <w:r w:rsidR="00D84ADD">
        <w:t xml:space="preserve"> of human existence</w:t>
      </w:r>
      <w:sdt>
        <w:sdtPr>
          <w:id w:val="-1044290099"/>
          <w:citation/>
        </w:sdtPr>
        <w:sdtEndPr/>
        <w:sdtContent>
          <w:r w:rsidR="00D718EC">
            <w:fldChar w:fldCharType="begin"/>
          </w:r>
          <w:r w:rsidR="00D718EC">
            <w:rPr>
              <w:lang w:val="en-CA"/>
            </w:rPr>
            <w:instrText xml:space="preserve"> CITATION Gra09 \l 4105 </w:instrText>
          </w:r>
          <w:r w:rsidR="00D718EC">
            <w:fldChar w:fldCharType="separate"/>
          </w:r>
          <w:r w:rsidR="00D718EC">
            <w:rPr>
              <w:noProof/>
              <w:lang w:val="en-CA"/>
            </w:rPr>
            <w:t xml:space="preserve"> (Gray, 2009)</w:t>
          </w:r>
          <w:r w:rsidR="00D718EC">
            <w:fldChar w:fldCharType="end"/>
          </w:r>
        </w:sdtContent>
      </w:sdt>
      <w:r w:rsidR="00D84ADD">
        <w:t>.</w:t>
      </w:r>
    </w:p>
    <w:p w14:paraId="610CC6CB" w14:textId="79CE0C26" w:rsidR="00B64C31" w:rsidRDefault="00A66473" w:rsidP="003C67A7">
      <w:pPr>
        <w:pStyle w:val="Heading2"/>
        <w:spacing w:line="480" w:lineRule="auto"/>
      </w:pPr>
      <w:bookmarkStart w:id="11" w:name="_Toc468105073"/>
      <w:r>
        <w:lastRenderedPageBreak/>
        <w:t xml:space="preserve">Time </w:t>
      </w:r>
      <w:r w:rsidR="005107F0">
        <w:t>pressure</w:t>
      </w:r>
      <w:bookmarkEnd w:id="11"/>
    </w:p>
    <w:p w14:paraId="42334066" w14:textId="64659DEB" w:rsidR="00B64C31" w:rsidRPr="00574279" w:rsidRDefault="00B64C31" w:rsidP="003C67A7">
      <w:pPr>
        <w:spacing w:line="480" w:lineRule="auto"/>
      </w:pPr>
      <w:bookmarkStart w:id="12" w:name="_Toc466880327"/>
      <w:r w:rsidRPr="00574279">
        <w:t>People in Western societies increasingly self-report heavy time pressure. The proportion of Americans reporting that they always feel rushed rose from 25 percent in 1965 to 35 percent forty years later</w:t>
      </w:r>
      <w:r w:rsidR="00287711" w:rsidRPr="00287711">
        <w:t xml:space="preserve"> </w:t>
      </w:r>
      <w:sdt>
        <w:sdtPr>
          <w:id w:val="-1711795286"/>
          <w:citation/>
        </w:sdtPr>
        <w:sdtEndPr/>
        <w:sdtContent>
          <w:r w:rsidR="00287711" w:rsidRPr="00574279">
            <w:fldChar w:fldCharType="begin"/>
          </w:r>
          <w:r w:rsidR="00287711" w:rsidRPr="00574279">
            <w:instrText xml:space="preserve"> CITATION Waj14 \l 4105 </w:instrText>
          </w:r>
          <w:r w:rsidR="00287711" w:rsidRPr="00574279">
            <w:fldChar w:fldCharType="separate"/>
          </w:r>
          <w:r w:rsidR="00287711" w:rsidRPr="00287711">
            <w:rPr>
              <w:noProof/>
            </w:rPr>
            <w:t>(Wajcman, 2014)</w:t>
          </w:r>
          <w:r w:rsidR="00287711" w:rsidRPr="00574279">
            <w:fldChar w:fldCharType="end"/>
          </w:r>
        </w:sdtContent>
      </w:sdt>
      <w:r w:rsidRPr="00574279">
        <w:t xml:space="preserve">. Almost half now also say that they almost never have time on their hands </w:t>
      </w:r>
      <w:sdt>
        <w:sdtPr>
          <w:id w:val="-213967220"/>
          <w:citation/>
        </w:sdtPr>
        <w:sdtEndPr/>
        <w:sdtContent>
          <w:r w:rsidRPr="00574279">
            <w:fldChar w:fldCharType="begin"/>
          </w:r>
          <w:r w:rsidRPr="00574279">
            <w:instrText xml:space="preserve"> CITATION Waj14 \l 4105 </w:instrText>
          </w:r>
          <w:r w:rsidRPr="00574279">
            <w:fldChar w:fldCharType="separate"/>
          </w:r>
          <w:r w:rsidRPr="00574279">
            <w:t>(Wajcman, 2014)</w:t>
          </w:r>
          <w:r w:rsidRPr="00574279">
            <w:fldChar w:fldCharType="end"/>
          </w:r>
        </w:sdtContent>
      </w:sdt>
      <w:r w:rsidRPr="00574279">
        <w:t xml:space="preserve">. In time use studies, people have been found to eat faster, sleep less, and communicate less with our families than previous generations did </w:t>
      </w:r>
      <w:sdt>
        <w:sdtPr>
          <w:id w:val="-2008657223"/>
          <w:citation/>
        </w:sdtPr>
        <w:sdtEndPr/>
        <w:sdtContent>
          <w:r w:rsidRPr="00574279">
            <w:fldChar w:fldCharType="begin"/>
          </w:r>
          <w:r w:rsidRPr="00574279">
            <w:instrText xml:space="preserve"> CITATION Ros10 \l 4105 </w:instrText>
          </w:r>
          <w:r w:rsidRPr="00574279">
            <w:fldChar w:fldCharType="separate"/>
          </w:r>
          <w:r w:rsidRPr="00574279">
            <w:t>(Rosa, 2010)</w:t>
          </w:r>
          <w:r w:rsidRPr="00574279">
            <w:fldChar w:fldCharType="end"/>
          </w:r>
        </w:sdtContent>
      </w:sdt>
      <w:r w:rsidRPr="00574279">
        <w:t xml:space="preserve">. They We also tend to multi-task more frequently to save time </w:t>
      </w:r>
      <w:sdt>
        <w:sdtPr>
          <w:id w:val="-1546360543"/>
          <w:citation/>
        </w:sdtPr>
        <w:sdtEndPr/>
        <w:sdtContent>
          <w:r w:rsidRPr="00574279">
            <w:fldChar w:fldCharType="begin"/>
          </w:r>
          <w:r w:rsidRPr="00574279">
            <w:instrText xml:space="preserve"> CITATION Ros10 \l 4105 </w:instrText>
          </w:r>
          <w:r w:rsidRPr="00574279">
            <w:fldChar w:fldCharType="separate"/>
          </w:r>
          <w:r w:rsidRPr="00574279">
            <w:t>(Rosa, 2010)</w:t>
          </w:r>
          <w:r w:rsidRPr="00574279">
            <w:fldChar w:fldCharType="end"/>
          </w:r>
        </w:sdtContent>
      </w:sdt>
      <w:r w:rsidRPr="00574279">
        <w:t xml:space="preserve">. A international study </w:t>
      </w:r>
      <w:sdt>
        <w:sdtPr>
          <w:id w:val="-621989027"/>
          <w:citation/>
        </w:sdtPr>
        <w:sdtEndPr/>
        <w:sdtContent>
          <w:r w:rsidRPr="00574279">
            <w:fldChar w:fldCharType="begin"/>
          </w:r>
          <w:r w:rsidRPr="00574279">
            <w:instrText xml:space="preserve">CITATION Wis \l 4105 </w:instrText>
          </w:r>
          <w:r w:rsidRPr="00574279">
            <w:fldChar w:fldCharType="separate"/>
          </w:r>
          <w:r w:rsidRPr="00574279">
            <w:t>(Wiseman, 2007)</w:t>
          </w:r>
          <w:r w:rsidRPr="00574279">
            <w:fldChar w:fldCharType="end"/>
          </w:r>
        </w:sdtContent>
      </w:sdt>
      <w:r w:rsidRPr="00574279">
        <w:t xml:space="preserve"> found people’s walking speeds in 2007 have increased by 10% than in the early 1990s. This is indicative of an increased pace of life, as numerous studies have used walking speed as a proxy for pace of life </w:t>
      </w:r>
      <w:sdt>
        <w:sdtPr>
          <w:id w:val="1939013220"/>
          <w:citation/>
        </w:sdtPr>
        <w:sdtEndPr/>
        <w:sdtContent>
          <w:r w:rsidRPr="00574279">
            <w:fldChar w:fldCharType="begin"/>
          </w:r>
          <w:r w:rsidRPr="00574279">
            <w:instrText xml:space="preserve"> CITATION Bor76 \l 4105 </w:instrText>
          </w:r>
          <w:r w:rsidRPr="00574279">
            <w:fldChar w:fldCharType="separate"/>
          </w:r>
          <w:r w:rsidRPr="00574279">
            <w:t>(Bornstein &amp; Bornstein, The pace of life, 1976)</w:t>
          </w:r>
          <w:r w:rsidRPr="00574279">
            <w:fldChar w:fldCharType="end"/>
          </w:r>
        </w:sdtContent>
      </w:sdt>
      <w:sdt>
        <w:sdtPr>
          <w:id w:val="-1738309559"/>
          <w:citation/>
        </w:sdtPr>
        <w:sdtEndPr/>
        <w:sdtContent>
          <w:r w:rsidRPr="00574279">
            <w:fldChar w:fldCharType="begin"/>
          </w:r>
          <w:r w:rsidRPr="00574279">
            <w:instrText xml:space="preserve">CITATION Bor79 \t  \l 4105 </w:instrText>
          </w:r>
          <w:r w:rsidRPr="00574279">
            <w:fldChar w:fldCharType="separate"/>
          </w:r>
          <w:r w:rsidRPr="00574279">
            <w:t xml:space="preserve"> (Bornstein, 1979)</w:t>
          </w:r>
          <w:r w:rsidRPr="00574279">
            <w:fldChar w:fldCharType="end"/>
          </w:r>
        </w:sdtContent>
      </w:sdt>
      <w:sdt>
        <w:sdtPr>
          <w:id w:val="-1722128160"/>
          <w:citation/>
        </w:sdtPr>
        <w:sdtEndPr/>
        <w:sdtContent>
          <w:r w:rsidRPr="00574279">
            <w:fldChar w:fldCharType="begin"/>
          </w:r>
          <w:r w:rsidRPr="00574279">
            <w:instrText xml:space="preserve"> CITATION Ama83 \l 4105 </w:instrText>
          </w:r>
          <w:r w:rsidRPr="00574279">
            <w:fldChar w:fldCharType="separate"/>
          </w:r>
          <w:r w:rsidRPr="00574279">
            <w:t xml:space="preserve"> (Amato, 1983)</w:t>
          </w:r>
          <w:r w:rsidRPr="00574279">
            <w:fldChar w:fldCharType="end"/>
          </w:r>
        </w:sdtContent>
      </w:sdt>
      <w:sdt>
        <w:sdtPr>
          <w:id w:val="881514306"/>
          <w:citation/>
        </w:sdtPr>
        <w:sdtEndPr/>
        <w:sdtContent>
          <w:r w:rsidRPr="00574279">
            <w:fldChar w:fldCharType="begin"/>
          </w:r>
          <w:r w:rsidRPr="00574279">
            <w:instrText xml:space="preserve"> CITATION Lev99 \l 4105 </w:instrText>
          </w:r>
          <w:r w:rsidRPr="00574279">
            <w:fldChar w:fldCharType="separate"/>
          </w:r>
          <w:r w:rsidRPr="00574279">
            <w:t xml:space="preserve"> (Levine, 1999)</w:t>
          </w:r>
          <w:r w:rsidRPr="00574279">
            <w:fldChar w:fldCharType="end"/>
          </w:r>
        </w:sdtContent>
      </w:sdt>
      <w:r w:rsidRPr="00574279">
        <w:t>.</w:t>
      </w:r>
    </w:p>
    <w:p w14:paraId="21327BBF" w14:textId="3702416A" w:rsidR="009067C9" w:rsidRPr="00574279" w:rsidRDefault="00287711" w:rsidP="003C67A7">
      <w:pPr>
        <w:spacing w:line="480" w:lineRule="auto"/>
      </w:pPr>
      <w:r w:rsidRPr="00574279">
        <w:t>The more people feel they need to accomplish</w:t>
      </w:r>
      <w:r>
        <w:t xml:space="preserve"> in a given amount of time</w:t>
      </w:r>
      <w:r w:rsidRPr="00574279">
        <w:t>, the more intense the</w:t>
      </w:r>
      <w:r>
        <w:t>ir</w:t>
      </w:r>
      <w:r w:rsidRPr="00574279">
        <w:t xml:space="preserve"> feeling of time </w:t>
      </w:r>
      <w:r>
        <w:t xml:space="preserve">pressure becomes </w:t>
      </w:r>
      <w:sdt>
        <w:sdtPr>
          <w:id w:val="-178048280"/>
          <w:citation/>
        </w:sdtPr>
        <w:sdtEndPr/>
        <w:sdtContent>
          <w:r>
            <w:fldChar w:fldCharType="begin"/>
          </w:r>
          <w:r>
            <w:rPr>
              <w:lang w:val="en-CA"/>
            </w:rPr>
            <w:instrText xml:space="preserve"> CITATION Ros10 \l 4105 </w:instrText>
          </w:r>
          <w:r>
            <w:fldChar w:fldCharType="separate"/>
          </w:r>
          <w:r>
            <w:rPr>
              <w:noProof/>
              <w:lang w:val="en-CA"/>
            </w:rPr>
            <w:t>(Rosa, 2010)</w:t>
          </w:r>
          <w:r>
            <w:fldChar w:fldCharType="end"/>
          </w:r>
        </w:sdtContent>
      </w:sdt>
      <w:r w:rsidRPr="00574279">
        <w:t>.</w:t>
      </w:r>
      <w:bookmarkStart w:id="13" w:name="OLE_LINK3"/>
      <w:bookmarkStart w:id="14" w:name="OLE_LINK4"/>
      <w:r>
        <w:t xml:space="preserve"> </w:t>
      </w:r>
      <w:bookmarkEnd w:id="13"/>
      <w:bookmarkEnd w:id="14"/>
      <w:r w:rsidR="00B64C31" w:rsidRPr="00574279">
        <w:t>Time pressure is associated with feelings of stress and can have a negative influence on happiness and life satisfaction. Research has shown that people who often feel pressed for time have lower feelings of emotional wellbeing and more trouble sleeping than people who do not feel pressed for time</w:t>
      </w:r>
      <w:sdt>
        <w:sdtPr>
          <w:id w:val="-271407181"/>
          <w:citation/>
        </w:sdtPr>
        <w:sdtEndPr/>
        <w:sdtContent>
          <w:r w:rsidR="00B64C31" w:rsidRPr="00574279">
            <w:fldChar w:fldCharType="begin"/>
          </w:r>
          <w:r w:rsidR="00B64C31" w:rsidRPr="00574279">
            <w:instrText xml:space="preserve"> CITATION Rox04 \l 4105 </w:instrText>
          </w:r>
          <w:r w:rsidR="00B64C31" w:rsidRPr="00574279">
            <w:fldChar w:fldCharType="separate"/>
          </w:r>
          <w:r w:rsidR="00B64C31" w:rsidRPr="00574279">
            <w:t xml:space="preserve"> (Roxburgh, 2004)</w:t>
          </w:r>
          <w:r w:rsidR="00B64C31" w:rsidRPr="00574279">
            <w:fldChar w:fldCharType="end"/>
          </w:r>
        </w:sdtContent>
      </w:sdt>
      <w:r w:rsidR="00B64C31" w:rsidRPr="00574279">
        <w:t>. Consequently, having lower levels of time pressure is better for wellbeing</w:t>
      </w:r>
      <w:sdt>
        <w:sdtPr>
          <w:id w:val="-178661392"/>
          <w:citation/>
        </w:sdtPr>
        <w:sdtEndPr/>
        <w:sdtContent>
          <w:r w:rsidR="00B64C31" w:rsidRPr="00574279">
            <w:fldChar w:fldCharType="begin"/>
          </w:r>
          <w:r w:rsidR="00B64C31" w:rsidRPr="00574279">
            <w:instrText xml:space="preserve">CITATION Uni16 \l 4105 </w:instrText>
          </w:r>
          <w:r w:rsidR="00B64C31" w:rsidRPr="00574279">
            <w:fldChar w:fldCharType="separate"/>
          </w:r>
          <w:r w:rsidR="00B64C31" w:rsidRPr="00574279">
            <w:t xml:space="preserve"> (Canadian Index of Well Being, 2016)</w:t>
          </w:r>
          <w:r w:rsidR="00B64C31" w:rsidRPr="00574279">
            <w:fldChar w:fldCharType="end"/>
          </w:r>
        </w:sdtContent>
      </w:sdt>
      <w:r w:rsidR="00B64C31" w:rsidRPr="00574279">
        <w:t>.</w:t>
      </w:r>
    </w:p>
    <w:bookmarkEnd w:id="0"/>
    <w:bookmarkEnd w:id="12"/>
    <w:p w14:paraId="440BCF60" w14:textId="30F94769" w:rsidR="008511B9" w:rsidRDefault="00776639" w:rsidP="003C67A7">
      <w:pPr>
        <w:spacing w:line="480" w:lineRule="auto"/>
        <w:rPr>
          <w:rStyle w:val="Strong"/>
        </w:rPr>
      </w:pPr>
      <w:r>
        <w:rPr>
          <w:rStyle w:val="Strong"/>
        </w:rPr>
        <w:t>Role of social change</w:t>
      </w:r>
    </w:p>
    <w:p w14:paraId="09EBE5BD" w14:textId="1ACA433C" w:rsidR="00574279" w:rsidRPr="00574279" w:rsidRDefault="00574279" w:rsidP="003C67A7">
      <w:pPr>
        <w:spacing w:line="480" w:lineRule="auto"/>
        <w:rPr>
          <w:rStyle w:val="Strong"/>
          <w:b w:val="0"/>
          <w:bCs w:val="0"/>
        </w:rPr>
      </w:pPr>
      <w:r w:rsidRPr="00082832">
        <w:rPr>
          <w:rStyle w:val="QuoteChar"/>
        </w:rPr>
        <w:t>Global warfare, technological innovation, rapid obsolescence, radical modernization, massive migration, and increased longevity leave us in ever less familiar surroundings, estranged even from our recent pasts. ‘Every man is a traveler from another time’, said the publisher William Jovanovich, ‘and if the journey is long he ends up as a stranger’</w:t>
      </w:r>
      <w:r w:rsidRPr="00082832">
        <w:t xml:space="preserve"> </w:t>
      </w:r>
      <w:r>
        <w:t>–</w:t>
      </w:r>
      <w:sdt>
        <w:sdtPr>
          <w:id w:val="-1617830690"/>
          <w:citation/>
        </w:sdtPr>
        <w:sdtEndPr/>
        <w:sdtContent>
          <w:r>
            <w:fldChar w:fldCharType="begin"/>
          </w:r>
          <w:r>
            <w:rPr>
              <w:lang w:val="en-CA"/>
            </w:rPr>
            <w:instrText xml:space="preserve"> CITATION Low85 \l 4105 </w:instrText>
          </w:r>
          <w:r>
            <w:fldChar w:fldCharType="separate"/>
          </w:r>
          <w:r>
            <w:rPr>
              <w:noProof/>
              <w:lang w:val="en-CA"/>
            </w:rPr>
            <w:t xml:space="preserve"> (Lowenthal, 1985)</w:t>
          </w:r>
          <w:r>
            <w:fldChar w:fldCharType="end"/>
          </w:r>
        </w:sdtContent>
      </w:sdt>
    </w:p>
    <w:p w14:paraId="141F5CC3" w14:textId="77777777" w:rsidR="008511B9" w:rsidRDefault="008511B9" w:rsidP="003C67A7">
      <w:pPr>
        <w:spacing w:line="480" w:lineRule="auto"/>
      </w:pPr>
      <w:r>
        <w:t>The accelerating technological change has directly impacted the pace of social change, which had never</w:t>
      </w:r>
      <w:r w:rsidRPr="00E53A5F">
        <w:t xml:space="preserve"> </w:t>
      </w:r>
      <w:r>
        <w:t>been as fast, broad in scope</w:t>
      </w:r>
      <w:r w:rsidRPr="00E53A5F">
        <w:t xml:space="preserve">, </w:t>
      </w:r>
      <w:r>
        <w:t>and</w:t>
      </w:r>
      <w:r w:rsidRPr="00E53A5F">
        <w:t xml:space="preserve"> </w:t>
      </w:r>
      <w:r>
        <w:t>disruptive to</w:t>
      </w:r>
      <w:r w:rsidRPr="00E53A5F">
        <w:t xml:space="preserve"> pre-existing social practices and modes of </w:t>
      </w:r>
      <w:r>
        <w:t>behavior as it is today</w:t>
      </w:r>
      <w:sdt>
        <w:sdtPr>
          <w:id w:val="811373713"/>
          <w:citation/>
        </w:sdtPr>
        <w:sdtEndPr/>
        <w:sdtContent>
          <w:r>
            <w:fldChar w:fldCharType="begin"/>
          </w:r>
          <w:r>
            <w:rPr>
              <w:lang w:val="en-CA"/>
            </w:rPr>
            <w:instrText xml:space="preserve"> CITATION Gid13 \l 4105 </w:instrText>
          </w:r>
          <w:r>
            <w:fldChar w:fldCharType="separate"/>
          </w:r>
          <w:r>
            <w:rPr>
              <w:noProof/>
              <w:lang w:val="en-CA"/>
            </w:rPr>
            <w:t xml:space="preserve"> (Giddens, 2013)</w:t>
          </w:r>
          <w:r>
            <w:fldChar w:fldCharType="end"/>
          </w:r>
        </w:sdtContent>
      </w:sdt>
      <w:r>
        <w:t xml:space="preserve">. </w:t>
      </w:r>
      <w:r>
        <w:rPr>
          <w:rStyle w:val="Strong"/>
          <w:b w:val="0"/>
        </w:rPr>
        <w:t>Technological acceleration drives a</w:t>
      </w:r>
      <w:r>
        <w:t>ll kinds of social structures – attitudes, values, fashions and lifestyles, social relations and obligations, groups, classes, social languages as well as forms of practice and habits – to change at ever-increasing rates</w:t>
      </w:r>
      <w:sdt>
        <w:sdtPr>
          <w:id w:val="-862046463"/>
          <w:citation/>
        </w:sdtPr>
        <w:sdtEndPr/>
        <w:sdtContent>
          <w:r>
            <w:fldChar w:fldCharType="begin"/>
          </w:r>
          <w:r>
            <w:rPr>
              <w:lang w:val="en-CA"/>
            </w:rPr>
            <w:instrText xml:space="preserve"> CITATION Kor14 \l 4105 </w:instrText>
          </w:r>
          <w:r>
            <w:fldChar w:fldCharType="separate"/>
          </w:r>
          <w:r>
            <w:rPr>
              <w:noProof/>
              <w:lang w:val="en-CA"/>
            </w:rPr>
            <w:t xml:space="preserve"> (Korunka &amp; Hoonakker, 2014)</w:t>
          </w:r>
          <w:r>
            <w:fldChar w:fldCharType="end"/>
          </w:r>
        </w:sdtContent>
      </w:sdt>
      <w:r>
        <w:t xml:space="preserve">. To illustrate, the change in the realms of family and work </w:t>
      </w:r>
      <w:r>
        <w:lastRenderedPageBreak/>
        <w:t xml:space="preserve">has accelerated from an intergenerational pace in early modern society to a generational pace in “classical” modernity to an intragenerational pace in late modernity </w:t>
      </w:r>
      <w:sdt>
        <w:sdtPr>
          <w:id w:val="-1413231746"/>
          <w:citation/>
        </w:sdtPr>
        <w:sdtEndPr/>
        <w:sdtContent>
          <w:r>
            <w:fldChar w:fldCharType="begin"/>
          </w:r>
          <w:r>
            <w:rPr>
              <w:lang w:val="en-CA"/>
            </w:rPr>
            <w:instrText xml:space="preserve"> CITATION Ros10 \l 4105 </w:instrText>
          </w:r>
          <w:r>
            <w:fldChar w:fldCharType="separate"/>
          </w:r>
          <w:r>
            <w:rPr>
              <w:noProof/>
              <w:lang w:val="en-CA"/>
            </w:rPr>
            <w:t>(Rosa, 2010)</w:t>
          </w:r>
          <w:r>
            <w:fldChar w:fldCharType="end"/>
          </w:r>
        </w:sdtContent>
      </w:sdt>
      <w:r>
        <w:t>.</w:t>
      </w:r>
    </w:p>
    <w:p w14:paraId="123651E0" w14:textId="77777777" w:rsidR="008511B9" w:rsidRDefault="008511B9" w:rsidP="003C67A7">
      <w:pPr>
        <w:spacing w:line="480" w:lineRule="auto"/>
      </w:pPr>
    </w:p>
    <w:tbl>
      <w:tblPr>
        <w:tblStyle w:val="TableGrid"/>
        <w:tblW w:w="0" w:type="auto"/>
        <w:tblLook w:val="04A0" w:firstRow="1" w:lastRow="0" w:firstColumn="1" w:lastColumn="0" w:noHBand="0" w:noVBand="1"/>
      </w:tblPr>
      <w:tblGrid>
        <w:gridCol w:w="1129"/>
        <w:gridCol w:w="2693"/>
        <w:gridCol w:w="2693"/>
        <w:gridCol w:w="2694"/>
      </w:tblGrid>
      <w:tr w:rsidR="008511B9" w14:paraId="683ABA09" w14:textId="77777777" w:rsidTr="007F6953">
        <w:trPr>
          <w:trHeight w:val="213"/>
        </w:trPr>
        <w:tc>
          <w:tcPr>
            <w:tcW w:w="1129" w:type="dxa"/>
          </w:tcPr>
          <w:p w14:paraId="48EFB838" w14:textId="77777777" w:rsidR="008511B9" w:rsidRDefault="008511B9" w:rsidP="003C67A7">
            <w:pPr>
              <w:spacing w:line="480" w:lineRule="auto"/>
            </w:pPr>
          </w:p>
        </w:tc>
        <w:tc>
          <w:tcPr>
            <w:tcW w:w="2693" w:type="dxa"/>
          </w:tcPr>
          <w:p w14:paraId="2F7B1EE0" w14:textId="77777777" w:rsidR="008511B9" w:rsidRDefault="008511B9" w:rsidP="003C67A7">
            <w:pPr>
              <w:spacing w:line="480" w:lineRule="auto"/>
            </w:pPr>
            <w:r>
              <w:t>Early modernity</w:t>
            </w:r>
            <w:r>
              <w:br/>
              <w:t>(agrarian economy)</w:t>
            </w:r>
          </w:p>
        </w:tc>
        <w:tc>
          <w:tcPr>
            <w:tcW w:w="2693" w:type="dxa"/>
          </w:tcPr>
          <w:p w14:paraId="215C4BBF" w14:textId="77777777" w:rsidR="008511B9" w:rsidRDefault="008511B9" w:rsidP="003C67A7">
            <w:pPr>
              <w:spacing w:line="480" w:lineRule="auto"/>
            </w:pPr>
            <w:r>
              <w:t>Classical modernity</w:t>
            </w:r>
            <w:r>
              <w:br/>
              <w:t>(industrial economy)</w:t>
            </w:r>
          </w:p>
        </w:tc>
        <w:tc>
          <w:tcPr>
            <w:tcW w:w="2694" w:type="dxa"/>
          </w:tcPr>
          <w:p w14:paraId="6CD2A617" w14:textId="77777777" w:rsidR="008511B9" w:rsidRDefault="008511B9" w:rsidP="003C67A7">
            <w:pPr>
              <w:spacing w:line="480" w:lineRule="auto"/>
            </w:pPr>
            <w:r>
              <w:t>Late modernity</w:t>
            </w:r>
            <w:r>
              <w:br/>
              <w:t>(creative economy)</w:t>
            </w:r>
          </w:p>
        </w:tc>
      </w:tr>
      <w:tr w:rsidR="008511B9" w14:paraId="169A8089" w14:textId="77777777" w:rsidTr="007F6953">
        <w:tc>
          <w:tcPr>
            <w:tcW w:w="1129" w:type="dxa"/>
          </w:tcPr>
          <w:p w14:paraId="2FFFEAE0" w14:textId="77777777" w:rsidR="008511B9" w:rsidRDefault="008511B9" w:rsidP="003C67A7">
            <w:pPr>
              <w:spacing w:line="480" w:lineRule="auto"/>
            </w:pPr>
            <w:r>
              <w:t>Family</w:t>
            </w:r>
          </w:p>
        </w:tc>
        <w:tc>
          <w:tcPr>
            <w:tcW w:w="2693" w:type="dxa"/>
          </w:tcPr>
          <w:p w14:paraId="07E253AB" w14:textId="77777777" w:rsidR="008511B9" w:rsidRDefault="008511B9" w:rsidP="003C67A7">
            <w:pPr>
              <w:spacing w:line="480" w:lineRule="auto"/>
            </w:pPr>
            <w:r>
              <w:t>Stable family structure over centuries: generational turnover leaving the basic structure intact</w:t>
            </w:r>
          </w:p>
        </w:tc>
        <w:tc>
          <w:tcPr>
            <w:tcW w:w="2693" w:type="dxa"/>
          </w:tcPr>
          <w:p w14:paraId="10B074C1" w14:textId="77777777" w:rsidR="008511B9" w:rsidRDefault="008511B9" w:rsidP="003C67A7">
            <w:pPr>
              <w:spacing w:line="480" w:lineRule="auto"/>
            </w:pPr>
            <w:r>
              <w:t>Family structure built to last for just a generation: organized around a couple and dispersed upon death</w:t>
            </w:r>
          </w:p>
        </w:tc>
        <w:tc>
          <w:tcPr>
            <w:tcW w:w="2694" w:type="dxa"/>
          </w:tcPr>
          <w:p w14:paraId="5C7BDB57" w14:textId="77777777" w:rsidR="008511B9" w:rsidRDefault="008511B9" w:rsidP="003C67A7">
            <w:pPr>
              <w:spacing w:line="480" w:lineRule="auto"/>
            </w:pPr>
            <w:r>
              <w:t>Increasing rates of divorce and remarriage.</w:t>
            </w:r>
          </w:p>
        </w:tc>
      </w:tr>
      <w:tr w:rsidR="008511B9" w14:paraId="1CF8C2F5" w14:textId="77777777" w:rsidTr="007F6953">
        <w:tc>
          <w:tcPr>
            <w:tcW w:w="1129" w:type="dxa"/>
          </w:tcPr>
          <w:p w14:paraId="4041B8C6" w14:textId="77777777" w:rsidR="008511B9" w:rsidRDefault="008511B9" w:rsidP="003C67A7">
            <w:pPr>
              <w:spacing w:line="480" w:lineRule="auto"/>
            </w:pPr>
            <w:r>
              <w:t>Jobs</w:t>
            </w:r>
          </w:p>
        </w:tc>
        <w:tc>
          <w:tcPr>
            <w:tcW w:w="2693" w:type="dxa"/>
          </w:tcPr>
          <w:p w14:paraId="345A55D4" w14:textId="77777777" w:rsidR="008511B9" w:rsidRDefault="008511B9" w:rsidP="003C67A7">
            <w:pPr>
              <w:spacing w:line="480" w:lineRule="auto"/>
            </w:pPr>
            <w:r>
              <w:t>The father’s occupation was inherited by the son, potentially over many generations</w:t>
            </w:r>
          </w:p>
        </w:tc>
        <w:tc>
          <w:tcPr>
            <w:tcW w:w="2693" w:type="dxa"/>
          </w:tcPr>
          <w:p w14:paraId="089B6DF3" w14:textId="77777777" w:rsidR="008511B9" w:rsidRDefault="008511B9" w:rsidP="003C67A7">
            <w:pPr>
              <w:spacing w:line="480" w:lineRule="auto"/>
            </w:pPr>
            <w:r>
              <w:t>Children are free to choose their own occupation, but they generally choose only once in a lifetime.</w:t>
            </w:r>
          </w:p>
        </w:tc>
        <w:tc>
          <w:tcPr>
            <w:tcW w:w="2694" w:type="dxa"/>
          </w:tcPr>
          <w:p w14:paraId="4DD5C524" w14:textId="77777777" w:rsidR="008511B9" w:rsidRDefault="008511B9" w:rsidP="003C67A7">
            <w:pPr>
              <w:spacing w:line="480" w:lineRule="auto"/>
            </w:pPr>
            <w:r>
              <w:t>On average each person has numerous jobs.</w:t>
            </w:r>
          </w:p>
        </w:tc>
      </w:tr>
    </w:tbl>
    <w:p w14:paraId="1D9E8C22" w14:textId="4D535957" w:rsidR="009C07FA" w:rsidRDefault="009C07FA" w:rsidP="003C67A7">
      <w:pPr>
        <w:spacing w:line="480" w:lineRule="auto"/>
      </w:pPr>
      <w:r>
        <w:t>In</w:t>
      </w:r>
      <w:r w:rsidR="00776639">
        <w:t xml:space="preserve"> a society with acce</w:t>
      </w:r>
      <w:r w:rsidR="0009255F">
        <w:t>lerated rates of social change</w:t>
      </w:r>
      <w:r w:rsidR="00776639">
        <w:t>, individuals feel pressed to keep up with the speed of change they experience in their social and technological world in order to avoid losing out on oppo</w:t>
      </w:r>
      <w:r>
        <w:t xml:space="preserve">rtunities and risk becoming obsolete. Keeping up requires them to upgrading themselves, which takes time. The higher the rate of change, the more they feel they must do in a given amount of time, which leads to a sense of time </w:t>
      </w:r>
      <w:r w:rsidR="00574279">
        <w:t>pressure</w:t>
      </w:r>
      <w:r w:rsidR="0009255F">
        <w:t xml:space="preserve"> </w:t>
      </w:r>
      <w:sdt>
        <w:sdtPr>
          <w:id w:val="982124249"/>
          <w:citation/>
        </w:sdtPr>
        <w:sdtEndPr/>
        <w:sdtContent>
          <w:r w:rsidR="0009255F">
            <w:fldChar w:fldCharType="begin"/>
          </w:r>
          <w:r w:rsidR="0009255F">
            <w:rPr>
              <w:lang w:val="en-CA"/>
            </w:rPr>
            <w:instrText xml:space="preserve"> CITATION Kor14 \l 4105 </w:instrText>
          </w:r>
          <w:r w:rsidR="0009255F">
            <w:fldChar w:fldCharType="separate"/>
          </w:r>
          <w:r w:rsidR="0009255F">
            <w:rPr>
              <w:noProof/>
              <w:lang w:val="en-CA"/>
            </w:rPr>
            <w:t>(Korunka &amp; Hoonakker, 2014)</w:t>
          </w:r>
          <w:r w:rsidR="0009255F">
            <w:fldChar w:fldCharType="end"/>
          </w:r>
        </w:sdtContent>
      </w:sdt>
      <w:r>
        <w:t>.</w:t>
      </w:r>
    </w:p>
    <w:p w14:paraId="5E30E59F" w14:textId="572BA168" w:rsidR="00776639" w:rsidRDefault="000B2B58" w:rsidP="003C67A7">
      <w:pPr>
        <w:spacing w:line="480" w:lineRule="auto"/>
      </w:pPr>
      <w:r>
        <w:t>As a result of</w:t>
      </w:r>
      <w:r w:rsidR="009C07FA">
        <w:t xml:space="preserve"> </w:t>
      </w:r>
      <w:r>
        <w:t xml:space="preserve">the high rate of </w:t>
      </w:r>
      <w:r w:rsidR="009C07FA">
        <w:t>social change</w:t>
      </w:r>
      <w:r>
        <w:t xml:space="preserve">, Institutional stability is generally on the decline in late modern societies </w:t>
      </w:r>
      <w:r w:rsidR="009C07FA">
        <w:t>(</w:t>
      </w:r>
      <w:sdt>
        <w:sdtPr>
          <w:id w:val="380755000"/>
          <w:citation/>
        </w:sdtPr>
        <w:sdtEndPr/>
        <w:sdtContent>
          <w:r w:rsidR="009C07FA">
            <w:fldChar w:fldCharType="begin"/>
          </w:r>
          <w:r w:rsidR="009C07FA">
            <w:rPr>
              <w:lang w:val="en-CA"/>
            </w:rPr>
            <w:instrText xml:space="preserve"> CITATION Wag94 \l 4105 </w:instrText>
          </w:r>
          <w:r w:rsidR="009C07FA">
            <w:fldChar w:fldCharType="separate"/>
          </w:r>
          <w:r w:rsidR="009C07FA">
            <w:rPr>
              <w:noProof/>
              <w:lang w:val="en-CA"/>
            </w:rPr>
            <w:t xml:space="preserve"> (Wagner, 1994)</w:t>
          </w:r>
          <w:r w:rsidR="009C07FA">
            <w:fldChar w:fldCharType="end"/>
          </w:r>
        </w:sdtContent>
      </w:sdt>
      <w:r w:rsidR="009C07FA">
        <w:t xml:space="preserve">; </w:t>
      </w:r>
      <w:sdt>
        <w:sdtPr>
          <w:id w:val="1820760016"/>
          <w:citation/>
        </w:sdtPr>
        <w:sdtEndPr/>
        <w:sdtContent>
          <w:r w:rsidR="009C07FA">
            <w:fldChar w:fldCharType="begin"/>
          </w:r>
          <w:r w:rsidR="009C07FA">
            <w:rPr>
              <w:lang w:val="en-CA"/>
            </w:rPr>
            <w:instrText xml:space="preserve"> CITATION Bec94 \l 4105 </w:instrText>
          </w:r>
          <w:r w:rsidR="009C07FA">
            <w:fldChar w:fldCharType="separate"/>
          </w:r>
          <w:r w:rsidR="009C07FA">
            <w:rPr>
              <w:noProof/>
              <w:lang w:val="en-CA"/>
            </w:rPr>
            <w:t>(Beck, Giddens, &amp; Lash, 1994)</w:t>
          </w:r>
          <w:r w:rsidR="009C07FA">
            <w:fldChar w:fldCharType="end"/>
          </w:r>
        </w:sdtContent>
      </w:sdt>
      <w:r w:rsidR="009C07FA">
        <w:t xml:space="preserve"> cited in</w:t>
      </w:r>
      <w:sdt>
        <w:sdtPr>
          <w:id w:val="548808112"/>
          <w:citation/>
        </w:sdtPr>
        <w:sdtEndPr/>
        <w:sdtContent>
          <w:r w:rsidR="009C07FA">
            <w:fldChar w:fldCharType="begin"/>
          </w:r>
          <w:r w:rsidR="009C07FA">
            <w:rPr>
              <w:lang w:val="en-CA"/>
            </w:rPr>
            <w:instrText xml:space="preserve"> CITATION Ros10 \l 4105 </w:instrText>
          </w:r>
          <w:r w:rsidR="009C07FA">
            <w:fldChar w:fldCharType="separate"/>
          </w:r>
          <w:r w:rsidR="009C07FA">
            <w:rPr>
              <w:noProof/>
              <w:lang w:val="en-CA"/>
            </w:rPr>
            <w:t xml:space="preserve"> (Rosa, 2010)</w:t>
          </w:r>
          <w:r w:rsidR="009C07FA">
            <w:fldChar w:fldCharType="end"/>
          </w:r>
        </w:sdtContent>
      </w:sdt>
      <w:r w:rsidR="009C07FA">
        <w:t xml:space="preserve">). </w:t>
      </w:r>
      <w:r>
        <w:t xml:space="preserve">This makes it more difficult to predict which investments of time will pay off in the future, this leads to a pressure to invest more time and exacerbates the feeling of time </w:t>
      </w:r>
      <w:r w:rsidR="00574279">
        <w:t>pressure</w:t>
      </w:r>
      <w:r>
        <w:t>.</w:t>
      </w:r>
      <w:r w:rsidR="00776639">
        <w:t xml:space="preserve"> </w:t>
      </w:r>
      <w:sdt>
        <w:sdtPr>
          <w:id w:val="2041474619"/>
          <w:citation/>
        </w:sdtPr>
        <w:sdtEndPr/>
        <w:sdtContent>
          <w:r w:rsidR="00776639">
            <w:fldChar w:fldCharType="begin"/>
          </w:r>
          <w:r w:rsidR="00776639">
            <w:rPr>
              <w:lang w:val="en-CA"/>
            </w:rPr>
            <w:instrText xml:space="preserve"> CITATION Ros10 \l 4105 </w:instrText>
          </w:r>
          <w:r w:rsidR="00776639">
            <w:fldChar w:fldCharType="separate"/>
          </w:r>
          <w:r w:rsidR="00776639">
            <w:rPr>
              <w:noProof/>
              <w:lang w:val="en-CA"/>
            </w:rPr>
            <w:t>(Rosa, 2010)</w:t>
          </w:r>
          <w:r w:rsidR="00776639">
            <w:fldChar w:fldCharType="end"/>
          </w:r>
        </w:sdtContent>
      </w:sdt>
      <w:r w:rsidR="00776639">
        <w:t>.</w:t>
      </w:r>
    </w:p>
    <w:p w14:paraId="23A8AAF2" w14:textId="25BA5327" w:rsidR="000B2B58" w:rsidRDefault="000B2B58" w:rsidP="003C67A7">
      <w:pPr>
        <w:spacing w:line="480" w:lineRule="auto"/>
      </w:pPr>
      <w:r>
        <w:t xml:space="preserve">Time </w:t>
      </w:r>
      <w:r w:rsidR="00574279">
        <w:t>pressure</w:t>
      </w:r>
      <w:r>
        <w:t xml:space="preserve"> leads further investments in technology, as increased productivity created by technology is seen as the social answer to time </w:t>
      </w:r>
      <w:r w:rsidR="00574279">
        <w:t>pressure</w:t>
      </w:r>
      <w:sdt>
        <w:sdtPr>
          <w:id w:val="73406853"/>
          <w:citation/>
        </w:sdtPr>
        <w:sdtEndPr/>
        <w:sdtContent>
          <w:r>
            <w:fldChar w:fldCharType="begin"/>
          </w:r>
          <w:r>
            <w:rPr>
              <w:lang w:val="en-CA"/>
            </w:rPr>
            <w:instrText xml:space="preserve"> CITATION Ros10 \l 4105 </w:instrText>
          </w:r>
          <w:r>
            <w:fldChar w:fldCharType="separate"/>
          </w:r>
          <w:r>
            <w:rPr>
              <w:noProof/>
              <w:lang w:val="en-CA"/>
            </w:rPr>
            <w:t xml:space="preserve"> (Rosa, 2010)</w:t>
          </w:r>
          <w:r>
            <w:fldChar w:fldCharType="end"/>
          </w:r>
        </w:sdtContent>
      </w:sdt>
      <w:r w:rsidRPr="00A16802">
        <w:t xml:space="preserve">. </w:t>
      </w:r>
      <w:r>
        <w:t>This reinforces the cycl</w:t>
      </w:r>
      <w:r w:rsidR="00E9325D">
        <w:t xml:space="preserve">e of technology acceleration, social change, and time </w:t>
      </w:r>
      <w:r w:rsidR="00574279">
        <w:t>pressure</w:t>
      </w:r>
      <w:r w:rsidR="00E9325D">
        <w:t>.</w:t>
      </w:r>
    </w:p>
    <w:p w14:paraId="1173255B" w14:textId="6853FD3E" w:rsidR="00776639" w:rsidRDefault="00776639" w:rsidP="003C67A7">
      <w:pPr>
        <w:spacing w:line="480" w:lineRule="auto"/>
      </w:pPr>
      <w:r w:rsidRPr="00901B7F">
        <w:rPr>
          <w:rFonts w:ascii="Times New Roman" w:eastAsia="Times New Roman" w:hAnsi="Times New Roman" w:cs="Times New Roman"/>
          <w:noProof/>
          <w:sz w:val="24"/>
        </w:rPr>
        <w:lastRenderedPageBreak/>
        <w:drawing>
          <wp:inline distT="0" distB="0" distL="0" distR="0" wp14:anchorId="79271274" wp14:editId="6AFBF1A9">
            <wp:extent cx="1765935" cy="1111363"/>
            <wp:effectExtent l="0" t="0" r="12065" b="6350"/>
            <wp:docPr id="10" name="Picture 10" descr="https://documents.lucidchart.com/documents/0c61608d-47b3-45ea-89f0-1686a6e7d2d5/pages/3XnTNdeDD3FO?a=2863&amp;x=-1498&amp;y=4&amp;w=455&amp;h=286&amp;store=1&amp;accept=image%2F*&amp;auth=LCA%20b2d8045dc3e11bd904a624b9bb24f8b8903c4159-ts%3D147875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lucidchart.com/documents/0c61608d-47b3-45ea-89f0-1686a6e7d2d5/pages/3XnTNdeDD3FO?a=2863&amp;x=-1498&amp;y=4&amp;w=455&amp;h=286&amp;store=1&amp;accept=image%2F*&amp;auth=LCA%20b2d8045dc3e11bd904a624b9bb24f8b8903c4159-ts%3D14787525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8072" cy="1112708"/>
                    </a:xfrm>
                    <a:prstGeom prst="rect">
                      <a:avLst/>
                    </a:prstGeom>
                    <a:noFill/>
                    <a:ln>
                      <a:noFill/>
                    </a:ln>
                  </pic:spPr>
                </pic:pic>
              </a:graphicData>
            </a:graphic>
          </wp:inline>
        </w:drawing>
      </w:r>
    </w:p>
    <w:p w14:paraId="786FBC4C" w14:textId="58C48AA4" w:rsidR="008511B9" w:rsidRDefault="00776639" w:rsidP="003C67A7">
      <w:pPr>
        <w:spacing w:line="480" w:lineRule="auto"/>
        <w:rPr>
          <w:rStyle w:val="Strong"/>
        </w:rPr>
      </w:pPr>
      <w:r>
        <w:rPr>
          <w:rStyle w:val="Strong"/>
        </w:rPr>
        <w:t>Role of information</w:t>
      </w:r>
      <w:r w:rsidR="00A66473">
        <w:rPr>
          <w:rStyle w:val="Strong"/>
        </w:rPr>
        <w:t xml:space="preserve"> explosion</w:t>
      </w:r>
    </w:p>
    <w:p w14:paraId="5686B5AD" w14:textId="106F2A29" w:rsidR="00A66473" w:rsidRDefault="00D7496C" w:rsidP="003C67A7">
      <w:pPr>
        <w:spacing w:line="480" w:lineRule="auto"/>
      </w:pPr>
      <w:r>
        <w:rPr>
          <w:rStyle w:val="CommentReference"/>
        </w:rPr>
        <w:t>Th</w:t>
      </w:r>
      <w:r>
        <w:t xml:space="preserve">e </w:t>
      </w:r>
      <w:r w:rsidR="008511B9">
        <w:t>more information becomes available, the more pressure there is to keep up. As of 1989, t</w:t>
      </w:r>
      <w:r w:rsidR="008511B9" w:rsidRPr="00555829">
        <w:t>he</w:t>
      </w:r>
      <w:r w:rsidR="008511B9">
        <w:t xml:space="preserve"> amount of available information doubled every five years and a weekday edition of the New York times contains more information than the average person was likely to come across in a lifetime in seventeenth-century England </w:t>
      </w:r>
      <w:sdt>
        <w:sdtPr>
          <w:id w:val="-98261820"/>
          <w:citation/>
        </w:sdtPr>
        <w:sdtEndPr/>
        <w:sdtContent>
          <w:r w:rsidR="008511B9">
            <w:fldChar w:fldCharType="begin"/>
          </w:r>
          <w:r w:rsidR="008511B9">
            <w:rPr>
              <w:lang w:val="en-CA"/>
            </w:rPr>
            <w:instrText xml:space="preserve"> CITATION Wur89 \l 4105 </w:instrText>
          </w:r>
          <w:r w:rsidR="008511B9">
            <w:fldChar w:fldCharType="separate"/>
          </w:r>
          <w:r w:rsidR="008511B9">
            <w:rPr>
              <w:noProof/>
              <w:lang w:val="en-CA"/>
            </w:rPr>
            <w:t>(Wurman, 1989)</w:t>
          </w:r>
          <w:r w:rsidR="008511B9">
            <w:fldChar w:fldCharType="end"/>
          </w:r>
        </w:sdtContent>
      </w:sdt>
      <w:r w:rsidR="008511B9">
        <w:t xml:space="preserve">. Today, the amount of data in the world doubles every 18 months </w:t>
      </w:r>
      <w:sdt>
        <w:sdtPr>
          <w:id w:val="-2055614657"/>
          <w:citation/>
        </w:sdtPr>
        <w:sdtEndPr/>
        <w:sdtContent>
          <w:r w:rsidR="008511B9">
            <w:fldChar w:fldCharType="begin"/>
          </w:r>
          <w:r w:rsidR="008511B9">
            <w:rPr>
              <w:lang w:val="en-CA"/>
            </w:rPr>
            <w:instrText xml:space="preserve"> CITATION The11 \l 4105 </w:instrText>
          </w:r>
          <w:r w:rsidR="008511B9">
            <w:fldChar w:fldCharType="separate"/>
          </w:r>
          <w:r w:rsidR="008511B9">
            <w:rPr>
              <w:noProof/>
              <w:lang w:val="en-CA"/>
            </w:rPr>
            <w:t>(The Economist, 2011)</w:t>
          </w:r>
          <w:r w:rsidR="008511B9">
            <w:fldChar w:fldCharType="end"/>
          </w:r>
        </w:sdtContent>
      </w:sdt>
      <w:r w:rsidR="008511B9">
        <w:t>. With the mounting pile of information to go through, the fear of being caught ignorant is partly what drives information anxiety</w:t>
      </w:r>
      <w:r w:rsidR="00A66473">
        <w:t xml:space="preserve"> </w:t>
      </w:r>
      <w:r w:rsidR="008511B9">
        <w:t xml:space="preserve"> – a term coined by Richard Saul Wurman </w:t>
      </w:r>
      <w:sdt>
        <w:sdtPr>
          <w:id w:val="-477607617"/>
          <w:citation/>
        </w:sdtPr>
        <w:sdtEndPr/>
        <w:sdtContent>
          <w:r w:rsidR="008511B9">
            <w:fldChar w:fldCharType="begin"/>
          </w:r>
          <w:r w:rsidR="008511B9">
            <w:rPr>
              <w:lang w:val="en-CA"/>
            </w:rPr>
            <w:instrText xml:space="preserve">CITATION Wur89 \n  \t  \l 4105 </w:instrText>
          </w:r>
          <w:r w:rsidR="008511B9">
            <w:fldChar w:fldCharType="separate"/>
          </w:r>
          <w:r w:rsidR="008511B9">
            <w:rPr>
              <w:noProof/>
              <w:lang w:val="en-CA"/>
            </w:rPr>
            <w:t>(1989)</w:t>
          </w:r>
          <w:r w:rsidR="008511B9">
            <w:fldChar w:fldCharType="end"/>
          </w:r>
        </w:sdtContent>
      </w:sdt>
      <w:r w:rsidR="008511B9">
        <w:t xml:space="preserve"> to describe a state of anxiety caused by “the ever-widening gap between what we understand and the information that we</w:t>
      </w:r>
      <w:r w:rsidR="000B2B58">
        <w:t xml:space="preserve"> think that we must understand.”</w:t>
      </w:r>
      <w:r w:rsidR="00A66473">
        <w:t xml:space="preserve"> The pressure to ingest an ever expanding amount of information in a given amount of time creates the feeling of time </w:t>
      </w:r>
      <w:r w:rsidR="00CC3061">
        <w:t>pressure</w:t>
      </w:r>
      <w:r w:rsidR="00A66473">
        <w:t>.</w:t>
      </w:r>
    </w:p>
    <w:p w14:paraId="0D5E37DE" w14:textId="08B2F273" w:rsidR="009C07FA" w:rsidRPr="009C07FA" w:rsidRDefault="00E9325D" w:rsidP="003C67A7">
      <w:pPr>
        <w:spacing w:line="480" w:lineRule="auto"/>
        <w:rPr>
          <w:b/>
        </w:rPr>
      </w:pPr>
      <w:r>
        <w:rPr>
          <w:b/>
        </w:rPr>
        <w:t>Role of secularization</w:t>
      </w:r>
    </w:p>
    <w:p w14:paraId="192AF277" w14:textId="35856A03" w:rsidR="000B2B58" w:rsidRDefault="009C07FA" w:rsidP="003C67A7">
      <w:pPr>
        <w:spacing w:line="480" w:lineRule="auto"/>
      </w:pPr>
      <w:r>
        <w:t>Due to secularization, the idea of the fulfilled life no longer supposes a “higher life” waiting for us after death, but rather consists in realizing as many options as possible from what the world has to offer. If we live twice as fast, or if we take only half the time to realize an action, goal, or experience, we can</w:t>
      </w:r>
      <w:r w:rsidR="000B2B58">
        <w:t xml:space="preserve"> live two lives in one lifetime</w:t>
      </w:r>
      <w:r w:rsidR="0009255F">
        <w:t xml:space="preserve"> </w:t>
      </w:r>
      <w:sdt>
        <w:sdtPr>
          <w:id w:val="-1411838687"/>
          <w:citation/>
        </w:sdtPr>
        <w:sdtEndPr/>
        <w:sdtContent>
          <w:r w:rsidR="0009255F">
            <w:fldChar w:fldCharType="begin"/>
          </w:r>
          <w:r w:rsidR="0009255F">
            <w:rPr>
              <w:lang w:val="en-CA"/>
            </w:rPr>
            <w:instrText xml:space="preserve"> CITATION Ros10 \l 4105 </w:instrText>
          </w:r>
          <w:r w:rsidR="0009255F">
            <w:fldChar w:fldCharType="separate"/>
          </w:r>
          <w:r w:rsidR="0009255F">
            <w:rPr>
              <w:noProof/>
              <w:lang w:val="en-CA"/>
            </w:rPr>
            <w:t>(Rosa, 2010)</w:t>
          </w:r>
          <w:r w:rsidR="0009255F">
            <w:fldChar w:fldCharType="end"/>
          </w:r>
        </w:sdtContent>
      </w:sdt>
      <w:r w:rsidR="000B2B58">
        <w:t>.</w:t>
      </w:r>
      <w:r w:rsidR="00A66473">
        <w:t xml:space="preserve"> </w:t>
      </w:r>
    </w:p>
    <w:p w14:paraId="40BC991C" w14:textId="3260B567" w:rsidR="009C07FA" w:rsidRPr="009C07FA" w:rsidRDefault="0009255F" w:rsidP="003C67A7">
      <w:pPr>
        <w:spacing w:line="480" w:lineRule="auto"/>
        <w:rPr>
          <w:rStyle w:val="Strong"/>
          <w:b w:val="0"/>
          <w:bCs w:val="0"/>
        </w:rPr>
      </w:pPr>
      <w:r>
        <w:t>The modern world always has more to offer than can be experienced. The gap between the two increases as more options to experience the world become available. In the words of German philosopher Hans Blumenberg</w:t>
      </w:r>
      <w:r w:rsidRPr="0009255F">
        <w:t xml:space="preserve"> </w:t>
      </w:r>
      <w:sdt>
        <w:sdtPr>
          <w:id w:val="-247815663"/>
          <w:citation/>
        </w:sdtPr>
        <w:sdtEndPr/>
        <w:sdtContent>
          <w:r>
            <w:fldChar w:fldCharType="begin"/>
          </w:r>
          <w:r>
            <w:rPr>
              <w:lang w:val="en-CA"/>
            </w:rPr>
            <w:instrText xml:space="preserve"> CITATION Ros10 \l 4105 </w:instrText>
          </w:r>
          <w:r>
            <w:fldChar w:fldCharType="separate"/>
          </w:r>
          <w:r>
            <w:rPr>
              <w:noProof/>
              <w:lang w:val="en-CA"/>
            </w:rPr>
            <w:t>(Rosa, 2010)</w:t>
          </w:r>
          <w:r>
            <w:fldChar w:fldCharType="end"/>
          </w:r>
        </w:sdtContent>
      </w:sdt>
      <w:r>
        <w:t>., “t</w:t>
      </w:r>
      <w:r w:rsidR="009C07FA" w:rsidRPr="00E53A5F">
        <w:t>ime in the world and the time of an indiv</w:t>
      </w:r>
      <w:r w:rsidR="00D5550A">
        <w:t>idual life dramatically diverge</w:t>
      </w:r>
      <w:r>
        <w:t>”</w:t>
      </w:r>
      <w:r w:rsidR="00D5550A">
        <w:t xml:space="preserve"> </w:t>
      </w:r>
      <w:r w:rsidR="009C07FA">
        <w:t>The perception of experiencing an increasing smaller portion of the world further pressures us to reduce the gap between the time of the world and time of our lives</w:t>
      </w:r>
      <w:r>
        <w:t xml:space="preserve"> </w:t>
      </w:r>
      <w:sdt>
        <w:sdtPr>
          <w:id w:val="-1995326755"/>
          <w:citation/>
        </w:sdtPr>
        <w:sdtEndPr/>
        <w:sdtContent>
          <w:r>
            <w:fldChar w:fldCharType="begin"/>
          </w:r>
          <w:r>
            <w:rPr>
              <w:lang w:val="en-CA"/>
            </w:rPr>
            <w:instrText xml:space="preserve"> CITATION Ros10 \l 4105 </w:instrText>
          </w:r>
          <w:r>
            <w:fldChar w:fldCharType="separate"/>
          </w:r>
          <w:r>
            <w:rPr>
              <w:noProof/>
              <w:lang w:val="en-CA"/>
            </w:rPr>
            <w:t>(Rosa, 2010)</w:t>
          </w:r>
          <w:r>
            <w:fldChar w:fldCharType="end"/>
          </w:r>
        </w:sdtContent>
      </w:sdt>
      <w:r w:rsidR="009C07FA">
        <w:t>.</w:t>
      </w:r>
    </w:p>
    <w:p w14:paraId="63A3FC3D" w14:textId="77777777" w:rsidR="00A66473" w:rsidRPr="00A66473" w:rsidRDefault="00A66473" w:rsidP="003C67A7">
      <w:pPr>
        <w:spacing w:line="480" w:lineRule="auto"/>
      </w:pPr>
      <w:r>
        <w:rPr>
          <w:b/>
        </w:rPr>
        <w:t>Role of money</w:t>
      </w:r>
    </w:p>
    <w:p w14:paraId="09497F44" w14:textId="6853CD4A" w:rsidR="00A66473" w:rsidRPr="00A66473" w:rsidRDefault="00A66473" w:rsidP="003C67A7">
      <w:pPr>
        <w:spacing w:line="480" w:lineRule="auto"/>
      </w:pPr>
      <w:r w:rsidRPr="00E9325D">
        <w:lastRenderedPageBreak/>
        <w:t>Ever since a clock was first used to synchronize labour in the 18th century, time has been understood in relation to money</w:t>
      </w:r>
      <w:sdt>
        <w:sdtPr>
          <w:id w:val="526991150"/>
          <w:citation/>
        </w:sdtPr>
        <w:sdtEndPr/>
        <w:sdtContent>
          <w:r w:rsidR="00682CC7">
            <w:fldChar w:fldCharType="begin"/>
          </w:r>
          <w:r w:rsidR="00682CC7">
            <w:rPr>
              <w:lang w:val="en-CA"/>
            </w:rPr>
            <w:instrText xml:space="preserve"> CITATION Theer \l 4105 </w:instrText>
          </w:r>
          <w:r w:rsidR="00682CC7">
            <w:fldChar w:fldCharType="separate"/>
          </w:r>
          <w:r w:rsidR="00682CC7">
            <w:rPr>
              <w:noProof/>
              <w:lang w:val="en-CA"/>
            </w:rPr>
            <w:t xml:space="preserve"> (The Economist, 2014)</w:t>
          </w:r>
          <w:r w:rsidR="00682CC7">
            <w:fldChar w:fldCharType="end"/>
          </w:r>
        </w:sdtContent>
      </w:sdt>
      <w:r w:rsidRPr="00E9325D">
        <w:t>. Once hours are financially quantified, people worry more about wasting, saving or using them profitably.</w:t>
      </w:r>
      <w:r>
        <w:t xml:space="preserve"> This is because in i</w:t>
      </w:r>
      <w:r w:rsidRPr="00E9325D">
        <w:t>ndividu</w:t>
      </w:r>
      <w:r>
        <w:t>alistic cultures, which emphasiz</w:t>
      </w:r>
      <w:r w:rsidRPr="00E9325D">
        <w:t>e achievement over affiliation,</w:t>
      </w:r>
      <w:r>
        <w:t xml:space="preserve"> created an urgency to make every moment count</w:t>
      </w:r>
      <w:sdt>
        <w:sdtPr>
          <w:id w:val="651188357"/>
          <w:citation/>
        </w:sdtPr>
        <w:sdtEndPr/>
        <w:sdtContent>
          <w:r w:rsidR="00682CC7">
            <w:fldChar w:fldCharType="begin"/>
          </w:r>
          <w:r w:rsidR="00682CC7">
            <w:rPr>
              <w:lang w:val="en-CA"/>
            </w:rPr>
            <w:instrText xml:space="preserve"> CITATION Lev08 \l 4105 </w:instrText>
          </w:r>
          <w:r w:rsidR="00682CC7">
            <w:fldChar w:fldCharType="separate"/>
          </w:r>
          <w:r w:rsidR="00682CC7">
            <w:rPr>
              <w:noProof/>
              <w:lang w:val="en-CA"/>
            </w:rPr>
            <w:t xml:space="preserve"> (Levine R. , 2008)</w:t>
          </w:r>
          <w:r w:rsidR="00682CC7">
            <w:fldChar w:fldCharType="end"/>
          </w:r>
        </w:sdtContent>
      </w:sdt>
      <w:r>
        <w:t xml:space="preserve">. </w:t>
      </w:r>
      <w:r w:rsidRPr="00E9325D">
        <w:t xml:space="preserve">When people see their time in terms of money, they often </w:t>
      </w:r>
      <w:r w:rsidR="00682CC7">
        <w:t>sacrifice the former while trying</w:t>
      </w:r>
      <w:r>
        <w:t xml:space="preserve"> to maximiz</w:t>
      </w:r>
      <w:r w:rsidRPr="00E9325D">
        <w:t xml:space="preserve">e the latter. </w:t>
      </w:r>
      <w:r w:rsidR="00682CC7">
        <w:t xml:space="preserve">Those </w:t>
      </w:r>
      <w:r w:rsidRPr="00E9325D">
        <w:t>who are paid by the hour volunteer less of their time and tend to feel more antsy when they are not working</w:t>
      </w:r>
      <w:r w:rsidR="00682CC7">
        <w:t xml:space="preserve"> </w:t>
      </w:r>
      <w:sdt>
        <w:sdtPr>
          <w:id w:val="1219245086"/>
          <w:citation/>
        </w:sdtPr>
        <w:sdtEndPr/>
        <w:sdtContent>
          <w:r w:rsidR="00682CC7">
            <w:fldChar w:fldCharType="begin"/>
          </w:r>
          <w:r w:rsidR="00682CC7">
            <w:rPr>
              <w:lang w:val="en-CA"/>
            </w:rPr>
            <w:instrText xml:space="preserve"> CITATION DeV12 \l 4105 </w:instrText>
          </w:r>
          <w:r w:rsidR="00682CC7">
            <w:fldChar w:fldCharType="separate"/>
          </w:r>
          <w:r w:rsidR="00682CC7">
            <w:rPr>
              <w:noProof/>
              <w:lang w:val="en-CA"/>
            </w:rPr>
            <w:t>(DeVoe &amp; House, 2012)</w:t>
          </w:r>
          <w:r w:rsidR="00682CC7">
            <w:fldChar w:fldCharType="end"/>
          </w:r>
        </w:sdtContent>
      </w:sdt>
      <w:r w:rsidRPr="00E9325D">
        <w:t>. when people are paid more to work, they tend to work longer hours, because working become</w:t>
      </w:r>
      <w:r w:rsidR="008B3B71">
        <w:t>s a more profitable use of time</w:t>
      </w:r>
      <w:r>
        <w:t>.</w:t>
      </w:r>
      <w:r w:rsidRPr="00E9325D">
        <w:t xml:space="preserve"> </w:t>
      </w:r>
      <w:r w:rsidR="008B3B71">
        <w:t xml:space="preserve">Wealthier cities like London and New York pay people more for them time. New Yorkers and Londoners are more harried than residents in cities like Nairobi and Lima </w:t>
      </w:r>
      <w:sdt>
        <w:sdtPr>
          <w:id w:val="1568916192"/>
          <w:citation/>
        </w:sdtPr>
        <w:sdtEndPr/>
        <w:sdtContent>
          <w:r w:rsidR="00682CC7">
            <w:fldChar w:fldCharType="begin"/>
          </w:r>
          <w:r w:rsidR="00682CC7">
            <w:rPr>
              <w:lang w:val="en-CA"/>
            </w:rPr>
            <w:instrText xml:space="preserve"> CITATION Theer \l 4105 </w:instrText>
          </w:r>
          <w:r w:rsidR="00682CC7">
            <w:fldChar w:fldCharType="separate"/>
          </w:r>
          <w:r w:rsidR="00682CC7">
            <w:rPr>
              <w:noProof/>
              <w:lang w:val="en-CA"/>
            </w:rPr>
            <w:t>(The Economist, 2014)</w:t>
          </w:r>
          <w:r w:rsidR="00682CC7">
            <w:fldChar w:fldCharType="end"/>
          </w:r>
        </w:sdtContent>
      </w:sdt>
      <w:r w:rsidR="008B3B71">
        <w:t xml:space="preserve">. </w:t>
      </w:r>
    </w:p>
    <w:p w14:paraId="1F262285" w14:textId="50AB73FA" w:rsidR="0028333F" w:rsidRDefault="009847E0" w:rsidP="003C67A7">
      <w:pPr>
        <w:spacing w:line="480" w:lineRule="auto"/>
        <w:rPr>
          <w:b/>
        </w:rPr>
      </w:pPr>
      <w:r>
        <w:rPr>
          <w:b/>
        </w:rPr>
        <w:t xml:space="preserve">The role of </w:t>
      </w:r>
      <w:r w:rsidR="00222F00">
        <w:rPr>
          <w:b/>
        </w:rPr>
        <w:t xml:space="preserve">constraints </w:t>
      </w:r>
    </w:p>
    <w:p w14:paraId="0433213F" w14:textId="4DCFE609" w:rsidR="004D7E03" w:rsidRDefault="00F932F1" w:rsidP="003C67A7">
      <w:pPr>
        <w:spacing w:line="480" w:lineRule="auto"/>
      </w:pPr>
      <w:r>
        <w:t>Part of the reason why people feel pressed for time comes from working longer hours</w:t>
      </w:r>
      <w:r w:rsidR="008B3B71">
        <w:t xml:space="preserve"> and not leaving enough time for leisure</w:t>
      </w:r>
      <w:r>
        <w:t xml:space="preserve">. </w:t>
      </w:r>
      <w:r w:rsidRPr="00E53A5F">
        <w:t>In 1930, John Maynard Keynes imagined a world in which, a hundred years later, work would be to a large extent replaced by leisure. He speculated about a 3-hours shift and a 15-hour workweek by 2030</w:t>
      </w:r>
      <w:r>
        <w:t xml:space="preserve"> </w:t>
      </w:r>
      <w:sdt>
        <w:sdtPr>
          <w:id w:val="472486597"/>
          <w:citation/>
        </w:sdtPr>
        <w:sdtEndPr/>
        <w:sdtContent>
          <w:r>
            <w:fldChar w:fldCharType="begin"/>
          </w:r>
          <w:r>
            <w:rPr>
              <w:lang w:val="en-CA"/>
            </w:rPr>
            <w:instrText xml:space="preserve"> CITATION Kor14 \l 4105 </w:instrText>
          </w:r>
          <w:r>
            <w:fldChar w:fldCharType="separate"/>
          </w:r>
          <w:r>
            <w:rPr>
              <w:noProof/>
              <w:lang w:val="en-CA"/>
            </w:rPr>
            <w:t>(Korunka &amp; Hoonakker, 2014)</w:t>
          </w:r>
          <w:r>
            <w:fldChar w:fldCharType="end"/>
          </w:r>
        </w:sdtContent>
      </w:sdt>
      <w:r w:rsidRPr="00E53A5F">
        <w:t xml:space="preserve">. </w:t>
      </w:r>
      <w:r>
        <w:t xml:space="preserve">In reality, </w:t>
      </w:r>
      <w:r w:rsidRPr="00550F73">
        <w:t xml:space="preserve">the share of employed American men regularly working more than 48 hours per week </w:t>
      </w:r>
      <w:r>
        <w:t xml:space="preserve">have increased over the last 25 years </w:t>
      </w:r>
      <w:sdt>
        <w:sdtPr>
          <w:id w:val="929701865"/>
          <w:citation/>
        </w:sdtPr>
        <w:sdtEndPr/>
        <w:sdtContent>
          <w:r>
            <w:fldChar w:fldCharType="begin"/>
          </w:r>
          <w:r>
            <w:rPr>
              <w:lang w:val="en-CA"/>
            </w:rPr>
            <w:instrText xml:space="preserve">CITATION Kuh \l 4105 </w:instrText>
          </w:r>
          <w:r>
            <w:fldChar w:fldCharType="separate"/>
          </w:r>
          <w:r>
            <w:rPr>
              <w:noProof/>
              <w:lang w:val="en-CA"/>
            </w:rPr>
            <w:t>(Kuhn, Lozano, &amp; Fernando, 2005)</w:t>
          </w:r>
          <w:r>
            <w:fldChar w:fldCharType="end"/>
          </w:r>
        </w:sdtContent>
      </w:sdt>
      <w:r>
        <w:t xml:space="preserve">. </w:t>
      </w:r>
      <w:r w:rsidR="00564848">
        <w:t>One explanation</w:t>
      </w:r>
      <w:r w:rsidR="008B3B71">
        <w:t xml:space="preserve"> for why productivity increases did not lead to a shorter work time </w:t>
      </w:r>
      <w:r w:rsidR="00564848">
        <w:t xml:space="preserve">include people’s need to compete against each other and seem productive and loyal in a time of high competition and low job security. </w:t>
      </w:r>
      <w:r w:rsidR="00564848" w:rsidRPr="00564848">
        <w:t xml:space="preserve">The average employee takes only half of </w:t>
      </w:r>
      <w:r w:rsidR="00564848">
        <w:t>their allotted holidays</w:t>
      </w:r>
      <w:r w:rsidR="00A26FA0">
        <w:t>, and 15% do no</w:t>
      </w:r>
      <w:r w:rsidR="00564848" w:rsidRPr="00564848">
        <w:t>t take any holiday at all</w:t>
      </w:r>
      <w:r w:rsidR="00564848">
        <w:t xml:space="preserve"> </w:t>
      </w:r>
      <w:sdt>
        <w:sdtPr>
          <w:id w:val="1800343308"/>
          <w:citation/>
        </w:sdtPr>
        <w:sdtEndPr/>
        <w:sdtContent>
          <w:r w:rsidR="00564848">
            <w:fldChar w:fldCharType="begin"/>
          </w:r>
          <w:r w:rsidR="00564848">
            <w:rPr>
              <w:lang w:val="en-CA"/>
            </w:rPr>
            <w:instrText xml:space="preserve"> CITATION Theer \l 4105 </w:instrText>
          </w:r>
          <w:r w:rsidR="00564848">
            <w:fldChar w:fldCharType="separate"/>
          </w:r>
          <w:r w:rsidR="00564848">
            <w:rPr>
              <w:noProof/>
              <w:lang w:val="en-CA"/>
            </w:rPr>
            <w:t>(The Economist, 2014)</w:t>
          </w:r>
          <w:r w:rsidR="00564848">
            <w:fldChar w:fldCharType="end"/>
          </w:r>
        </w:sdtContent>
      </w:sdt>
      <w:r w:rsidR="00564848">
        <w:t>. The arms race between people drives up work time for everybody.</w:t>
      </w:r>
    </w:p>
    <w:p w14:paraId="003F5C20" w14:textId="67BE5312" w:rsidR="004D7E03" w:rsidRDefault="004D7E03" w:rsidP="003C67A7">
      <w:pPr>
        <w:spacing w:line="480" w:lineRule="auto"/>
      </w:pPr>
      <w:r>
        <w:t xml:space="preserve">Given the natural tendency for people in individualistic societies to get into an arms race, what keeps work time from escalating are technological and legal constraints. </w:t>
      </w:r>
      <w:r w:rsidR="00564848">
        <w:t>Smartphones</w:t>
      </w:r>
      <w:r>
        <w:t xml:space="preserve"> removed the constraints and</w:t>
      </w:r>
      <w:r w:rsidR="00564848">
        <w:t xml:space="preserve"> </w:t>
      </w:r>
      <w:r>
        <w:t>allowed work to flow into what used to be leisure</w:t>
      </w:r>
      <w:r w:rsidR="00564848">
        <w:t xml:space="preserve"> time. </w:t>
      </w:r>
      <w:r w:rsidR="00564848" w:rsidRPr="0028333F">
        <w:t>60% of those who use smartphones are connected to work for 13.5 hours or more a day</w:t>
      </w:r>
      <w:r w:rsidR="00564848">
        <w:t xml:space="preserve"> </w:t>
      </w:r>
      <w:sdt>
        <w:sdtPr>
          <w:id w:val="921766847"/>
          <w:citation/>
        </w:sdtPr>
        <w:sdtEndPr/>
        <w:sdtContent>
          <w:r w:rsidR="00564848">
            <w:fldChar w:fldCharType="begin"/>
          </w:r>
          <w:r w:rsidR="00564848">
            <w:rPr>
              <w:lang w:val="en-CA"/>
            </w:rPr>
            <w:instrText xml:space="preserve">CITATION Theer \l 4105 </w:instrText>
          </w:r>
          <w:r w:rsidR="00564848">
            <w:fldChar w:fldCharType="separate"/>
          </w:r>
          <w:r w:rsidR="00564848">
            <w:rPr>
              <w:noProof/>
              <w:lang w:val="en-CA"/>
            </w:rPr>
            <w:t>(The Economist, 2014)</w:t>
          </w:r>
          <w:r w:rsidR="00564848">
            <w:fldChar w:fldCharType="end"/>
          </w:r>
        </w:sdtContent>
      </w:sdt>
      <w:r w:rsidR="00564848" w:rsidRPr="0028333F">
        <w:t>.</w:t>
      </w:r>
      <w:r>
        <w:t xml:space="preserve"> The </w:t>
      </w:r>
      <w:r w:rsidR="00564848">
        <w:t xml:space="preserve">Amish is not connected to electricity because they anticipate </w:t>
      </w:r>
      <w:r w:rsidR="00564848" w:rsidRPr="00F14CF4">
        <w:t>that easy access to electricity would make for longer work days</w:t>
      </w:r>
      <w:r w:rsidR="00564848">
        <w:t xml:space="preserve"> and </w:t>
      </w:r>
      <w:r w:rsidR="00564848" w:rsidRPr="00F14CF4">
        <w:t>reduce time spent in the evening with family</w:t>
      </w:r>
      <w:sdt>
        <w:sdtPr>
          <w:id w:val="-2108182868"/>
          <w:citation/>
        </w:sdtPr>
        <w:sdtEndPr/>
        <w:sdtContent>
          <w:r w:rsidR="00564848">
            <w:fldChar w:fldCharType="begin"/>
          </w:r>
          <w:r w:rsidR="00564848">
            <w:rPr>
              <w:lang w:val="en-CA"/>
            </w:rPr>
            <w:instrText xml:space="preserve"> CITATION Tro122 \l 4105 </w:instrText>
          </w:r>
          <w:r w:rsidR="00564848">
            <w:fldChar w:fldCharType="separate"/>
          </w:r>
          <w:r w:rsidR="00564848">
            <w:rPr>
              <w:noProof/>
              <w:lang w:val="en-CA"/>
            </w:rPr>
            <w:t xml:space="preserve"> (Trollinger, Selling the Amish: The Tourism of Nostalgia, 2012)</w:t>
          </w:r>
          <w:r w:rsidR="00564848">
            <w:fldChar w:fldCharType="end"/>
          </w:r>
        </w:sdtContent>
      </w:sdt>
      <w:r>
        <w:t>. Europeans work less than Americans because l</w:t>
      </w:r>
      <w:r w:rsidRPr="008B3B71">
        <w:t xml:space="preserve">abour-friendly </w:t>
      </w:r>
      <w:r w:rsidRPr="008B3B71">
        <w:lastRenderedPageBreak/>
        <w:t xml:space="preserve">governments </w:t>
      </w:r>
      <w:r>
        <w:t xml:space="preserve">in Europe </w:t>
      </w:r>
      <w:r w:rsidRPr="008B3B71">
        <w:t>capped work</w:t>
      </w:r>
      <w:r>
        <w:t>ing hours and mandated holidays, which are less costly w</w:t>
      </w:r>
      <w:r w:rsidRPr="00564848">
        <w:t xml:space="preserve">hen everyone </w:t>
      </w:r>
      <w:r>
        <w:t xml:space="preserve">is </w:t>
      </w:r>
      <w:r w:rsidRPr="00564848">
        <w:t>taking time off</w:t>
      </w:r>
      <w:r>
        <w:t xml:space="preserve"> </w:t>
      </w:r>
      <w:sdt>
        <w:sdtPr>
          <w:id w:val="-1718123086"/>
          <w:citation/>
        </w:sdtPr>
        <w:sdtEndPr/>
        <w:sdtContent>
          <w:r>
            <w:fldChar w:fldCharType="begin"/>
          </w:r>
          <w:r>
            <w:rPr>
              <w:lang w:val="en-CA"/>
            </w:rPr>
            <w:instrText xml:space="preserve"> CITATION Theer \l 4105 </w:instrText>
          </w:r>
          <w:r>
            <w:fldChar w:fldCharType="separate"/>
          </w:r>
          <w:r>
            <w:rPr>
              <w:noProof/>
              <w:lang w:val="en-CA"/>
            </w:rPr>
            <w:t>(The Economist, 2014)</w:t>
          </w:r>
          <w:r>
            <w:fldChar w:fldCharType="end"/>
          </w:r>
        </w:sdtContent>
      </w:sdt>
      <w:r>
        <w:t>.</w:t>
      </w:r>
    </w:p>
    <w:p w14:paraId="7B15EB3D" w14:textId="1B9CE805" w:rsidR="002E5550" w:rsidRDefault="004D7E03" w:rsidP="003C67A7">
      <w:pPr>
        <w:spacing w:line="480" w:lineRule="auto"/>
      </w:pPr>
      <w:r>
        <w:t>Reducing the value of working more also prevent people from working more than is needed. In immediate-return hunter-gatherer societies</w:t>
      </w:r>
      <w:r w:rsidR="00512FFA">
        <w:t xml:space="preserve"> without a means of long-term food storage</w:t>
      </w:r>
      <w:r w:rsidR="009847E0" w:rsidRPr="00410D0B">
        <w:t>, there is no value in harvesting more than can be c</w:t>
      </w:r>
      <w:r w:rsidR="009847E0">
        <w:t xml:space="preserve">onsumed within a </w:t>
      </w:r>
      <w:r w:rsidR="002E5550">
        <w:t>short period after its harvest.</w:t>
      </w:r>
      <w:r w:rsidR="00512FFA">
        <w:t xml:space="preserve"> Since h</w:t>
      </w:r>
      <w:r w:rsidR="00512FFA" w:rsidRPr="00410D0B">
        <w:t>ar</w:t>
      </w:r>
      <w:r w:rsidR="00512FFA">
        <w:t xml:space="preserve">vesting animals and plants from the wild </w:t>
      </w:r>
      <w:r w:rsidR="00512FFA" w:rsidRPr="00410D0B">
        <w:t xml:space="preserve">faster than </w:t>
      </w:r>
      <w:r w:rsidR="00512FFA">
        <w:t>their rate of regeneration</w:t>
      </w:r>
      <w:r w:rsidR="00512FFA" w:rsidRPr="00410D0B">
        <w:t xml:space="preserve"> would deplete nature’s food</w:t>
      </w:r>
      <w:r w:rsidR="00512FFA">
        <w:t xml:space="preserve"> supply, it would also be counter-productive to work more than was needed</w:t>
      </w:r>
      <w:sdt>
        <w:sdtPr>
          <w:id w:val="656262988"/>
          <w:citation/>
        </w:sdtPr>
        <w:sdtEndPr/>
        <w:sdtContent>
          <w:r w:rsidR="009847E0">
            <w:fldChar w:fldCharType="begin"/>
          </w:r>
          <w:r w:rsidR="009847E0">
            <w:rPr>
              <w:lang w:val="en-CA"/>
            </w:rPr>
            <w:instrText xml:space="preserve"> CITATION Gra09 \l 4105 </w:instrText>
          </w:r>
          <w:r w:rsidR="009847E0">
            <w:fldChar w:fldCharType="separate"/>
          </w:r>
          <w:r w:rsidR="009847E0">
            <w:rPr>
              <w:noProof/>
              <w:lang w:val="en-CA"/>
            </w:rPr>
            <w:t xml:space="preserve"> (Gray, 2009)</w:t>
          </w:r>
          <w:r w:rsidR="009847E0">
            <w:fldChar w:fldCharType="end"/>
          </w:r>
        </w:sdtContent>
      </w:sdt>
      <w:r w:rsidR="009847E0">
        <w:t>.</w:t>
      </w:r>
    </w:p>
    <w:p w14:paraId="34395E1A" w14:textId="294F4B57" w:rsidR="009067C9" w:rsidRDefault="00536A72" w:rsidP="003C67A7">
      <w:pPr>
        <w:pStyle w:val="Heading1"/>
        <w:spacing w:line="480" w:lineRule="auto"/>
      </w:pPr>
      <w:bookmarkStart w:id="15" w:name="_Toc468105074"/>
      <w:r>
        <w:t>Nostalgia: a vehicle for c</w:t>
      </w:r>
      <w:r w:rsidR="00AE70BC">
        <w:t xml:space="preserve">reating </w:t>
      </w:r>
      <w:r>
        <w:t xml:space="preserve">a </w:t>
      </w:r>
      <w:r w:rsidR="00AE70BC">
        <w:t xml:space="preserve">home away from </w:t>
      </w:r>
      <w:r>
        <w:t>home</w:t>
      </w:r>
      <w:bookmarkEnd w:id="15"/>
    </w:p>
    <w:p w14:paraId="362AC501" w14:textId="0AC194FA" w:rsidR="00A65126" w:rsidRPr="00803373" w:rsidRDefault="00803373" w:rsidP="003C67A7">
      <w:pPr>
        <w:spacing w:line="480" w:lineRule="auto"/>
      </w:pPr>
      <w:r>
        <w:t xml:space="preserve">Modernization is a double edged sword that </w:t>
      </w:r>
      <w:r w:rsidR="00933FB0">
        <w:t>led to</w:t>
      </w:r>
      <w:r>
        <w:t xml:space="preserve"> a level of material affluence unimaginable by people in pre-modern societies, but also </w:t>
      </w:r>
      <w:r w:rsidR="00AE70BC">
        <w:t>a</w:t>
      </w:r>
      <w:r>
        <w:t>n</w:t>
      </w:r>
      <w:r w:rsidR="00AE70BC">
        <w:t xml:space="preserve"> </w:t>
      </w:r>
      <w:r>
        <w:t>environment where people feel a</w:t>
      </w:r>
      <w:r w:rsidR="00AE70BC">
        <w:t xml:space="preserve"> </w:t>
      </w:r>
      <w:r>
        <w:t xml:space="preserve">lack of deep connections </w:t>
      </w:r>
      <w:r w:rsidR="00933FB0">
        <w:t xml:space="preserve">and feel pressed for </w:t>
      </w:r>
      <w:r>
        <w:t>time.</w:t>
      </w:r>
      <w:r w:rsidR="00AE70BC">
        <w:rPr>
          <w:rFonts w:ascii="Calibri" w:hAnsi="Calibri" w:cs="Times New Roman"/>
        </w:rPr>
        <w:t xml:space="preserve"> </w:t>
      </w:r>
      <w:r w:rsidR="00933FB0">
        <w:rPr>
          <w:rFonts w:ascii="Calibri" w:hAnsi="Calibri" w:cs="Times New Roman"/>
        </w:rPr>
        <w:t>What</w:t>
      </w:r>
      <w:r w:rsidR="00512FFA">
        <w:rPr>
          <w:rFonts w:ascii="Calibri" w:hAnsi="Calibri" w:cs="Times New Roman"/>
        </w:rPr>
        <w:t xml:space="preserve"> characterizes modernity – </w:t>
      </w:r>
      <w:r w:rsidR="00512FFA" w:rsidRPr="009808A2">
        <w:t>urbanization, industrialization, technological advancement, secularization, consumerism, and westernization</w:t>
      </w:r>
      <w:r w:rsidR="00512FFA">
        <w:t xml:space="preserve"> </w:t>
      </w:r>
      <w:r w:rsidR="00512FFA">
        <w:rPr>
          <w:rFonts w:ascii="Calibri" w:hAnsi="Calibri" w:cs="Times New Roman"/>
        </w:rPr>
        <w:t>–</w:t>
      </w:r>
      <w:r w:rsidR="00933FB0">
        <w:rPr>
          <w:rFonts w:ascii="Calibri" w:hAnsi="Calibri" w:cs="Times New Roman"/>
        </w:rPr>
        <w:t xml:space="preserve"> are in direct conflict with environments that fost</w:t>
      </w:r>
      <w:r w:rsidR="00AC603D">
        <w:rPr>
          <w:rFonts w:ascii="Calibri" w:hAnsi="Calibri" w:cs="Times New Roman"/>
        </w:rPr>
        <w:t>er intimacy and prevent acceleration in pace of life</w:t>
      </w:r>
      <w:r w:rsidR="00933FB0">
        <w:rPr>
          <w:rFonts w:ascii="Calibri" w:hAnsi="Calibri" w:cs="Times New Roman"/>
        </w:rPr>
        <w:t xml:space="preserve">. </w:t>
      </w:r>
      <w:r w:rsidR="00AC603D">
        <w:rPr>
          <w:rFonts w:ascii="Calibri" w:hAnsi="Calibri" w:cs="Times New Roman"/>
        </w:rPr>
        <w:t>Since these characteristics o</w:t>
      </w:r>
      <w:r w:rsidR="00933FB0">
        <w:rPr>
          <w:rFonts w:ascii="Calibri" w:hAnsi="Calibri" w:cs="Times New Roman"/>
        </w:rPr>
        <w:t>f modernity are</w:t>
      </w:r>
      <w:r w:rsidR="00AC603D">
        <w:rPr>
          <w:rFonts w:ascii="Calibri" w:hAnsi="Calibri" w:cs="Times New Roman"/>
        </w:rPr>
        <w:t xml:space="preserve"> deeply embedded in our culture and are</w:t>
      </w:r>
      <w:r w:rsidR="00933FB0">
        <w:rPr>
          <w:rFonts w:ascii="Calibri" w:hAnsi="Calibri" w:cs="Times New Roman"/>
        </w:rPr>
        <w:t xml:space="preserve"> likely to persist into the future, </w:t>
      </w:r>
      <w:r w:rsidR="00AC603D">
        <w:rPr>
          <w:rFonts w:ascii="Calibri" w:hAnsi="Calibri" w:cs="Times New Roman"/>
        </w:rPr>
        <w:t>there will be an increasing need to help foster resilience</w:t>
      </w:r>
      <w:r w:rsidR="00606D0A">
        <w:rPr>
          <w:rFonts w:ascii="Calibri" w:hAnsi="Calibri" w:cs="Times New Roman"/>
        </w:rPr>
        <w:t xml:space="preserve"> among individuals</w:t>
      </w:r>
      <w:r w:rsidR="00C85787">
        <w:rPr>
          <w:rFonts w:ascii="Calibri" w:hAnsi="Calibri" w:cs="Times New Roman"/>
        </w:rPr>
        <w:t xml:space="preserve"> in what Giddens </w:t>
      </w:r>
      <w:sdt>
        <w:sdtPr>
          <w:rPr>
            <w:rFonts w:ascii="Calibri" w:hAnsi="Calibri" w:cs="Times New Roman"/>
          </w:rPr>
          <w:id w:val="-11916062"/>
          <w:citation/>
        </w:sdtPr>
        <w:sdtEndPr/>
        <w:sdtContent>
          <w:r w:rsidR="00C85787">
            <w:rPr>
              <w:rFonts w:ascii="Calibri" w:hAnsi="Calibri" w:cs="Times New Roman"/>
            </w:rPr>
            <w:fldChar w:fldCharType="begin"/>
          </w:r>
          <w:r w:rsidR="00C85787">
            <w:rPr>
              <w:rFonts w:ascii="Calibri" w:hAnsi="Calibri" w:cs="Times New Roman"/>
              <w:lang w:val="en-CA"/>
            </w:rPr>
            <w:instrText xml:space="preserve">CITATION Gid13 \n  \t  \l 4105 </w:instrText>
          </w:r>
          <w:r w:rsidR="00C85787">
            <w:rPr>
              <w:rFonts w:ascii="Calibri" w:hAnsi="Calibri" w:cs="Times New Roman"/>
            </w:rPr>
            <w:fldChar w:fldCharType="separate"/>
          </w:r>
          <w:r w:rsidR="00C85787" w:rsidRPr="00C85787">
            <w:rPr>
              <w:rFonts w:ascii="Calibri" w:hAnsi="Calibri" w:cs="Times New Roman"/>
              <w:noProof/>
              <w:lang w:val="en-CA"/>
            </w:rPr>
            <w:t>(2013)</w:t>
          </w:r>
          <w:r w:rsidR="00C85787">
            <w:rPr>
              <w:rFonts w:ascii="Calibri" w:hAnsi="Calibri" w:cs="Times New Roman"/>
            </w:rPr>
            <w:fldChar w:fldCharType="end"/>
          </w:r>
        </w:sdtContent>
      </w:sdt>
      <w:r w:rsidR="00C85787">
        <w:rPr>
          <w:rFonts w:ascii="Calibri" w:hAnsi="Calibri" w:cs="Times New Roman"/>
        </w:rPr>
        <w:t xml:space="preserve"> calls a </w:t>
      </w:r>
      <w:r w:rsidR="00C85787">
        <w:t>‘runaway world.’</w:t>
      </w:r>
    </w:p>
    <w:p w14:paraId="73D38F01" w14:textId="2503D4AD" w:rsidR="00536A72" w:rsidRDefault="00A65126" w:rsidP="003C67A7">
      <w:pPr>
        <w:spacing w:line="480" w:lineRule="auto"/>
        <w:rPr>
          <w:lang w:val="en-CA"/>
        </w:rPr>
      </w:pPr>
      <w:r>
        <w:t xml:space="preserve">One way to </w:t>
      </w:r>
      <w:r w:rsidR="00AC603D">
        <w:t>introduce a</w:t>
      </w:r>
      <w:r>
        <w:t xml:space="preserve"> sense of intimacy </w:t>
      </w:r>
      <w:r w:rsidR="00AC603D">
        <w:t xml:space="preserve">and reduce the feeling of time </w:t>
      </w:r>
      <w:r w:rsidR="00CC3061">
        <w:t>pressure</w:t>
      </w:r>
      <w:r w:rsidR="00AC603D">
        <w:t xml:space="preserve"> </w:t>
      </w:r>
      <w:r>
        <w:t>in the mod</w:t>
      </w:r>
      <w:r w:rsidR="00AC603D">
        <w:t>ern context</w:t>
      </w:r>
      <w:r>
        <w:t xml:space="preserve"> is to side step </w:t>
      </w:r>
      <w:r w:rsidR="00AC603D">
        <w:t xml:space="preserve">their inherent </w:t>
      </w:r>
      <w:r>
        <w:t>conflict</w:t>
      </w:r>
      <w:r w:rsidR="00AC603D">
        <w:t xml:space="preserve"> </w:t>
      </w:r>
      <w:r>
        <w:t>–</w:t>
      </w:r>
      <w:r w:rsidR="00536A72">
        <w:t xml:space="preserve"> by creating</w:t>
      </w:r>
      <w:r w:rsidR="00AC603D">
        <w:t xml:space="preserve"> </w:t>
      </w:r>
      <w:r w:rsidR="00536A72">
        <w:t xml:space="preserve">a </w:t>
      </w:r>
      <w:r w:rsidR="00AC603D">
        <w:t>home away from home.</w:t>
      </w:r>
      <w:r w:rsidR="00536A72">
        <w:t xml:space="preserve"> </w:t>
      </w:r>
      <w:r>
        <w:t xml:space="preserve">Nostalgia is an appropriate </w:t>
      </w:r>
      <w:r w:rsidR="00536A72">
        <w:t>vehicle</w:t>
      </w:r>
      <w:r>
        <w:t xml:space="preserve"> for </w:t>
      </w:r>
      <w:r w:rsidR="00536A72">
        <w:t xml:space="preserve">doing so, as it </w:t>
      </w:r>
      <w:r>
        <w:rPr>
          <w:lang w:val="en-CA"/>
        </w:rPr>
        <w:t>is described by psychologists as a “</w:t>
      </w:r>
      <w:r>
        <w:t xml:space="preserve">benign mechanism that eliminates the </w:t>
      </w:r>
      <w:r w:rsidRPr="001E4655">
        <w:t xml:space="preserve">effects </w:t>
      </w:r>
      <w:r>
        <w:t xml:space="preserve">of self-threats, without countering it directly, </w:t>
      </w:r>
      <w:r w:rsidRPr="001E4655">
        <w:t>by affirming essential</w:t>
      </w:r>
      <w:r w:rsidRPr="00D51E8D">
        <w:t xml:space="preserve"> </w:t>
      </w:r>
      <w:r w:rsidRPr="001E4655">
        <w:t>positiv</w:t>
      </w:r>
      <w:r>
        <w:t>e aspects of the self”</w:t>
      </w:r>
      <w:r w:rsidRPr="00916E07">
        <w:rPr>
          <w:lang w:val="en-CA"/>
        </w:rPr>
        <w:t xml:space="preserve"> </w:t>
      </w:r>
      <w:sdt>
        <w:sdtPr>
          <w:rPr>
            <w:lang w:val="en-CA"/>
          </w:rPr>
          <w:id w:val="-1604106460"/>
          <w:citation/>
        </w:sdtPr>
        <w:sdtEndPr/>
        <w:sdtContent>
          <w:r>
            <w:rPr>
              <w:lang w:val="en-CA"/>
            </w:rPr>
            <w:fldChar w:fldCharType="begin"/>
          </w:r>
          <w:r>
            <w:rPr>
              <w:lang w:val="en-CA"/>
            </w:rPr>
            <w:instrText xml:space="preserve">CITATION Wil062 \l 4105 </w:instrText>
          </w:r>
          <w:r>
            <w:rPr>
              <w:lang w:val="en-CA"/>
            </w:rPr>
            <w:fldChar w:fldCharType="separate"/>
          </w:r>
          <w:r>
            <w:rPr>
              <w:noProof/>
              <w:lang w:val="en-CA"/>
            </w:rPr>
            <w:t>(Wildschut, Sedikides, Arndt, &amp; Routledge, 2006)</w:t>
          </w:r>
          <w:r>
            <w:rPr>
              <w:lang w:val="en-CA"/>
            </w:rPr>
            <w:fldChar w:fldCharType="end"/>
          </w:r>
        </w:sdtContent>
      </w:sdt>
      <w:r>
        <w:rPr>
          <w:lang w:val="en-CA"/>
        </w:rPr>
        <w:t>.</w:t>
      </w:r>
    </w:p>
    <w:p w14:paraId="3FF06A74" w14:textId="6EEE35B3" w:rsidR="00C208F2" w:rsidRPr="00536A72" w:rsidRDefault="00C208F2" w:rsidP="003C67A7">
      <w:pPr>
        <w:spacing w:line="480" w:lineRule="auto"/>
        <w:rPr>
          <w:lang w:val="en-CA"/>
        </w:rPr>
      </w:pPr>
      <w:r>
        <w:rPr>
          <w:lang w:val="en-CA"/>
        </w:rPr>
        <w:t>Given the scope of of the challenge, it may seem trite to suggest that nostalgia is an appropriate response. Upon hearing the word ‘nostalgia,’ it would</w:t>
      </w:r>
      <w:r w:rsidR="00A26FA0">
        <w:rPr>
          <w:lang w:val="en-CA"/>
        </w:rPr>
        <w:t xml:space="preserve"> not</w:t>
      </w:r>
      <w:r>
        <w:rPr>
          <w:lang w:val="en-CA"/>
        </w:rPr>
        <w:t xml:space="preserve"> be surprising for someone to conjure in their mind the imagery of a person passively reminiscing about the past, without </w:t>
      </w:r>
      <w:r w:rsidRPr="004053C2">
        <w:rPr>
          <w:rStyle w:val="Emphasis"/>
        </w:rPr>
        <w:t>doing</w:t>
      </w:r>
      <w:r>
        <w:rPr>
          <w:lang w:val="en-CA"/>
        </w:rPr>
        <w:t xml:space="preserve"> anything to change the present. It can however be argued that while nostalgia can indeed be experienced as an activity of pure remembering – when a research </w:t>
      </w:r>
      <w:r>
        <w:rPr>
          <w:lang w:val="en-CA"/>
        </w:rPr>
        <w:lastRenderedPageBreak/>
        <w:t>participant is asked to write a nostalgic narrative for example, it can also be experienced as immersion in a different world -- for example, when tourists of Amish country experience “</w:t>
      </w:r>
      <w:r w:rsidRPr="00042CB4">
        <w:t>walking, browsin</w:t>
      </w:r>
      <w:r>
        <w:t xml:space="preserve">g, and resting amidst a setting… and </w:t>
      </w:r>
      <w:r w:rsidRPr="00042CB4">
        <w:t>being invited to inhabit that story and become subjects of it</w:t>
      </w:r>
      <w:r>
        <w:t xml:space="preserve">.” As </w:t>
      </w:r>
      <w:r w:rsidR="00971749">
        <w:t xml:space="preserve">explained in the section, </w:t>
      </w:r>
      <w:r w:rsidR="00971749">
        <w:fldChar w:fldCharType="begin"/>
      </w:r>
      <w:r w:rsidR="00971749">
        <w:instrText xml:space="preserve"> REF _Ref468096681 \h </w:instrText>
      </w:r>
      <w:r w:rsidR="003C67A7">
        <w:instrText xml:space="preserve"> \* MERGEFORMAT </w:instrText>
      </w:r>
      <w:r w:rsidR="00971749">
        <w:fldChar w:fldCharType="separate"/>
      </w:r>
      <w:r w:rsidR="00971749">
        <w:t>An Alternative Heuristic</w:t>
      </w:r>
      <w:r w:rsidR="00971749">
        <w:fldChar w:fldCharType="end"/>
      </w:r>
      <w:r>
        <w:t>, since cue</w:t>
      </w:r>
      <w:r>
        <w:rPr>
          <w:lang w:val="en-CA"/>
        </w:rPr>
        <w:t>s from the past are needed to evoke the experience of nostalgia, and that a world is a gestalt of these different cues, creating fully immersive nostalgia experiences is akin to creating a different world.</w:t>
      </w:r>
    </w:p>
    <w:p w14:paraId="39B9A88D" w14:textId="77777777" w:rsidR="00C208F2" w:rsidRDefault="00606D0A" w:rsidP="003C67A7">
      <w:pPr>
        <w:spacing w:line="480" w:lineRule="auto"/>
      </w:pPr>
      <w:r>
        <w:rPr>
          <w:rFonts w:ascii="Calibri" w:hAnsi="Calibri" w:cs="Times New Roman"/>
        </w:rPr>
        <w:t xml:space="preserve">Designers </w:t>
      </w:r>
      <w:r>
        <w:t>are in a unique position to shape culture and individual experiences</w:t>
      </w:r>
      <w:r>
        <w:rPr>
          <w:rFonts w:ascii="Calibri" w:hAnsi="Calibri" w:cs="Times New Roman"/>
        </w:rPr>
        <w:t>. By embedding n</w:t>
      </w:r>
      <w:r w:rsidR="00536A72">
        <w:rPr>
          <w:rFonts w:ascii="Calibri" w:hAnsi="Calibri" w:cs="Times New Roman"/>
        </w:rPr>
        <w:t>ostalgia</w:t>
      </w:r>
      <w:r w:rsidR="00A65126">
        <w:rPr>
          <w:rFonts w:ascii="Calibri" w:hAnsi="Calibri" w:cs="Times New Roman"/>
        </w:rPr>
        <w:t xml:space="preserve"> </w:t>
      </w:r>
      <w:r>
        <w:rPr>
          <w:rFonts w:ascii="Calibri" w:hAnsi="Calibri" w:cs="Times New Roman"/>
        </w:rPr>
        <w:t xml:space="preserve">in the design of new experiences, we can </w:t>
      </w:r>
      <w:r>
        <w:t xml:space="preserve">create </w:t>
      </w:r>
      <w:r w:rsidR="00C85787">
        <w:t xml:space="preserve">comforting </w:t>
      </w:r>
      <w:r>
        <w:t xml:space="preserve">moments </w:t>
      </w:r>
      <w:r w:rsidR="00C85787">
        <w:t xml:space="preserve">of home </w:t>
      </w:r>
      <w:r>
        <w:t>in people’s experience of the modern world</w:t>
      </w:r>
      <w:r w:rsidR="00C208F2">
        <w:t>.</w:t>
      </w:r>
    </w:p>
    <w:p w14:paraId="4DF8781A" w14:textId="438F0984" w:rsidR="00C208F2" w:rsidRDefault="00C208F2" w:rsidP="003C67A7">
      <w:pPr>
        <w:spacing w:line="480" w:lineRule="auto"/>
      </w:pPr>
      <w:r>
        <w:t xml:space="preserve">A caveat is needed to avoid misunderstanding of ‘designers’ as those operating in a pure commercial setting, and misunderstanding the intent of this research as to exploit the use of nostalgia to further consumption of products and services. Designer in this research is defined broadly. It </w:t>
      </w:r>
      <w:r>
        <w:rPr>
          <w:rStyle w:val="Strong"/>
          <w:b w:val="0"/>
        </w:rPr>
        <w:t xml:space="preserve">includes any individual who partakes in the activity of design – the conception or creation of change of any kind or scale that has an impact on others. This broad definition is used because this research is intended to empower any individual to think about how nostalgia may play into their everyday work. Innovator, entrepreneur, engineer, urban planner can all be considered as “designers” in this research. The word ‘experience’ is not necessarily a consumerist concept. It is, according to </w:t>
      </w:r>
      <w:r w:rsidRPr="00FE49FF">
        <w:t>Hassenzahl</w:t>
      </w:r>
      <w:r>
        <w:t xml:space="preserve">’s </w:t>
      </w:r>
      <w:sdt>
        <w:sdtPr>
          <w:id w:val="-1757971569"/>
          <w:citation/>
        </w:sdtPr>
        <w:sdtEndPr/>
        <w:sdtContent>
          <w:r>
            <w:fldChar w:fldCharType="begin"/>
          </w:r>
          <w:r>
            <w:rPr>
              <w:lang w:val="en-CA"/>
            </w:rPr>
            <w:instrText xml:space="preserve">CITATION Has10 \n  \t  \l 4105 </w:instrText>
          </w:r>
          <w:r>
            <w:fldChar w:fldCharType="separate"/>
          </w:r>
          <w:r>
            <w:rPr>
              <w:noProof/>
              <w:lang w:val="en-CA"/>
            </w:rPr>
            <w:t>(2010)</w:t>
          </w:r>
          <w:r>
            <w:fldChar w:fldCharType="end"/>
          </w:r>
        </w:sdtContent>
      </w:sdt>
      <w:r>
        <w:t xml:space="preserve"> definition, “</w:t>
      </w:r>
      <w:r w:rsidRPr="00FE49FF">
        <w:t>a story, emerging from the dialogue of a person with he</w:t>
      </w:r>
      <w:r>
        <w:t>r or his world through action.” A</w:t>
      </w:r>
      <w:r>
        <w:rPr>
          <w:rStyle w:val="Strong"/>
          <w:b w:val="0"/>
        </w:rPr>
        <w:t xml:space="preserve">s mentioned in the </w:t>
      </w:r>
      <w:r>
        <w:rPr>
          <w:rStyle w:val="Strong"/>
          <w:b w:val="0"/>
        </w:rPr>
        <w:fldChar w:fldCharType="begin"/>
      </w:r>
      <w:r>
        <w:rPr>
          <w:rStyle w:val="Strong"/>
          <w:b w:val="0"/>
        </w:rPr>
        <w:instrText xml:space="preserve"> REF _Ref468095917 \h </w:instrText>
      </w:r>
      <w:r>
        <w:rPr>
          <w:rStyle w:val="Strong"/>
          <w:b w:val="0"/>
        </w:rPr>
      </w:r>
      <w:r w:rsidR="003C67A7">
        <w:rPr>
          <w:rStyle w:val="Strong"/>
          <w:b w:val="0"/>
        </w:rPr>
        <w:instrText xml:space="preserve"> \* MERGEFORMAT </w:instrText>
      </w:r>
      <w:r>
        <w:rPr>
          <w:rStyle w:val="Strong"/>
          <w:b w:val="0"/>
        </w:rPr>
        <w:fldChar w:fldCharType="separate"/>
      </w:r>
      <w:r>
        <w:t>Social Implications</w:t>
      </w:r>
      <w:r>
        <w:rPr>
          <w:rStyle w:val="Strong"/>
          <w:b w:val="0"/>
        </w:rPr>
        <w:fldChar w:fldCharType="end"/>
      </w:r>
      <w:r>
        <w:rPr>
          <w:rStyle w:val="Strong"/>
          <w:b w:val="0"/>
        </w:rPr>
        <w:t xml:space="preserve"> section, </w:t>
      </w:r>
      <w:r>
        <w:t xml:space="preserve">nostalgic experiences have the potential to reduce consumerism, as it gratifies people’s need for belonging through experiences – </w:t>
      </w:r>
      <w:r w:rsidR="009909C5">
        <w:t>that prioritize</w:t>
      </w:r>
      <w:r>
        <w:t xml:space="preserve"> sharing</w:t>
      </w:r>
      <w:r w:rsidR="009909C5">
        <w:t xml:space="preserve"> and inter-reliance</w:t>
      </w:r>
      <w:r>
        <w:t xml:space="preserve">, for example </w:t>
      </w:r>
      <w:r w:rsidR="00C307CB">
        <w:t>–</w:t>
      </w:r>
      <w:r>
        <w:t xml:space="preserve"> that</w:t>
      </w:r>
      <w:r w:rsidR="00C307CB">
        <w:t xml:space="preserve"> embody values that are i</w:t>
      </w:r>
      <w:r>
        <w:t xml:space="preserve">n stark contrast to the alienating </w:t>
      </w:r>
      <w:r w:rsidR="00C307CB">
        <w:t>values</w:t>
      </w:r>
      <w:r>
        <w:t xml:space="preserve"> of the modern, consumerist society.</w:t>
      </w:r>
      <w:r w:rsidR="00C307CB">
        <w:t xml:space="preserve"> </w:t>
      </w:r>
    </w:p>
    <w:p w14:paraId="0E93E8FD" w14:textId="4383E98D" w:rsidR="0041660C" w:rsidRDefault="0041660C" w:rsidP="003C67A7">
      <w:pPr>
        <w:pStyle w:val="Heading2"/>
        <w:spacing w:line="480" w:lineRule="auto"/>
      </w:pPr>
      <w:bookmarkStart w:id="16" w:name="_Toc468105075"/>
      <w:r>
        <w:t>Value for producers and consumers</w:t>
      </w:r>
      <w:bookmarkEnd w:id="16"/>
    </w:p>
    <w:p w14:paraId="7D0F3DC5" w14:textId="4229FEDE" w:rsidR="00CD0371" w:rsidRDefault="00971E4C" w:rsidP="003C67A7">
      <w:pPr>
        <w:spacing w:line="480" w:lineRule="auto"/>
      </w:pPr>
      <w:r>
        <w:t>For nostalgia to make widespread</w:t>
      </w:r>
      <w:r w:rsidR="00CD0371">
        <w:t xml:space="preserve"> impact, it is </w:t>
      </w:r>
      <w:r>
        <w:t xml:space="preserve">important </w:t>
      </w:r>
      <w:r w:rsidR="00CD0371">
        <w:t xml:space="preserve">to </w:t>
      </w:r>
      <w:r>
        <w:t>align nostalgia with the incentives of the</w:t>
      </w:r>
      <w:r w:rsidR="00CD0371">
        <w:t xml:space="preserve"> economic system, the most efficient and far-reaching method of distribution any social or commercial offering. </w:t>
      </w:r>
      <w:r>
        <w:t xml:space="preserve">It </w:t>
      </w:r>
      <w:r w:rsidR="00CD0371">
        <w:t>needs to be seen as valuable for all players in the economic system – including both producers and consumers.</w:t>
      </w:r>
    </w:p>
    <w:p w14:paraId="2E9A8514" w14:textId="5F5FEDB1" w:rsidR="00744A5A" w:rsidRDefault="00210A24" w:rsidP="003C67A7">
      <w:pPr>
        <w:spacing w:line="480" w:lineRule="auto"/>
      </w:pPr>
      <w:r>
        <w:lastRenderedPageBreak/>
        <w:t>Nostalgia does</w:t>
      </w:r>
      <w:r w:rsidR="00744A5A">
        <w:t xml:space="preserve"> not only create emotional comfort for people, it is also a valuable asset that consumers are willing to pay an extra premium for. As shown through a series of studies </w:t>
      </w:r>
      <w:sdt>
        <w:sdtPr>
          <w:id w:val="476579850"/>
          <w:citation/>
        </w:sdtPr>
        <w:sdtEndPr/>
        <w:sdtContent>
          <w:r w:rsidR="00744A5A">
            <w:fldChar w:fldCharType="begin"/>
          </w:r>
          <w:r w:rsidR="00744A5A">
            <w:rPr>
              <w:lang w:val="en-CA"/>
            </w:rPr>
            <w:instrText xml:space="preserve"> CITATION Las14 \l 4105 </w:instrText>
          </w:r>
          <w:r w:rsidR="00744A5A">
            <w:fldChar w:fldCharType="separate"/>
          </w:r>
          <w:r w:rsidR="00744A5A">
            <w:rPr>
              <w:noProof/>
              <w:lang w:val="en-CA"/>
            </w:rPr>
            <w:t>(Lasaleta, Sedikides, &amp; Vohs, 2014)</w:t>
          </w:r>
          <w:r w:rsidR="00744A5A">
            <w:fldChar w:fldCharType="end"/>
          </w:r>
        </w:sdtContent>
      </w:sdt>
      <w:r w:rsidR="00744A5A">
        <w:t>, by f</w:t>
      </w:r>
      <w:r w:rsidR="00744A5A" w:rsidRPr="00F70585">
        <w:t>ulfill</w:t>
      </w:r>
      <w:r w:rsidR="00744A5A">
        <w:t>ing people’s need to belong, people are</w:t>
      </w:r>
      <w:r w:rsidR="00744A5A" w:rsidRPr="00F70585">
        <w:t xml:space="preserve"> more willing to pay and ar</w:t>
      </w:r>
      <w:r w:rsidR="00744A5A">
        <w:t>e less sensitive to price.</w:t>
      </w:r>
    </w:p>
    <w:p w14:paraId="31348F1C" w14:textId="32B4A496" w:rsidR="00744A5A" w:rsidRDefault="00744A5A" w:rsidP="003C67A7">
      <w:pPr>
        <w:spacing w:line="480" w:lineRule="auto"/>
      </w:pPr>
      <w:r>
        <w:t xml:space="preserve">Nostalgia is also an effective tool for building loyalty. </w:t>
      </w:r>
      <w:r w:rsidRPr="00F70585">
        <w:t>In advertising, it has been shown that “nostalgic thoughts and pleasant memories in consumers [results] in enhanced attention towards the ad, more favorable brand attitudes and purchase intentions,” with the largest effect shown for people who once had some direct exposure to the brand or p</w:t>
      </w:r>
      <w:r>
        <w:t xml:space="preserve">roduct </w:t>
      </w:r>
      <w:sdt>
        <w:sdtPr>
          <w:id w:val="-1218662081"/>
          <w:citation/>
        </w:sdtPr>
        <w:sdtEndPr/>
        <w:sdtContent>
          <w:r>
            <w:fldChar w:fldCharType="begin"/>
          </w:r>
          <w:r>
            <w:rPr>
              <w:lang w:val="en-CA"/>
            </w:rPr>
            <w:instrText xml:space="preserve"> CITATION Meu14 \l 4105 </w:instrText>
          </w:r>
          <w:r>
            <w:fldChar w:fldCharType="separate"/>
          </w:r>
          <w:r>
            <w:rPr>
              <w:noProof/>
              <w:lang w:val="en-CA"/>
            </w:rPr>
            <w:t>(Meuhling &amp; Sprott, 2014)</w:t>
          </w:r>
          <w:r>
            <w:fldChar w:fldCharType="end"/>
          </w:r>
        </w:sdtContent>
      </w:sdt>
      <w:r>
        <w:t>.</w:t>
      </w:r>
    </w:p>
    <w:p w14:paraId="0E409288" w14:textId="053E416D" w:rsidR="00C90767" w:rsidRDefault="00C90767" w:rsidP="003C67A7">
      <w:pPr>
        <w:pStyle w:val="Heading1"/>
        <w:spacing w:line="480" w:lineRule="auto"/>
      </w:pPr>
      <w:bookmarkStart w:id="17" w:name="_Toc466880336"/>
      <w:bookmarkStart w:id="18" w:name="_Toc468105076"/>
      <w:r>
        <w:t xml:space="preserve">Heuristics for </w:t>
      </w:r>
      <w:r w:rsidR="00F06528">
        <w:t xml:space="preserve">using </w:t>
      </w:r>
      <w:r>
        <w:t xml:space="preserve">nostalgia </w:t>
      </w:r>
      <w:r w:rsidR="00F06528">
        <w:t>as an approach</w:t>
      </w:r>
      <w:r>
        <w:t xml:space="preserve"> </w:t>
      </w:r>
      <w:r w:rsidR="00F06528">
        <w:t xml:space="preserve">to </w:t>
      </w:r>
      <w:r>
        <w:t>experience design</w:t>
      </w:r>
      <w:bookmarkEnd w:id="17"/>
      <w:bookmarkEnd w:id="18"/>
    </w:p>
    <w:p w14:paraId="5E4225B3" w14:textId="77777777" w:rsidR="00C90767" w:rsidRDefault="00C90767" w:rsidP="003C67A7">
      <w:pPr>
        <w:spacing w:line="480" w:lineRule="auto"/>
        <w:rPr>
          <w:lang w:val="en-CA"/>
        </w:rPr>
      </w:pPr>
      <w:r>
        <w:rPr>
          <w:lang w:val="en-CA"/>
        </w:rPr>
        <w:t xml:space="preserve">Roger Martin in his seminal book </w:t>
      </w:r>
      <w:r w:rsidRPr="00344127">
        <w:rPr>
          <w:rStyle w:val="Emphasis"/>
        </w:rPr>
        <w:t>The Design of Business</w:t>
      </w:r>
      <w:r>
        <w:rPr>
          <w:lang w:val="en-CA"/>
        </w:rPr>
        <w:t xml:space="preserve"> defined innovation a process that </w:t>
      </w:r>
      <w:r w:rsidRPr="00E0524F">
        <w:t>begins with a mystery, becomes a heuristic (an aid to problem solving), and develops into an algorithm (a recipe).</w:t>
      </w:r>
      <w:r>
        <w:t xml:space="preserve"> He called this process the “knowledge funnel.” </w:t>
      </w:r>
      <w:r>
        <w:rPr>
          <w:lang w:val="en-CA"/>
        </w:rPr>
        <w:t>As a mental model, heuristics are meant to bring some order to mystery, which is inherently complex. This order can take the shape of a list, a hierarchy, a process, a cycle, a relationship or set of relationships. A rule of thumb for creating heuristics is to visualize them.</w:t>
      </w:r>
    </w:p>
    <w:p w14:paraId="2AAD2A02" w14:textId="77777777" w:rsidR="00C90767" w:rsidRDefault="00C90767" w:rsidP="003C67A7">
      <w:pPr>
        <w:spacing w:line="480" w:lineRule="auto"/>
      </w:pPr>
      <w:r w:rsidRPr="0041542E">
        <w:rPr>
          <w:noProof/>
        </w:rPr>
        <w:drawing>
          <wp:inline distT="0" distB="0" distL="0" distR="0" wp14:anchorId="60BDE8BA" wp14:editId="70960B4C">
            <wp:extent cx="4730096" cy="2138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4378" cy="2140080"/>
                    </a:xfrm>
                    <a:prstGeom prst="rect">
                      <a:avLst/>
                    </a:prstGeom>
                  </pic:spPr>
                </pic:pic>
              </a:graphicData>
            </a:graphic>
          </wp:inline>
        </w:drawing>
      </w:r>
    </w:p>
    <w:p w14:paraId="50314A5E" w14:textId="2A55DCE7" w:rsidR="00C90767" w:rsidRDefault="00C90767" w:rsidP="003C67A7">
      <w:pPr>
        <w:spacing w:line="480" w:lineRule="auto"/>
      </w:pPr>
      <w:r>
        <w:t xml:space="preserve">Embedding nostalgia in experience design is a mystery. Existing heuristics developed by marketers and designers </w:t>
      </w:r>
      <w:r w:rsidR="0041660C">
        <w:t>are drawn upon, in conjunction with literature review, to inform the creation of new heuristics that help designers use an nostalgic approach to experience design.</w:t>
      </w:r>
    </w:p>
    <w:p w14:paraId="0DFEE878" w14:textId="77777777" w:rsidR="00C90767" w:rsidRDefault="00C90767" w:rsidP="003C67A7">
      <w:pPr>
        <w:pStyle w:val="Heading2"/>
        <w:spacing w:line="480" w:lineRule="auto"/>
      </w:pPr>
      <w:bookmarkStart w:id="19" w:name="_Toc466880337"/>
      <w:bookmarkStart w:id="20" w:name="_Toc468105077"/>
      <w:r>
        <w:lastRenderedPageBreak/>
        <w:t>Existing heuristics</w:t>
      </w:r>
      <w:bookmarkEnd w:id="19"/>
      <w:bookmarkEnd w:id="20"/>
    </w:p>
    <w:p w14:paraId="6657AA59" w14:textId="42A3FF48" w:rsidR="005800CA" w:rsidRPr="005800CA" w:rsidRDefault="005800CA" w:rsidP="003C67A7">
      <w:pPr>
        <w:spacing w:line="480" w:lineRule="auto"/>
      </w:pPr>
      <w:r>
        <w:t>There are three existing heuristics targeting designers – including marketers and innovators – to help them make sense of how nostalgia can be leveraged to bringing about new offerings.</w:t>
      </w:r>
      <w:r w:rsidR="006C0738">
        <w:t xml:space="preserve"> These heuristics are individually examined and new heuristics are proposed to fill in the gaps.</w:t>
      </w:r>
    </w:p>
    <w:p w14:paraId="7341568A" w14:textId="4C215935" w:rsidR="00013BF2" w:rsidRDefault="00C90767" w:rsidP="003C67A7">
      <w:pPr>
        <w:pStyle w:val="Heading3"/>
        <w:spacing w:line="480" w:lineRule="auto"/>
      </w:pPr>
      <w:bookmarkStart w:id="21" w:name="_Toc466880338"/>
      <w:bookmarkStart w:id="22" w:name="_Toc468105078"/>
      <w:r>
        <w:t>Goals for</w:t>
      </w:r>
      <w:r w:rsidR="00013BF2">
        <w:t xml:space="preserve"> nostalgia in design</w:t>
      </w:r>
      <w:bookmarkEnd w:id="22"/>
    </w:p>
    <w:p w14:paraId="0AC988FC" w14:textId="2CA1E9F0" w:rsidR="00C90767" w:rsidRPr="00013BF2" w:rsidRDefault="00FD52C4" w:rsidP="003C67A7">
      <w:pPr>
        <w:spacing w:line="480" w:lineRule="auto"/>
      </w:pPr>
      <w:sdt>
        <w:sdtPr>
          <w:id w:val="-541594299"/>
          <w:citation/>
        </w:sdtPr>
        <w:sdtEndPr/>
        <w:sdtContent>
          <w:r w:rsidR="00C90767" w:rsidRPr="00013BF2">
            <w:fldChar w:fldCharType="begin"/>
          </w:r>
          <w:r w:rsidR="00C90767" w:rsidRPr="00013BF2">
            <w:instrText xml:space="preserve">CITATION Leb13 \t  \l 4105 </w:instrText>
          </w:r>
          <w:r w:rsidR="00C90767" w:rsidRPr="00013BF2">
            <w:fldChar w:fldCharType="separate"/>
          </w:r>
          <w:r w:rsidR="00C90767" w:rsidRPr="00013BF2">
            <w:t xml:space="preserve"> (Leberecht, 2013)</w:t>
          </w:r>
          <w:r w:rsidR="00C90767" w:rsidRPr="00013BF2">
            <w:fldChar w:fldCharType="end"/>
          </w:r>
        </w:sdtContent>
      </w:sdt>
      <w:bookmarkEnd w:id="21"/>
    </w:p>
    <w:p w14:paraId="7098E816" w14:textId="77777777" w:rsidR="00C90767" w:rsidRPr="00F70585" w:rsidRDefault="00C90767" w:rsidP="003C67A7">
      <w:pPr>
        <w:spacing w:line="480" w:lineRule="auto"/>
      </w:pPr>
      <w:r w:rsidRPr="00F70585">
        <w:t>Tim Leberecht, the CMO of architecture and design firm NBBJ, and the former CMO of Frog Design, wrote an article (2013) featured in Fast Company that highlighted three kinds of “retro-innovation,” a term he coined to describe “new products and services … designed to connect us with the past in ways that are both nostalgic and interactive.” The three methods included:</w:t>
      </w:r>
    </w:p>
    <w:p w14:paraId="350C8B34" w14:textId="77777777" w:rsidR="00C90767" w:rsidRPr="00F70585" w:rsidRDefault="00C90767" w:rsidP="003C67A7">
      <w:pPr>
        <w:pStyle w:val="ListParagraph"/>
        <w:numPr>
          <w:ilvl w:val="0"/>
          <w:numId w:val="4"/>
        </w:numPr>
        <w:spacing w:line="480" w:lineRule="auto"/>
      </w:pPr>
      <w:r w:rsidRPr="00F70585">
        <w:t>Innovations that authentically mimic a product or experience of the past to transport the user back into a gone era.</w:t>
      </w:r>
    </w:p>
    <w:p w14:paraId="3D45236E" w14:textId="77777777" w:rsidR="00C90767" w:rsidRPr="00F70585" w:rsidRDefault="00C90767" w:rsidP="003C67A7">
      <w:pPr>
        <w:pStyle w:val="ListParagraph"/>
        <w:numPr>
          <w:ilvl w:val="0"/>
          <w:numId w:val="4"/>
        </w:numPr>
        <w:spacing w:line="480" w:lineRule="auto"/>
      </w:pPr>
      <w:r w:rsidRPr="00F70585">
        <w:t>Innovations that use a traditional format to meet a new need.</w:t>
      </w:r>
    </w:p>
    <w:p w14:paraId="206D0F20" w14:textId="77777777" w:rsidR="00C90767" w:rsidRPr="00F70585" w:rsidRDefault="00C90767" w:rsidP="003C67A7">
      <w:pPr>
        <w:pStyle w:val="ListParagraph"/>
        <w:numPr>
          <w:ilvl w:val="0"/>
          <w:numId w:val="4"/>
        </w:numPr>
        <w:spacing w:line="480" w:lineRule="auto"/>
      </w:pPr>
      <w:r w:rsidRPr="00F70585">
        <w:t>Innovations that use a new format to meet an old need.</w:t>
      </w:r>
    </w:p>
    <w:p w14:paraId="22462D42" w14:textId="03F1E027" w:rsidR="00013BF2" w:rsidRDefault="00013BF2" w:rsidP="003C67A7">
      <w:pPr>
        <w:pStyle w:val="Heading3"/>
        <w:spacing w:line="480" w:lineRule="auto"/>
      </w:pPr>
      <w:bookmarkStart w:id="23" w:name="_Toc466880339"/>
      <w:bookmarkStart w:id="24" w:name="_Toc468105079"/>
      <w:r>
        <w:t xml:space="preserve">Approaches for </w:t>
      </w:r>
      <w:r w:rsidR="00C90767">
        <w:t>past experience</w:t>
      </w:r>
      <w:bookmarkEnd w:id="24"/>
    </w:p>
    <w:p w14:paraId="12EA0223" w14:textId="7942FF0F" w:rsidR="00C90767" w:rsidRPr="00F70585" w:rsidRDefault="00FD52C4" w:rsidP="003C67A7">
      <w:pPr>
        <w:spacing w:line="480" w:lineRule="auto"/>
      </w:pPr>
      <w:sdt>
        <w:sdtPr>
          <w:id w:val="1220787211"/>
          <w:citation/>
        </w:sdtPr>
        <w:sdtEndPr/>
        <w:sdtContent>
          <w:r w:rsidR="00C90767">
            <w:fldChar w:fldCharType="begin"/>
          </w:r>
          <w:r w:rsidR="00C90767">
            <w:rPr>
              <w:lang w:val="en-CA"/>
            </w:rPr>
            <w:instrText xml:space="preserve"> CITATION Bro99 \l 4105 </w:instrText>
          </w:r>
          <w:r w:rsidR="00C90767">
            <w:fldChar w:fldCharType="separate"/>
          </w:r>
          <w:r w:rsidR="00C90767">
            <w:rPr>
              <w:noProof/>
              <w:lang w:val="en-CA"/>
            </w:rPr>
            <w:t xml:space="preserve"> (Brown, 1999)</w:t>
          </w:r>
          <w:r w:rsidR="00C90767">
            <w:fldChar w:fldCharType="end"/>
          </w:r>
        </w:sdtContent>
      </w:sdt>
      <w:bookmarkEnd w:id="23"/>
    </w:p>
    <w:p w14:paraId="3660C571" w14:textId="77777777" w:rsidR="00C90767" w:rsidRPr="001C392F" w:rsidRDefault="00C90767" w:rsidP="003C67A7">
      <w:pPr>
        <w:spacing w:line="480" w:lineRule="auto"/>
      </w:pPr>
      <w:r w:rsidRPr="00F70585">
        <w:t>‘Retro</w:t>
      </w:r>
      <w:r>
        <w:t xml:space="preserve"> marketing</w:t>
      </w:r>
      <w:r w:rsidRPr="00F70585">
        <w:t>’ was first conceived as a marketing concept by Stephen Brown (2001), who coined the term ‘retro-marketing’ and describes it as "the revival or restarting of products and services which belongs to the previous historical period.” To give some outline to the amorphous con</w:t>
      </w:r>
      <w:r>
        <w:t xml:space="preserve">cept of retro-marketing, Brown </w:t>
      </w:r>
      <w:sdt>
        <w:sdtPr>
          <w:id w:val="-867216293"/>
          <w:citation/>
        </w:sdtPr>
        <w:sdtEndPr/>
        <w:sdtContent>
          <w:r>
            <w:fldChar w:fldCharType="begin"/>
          </w:r>
          <w:r>
            <w:rPr>
              <w:lang w:val="en-CA"/>
            </w:rPr>
            <w:instrText xml:space="preserve">CITATION Bro99 \n  \t  \l 4105 </w:instrText>
          </w:r>
          <w:r>
            <w:fldChar w:fldCharType="separate"/>
          </w:r>
          <w:r>
            <w:rPr>
              <w:noProof/>
              <w:lang w:val="en-CA"/>
            </w:rPr>
            <w:t>(1999)</w:t>
          </w:r>
          <w:r>
            <w:fldChar w:fldCharType="end"/>
          </w:r>
        </w:sdtContent>
      </w:sdt>
      <w:r>
        <w:t xml:space="preserve"> </w:t>
      </w:r>
      <w:r w:rsidRPr="00F70585">
        <w:t>identified three key forms or manifestations of the phenomenon:</w:t>
      </w:r>
    </w:p>
    <w:p w14:paraId="398359E4" w14:textId="77777777" w:rsidR="00C90767" w:rsidRDefault="00C90767" w:rsidP="003C67A7">
      <w:pPr>
        <w:pStyle w:val="ListParagraph"/>
        <w:numPr>
          <w:ilvl w:val="0"/>
          <w:numId w:val="3"/>
        </w:numPr>
        <w:spacing w:line="480" w:lineRule="auto"/>
      </w:pPr>
      <w:r w:rsidRPr="001C392F">
        <w:t>Retro</w:t>
      </w:r>
    </w:p>
    <w:p w14:paraId="7F1C517F" w14:textId="77777777" w:rsidR="00C90767" w:rsidRPr="001C392F" w:rsidRDefault="00C90767" w:rsidP="003C67A7">
      <w:pPr>
        <w:pStyle w:val="ListParagraph"/>
        <w:numPr>
          <w:ilvl w:val="0"/>
          <w:numId w:val="3"/>
        </w:numPr>
        <w:spacing w:line="480" w:lineRule="auto"/>
      </w:pPr>
      <w:r w:rsidRPr="001C392F">
        <w:t>Repro</w:t>
      </w:r>
    </w:p>
    <w:p w14:paraId="7C6F74E3" w14:textId="77777777" w:rsidR="00C90767" w:rsidRPr="001C392F" w:rsidRDefault="00C90767" w:rsidP="003C67A7">
      <w:pPr>
        <w:pStyle w:val="ListParagraph"/>
        <w:numPr>
          <w:ilvl w:val="0"/>
          <w:numId w:val="3"/>
        </w:numPr>
        <w:spacing w:line="480" w:lineRule="auto"/>
      </w:pPr>
      <w:r w:rsidRPr="001C392F">
        <w:t>Repro-retro.</w:t>
      </w:r>
    </w:p>
    <w:p w14:paraId="5AE41D20" w14:textId="77777777" w:rsidR="00C90767" w:rsidRPr="00F70585" w:rsidRDefault="00C90767" w:rsidP="003C67A7">
      <w:pPr>
        <w:spacing w:line="480" w:lineRule="auto"/>
      </w:pPr>
      <w:r>
        <w:lastRenderedPageBreak/>
        <w:t xml:space="preserve">According to Brown </w:t>
      </w:r>
      <w:sdt>
        <w:sdtPr>
          <w:id w:val="-331378637"/>
          <w:citation/>
        </w:sdtPr>
        <w:sdtEndPr/>
        <w:sdtContent>
          <w:r>
            <w:fldChar w:fldCharType="begin"/>
          </w:r>
          <w:r>
            <w:rPr>
              <w:lang w:val="en-CA"/>
            </w:rPr>
            <w:instrText xml:space="preserve">CITATION Bro99 \n  \t  \l 4105 </w:instrText>
          </w:r>
          <w:r>
            <w:fldChar w:fldCharType="separate"/>
          </w:r>
          <w:r>
            <w:rPr>
              <w:noProof/>
              <w:lang w:val="en-CA"/>
            </w:rPr>
            <w:t>(1999)</w:t>
          </w:r>
          <w:r>
            <w:fldChar w:fldCharType="end"/>
          </w:r>
        </w:sdtContent>
      </w:sdt>
      <w:r w:rsidRPr="00F70585">
        <w:t>, Retro</w:t>
      </w:r>
      <w:r>
        <w:t xml:space="preserve"> </w:t>
      </w:r>
      <w:r w:rsidRPr="00F70585">
        <w:t xml:space="preserve">refers to “combining the old with the new, usually in the form of old-style styling with hi-tech technology.” </w:t>
      </w:r>
      <w:r>
        <w:t xml:space="preserve">In contrast, </w:t>
      </w:r>
      <w:r w:rsidRPr="00F70585">
        <w:t>“repro pertains to reproducing the old pretty much as it was.”</w:t>
      </w:r>
      <w:r>
        <w:t xml:space="preserve"> </w:t>
      </w:r>
      <w:r w:rsidRPr="00F70585">
        <w:t>Lastly, repr</w:t>
      </w:r>
      <w:r>
        <w:t xml:space="preserve">o-retro, as described by Brown </w:t>
      </w:r>
      <w:sdt>
        <w:sdtPr>
          <w:id w:val="40950396"/>
          <w:citation/>
        </w:sdtPr>
        <w:sdtEndPr/>
        <w:sdtContent>
          <w:r>
            <w:fldChar w:fldCharType="begin"/>
          </w:r>
          <w:r>
            <w:rPr>
              <w:lang w:val="en-CA"/>
            </w:rPr>
            <w:instrText xml:space="preserve">CITATION Bro99 \n  \t  \l 4105 </w:instrText>
          </w:r>
          <w:r>
            <w:fldChar w:fldCharType="separate"/>
          </w:r>
          <w:r>
            <w:rPr>
              <w:noProof/>
              <w:lang w:val="en-CA"/>
            </w:rPr>
            <w:t>(1999)</w:t>
          </w:r>
          <w:r>
            <w:fldChar w:fldCharType="end"/>
          </w:r>
        </w:sdtContent>
      </w:sdt>
      <w:r w:rsidRPr="00F70585">
        <w:t>, “</w:t>
      </w:r>
      <w:bookmarkStart w:id="25" w:name="OLE_LINK1"/>
      <w:bookmarkStart w:id="26" w:name="OLE_LINK2"/>
      <w:r w:rsidRPr="00F70585">
        <w:t xml:space="preserve">comprises revived revivals, nostalgia for nostalgia itself and state-of-the-art reproductions of past state-of-the-art reproductions of the past.” </w:t>
      </w:r>
      <w:bookmarkEnd w:id="25"/>
      <w:bookmarkEnd w:id="26"/>
      <w:r w:rsidRPr="00F70585">
        <w:t>As an example, Star Wars, which parents took their kids to see out of nostalgia, was actually an attempt to recapture the experience of watching “Saturday afternoon serial of the Buck Rogers type” in the 1930’s and 50’s - alien villains, American heroes, heroines in distress, death ray or the doomsday box.</w:t>
      </w:r>
    </w:p>
    <w:p w14:paraId="3203C03F" w14:textId="66ACE78B" w:rsidR="00013BF2" w:rsidRDefault="00C90767" w:rsidP="003C67A7">
      <w:pPr>
        <w:pStyle w:val="Heading3"/>
        <w:spacing w:line="480" w:lineRule="auto"/>
      </w:pPr>
      <w:bookmarkStart w:id="27" w:name="_Toc466880340"/>
      <w:bookmarkStart w:id="28" w:name="_Toc468105080"/>
      <w:r>
        <w:t>Means</w:t>
      </w:r>
      <w:r w:rsidR="00013BF2">
        <w:t xml:space="preserve"> of evoking a nostalgic experience</w:t>
      </w:r>
      <w:bookmarkEnd w:id="28"/>
    </w:p>
    <w:p w14:paraId="7C3E4DC8" w14:textId="54F3075A" w:rsidR="00C90767" w:rsidRPr="00F70585" w:rsidRDefault="00C90767" w:rsidP="003C67A7">
      <w:pPr>
        <w:spacing w:line="480" w:lineRule="auto"/>
      </w:pPr>
      <w:r>
        <w:t xml:space="preserve"> </w:t>
      </w:r>
      <w:sdt>
        <w:sdtPr>
          <w:id w:val="-1297684037"/>
          <w:citation/>
        </w:sdtPr>
        <w:sdtEndPr/>
        <w:sdtContent>
          <w:r>
            <w:fldChar w:fldCharType="begin"/>
          </w:r>
          <w:r>
            <w:rPr>
              <w:lang w:val="en-CA"/>
            </w:rPr>
            <w:instrText xml:space="preserve">CITATION Xue11 \t  \l 4105 </w:instrText>
          </w:r>
          <w:r>
            <w:fldChar w:fldCharType="separate"/>
          </w:r>
          <w:r>
            <w:rPr>
              <w:noProof/>
              <w:lang w:val="en-CA"/>
            </w:rPr>
            <w:t>(Xue &amp; Wooley, 2011)</w:t>
          </w:r>
          <w:r>
            <w:fldChar w:fldCharType="end"/>
          </w:r>
        </w:sdtContent>
      </w:sdt>
      <w:bookmarkEnd w:id="27"/>
    </w:p>
    <w:p w14:paraId="7D3AE6D7" w14:textId="34968CE9" w:rsidR="00C90767" w:rsidRPr="00F70585" w:rsidRDefault="00C90767" w:rsidP="003C67A7">
      <w:pPr>
        <w:spacing w:line="480" w:lineRule="auto"/>
      </w:pPr>
      <w:r w:rsidRPr="00F70585">
        <w:t>While the term ‘retro’ could be interpreted in a variety of possible</w:t>
      </w:r>
      <w:r>
        <w:t xml:space="preserve"> ways, Xue and Wooley</w:t>
      </w:r>
      <w:r w:rsidRPr="00F70585">
        <w:t xml:space="preserve"> </w:t>
      </w:r>
      <w:sdt>
        <w:sdtPr>
          <w:id w:val="2064749542"/>
          <w:citation/>
        </w:sdtPr>
        <w:sdtEndPr/>
        <w:sdtContent>
          <w:r>
            <w:fldChar w:fldCharType="begin"/>
          </w:r>
          <w:r>
            <w:rPr>
              <w:lang w:val="en-CA"/>
            </w:rPr>
            <w:instrText xml:space="preserve">CITATION Xue13 \n  \t  \l 4105 </w:instrText>
          </w:r>
          <w:r>
            <w:fldChar w:fldCharType="separate"/>
          </w:r>
          <w:r>
            <w:rPr>
              <w:noProof/>
              <w:lang w:val="en-CA"/>
            </w:rPr>
            <w:t>(2013)</w:t>
          </w:r>
          <w:r>
            <w:fldChar w:fldCharType="end"/>
          </w:r>
        </w:sdtContent>
      </w:sdt>
      <w:r>
        <w:t xml:space="preserve"> </w:t>
      </w:r>
      <w:r w:rsidRPr="00F70585">
        <w:t>pointed out that industrial designers generally use the word to describe “combining a heavy influence of what might be construed as old fashioned visual elements but do does not involve sufficient original and innovative design input.” Xue and Wooley clarifies their stance by writing “by making new design work look old is one way to achieve [nostalgia], but it is neither the only approach nor necessarily a good one.” As Xue and Wooley</w:t>
      </w:r>
      <w:sdt>
        <w:sdtPr>
          <w:id w:val="-219289162"/>
          <w:citation/>
        </w:sdtPr>
        <w:sdtEndPr/>
        <w:sdtContent>
          <w:r>
            <w:fldChar w:fldCharType="begin"/>
          </w:r>
          <w:r>
            <w:rPr>
              <w:lang w:val="en-CA"/>
            </w:rPr>
            <w:instrText xml:space="preserve">CITATION Xue111 \n  \l 4105 </w:instrText>
          </w:r>
          <w:r>
            <w:fldChar w:fldCharType="separate"/>
          </w:r>
          <w:r>
            <w:rPr>
              <w:noProof/>
              <w:lang w:val="en-CA"/>
            </w:rPr>
            <w:t xml:space="preserve"> (Nostalgia and Its Value to Design Strategy, 2011)</w:t>
          </w:r>
          <w:r>
            <w:fldChar w:fldCharType="end"/>
          </w:r>
        </w:sdtContent>
      </w:sdt>
      <w:r>
        <w:t xml:space="preserve"> </w:t>
      </w:r>
      <w:r w:rsidRPr="00F70585">
        <w:t>observed that “it is not wise to keep producing things just look old, because the market is already full of this kind of products.” They propose</w:t>
      </w:r>
      <w:r>
        <w:t>d</w:t>
      </w:r>
      <w:r w:rsidRPr="00F70585">
        <w:t xml:space="preserve"> </w:t>
      </w:r>
      <w:sdt>
        <w:sdtPr>
          <w:id w:val="-1626931691"/>
          <w:citation/>
        </w:sdtPr>
        <w:sdtEndPr/>
        <w:sdtContent>
          <w:r>
            <w:fldChar w:fldCharType="begin"/>
          </w:r>
          <w:r>
            <w:rPr>
              <w:lang w:val="en-CA"/>
            </w:rPr>
            <w:instrText xml:space="preserve">CITATION Xue11 \n  \l 4105 </w:instrText>
          </w:r>
          <w:r>
            <w:fldChar w:fldCharType="separate"/>
          </w:r>
          <w:r>
            <w:rPr>
              <w:noProof/>
              <w:lang w:val="en-CA"/>
            </w:rPr>
            <w:t>(The Charm of Memory: examining nostalgic experience from a design perspective, 2011)</w:t>
          </w:r>
          <w:r>
            <w:fldChar w:fldCharType="end"/>
          </w:r>
        </w:sdtContent>
      </w:sdt>
      <w:r>
        <w:t xml:space="preserve"> </w:t>
      </w:r>
      <w:r w:rsidRPr="00F70585">
        <w:t>an alternative, in which “social interactions or other interactions can be designed aiming at evoking nostalgic experience.” The different ways of invoking nostalgia are visualized in this heuristi</w:t>
      </w:r>
      <w:r w:rsidR="00B13937">
        <w:t>c:</w:t>
      </w:r>
    </w:p>
    <w:p w14:paraId="57B6C99A" w14:textId="77777777" w:rsidR="00C90767" w:rsidRPr="00994AEF" w:rsidRDefault="00C90767" w:rsidP="003C67A7">
      <w:pPr>
        <w:widowControl w:val="0"/>
        <w:autoSpaceDE w:val="0"/>
        <w:autoSpaceDN w:val="0"/>
        <w:adjustRightInd w:val="0"/>
        <w:spacing w:before="0" w:line="480" w:lineRule="auto"/>
        <w:rPr>
          <w:rFonts w:ascii="Times" w:hAnsi="Times" w:cs="Times"/>
          <w:color w:val="000000"/>
          <w:sz w:val="24"/>
        </w:rPr>
      </w:pPr>
      <w:r>
        <w:rPr>
          <w:rFonts w:ascii="Times" w:hAnsi="Times" w:cs="Times"/>
          <w:noProof/>
          <w:color w:val="000000"/>
        </w:rPr>
        <w:lastRenderedPageBreak/>
        <w:drawing>
          <wp:inline distT="0" distB="0" distL="0" distR="0" wp14:anchorId="031F6529" wp14:editId="2BA72885">
            <wp:extent cx="2253600" cy="252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3600" cy="2520000"/>
                    </a:xfrm>
                    <a:prstGeom prst="rect">
                      <a:avLst/>
                    </a:prstGeom>
                    <a:noFill/>
                    <a:ln>
                      <a:noFill/>
                    </a:ln>
                  </pic:spPr>
                </pic:pic>
              </a:graphicData>
            </a:graphic>
          </wp:inline>
        </w:drawing>
      </w:r>
      <w:r>
        <w:rPr>
          <w:rFonts w:ascii="Times" w:hAnsi="Times" w:cs="Times"/>
          <w:color w:val="000000"/>
          <w:sz w:val="24"/>
        </w:rPr>
        <w:t xml:space="preserve"> </w:t>
      </w:r>
    </w:p>
    <w:p w14:paraId="2489102B" w14:textId="45DEB79D" w:rsidR="005800CA" w:rsidRDefault="00B13937" w:rsidP="003C67A7">
      <w:pPr>
        <w:pStyle w:val="Heading2"/>
        <w:spacing w:line="480" w:lineRule="auto"/>
      </w:pPr>
      <w:bookmarkStart w:id="29" w:name="_Toc468105081"/>
      <w:r>
        <w:t>Proposed Meta</w:t>
      </w:r>
      <w:r w:rsidR="006C0738">
        <w:t>heuristic</w:t>
      </w:r>
      <w:bookmarkEnd w:id="29"/>
    </w:p>
    <w:p w14:paraId="0D4B60E0" w14:textId="4735D789" w:rsidR="006C0738" w:rsidRDefault="00B13937" w:rsidP="003C67A7">
      <w:pPr>
        <w:spacing w:line="480" w:lineRule="auto"/>
      </w:pPr>
      <w:r>
        <w:t xml:space="preserve">A metaheuristic – to borrowing the definition from computer science -- </w:t>
      </w:r>
      <w:r w:rsidRPr="00B13937">
        <w:t>is a higher-level heuristic designed to find, generate, or select a heuristic</w:t>
      </w:r>
      <w:sdt>
        <w:sdtPr>
          <w:id w:val="-1307317418"/>
          <w:citation/>
        </w:sdtPr>
        <w:sdtEndPr/>
        <w:sdtContent>
          <w:r>
            <w:fldChar w:fldCharType="begin"/>
          </w:r>
          <w:r>
            <w:rPr>
              <w:lang w:val="en-CA"/>
            </w:rPr>
            <w:instrText xml:space="preserve"> CITATION Bia09 \l 4105 </w:instrText>
          </w:r>
          <w:r>
            <w:fldChar w:fldCharType="separate"/>
          </w:r>
          <w:r>
            <w:rPr>
              <w:noProof/>
              <w:lang w:val="en-CA"/>
            </w:rPr>
            <w:t xml:space="preserve"> (Bianchi, Dorigo, Gambardella, &amp; Gutjahr, 2009)</w:t>
          </w:r>
          <w:r>
            <w:fldChar w:fldCharType="end"/>
          </w:r>
        </w:sdtContent>
      </w:sdt>
      <w:r>
        <w:t>.</w:t>
      </w:r>
    </w:p>
    <w:p w14:paraId="2968E103" w14:textId="69873987" w:rsidR="005800CA" w:rsidRPr="0044582E" w:rsidRDefault="00B13937" w:rsidP="003C67A7">
      <w:pPr>
        <w:spacing w:line="480" w:lineRule="auto"/>
      </w:pPr>
      <w:r>
        <w:t xml:space="preserve">To better make sense of how different heuristics for leveraging nostalgia in design, a metaheuristic is proposed: </w:t>
      </w:r>
    </w:p>
    <w:p w14:paraId="378CFF11" w14:textId="77777777" w:rsidR="005800CA" w:rsidRDefault="005800CA" w:rsidP="003C67A7">
      <w:pPr>
        <w:spacing w:line="480" w:lineRule="auto"/>
      </w:pPr>
      <w:r w:rsidRPr="0044582E">
        <w:rPr>
          <w:noProof/>
        </w:rPr>
        <w:drawing>
          <wp:inline distT="0" distB="0" distL="0" distR="0" wp14:anchorId="0A1108E9" wp14:editId="4A8F8A2B">
            <wp:extent cx="5943600" cy="2724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4785"/>
                    </a:xfrm>
                    <a:prstGeom prst="rect">
                      <a:avLst/>
                    </a:prstGeom>
                  </pic:spPr>
                </pic:pic>
              </a:graphicData>
            </a:graphic>
          </wp:inline>
        </w:drawing>
      </w:r>
    </w:p>
    <w:p w14:paraId="3721F3E3" w14:textId="763FCBBE" w:rsidR="005800CA" w:rsidRDefault="005800CA" w:rsidP="003C67A7">
      <w:pPr>
        <w:spacing w:line="480" w:lineRule="auto"/>
      </w:pPr>
      <w:r>
        <w:t>Leberecht</w:t>
      </w:r>
      <w:r w:rsidR="00A26FA0">
        <w:t>’s</w:t>
      </w:r>
      <w:sdt>
        <w:sdtPr>
          <w:id w:val="-1853090845"/>
          <w:citation/>
        </w:sdtPr>
        <w:sdtEndPr/>
        <w:sdtContent>
          <w:r>
            <w:fldChar w:fldCharType="begin"/>
          </w:r>
          <w:r>
            <w:rPr>
              <w:lang w:val="en-CA"/>
            </w:rPr>
            <w:instrText xml:space="preserve">CITATION Leb13 \n  \t  \l 4105 </w:instrText>
          </w:r>
          <w:r>
            <w:fldChar w:fldCharType="separate"/>
          </w:r>
          <w:r>
            <w:rPr>
              <w:noProof/>
              <w:lang w:val="en-CA"/>
            </w:rPr>
            <w:t xml:space="preserve"> (2013)</w:t>
          </w:r>
          <w:r>
            <w:fldChar w:fldCharType="end"/>
          </w:r>
        </w:sdtContent>
      </w:sdt>
      <w:r w:rsidR="00A26FA0">
        <w:t xml:space="preserve"> </w:t>
      </w:r>
      <w:r>
        <w:t>heuristic concerns the different goals of using nostalgia in design.</w:t>
      </w:r>
    </w:p>
    <w:p w14:paraId="2C961499" w14:textId="289C72EF" w:rsidR="005800CA" w:rsidRDefault="005800CA" w:rsidP="003C67A7">
      <w:pPr>
        <w:spacing w:line="480" w:lineRule="auto"/>
      </w:pPr>
      <w:r w:rsidRPr="00236E50">
        <w:t>Brown</w:t>
      </w:r>
      <w:r w:rsidR="00A26FA0">
        <w:t>’s</w:t>
      </w:r>
      <w:r w:rsidRPr="00236E50">
        <w:t xml:space="preserve"> </w:t>
      </w:r>
      <w:sdt>
        <w:sdtPr>
          <w:id w:val="1879356046"/>
          <w:citation/>
        </w:sdtPr>
        <w:sdtEndPr/>
        <w:sdtContent>
          <w:r w:rsidRPr="00236E50">
            <w:fldChar w:fldCharType="begin"/>
          </w:r>
          <w:r w:rsidRPr="00236E50">
            <w:rPr>
              <w:lang w:val="en-CA"/>
            </w:rPr>
            <w:instrText xml:space="preserve">CITATION Bro99 \n  \t  \l 4105 </w:instrText>
          </w:r>
          <w:r w:rsidRPr="00236E50">
            <w:fldChar w:fldCharType="separate"/>
          </w:r>
          <w:r>
            <w:rPr>
              <w:noProof/>
              <w:lang w:val="en-CA"/>
            </w:rPr>
            <w:t>(1999)</w:t>
          </w:r>
          <w:r w:rsidRPr="00236E50">
            <w:fldChar w:fldCharType="end"/>
          </w:r>
        </w:sdtContent>
      </w:sdt>
      <w:r>
        <w:t xml:space="preserve"> heuristic assumes the goal of transporting the user back into the past and concerns whether the past is reproduced into the present in </w:t>
      </w:r>
      <w:r w:rsidR="00A26FA0">
        <w:t>full (repro) or in part (retro).</w:t>
      </w:r>
    </w:p>
    <w:p w14:paraId="1BDAF62F" w14:textId="20027090" w:rsidR="00B13937" w:rsidRDefault="005800CA" w:rsidP="003C67A7">
      <w:pPr>
        <w:spacing w:line="480" w:lineRule="auto"/>
      </w:pPr>
      <w:r>
        <w:lastRenderedPageBreak/>
        <w:t xml:space="preserve">Xue &amp; Wooley’s </w:t>
      </w:r>
      <w:sdt>
        <w:sdtPr>
          <w:id w:val="-1625218027"/>
          <w:citation/>
        </w:sdtPr>
        <w:sdtEndPr/>
        <w:sdtContent>
          <w:r>
            <w:fldChar w:fldCharType="begin"/>
          </w:r>
          <w:r>
            <w:rPr>
              <w:lang w:val="en-CA"/>
            </w:rPr>
            <w:instrText xml:space="preserve">CITATION Xue11 \n  \t  \l 4105 </w:instrText>
          </w:r>
          <w:r>
            <w:fldChar w:fldCharType="separate"/>
          </w:r>
          <w:r>
            <w:rPr>
              <w:noProof/>
              <w:lang w:val="en-CA"/>
            </w:rPr>
            <w:t>(2011)</w:t>
          </w:r>
          <w:r>
            <w:fldChar w:fldCharType="end"/>
          </w:r>
        </w:sdtContent>
      </w:sdt>
      <w:r>
        <w:t xml:space="preserve"> typology of cues makes explicit the different dimensions of the past experience that can be mixed into the present experi</w:t>
      </w:r>
      <w:r w:rsidR="00A26FA0">
        <w:t>ence as cues to evoke nostalgia.</w:t>
      </w:r>
    </w:p>
    <w:p w14:paraId="18B12FB4" w14:textId="58034308" w:rsidR="00B13937" w:rsidRDefault="005B5190" w:rsidP="003C67A7">
      <w:pPr>
        <w:spacing w:line="480" w:lineRule="auto"/>
      </w:pPr>
      <w:r>
        <w:t xml:space="preserve">As a </w:t>
      </w:r>
      <w:r w:rsidR="00B13937">
        <w:t xml:space="preserve">scaffolding </w:t>
      </w:r>
      <w:r>
        <w:t xml:space="preserve">tool </w:t>
      </w:r>
      <w:r w:rsidR="00B13937">
        <w:t xml:space="preserve">for different </w:t>
      </w:r>
      <w:r>
        <w:t xml:space="preserve">nostalgia heuristics, designers can better understand the unique perspective that each heuristic offers in relation to design. This allows designers to be more intentional with the kind of heuristics they use, and establish a common language for designers </w:t>
      </w:r>
      <w:r w:rsidR="0047076F">
        <w:t>trying</w:t>
      </w:r>
      <w:r>
        <w:t xml:space="preserve"> to engage with nostalgia.</w:t>
      </w:r>
      <w:r w:rsidR="003E58AD" w:rsidRPr="003E58AD">
        <w:t xml:space="preserve"> </w:t>
      </w:r>
      <w:r w:rsidR="003E58AD">
        <w:t>The metaheuristic provides a higher level scaffolding for existing heuristics, but does not question the strengths of the heuristics that it contains. A deeper analysis is needed.</w:t>
      </w:r>
    </w:p>
    <w:p w14:paraId="17B96B90" w14:textId="0C1F8EA8" w:rsidR="0047076F" w:rsidRDefault="003E58AD" w:rsidP="003C67A7">
      <w:pPr>
        <w:pStyle w:val="Heading2"/>
        <w:spacing w:line="480" w:lineRule="auto"/>
      </w:pPr>
      <w:bookmarkStart w:id="30" w:name="_Toc468105082"/>
      <w:r>
        <w:t>Critique of Existing Heuristics</w:t>
      </w:r>
      <w:bookmarkEnd w:id="30"/>
    </w:p>
    <w:p w14:paraId="2197DEFF" w14:textId="10BD845A" w:rsidR="008E5957" w:rsidRDefault="008E5957" w:rsidP="003C67A7">
      <w:pPr>
        <w:spacing w:line="480" w:lineRule="auto"/>
      </w:pPr>
      <w:r>
        <w:t xml:space="preserve">While Leberecht’s </w:t>
      </w:r>
      <w:sdt>
        <w:sdtPr>
          <w:id w:val="-995106752"/>
          <w:citation/>
        </w:sdtPr>
        <w:sdtEndPr/>
        <w:sdtContent>
          <w:r w:rsidR="003E58AD">
            <w:fldChar w:fldCharType="begin"/>
          </w:r>
          <w:r w:rsidR="003E58AD">
            <w:rPr>
              <w:lang w:val="en-CA"/>
            </w:rPr>
            <w:instrText xml:space="preserve">CITATION Leb13 \n  \t  \l 4105 </w:instrText>
          </w:r>
          <w:r w:rsidR="003E58AD">
            <w:fldChar w:fldCharType="separate"/>
          </w:r>
          <w:r w:rsidR="003E58AD">
            <w:rPr>
              <w:noProof/>
              <w:lang w:val="en-CA"/>
            </w:rPr>
            <w:t>(2013)</w:t>
          </w:r>
          <w:r w:rsidR="003E58AD">
            <w:fldChar w:fldCharType="end"/>
          </w:r>
        </w:sdtContent>
      </w:sdt>
      <w:r w:rsidR="003E58AD">
        <w:t xml:space="preserve"> </w:t>
      </w:r>
      <w:r>
        <w:t xml:space="preserve">heuristic is useful as a starting point to </w:t>
      </w:r>
      <w:r w:rsidR="005800CA">
        <w:t xml:space="preserve">categorize different ways that </w:t>
      </w:r>
      <w:r>
        <w:t>nostalgia intersects with design and innovation, there is</w:t>
      </w:r>
      <w:r w:rsidR="00394790">
        <w:t xml:space="preserve"> not</w:t>
      </w:r>
      <w:r>
        <w:t xml:space="preserve"> sufficient clarity around the definition of the terms new needs, old needs, and new format, and old format. One of the examples that Leberecht used as a traditional format addressing a new need is the artist who released</w:t>
      </w:r>
      <w:r w:rsidR="00C85787">
        <w:t xml:space="preserve"> an album as</w:t>
      </w:r>
      <w:r>
        <w:t xml:space="preserve"> sheets of music for his fans to compose</w:t>
      </w:r>
      <w:r w:rsidR="00C85787">
        <w:t xml:space="preserve"> together via the internet </w:t>
      </w:r>
      <w:sdt>
        <w:sdtPr>
          <w:id w:val="-1027250429"/>
          <w:citation/>
        </w:sdtPr>
        <w:sdtEndPr/>
        <w:sdtContent>
          <w:r w:rsidR="00C85787">
            <w:fldChar w:fldCharType="begin"/>
          </w:r>
          <w:r w:rsidR="00C85787">
            <w:rPr>
              <w:lang w:val="en-CA"/>
            </w:rPr>
            <w:instrText xml:space="preserve">CITATION Leb13 \t  \l 4105 </w:instrText>
          </w:r>
          <w:r w:rsidR="00C85787">
            <w:fldChar w:fldCharType="separate"/>
          </w:r>
          <w:r w:rsidR="00C85787">
            <w:rPr>
              <w:noProof/>
              <w:lang w:val="en-CA"/>
            </w:rPr>
            <w:t>(Leberecht, 2013)</w:t>
          </w:r>
          <w:r w:rsidR="00C85787">
            <w:fldChar w:fldCharType="end"/>
          </w:r>
        </w:sdtContent>
      </w:sdt>
      <w:r w:rsidR="00C85787">
        <w:t xml:space="preserve">. While </w:t>
      </w:r>
      <w:r>
        <w:t>co-creation</w:t>
      </w:r>
      <w:r w:rsidR="00C85787">
        <w:t xml:space="preserve"> is labeled as the new need, i</w:t>
      </w:r>
      <w:r>
        <w:t xml:space="preserve">t can </w:t>
      </w:r>
      <w:r w:rsidR="00C85787">
        <w:t>also be framed as</w:t>
      </w:r>
      <w:r>
        <w:t xml:space="preserve"> a new format, which meets an old need of cooperation. </w:t>
      </w:r>
      <w:r w:rsidR="006143FA">
        <w:t xml:space="preserve">While music sheets are considered as old format, it can also be considered </w:t>
      </w:r>
      <w:r w:rsidR="005800CA">
        <w:t xml:space="preserve">as bringing people back into a gone era, or </w:t>
      </w:r>
      <w:r w:rsidR="006143FA">
        <w:t>as meeting a need</w:t>
      </w:r>
      <w:r w:rsidR="005800CA">
        <w:t xml:space="preserve"> as paper allows for d</w:t>
      </w:r>
      <w:r w:rsidR="006143FA">
        <w:t>eep</w:t>
      </w:r>
      <w:r w:rsidR="005800CA">
        <w:t xml:space="preserve">er reading </w:t>
      </w:r>
      <w:r w:rsidR="006143FA">
        <w:t xml:space="preserve">comprehension </w:t>
      </w:r>
      <w:sdt>
        <w:sdtPr>
          <w:id w:val="959297211"/>
          <w:citation/>
        </w:sdtPr>
        <w:sdtEndPr/>
        <w:sdtContent>
          <w:r w:rsidR="005800CA">
            <w:fldChar w:fldCharType="begin"/>
          </w:r>
          <w:r w:rsidR="005800CA">
            <w:rPr>
              <w:lang w:val="en-CA"/>
            </w:rPr>
            <w:instrText xml:space="preserve">CITATION Man \l 4105 </w:instrText>
          </w:r>
          <w:r w:rsidR="005800CA">
            <w:fldChar w:fldCharType="separate"/>
          </w:r>
          <w:r w:rsidR="005800CA">
            <w:rPr>
              <w:noProof/>
              <w:lang w:val="en-CA"/>
            </w:rPr>
            <w:t>(Mangen, Walgermo, &amp; Brønnick, 2013)</w:t>
          </w:r>
          <w:r w:rsidR="005800CA">
            <w:fldChar w:fldCharType="end"/>
          </w:r>
        </w:sdtContent>
      </w:sdt>
      <w:r w:rsidR="006143FA">
        <w:t>.</w:t>
      </w:r>
    </w:p>
    <w:p w14:paraId="785685BA" w14:textId="7613BF5C" w:rsidR="008E5957" w:rsidRPr="008E5957" w:rsidRDefault="005800CA" w:rsidP="003C67A7">
      <w:pPr>
        <w:spacing w:line="480" w:lineRule="auto"/>
      </w:pPr>
      <w:r>
        <w:t xml:space="preserve">Brown’s </w:t>
      </w:r>
      <w:sdt>
        <w:sdtPr>
          <w:id w:val="-547217102"/>
          <w:citation/>
        </w:sdtPr>
        <w:sdtEndPr/>
        <w:sdtContent>
          <w:r w:rsidR="003E58AD">
            <w:fldChar w:fldCharType="begin"/>
          </w:r>
          <w:r w:rsidR="003E58AD">
            <w:rPr>
              <w:lang w:val="en-CA"/>
            </w:rPr>
            <w:instrText xml:space="preserve">CITATION Bro99 \n  \t  \l 4105 </w:instrText>
          </w:r>
          <w:r w:rsidR="003E58AD">
            <w:fldChar w:fldCharType="separate"/>
          </w:r>
          <w:r w:rsidR="003E58AD">
            <w:rPr>
              <w:noProof/>
              <w:lang w:val="en-CA"/>
            </w:rPr>
            <w:t>(1999)</w:t>
          </w:r>
          <w:r w:rsidR="003E58AD">
            <w:fldChar w:fldCharType="end"/>
          </w:r>
        </w:sdtContent>
      </w:sdt>
      <w:r w:rsidR="003E58AD">
        <w:t xml:space="preserve"> </w:t>
      </w:r>
      <w:r>
        <w:t xml:space="preserve">heuristic </w:t>
      </w:r>
      <w:r w:rsidR="003E58AD">
        <w:t>makes a useful distinction between reproducing the exact same experience from the past (repro) in the present or mixing elements from the past experience with the present experience (retro). While these definitions work well for the product context -- as a product has clear, physical boundaries – when considering someone’s experience, the contexts to be taken into account as well. Since time period is part of the context, then context is always changing. So theoretically reproducing a tangible artifact is possible, but reproducing an experience is impossible.</w:t>
      </w:r>
      <w:r w:rsidR="001A6B32">
        <w:t xml:space="preserve"> Compared to retro and repro, retro-repro introduces an additional dimension of recursion, which raises the question of whether retro-repro should be categorized alongside retro and repro. </w:t>
      </w:r>
    </w:p>
    <w:p w14:paraId="5A01C53F" w14:textId="34DFBE84" w:rsidR="000F217B" w:rsidRDefault="003E58AD" w:rsidP="003C67A7">
      <w:pPr>
        <w:spacing w:line="480" w:lineRule="auto"/>
      </w:pPr>
      <w:r>
        <w:lastRenderedPageBreak/>
        <w:t xml:space="preserve">Xue and Wooley’s </w:t>
      </w:r>
      <w:sdt>
        <w:sdtPr>
          <w:id w:val="-1109188619"/>
          <w:citation/>
        </w:sdtPr>
        <w:sdtEndPr/>
        <w:sdtContent>
          <w:r>
            <w:fldChar w:fldCharType="begin"/>
          </w:r>
          <w:r>
            <w:rPr>
              <w:lang w:val="en-CA"/>
            </w:rPr>
            <w:instrText xml:space="preserve">CITATION Xue11 \n  \t  \l 4105 </w:instrText>
          </w:r>
          <w:r>
            <w:fldChar w:fldCharType="separate"/>
          </w:r>
          <w:r>
            <w:rPr>
              <w:noProof/>
              <w:lang w:val="en-CA"/>
            </w:rPr>
            <w:t>(2011)</w:t>
          </w:r>
          <w:r>
            <w:fldChar w:fldCharType="end"/>
          </w:r>
        </w:sdtContent>
      </w:sdt>
      <w:r>
        <w:t xml:space="preserve"> heuristic </w:t>
      </w:r>
      <w:r w:rsidR="000F217B">
        <w:t>makes a contribution to the understanding of leveraging nostalgia for design by mapping the relationship between cues, product, interaction, and the user. The heuristic is intended for designing physical products, hence it makes sense for cues -- sensory, operational, and social interaction – to surround the product. In the field of experience design, and in prior analysis of the nostalgic experience, t</w:t>
      </w:r>
      <w:r w:rsidR="00286174">
        <w:t>he ultimate goal of design</w:t>
      </w:r>
      <w:r w:rsidR="000F217B">
        <w:t xml:space="preserve"> is not </w:t>
      </w:r>
      <w:r w:rsidR="00286174">
        <w:t>to build a better p</w:t>
      </w:r>
      <w:r w:rsidR="000F217B">
        <w:t>roduct</w:t>
      </w:r>
      <w:r w:rsidR="00286174">
        <w:t xml:space="preserve"> – although a better product is often the outcome of successful design – b</w:t>
      </w:r>
      <w:r w:rsidR="000F217B">
        <w:t xml:space="preserve">ut </w:t>
      </w:r>
      <w:r w:rsidR="00286174">
        <w:t>to influence</w:t>
      </w:r>
      <w:r w:rsidR="000F217B">
        <w:t xml:space="preserve"> user’s feelings. The placement of “affective state of the user,” in Xue and Wooley’s heuristic does not </w:t>
      </w:r>
      <w:r w:rsidR="00286174">
        <w:t>convey</w:t>
      </w:r>
      <w:r w:rsidR="000F217B">
        <w:t xml:space="preserve"> feelings as the most important element</w:t>
      </w:r>
      <w:r w:rsidR="00286174">
        <w:t xml:space="preserve"> of design. In this heuristic, age, gender, psychographics, and the affective state of the user, and whether the user is by herself or among a group influences the likelihood</w:t>
      </w:r>
      <w:r w:rsidR="001A6B32">
        <w:t>, enjoyment</w:t>
      </w:r>
      <w:r w:rsidR="00286174">
        <w:t xml:space="preserve">, and interpretation of the nostalgic experience. These characteristics </w:t>
      </w:r>
      <w:r w:rsidR="001A6B32">
        <w:t xml:space="preserve">can also be seen as cues that inform the content of the nostalgic experience. </w:t>
      </w:r>
    </w:p>
    <w:p w14:paraId="73A37239" w14:textId="64ED0420" w:rsidR="00787B6C" w:rsidRDefault="006C2214" w:rsidP="003C67A7">
      <w:pPr>
        <w:pStyle w:val="Heading2"/>
        <w:spacing w:line="480" w:lineRule="auto"/>
      </w:pPr>
      <w:bookmarkStart w:id="31" w:name="_Ref468096681"/>
      <w:bookmarkStart w:id="32" w:name="_Toc468105083"/>
      <w:r>
        <w:t xml:space="preserve">An </w:t>
      </w:r>
      <w:r w:rsidR="00B13937">
        <w:t>Alternative</w:t>
      </w:r>
      <w:r w:rsidR="00910D83">
        <w:t xml:space="preserve"> Heuristic</w:t>
      </w:r>
      <w:bookmarkEnd w:id="31"/>
      <w:bookmarkEnd w:id="32"/>
    </w:p>
    <w:p w14:paraId="18CCA6F7" w14:textId="63D0F098" w:rsidR="00C90767" w:rsidRDefault="00C90767" w:rsidP="003C67A7">
      <w:pPr>
        <w:spacing w:line="480" w:lineRule="auto"/>
      </w:pPr>
      <w:r>
        <w:t>Integrating ideas from existing heuristics and concepts derived from literature review, the proposed heuristic provid</w:t>
      </w:r>
      <w:r w:rsidR="001A6B32">
        <w:t>es an alternate</w:t>
      </w:r>
      <w:r>
        <w:t xml:space="preserve"> </w:t>
      </w:r>
      <w:r w:rsidR="001A6B32">
        <w:t>perspective</w:t>
      </w:r>
      <w:r>
        <w:t xml:space="preserve"> for understanding nostalgia, in order for it to be more strategically embedded in experience design</w:t>
      </w:r>
      <w:r w:rsidR="001A6B32">
        <w:t xml:space="preserve">. </w:t>
      </w:r>
    </w:p>
    <w:p w14:paraId="7E2E05F4" w14:textId="4C2BFC3C" w:rsidR="00C90767" w:rsidRDefault="00C90767" w:rsidP="003C67A7">
      <w:pPr>
        <w:spacing w:line="480" w:lineRule="auto"/>
      </w:pPr>
      <w:r>
        <w:t>The proposed heuristic adds a different perspective of understanding nostalgia than existing heuristics for the purposes of embedding it in experience design. It differentiates from existing heuristics by organizing the nostalgic experience into layers, with ‘feelings’ – a mood, a spirit, thoughts, or emotions of a previous time – at the center and the ‘world’ on the outside; and conveying different effects that cues at different layers can play in evoking nostalgia.</w:t>
      </w:r>
      <w:r w:rsidR="000D3A9A">
        <w:t xml:space="preserve"> The different elements in this heuristic are further explained below, through examples from a hunter-gatherer experience scenario.</w:t>
      </w:r>
    </w:p>
    <w:p w14:paraId="46A752A2" w14:textId="77777777" w:rsidR="00C90767" w:rsidRDefault="00C90767" w:rsidP="003C67A7">
      <w:pPr>
        <w:spacing w:line="480" w:lineRule="auto"/>
        <w:rPr>
          <w:rStyle w:val="Strong"/>
        </w:rPr>
      </w:pPr>
      <w:r w:rsidRPr="00410D0B">
        <w:rPr>
          <w:noProof/>
        </w:rPr>
        <w:lastRenderedPageBreak/>
        <w:drawing>
          <wp:inline distT="0" distB="0" distL="0" distR="0" wp14:anchorId="3AFB3F03" wp14:editId="53AD2969">
            <wp:extent cx="5940038" cy="3315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0038" cy="3315252"/>
                    </a:xfrm>
                    <a:prstGeom prst="rect">
                      <a:avLst/>
                    </a:prstGeom>
                  </pic:spPr>
                </pic:pic>
              </a:graphicData>
            </a:graphic>
          </wp:inline>
        </w:drawing>
      </w:r>
    </w:p>
    <w:p w14:paraId="1C19E765" w14:textId="2DD1E372" w:rsidR="00C90767" w:rsidRPr="002105E5" w:rsidRDefault="00C85787" w:rsidP="003C67A7">
      <w:pPr>
        <w:spacing w:line="480" w:lineRule="auto"/>
        <w:rPr>
          <w:rStyle w:val="Strong"/>
        </w:rPr>
      </w:pPr>
      <w:r w:rsidRPr="002105E5">
        <w:rPr>
          <w:rStyle w:val="Strong"/>
        </w:rPr>
        <w:t>Cues</w:t>
      </w:r>
    </w:p>
    <w:p w14:paraId="2F19E964" w14:textId="34927C41" w:rsidR="00C85787" w:rsidRDefault="00C90767" w:rsidP="003C67A7">
      <w:pPr>
        <w:spacing w:line="480" w:lineRule="auto"/>
      </w:pPr>
      <w:r w:rsidRPr="00787B6C">
        <w:t xml:space="preserve">“Courage”, ”hunting”, and ”hunter-gatherers” describe – respectively – a feeling, an activity, and a world. These things have one thing in common – they are all ideas. We recognize something as “hunting” when elements that make up the idea of hunting are perceived as a gestalt. </w:t>
      </w:r>
      <w:r w:rsidR="00C85787">
        <w:t>They are called cues because</w:t>
      </w:r>
      <w:r w:rsidRPr="00787B6C">
        <w:t xml:space="preserve"> they ‘cue’ the </w:t>
      </w:r>
      <w:r w:rsidR="00C85787">
        <w:t>idea of hunting in our minds.</w:t>
      </w:r>
    </w:p>
    <w:p w14:paraId="28CEDFAA" w14:textId="12A28539" w:rsidR="00C90767" w:rsidRPr="00B678CF" w:rsidRDefault="00C90767" w:rsidP="003C67A7">
      <w:pPr>
        <w:spacing w:line="480" w:lineRule="auto"/>
        <w:rPr>
          <w:rStyle w:val="Strong"/>
          <w:b w:val="0"/>
          <w:bCs w:val="0"/>
        </w:rPr>
      </w:pPr>
      <w:r w:rsidRPr="00787B6C">
        <w:t>Cues can be something you hear, something you touch smell, an object, or a person</w:t>
      </w:r>
      <w:r>
        <w:rPr>
          <w:rStyle w:val="Strong"/>
        </w:rPr>
        <w:t xml:space="preserve">. </w:t>
      </w:r>
      <w:r>
        <w:t xml:space="preserve">They can be delineated in </w:t>
      </w:r>
      <w:r w:rsidR="00C85787">
        <w:t>an indefinite number of</w:t>
      </w:r>
      <w:r>
        <w:t xml:space="preserve"> ways. Xue and Wooley’s </w:t>
      </w:r>
      <w:sdt>
        <w:sdtPr>
          <w:id w:val="282849591"/>
          <w:citation/>
        </w:sdtPr>
        <w:sdtEndPr/>
        <w:sdtContent>
          <w:r>
            <w:fldChar w:fldCharType="begin"/>
          </w:r>
          <w:r w:rsidR="00C85787">
            <w:rPr>
              <w:lang w:val="en-CA"/>
            </w:rPr>
            <w:instrText xml:space="preserve">CITATION Xue11 \n  \t  \l 4105 </w:instrText>
          </w:r>
          <w:r>
            <w:fldChar w:fldCharType="separate"/>
          </w:r>
          <w:r w:rsidR="00C85787">
            <w:rPr>
              <w:noProof/>
              <w:lang w:val="en-CA"/>
            </w:rPr>
            <w:t>(2011)</w:t>
          </w:r>
          <w:r>
            <w:fldChar w:fldCharType="end"/>
          </w:r>
        </w:sdtContent>
      </w:sdt>
      <w:r>
        <w:t xml:space="preserve"> heuristic delineated them by </w:t>
      </w:r>
      <w:r w:rsidR="00C85787">
        <w:t>type of sensory input</w:t>
      </w:r>
      <w:r>
        <w:t xml:space="preserve"> – sight, hearing, touch, sm</w:t>
      </w:r>
      <w:r w:rsidR="000653CF">
        <w:t xml:space="preserve">ell, taste. </w:t>
      </w:r>
      <w:r>
        <w:t>They can also be delineated using a common ethnographic framework such as AEIOU (activities, environment, interactions, objects, users).</w:t>
      </w:r>
    </w:p>
    <w:p w14:paraId="23674BA9" w14:textId="77777777" w:rsidR="00C90767" w:rsidRPr="00787B6C" w:rsidRDefault="00C90767" w:rsidP="003C67A7">
      <w:pPr>
        <w:spacing w:line="480" w:lineRule="auto"/>
      </w:pPr>
      <w:r w:rsidRPr="00787B6C">
        <w:t xml:space="preserve">These cues – if assembled the same way as they did in the past, can replicate the exact same experience. This is behind the concept of Repro </w:t>
      </w:r>
      <w:sdt>
        <w:sdtPr>
          <w:id w:val="-561018865"/>
          <w:citation/>
        </w:sdtPr>
        <w:sdtEndPr/>
        <w:sdtContent>
          <w:r w:rsidRPr="00787B6C">
            <w:fldChar w:fldCharType="begin"/>
          </w:r>
          <w:r w:rsidRPr="00787B6C">
            <w:instrText xml:space="preserve"> CITATION Bro99 \l 4105 </w:instrText>
          </w:r>
          <w:r w:rsidRPr="00787B6C">
            <w:fldChar w:fldCharType="separate"/>
          </w:r>
          <w:r w:rsidRPr="00787B6C">
            <w:t>(Brown, 1999)</w:t>
          </w:r>
          <w:r w:rsidRPr="00787B6C">
            <w:fldChar w:fldCharType="end"/>
          </w:r>
        </w:sdtContent>
      </w:sdt>
      <w:r w:rsidRPr="00787B6C">
        <w:t>. If some elements of the past experience are mixed with elements from today’s experience, then it becomes retro</w:t>
      </w:r>
      <w:sdt>
        <w:sdtPr>
          <w:id w:val="592289158"/>
          <w:citation/>
        </w:sdtPr>
        <w:sdtEndPr/>
        <w:sdtContent>
          <w:r w:rsidRPr="00787B6C">
            <w:fldChar w:fldCharType="begin"/>
          </w:r>
          <w:r w:rsidRPr="00787B6C">
            <w:instrText xml:space="preserve"> CITATION Bro99 \l 4105 </w:instrText>
          </w:r>
          <w:r w:rsidRPr="00787B6C">
            <w:fldChar w:fldCharType="separate"/>
          </w:r>
          <w:r w:rsidRPr="00787B6C">
            <w:t xml:space="preserve"> (Brown, 1999)</w:t>
          </w:r>
          <w:r w:rsidRPr="00787B6C">
            <w:fldChar w:fldCharType="end"/>
          </w:r>
        </w:sdtContent>
      </w:sdt>
      <w:r w:rsidRPr="00787B6C">
        <w:t>. This proposed heuristic does not explicitly distinguish between repro and retro because they are different points that belong on the same spectrum.</w:t>
      </w:r>
    </w:p>
    <w:p w14:paraId="7FDD9DA4" w14:textId="73F596C9" w:rsidR="000653CF" w:rsidRPr="002105E5" w:rsidRDefault="000653CF" w:rsidP="003C67A7">
      <w:pPr>
        <w:spacing w:line="480" w:lineRule="auto"/>
        <w:rPr>
          <w:rStyle w:val="Strong"/>
        </w:rPr>
      </w:pPr>
      <w:r w:rsidRPr="002105E5">
        <w:rPr>
          <w:rStyle w:val="Strong"/>
        </w:rPr>
        <w:t>Layers</w:t>
      </w:r>
    </w:p>
    <w:p w14:paraId="4CCE5023" w14:textId="22EDAE3E" w:rsidR="00C90767" w:rsidRPr="00110223" w:rsidRDefault="00C90767" w:rsidP="003C67A7">
      <w:pPr>
        <w:spacing w:line="480" w:lineRule="auto"/>
      </w:pPr>
      <w:r>
        <w:lastRenderedPageBreak/>
        <w:t>The nostalgic experience is organized as four layers: feeling</w:t>
      </w:r>
      <w:r w:rsidR="006C2214">
        <w:t>, activity, essence, and world.</w:t>
      </w:r>
    </w:p>
    <w:p w14:paraId="21E51BF8" w14:textId="77777777" w:rsidR="00C90767" w:rsidRPr="0001624C" w:rsidRDefault="00C90767" w:rsidP="003C67A7">
      <w:pPr>
        <w:spacing w:line="480" w:lineRule="auto"/>
        <w:rPr>
          <w:b/>
        </w:rPr>
      </w:pPr>
      <w:r w:rsidRPr="0001624C">
        <w:rPr>
          <w:b/>
        </w:rPr>
        <w:t>Feeling</w:t>
      </w:r>
    </w:p>
    <w:p w14:paraId="6D6EB6FB" w14:textId="77777777" w:rsidR="00C90767" w:rsidRDefault="00C90767" w:rsidP="003C67A7">
      <w:pPr>
        <w:spacing w:line="480" w:lineRule="auto"/>
      </w:pPr>
      <w:r>
        <w:t>At the center of the nostalgic experience are the target feelings that aims to be brought into the present. An example is a sense of cooperation.</w:t>
      </w:r>
    </w:p>
    <w:p w14:paraId="4B6EBCBC" w14:textId="77777777" w:rsidR="00C90767" w:rsidRPr="00DC25B9" w:rsidRDefault="00C90767" w:rsidP="003C67A7">
      <w:pPr>
        <w:spacing w:line="480" w:lineRule="auto"/>
        <w:rPr>
          <w:rStyle w:val="Strong"/>
        </w:rPr>
      </w:pPr>
      <w:r>
        <w:rPr>
          <w:rStyle w:val="Strong"/>
        </w:rPr>
        <w:t>Activity</w:t>
      </w:r>
    </w:p>
    <w:p w14:paraId="724B5462" w14:textId="77777777" w:rsidR="00C90767" w:rsidRDefault="00C90767" w:rsidP="003C67A7">
      <w:pPr>
        <w:spacing w:line="480" w:lineRule="auto"/>
      </w:pPr>
      <w:r>
        <w:t>Feelings are born out of interaction with the world and people within it. These interactions, taken as a whole, are grouped under the label activities. An example of an activity is hunting. Examples of cues for hunting may be an arrow, a prey, the natural setting, and tall grass for camouflage.</w:t>
      </w:r>
    </w:p>
    <w:p w14:paraId="4EF11682" w14:textId="77777777" w:rsidR="00C90767" w:rsidRPr="00DC25B9" w:rsidRDefault="00C90767" w:rsidP="003C67A7">
      <w:pPr>
        <w:spacing w:line="480" w:lineRule="auto"/>
        <w:rPr>
          <w:rStyle w:val="Strong"/>
        </w:rPr>
      </w:pPr>
      <w:r w:rsidRPr="00DC25B9">
        <w:rPr>
          <w:rStyle w:val="Strong"/>
        </w:rPr>
        <w:t>Essence</w:t>
      </w:r>
    </w:p>
    <w:p w14:paraId="11F94A14" w14:textId="33ACE4B8" w:rsidR="00C90767" w:rsidRDefault="00C90767" w:rsidP="003C67A7">
      <w:pPr>
        <w:spacing w:line="480" w:lineRule="auto"/>
      </w:pPr>
      <w:r>
        <w:t xml:space="preserve">Within an activity – hunting a deer for example – some cues are more important than others in giving rise to certain feelings. These cues – taken together – form the essence of the activity relative to the desired feelings. For example, a sense of cooperation has little to do with the type of prey, the location of the hunt, or even the act of hunting itself; what gives rise to the feeling in the activity of hunting is a reliance on each other’s unique strengths to achieve a shared goal. In other words, the </w:t>
      </w:r>
      <w:r w:rsidRPr="00B678CF">
        <w:t>essence</w:t>
      </w:r>
      <w:r>
        <w:t xml:space="preserve"> is the answer to “what </w:t>
      </w:r>
      <w:r>
        <w:rPr>
          <w:i/>
        </w:rPr>
        <w:t xml:space="preserve">about </w:t>
      </w:r>
      <w:r>
        <w:t>the activity that gives rise to a feeling?” Since these cues likely involve operational and social interaction, they might not be as immediately recognizable a</w:t>
      </w:r>
      <w:r w:rsidR="00787B6C">
        <w:t>s t</w:t>
      </w:r>
      <w:r>
        <w:t>he cues that are part of the activity.</w:t>
      </w:r>
    </w:p>
    <w:p w14:paraId="239B945E" w14:textId="77777777" w:rsidR="00C90767" w:rsidRPr="00DC25B9" w:rsidRDefault="00C90767" w:rsidP="003C67A7">
      <w:pPr>
        <w:spacing w:line="480" w:lineRule="auto"/>
        <w:rPr>
          <w:rStyle w:val="Strong"/>
        </w:rPr>
      </w:pPr>
      <w:r w:rsidRPr="00DC25B9">
        <w:rPr>
          <w:rStyle w:val="Strong"/>
        </w:rPr>
        <w:t>World</w:t>
      </w:r>
    </w:p>
    <w:p w14:paraId="2297AF58" w14:textId="77777777" w:rsidR="00C90767" w:rsidRDefault="00C90767" w:rsidP="003C67A7">
      <w:pPr>
        <w:spacing w:line="480" w:lineRule="auto"/>
      </w:pPr>
      <w:r>
        <w:t>The “world” is the broader context – a general time and/or place – that activities and feelings are situated in. Cues that make up the world layer may not be a part of activities that give rise to the target feelings. But reminding individuals about the world may trigger associations in memory to the target activities and feelings. For example, while Converse shoes might have had nothing to do with watching the moon landing with family and the patriotism that was felt, seeing it may evoke memories of that world and subsequently those feelings.</w:t>
      </w:r>
    </w:p>
    <w:p w14:paraId="302E8A9A" w14:textId="77777777" w:rsidR="00C90767" w:rsidRPr="00DC25B9" w:rsidRDefault="00C90767" w:rsidP="003C67A7">
      <w:pPr>
        <w:spacing w:line="480" w:lineRule="auto"/>
        <w:rPr>
          <w:rStyle w:val="Strong"/>
        </w:rPr>
      </w:pPr>
      <w:r w:rsidRPr="00DC25B9">
        <w:rPr>
          <w:rStyle w:val="Strong"/>
        </w:rPr>
        <w:t xml:space="preserve">Different </w:t>
      </w:r>
      <w:r>
        <w:rPr>
          <w:rStyle w:val="Strong"/>
        </w:rPr>
        <w:t xml:space="preserve">layers </w:t>
      </w:r>
      <w:r w:rsidRPr="00DC25B9">
        <w:rPr>
          <w:rStyle w:val="Strong"/>
        </w:rPr>
        <w:t>of cues</w:t>
      </w:r>
      <w:r>
        <w:rPr>
          <w:rStyle w:val="Strong"/>
        </w:rPr>
        <w:t xml:space="preserve"> and their effects</w:t>
      </w:r>
    </w:p>
    <w:p w14:paraId="2ABBA2AF" w14:textId="17F19432" w:rsidR="00C90767" w:rsidRPr="00DB4DB0" w:rsidRDefault="00C90767" w:rsidP="003C67A7">
      <w:pPr>
        <w:spacing w:line="480" w:lineRule="auto"/>
      </w:pPr>
      <w:r>
        <w:lastRenderedPageBreak/>
        <w:t>Cues at different layers of the experience have different effects when it comes to evoking nostalgia. The closer to the center a set of cues are used to evoke nostalgia, the greater the chances of success are of being able to activate the targeted feelings.</w:t>
      </w:r>
    </w:p>
    <w:p w14:paraId="194A8CC6" w14:textId="77777777" w:rsidR="00394790" w:rsidRDefault="00394790" w:rsidP="003C67A7">
      <w:pPr>
        <w:spacing w:before="0" w:line="480" w:lineRule="auto"/>
      </w:pPr>
    </w:p>
    <w:p w14:paraId="07C1E7C7" w14:textId="15160E03" w:rsidR="000D3A9A" w:rsidRPr="00344127" w:rsidRDefault="00B634E6" w:rsidP="003C67A7">
      <w:pPr>
        <w:spacing w:before="0" w:line="480" w:lineRule="auto"/>
        <w:rPr>
          <w:rStyle w:val="Strong"/>
        </w:rPr>
      </w:pPr>
      <w:r>
        <w:rPr>
          <w:rStyle w:val="Strong"/>
        </w:rPr>
        <w:t>Embedding this heuristic in a</w:t>
      </w:r>
      <w:r w:rsidR="004E7724">
        <w:rPr>
          <w:rStyle w:val="Strong"/>
        </w:rPr>
        <w:t xml:space="preserve"> workshop</w:t>
      </w:r>
    </w:p>
    <w:p w14:paraId="7B5CE35F" w14:textId="062A0AC8" w:rsidR="00C90767" w:rsidRDefault="00391974" w:rsidP="003C67A7">
      <w:pPr>
        <w:spacing w:before="0" w:line="480" w:lineRule="auto"/>
      </w:pPr>
      <w:r>
        <w:t xml:space="preserve">One way to </w:t>
      </w:r>
      <w:r w:rsidR="00974919">
        <w:t>determine the viability of this heuristic</w:t>
      </w:r>
      <w:r>
        <w:t xml:space="preserve"> is to prototype it in a controlled setting. This was done by creating a </w:t>
      </w:r>
      <w:r w:rsidR="00974919">
        <w:t xml:space="preserve">workshop </w:t>
      </w:r>
      <w:r>
        <w:t xml:space="preserve">guide based on the heuristic, which was prototyped with six designers. By embedding the heuristic in a step-by-step process that can be carried out through a workshop format, it can be more readily applicable in a </w:t>
      </w:r>
      <w:r w:rsidR="00DB6344">
        <w:t>real-world setting.</w:t>
      </w:r>
      <w:r w:rsidR="00C90767">
        <w:br w:type="page"/>
      </w:r>
    </w:p>
    <w:p w14:paraId="358B9E83" w14:textId="67150D79" w:rsidR="00C90767" w:rsidRPr="007F1839" w:rsidRDefault="00527D63" w:rsidP="003C67A7">
      <w:pPr>
        <w:pStyle w:val="Heading1"/>
        <w:spacing w:line="480" w:lineRule="auto"/>
      </w:pPr>
      <w:bookmarkStart w:id="33" w:name="_Toc466880342"/>
      <w:bookmarkStart w:id="34" w:name="_Toc468105084"/>
      <w:r>
        <w:lastRenderedPageBreak/>
        <w:t>Workshop for</w:t>
      </w:r>
      <w:r w:rsidR="00C90767">
        <w:t xml:space="preserve"> embedding</w:t>
      </w:r>
      <w:r w:rsidR="00C90767" w:rsidRPr="007F1839">
        <w:t xml:space="preserve"> nostalgia </w:t>
      </w:r>
      <w:r w:rsidR="00C90767">
        <w:t>in experience design</w:t>
      </w:r>
      <w:bookmarkEnd w:id="33"/>
      <w:bookmarkEnd w:id="34"/>
    </w:p>
    <w:p w14:paraId="484CC9C0" w14:textId="230D428C" w:rsidR="00C90767" w:rsidRPr="00F70585" w:rsidRDefault="00C90767" w:rsidP="003C67A7">
      <w:pPr>
        <w:spacing w:line="480" w:lineRule="auto"/>
      </w:pPr>
      <w:r>
        <w:t xml:space="preserve">A workshop guide was developed based </w:t>
      </w:r>
      <w:r w:rsidR="000653CF">
        <w:t>to turn</w:t>
      </w:r>
      <w:r>
        <w:t xml:space="preserve"> </w:t>
      </w:r>
      <w:r w:rsidR="000653CF">
        <w:t>findings</w:t>
      </w:r>
      <w:r>
        <w:t xml:space="preserve"> emerged from this research into an actionable series of steps </w:t>
      </w:r>
      <w:r w:rsidR="000653CF">
        <w:t>that can be easily practiced</w:t>
      </w:r>
      <w:r>
        <w:t xml:space="preserve">. This workshop guides designers through a process that involves identifying positive elements from the past that are missing from our experiences today in a particular context, and generating ideas to </w:t>
      </w:r>
      <w:r w:rsidR="00210A24">
        <w:t xml:space="preserve">bring </w:t>
      </w:r>
      <w:r>
        <w:t xml:space="preserve">them into the present through creation of new experiences. The primary goal is to facilitate the creation of new experiences that bear more resemblance to </w:t>
      </w:r>
      <w:r w:rsidR="00210A24">
        <w:t>home</w:t>
      </w:r>
      <w:r>
        <w:t>. The secondary goal is to create unique experiences that can compete in today’s experience economy. The meta-goal</w:t>
      </w:r>
      <w:r w:rsidRPr="00F70585">
        <w:t xml:space="preserve"> </w:t>
      </w:r>
      <w:r>
        <w:t xml:space="preserve">is </w:t>
      </w:r>
      <w:r w:rsidRPr="00F70585">
        <w:t>to e</w:t>
      </w:r>
      <w:r>
        <w:t>ducate participants through first-</w:t>
      </w:r>
      <w:r w:rsidRPr="00F70585">
        <w:t xml:space="preserve">hand experience on how nostalgia can be </w:t>
      </w:r>
      <w:r w:rsidR="000653CF">
        <w:t>used as an approach</w:t>
      </w:r>
      <w:r w:rsidRPr="00F70585">
        <w:t xml:space="preserve"> </w:t>
      </w:r>
      <w:r w:rsidR="000653CF">
        <w:t>to</w:t>
      </w:r>
      <w:r>
        <w:t xml:space="preserve"> </w:t>
      </w:r>
      <w:r w:rsidR="000653CF">
        <w:t>create</w:t>
      </w:r>
      <w:r>
        <w:t xml:space="preserve"> new experiences.</w:t>
      </w:r>
    </w:p>
    <w:p w14:paraId="44E4B380" w14:textId="6F9D8990" w:rsidR="00C90767" w:rsidRPr="00F70585" w:rsidRDefault="00C90767" w:rsidP="003C67A7">
      <w:pPr>
        <w:spacing w:line="480" w:lineRule="auto"/>
      </w:pPr>
      <w:r>
        <w:t xml:space="preserve">This workshop guide was piloted </w:t>
      </w:r>
      <w:r w:rsidRPr="00F70585">
        <w:t>with six designers</w:t>
      </w:r>
      <w:r>
        <w:t>, with the aim of measuring how close the</w:t>
      </w:r>
      <w:r w:rsidRPr="00F70585">
        <w:t xml:space="preserve"> workshop </w:t>
      </w:r>
      <w:r>
        <w:t xml:space="preserve">guide </w:t>
      </w:r>
      <w:r w:rsidRPr="00F70585">
        <w:t>achieves its intended goa</w:t>
      </w:r>
      <w:r>
        <w:t>l, and getting feedback on how it can be</w:t>
      </w:r>
      <w:r w:rsidR="000653CF">
        <w:t xml:space="preserve"> refined for future iterations.</w:t>
      </w:r>
    </w:p>
    <w:p w14:paraId="14C70CCB" w14:textId="77777777" w:rsidR="00C90767" w:rsidRDefault="00C90767" w:rsidP="003C67A7">
      <w:pPr>
        <w:pStyle w:val="Heading2"/>
        <w:spacing w:line="480" w:lineRule="auto"/>
      </w:pPr>
      <w:bookmarkStart w:id="35" w:name="_Toc466880343"/>
      <w:bookmarkStart w:id="36" w:name="_Toc468105085"/>
      <w:r>
        <w:t>Workshop activities</w:t>
      </w:r>
      <w:bookmarkEnd w:id="35"/>
      <w:bookmarkEnd w:id="36"/>
    </w:p>
    <w:p w14:paraId="334292AD" w14:textId="00948198" w:rsidR="00C90767" w:rsidRDefault="00C90767" w:rsidP="003C67A7">
      <w:pPr>
        <w:spacing w:line="480" w:lineRule="auto"/>
      </w:pPr>
      <w:r w:rsidRPr="00F70585">
        <w:t>The workshop was broad</w:t>
      </w:r>
      <w:r>
        <w:t>ly comprised of four activities: goal setting, anchoring in c</w:t>
      </w:r>
      <w:r w:rsidR="000653CF">
        <w:t>ontext, immersion, and ideation. They are intended to be carried out in sequence.</w:t>
      </w:r>
    </w:p>
    <w:p w14:paraId="1C01C2E7" w14:textId="77777777" w:rsidR="00C90767" w:rsidRPr="00937467" w:rsidRDefault="00C90767" w:rsidP="003C67A7">
      <w:pPr>
        <w:spacing w:line="480" w:lineRule="auto"/>
        <w:rPr>
          <w:rStyle w:val="Strong"/>
        </w:rPr>
      </w:pPr>
      <w:r>
        <w:rPr>
          <w:rStyle w:val="Strong"/>
        </w:rPr>
        <w:t>Step 1: Emotional goal setting</w:t>
      </w:r>
    </w:p>
    <w:p w14:paraId="0A9ED969" w14:textId="77777777" w:rsidR="00C90767" w:rsidRPr="00F70585" w:rsidRDefault="00C90767" w:rsidP="003C67A7">
      <w:pPr>
        <w:spacing w:line="480" w:lineRule="auto"/>
      </w:pPr>
      <w:r w:rsidRPr="00F70585">
        <w:t>When participants entered the room, they are given a sheet tha</w:t>
      </w:r>
      <w:r>
        <w:t>t contains a set of 60 emotions</w:t>
      </w:r>
      <w:r w:rsidRPr="00F70585">
        <w:t>. Participants are asked to circle three to five that they would like to experience more of.</w:t>
      </w:r>
      <w:r>
        <w:t xml:space="preserve"> They would be asked in step three of the workshop to identify cues that trigger these feelings.</w:t>
      </w:r>
    </w:p>
    <w:p w14:paraId="0B073B2F" w14:textId="77777777" w:rsidR="00C90767" w:rsidRPr="00937467" w:rsidRDefault="00C90767" w:rsidP="003C67A7">
      <w:pPr>
        <w:spacing w:line="480" w:lineRule="auto"/>
        <w:rPr>
          <w:rStyle w:val="Strong"/>
        </w:rPr>
      </w:pPr>
      <w:r>
        <w:rPr>
          <w:rStyle w:val="Strong"/>
        </w:rPr>
        <w:t>Step 2: Anchoring in context</w:t>
      </w:r>
    </w:p>
    <w:p w14:paraId="187D57AE" w14:textId="77777777" w:rsidR="007115F3" w:rsidRDefault="00C90767" w:rsidP="003C67A7">
      <w:pPr>
        <w:spacing w:line="480" w:lineRule="auto"/>
      </w:pPr>
      <w:r w:rsidRPr="00F70585">
        <w:t xml:space="preserve">Following this, participants are asked to read an essay provided by the facilitator that </w:t>
      </w:r>
      <w:r>
        <w:t>summarizes</w:t>
      </w:r>
      <w:r w:rsidRPr="00F70585">
        <w:t xml:space="preserve"> the hunter-gatherers’ way of </w:t>
      </w:r>
      <w:r>
        <w:t>life</w:t>
      </w:r>
      <w:r w:rsidRPr="00F70585">
        <w:t xml:space="preserve">. The goal of the essay </w:t>
      </w:r>
      <w:r>
        <w:t>is two-fold. One, it</w:t>
      </w:r>
      <w:r w:rsidRPr="00F70585">
        <w:t xml:space="preserve"> </w:t>
      </w:r>
      <w:r>
        <w:t>anchors participants around</w:t>
      </w:r>
      <w:r w:rsidRPr="00F70585">
        <w:t xml:space="preserve"> some base knowledge on the hunter-gatherers’ way of life</w:t>
      </w:r>
      <w:r>
        <w:t xml:space="preserve"> to prepare them for the immersion phase. Two, it was intended to induce nostalgia among participants for positive aspects of the hunter-gatherers’ way of lif</w:t>
      </w:r>
      <w:r w:rsidR="00210A24">
        <w:t>e.</w:t>
      </w:r>
      <w:r w:rsidR="001F6C31">
        <w:t xml:space="preserve"> </w:t>
      </w:r>
      <w:r w:rsidR="00AA14F9">
        <w:t xml:space="preserve">There are </w:t>
      </w:r>
      <w:r w:rsidR="00F36002">
        <w:t>three</w:t>
      </w:r>
      <w:r w:rsidR="00AA14F9">
        <w:t xml:space="preserve"> reasons why h</w:t>
      </w:r>
      <w:r w:rsidR="001F6C31">
        <w:t>unter-gatherers were chosen as the context for this exercise</w:t>
      </w:r>
      <w:r w:rsidR="00AA14F9">
        <w:t>.</w:t>
      </w:r>
    </w:p>
    <w:p w14:paraId="30581CED" w14:textId="77777777" w:rsidR="007115F3" w:rsidRDefault="007115F3" w:rsidP="003C67A7">
      <w:pPr>
        <w:pStyle w:val="ListParagraph"/>
        <w:numPr>
          <w:ilvl w:val="0"/>
          <w:numId w:val="12"/>
        </w:numPr>
        <w:spacing w:line="480" w:lineRule="auto"/>
      </w:pPr>
      <w:r>
        <w:lastRenderedPageBreak/>
        <w:t>S</w:t>
      </w:r>
      <w:r w:rsidR="00AA14F9">
        <w:t>ince participants come from different cultures, hunter-gatherers is a context that everyone can relate to and contribute to a conversation at an equal capacity.</w:t>
      </w:r>
    </w:p>
    <w:p w14:paraId="7F5F2820" w14:textId="77777777" w:rsidR="007115F3" w:rsidRDefault="007115F3" w:rsidP="003C67A7">
      <w:pPr>
        <w:pStyle w:val="ListParagraph"/>
        <w:numPr>
          <w:ilvl w:val="0"/>
          <w:numId w:val="12"/>
        </w:numPr>
        <w:spacing w:line="480" w:lineRule="auto"/>
      </w:pPr>
      <w:r>
        <w:t>T</w:t>
      </w:r>
      <w:r w:rsidR="00F36002">
        <w:t>here are inspirations we can take from the way of life of immediate-return hunter-gatherer societies, such as fierce egalitarianism, which ceased to exist when most of humanity began to “plan ahead” in order to survive, beginning with agriculture.</w:t>
      </w:r>
      <w:r>
        <w:t xml:space="preserve"> </w:t>
      </w:r>
    </w:p>
    <w:p w14:paraId="2F7629BB" w14:textId="4FA232E7" w:rsidR="00C90767" w:rsidRDefault="007115F3" w:rsidP="003C67A7">
      <w:pPr>
        <w:pStyle w:val="ListParagraph"/>
        <w:numPr>
          <w:ilvl w:val="0"/>
          <w:numId w:val="12"/>
        </w:numPr>
        <w:spacing w:line="480" w:lineRule="auto"/>
      </w:pPr>
      <w:r>
        <w:t>T</w:t>
      </w:r>
      <w:r w:rsidR="00AA14F9">
        <w:t xml:space="preserve">he </w:t>
      </w:r>
      <w:r w:rsidR="00F36002">
        <w:t>greater</w:t>
      </w:r>
      <w:r w:rsidR="00AA14F9">
        <w:t xml:space="preserve"> contrast between the present-day and hunter-gatherers, than between present-day and a more recent context, </w:t>
      </w:r>
      <w:r w:rsidR="00F36002">
        <w:t>would help participants think outside the box and generate more creative ideas.</w:t>
      </w:r>
    </w:p>
    <w:p w14:paraId="632BB27D" w14:textId="77777777" w:rsidR="00C90767" w:rsidRPr="00937467" w:rsidRDefault="00C90767" w:rsidP="003C67A7">
      <w:pPr>
        <w:spacing w:line="480" w:lineRule="auto"/>
        <w:rPr>
          <w:rStyle w:val="Strong"/>
        </w:rPr>
      </w:pPr>
      <w:r>
        <w:rPr>
          <w:rStyle w:val="Strong"/>
        </w:rPr>
        <w:t>Step 3: Immersion in the past</w:t>
      </w:r>
    </w:p>
    <w:p w14:paraId="1E6B5129" w14:textId="77777777" w:rsidR="00C90767" w:rsidRDefault="00C90767" w:rsidP="003C67A7">
      <w:pPr>
        <w:spacing w:line="480" w:lineRule="auto"/>
      </w:pPr>
      <w:r w:rsidRPr="00F70585">
        <w:t xml:space="preserve">Third, participants are asked to separate themselves into pairs and go to one of the stations around the room, which was set up </w:t>
      </w:r>
      <w:r>
        <w:t>in advance</w:t>
      </w:r>
      <w:r w:rsidRPr="00F70585">
        <w:t xml:space="preserve"> with a 48”x72” service ecology map adapted for this exercise. (see diagram below) They are asked to step into the shoes of the hunter-gatherers and </w:t>
      </w:r>
      <w:r>
        <w:t>unpack</w:t>
      </w:r>
      <w:r w:rsidRPr="00F70585">
        <w:t xml:space="preserve"> </w:t>
      </w:r>
      <w:r>
        <w:t>their</w:t>
      </w:r>
      <w:r w:rsidRPr="00F70585">
        <w:t xml:space="preserve"> experience of eating. </w:t>
      </w:r>
      <w:r>
        <w:t>The service ecology map serves as scaffolding for participants to think holistically about the experience and visualize their findings.</w:t>
      </w:r>
    </w:p>
    <w:p w14:paraId="16154D04" w14:textId="77777777" w:rsidR="00C90767" w:rsidRPr="00F70585" w:rsidRDefault="00C90767" w:rsidP="003C67A7">
      <w:pPr>
        <w:spacing w:line="480" w:lineRule="auto"/>
      </w:pPr>
      <w:r>
        <w:t>The map</w:t>
      </w:r>
      <w:r w:rsidRPr="00F70585">
        <w:t xml:space="preserve"> contains three concentric circles - each representing a step in the experience</w:t>
      </w:r>
      <w:r>
        <w:t xml:space="preserve"> of eating</w:t>
      </w:r>
      <w:r w:rsidRPr="00F70585">
        <w:t xml:space="preserve"> (e.</w:t>
      </w:r>
      <w:r>
        <w:t xml:space="preserve">g. hunting, preparing, eating). The </w:t>
      </w:r>
      <w:r w:rsidRPr="00F70585">
        <w:t xml:space="preserve">‘slices’ of the map </w:t>
      </w:r>
      <w:r>
        <w:t xml:space="preserve">represent </w:t>
      </w:r>
      <w:r w:rsidRPr="00F70585">
        <w:t>different dimensions of the experience:</w:t>
      </w:r>
    </w:p>
    <w:p w14:paraId="4A3851FE" w14:textId="77777777" w:rsidR="00C90767" w:rsidRPr="00F70585" w:rsidRDefault="00C90767" w:rsidP="003C67A7">
      <w:pPr>
        <w:spacing w:line="480" w:lineRule="auto"/>
        <w:ind w:left="2160" w:hanging="1440"/>
      </w:pPr>
      <w:r w:rsidRPr="009E5AA0">
        <w:rPr>
          <w:rStyle w:val="Strong"/>
        </w:rPr>
        <w:t>Constraints</w:t>
      </w:r>
      <w:r>
        <w:tab/>
      </w:r>
      <w:r w:rsidRPr="00F70585">
        <w:t>what are the natural, social, and economic constraint that caused hunter-gatherers to behave in a different way than people today?</w:t>
      </w:r>
    </w:p>
    <w:p w14:paraId="6DAE584F" w14:textId="77777777" w:rsidR="00C90767" w:rsidRPr="00F70585" w:rsidRDefault="00C90767" w:rsidP="003C67A7">
      <w:pPr>
        <w:spacing w:line="480" w:lineRule="auto"/>
        <w:ind w:left="720"/>
      </w:pPr>
      <w:r w:rsidRPr="00153FE3">
        <w:rPr>
          <w:rStyle w:val="Strong"/>
        </w:rPr>
        <w:t>Activities</w:t>
      </w:r>
      <w:r>
        <w:tab/>
      </w:r>
      <w:r w:rsidRPr="00F70585">
        <w:t>what are the different stages of the eating experience? What were people doing?</w:t>
      </w:r>
    </w:p>
    <w:p w14:paraId="547EC323" w14:textId="77777777" w:rsidR="00C90767" w:rsidRPr="00F70585" w:rsidRDefault="00C90767" w:rsidP="003C67A7">
      <w:pPr>
        <w:spacing w:line="480" w:lineRule="auto"/>
        <w:ind w:left="720"/>
      </w:pPr>
      <w:r w:rsidRPr="00153FE3">
        <w:rPr>
          <w:rStyle w:val="Strong"/>
        </w:rPr>
        <w:t>Emotions</w:t>
      </w:r>
      <w:r>
        <w:tab/>
      </w:r>
      <w:r w:rsidRPr="00F70585">
        <w:t>how did people feel as a result of engaging in those activities?</w:t>
      </w:r>
    </w:p>
    <w:p w14:paraId="1E10FA0C" w14:textId="77777777" w:rsidR="00C90767" w:rsidRPr="00F70585" w:rsidRDefault="00C90767" w:rsidP="003C67A7">
      <w:pPr>
        <w:spacing w:line="480" w:lineRule="auto"/>
        <w:ind w:left="720"/>
      </w:pPr>
      <w:r w:rsidRPr="00153FE3">
        <w:rPr>
          <w:rStyle w:val="Strong"/>
        </w:rPr>
        <w:t>Environment</w:t>
      </w:r>
      <w:r>
        <w:tab/>
        <w:t>what surroundings did</w:t>
      </w:r>
      <w:r w:rsidRPr="00F70585">
        <w:t xml:space="preserve"> people</w:t>
      </w:r>
      <w:r>
        <w:t xml:space="preserve"> find </w:t>
      </w:r>
      <w:r w:rsidRPr="00F70585">
        <w:t>themselves in? What did they hear, see, feel?</w:t>
      </w:r>
    </w:p>
    <w:p w14:paraId="0C555A28" w14:textId="77777777" w:rsidR="00C90767" w:rsidRPr="00F70585" w:rsidRDefault="00C90767" w:rsidP="003C67A7">
      <w:pPr>
        <w:spacing w:line="480" w:lineRule="auto"/>
        <w:ind w:left="720"/>
      </w:pPr>
      <w:r w:rsidRPr="00153FE3">
        <w:rPr>
          <w:rStyle w:val="Strong"/>
        </w:rPr>
        <w:t>Objects</w:t>
      </w:r>
      <w:r>
        <w:tab/>
      </w:r>
      <w:r>
        <w:tab/>
      </w:r>
      <w:r w:rsidRPr="00F70585">
        <w:t>what were the tools and objects that people interacted with? (e.g. bow and arrow)</w:t>
      </w:r>
    </w:p>
    <w:p w14:paraId="4170620F" w14:textId="77777777" w:rsidR="00C90767" w:rsidRPr="00F70585" w:rsidRDefault="00C90767" w:rsidP="003C67A7">
      <w:pPr>
        <w:spacing w:line="480" w:lineRule="auto"/>
        <w:ind w:left="2160" w:hanging="1440"/>
      </w:pPr>
      <w:r w:rsidRPr="00153FE3">
        <w:rPr>
          <w:rStyle w:val="Strong"/>
        </w:rPr>
        <w:t>People</w:t>
      </w:r>
      <w:r>
        <w:tab/>
      </w:r>
      <w:r w:rsidRPr="00F70585">
        <w:t>how many people were present? who were in the experience? What roles did they play? What</w:t>
      </w:r>
      <w:r>
        <w:t xml:space="preserve"> i</w:t>
      </w:r>
      <w:r w:rsidRPr="00F70585">
        <w:t>s the relationship between different people?</w:t>
      </w:r>
    </w:p>
    <w:p w14:paraId="0F6EB5C4" w14:textId="77777777" w:rsidR="00C90767" w:rsidRPr="00F70585" w:rsidRDefault="00C90767" w:rsidP="003C67A7">
      <w:pPr>
        <w:spacing w:line="480" w:lineRule="auto"/>
        <w:ind w:left="2160" w:hanging="1440"/>
      </w:pPr>
      <w:r w:rsidRPr="00153FE3">
        <w:rPr>
          <w:rStyle w:val="Strong"/>
        </w:rPr>
        <w:lastRenderedPageBreak/>
        <w:t>Interactions</w:t>
      </w:r>
      <w:r>
        <w:tab/>
      </w:r>
      <w:r w:rsidRPr="00F70585">
        <w:t>how did the environments, objects, people interact with each other? (e.g. motions that people had, objects that responded to the environment)</w:t>
      </w:r>
    </w:p>
    <w:p w14:paraId="253FCB4A" w14:textId="77777777" w:rsidR="00C90767" w:rsidRPr="00F70585" w:rsidRDefault="00C90767" w:rsidP="003C67A7">
      <w:pPr>
        <w:spacing w:line="480" w:lineRule="auto"/>
        <w:ind w:left="2160" w:hanging="1440"/>
      </w:pPr>
      <w:r w:rsidRPr="00153FE3">
        <w:rPr>
          <w:rStyle w:val="Strong"/>
        </w:rPr>
        <w:t>Time</w:t>
      </w:r>
      <w:r>
        <w:tab/>
      </w:r>
      <w:r w:rsidRPr="00F70585">
        <w:t xml:space="preserve">what times of the day did the activity take place? What was the duration and frequency? </w:t>
      </w:r>
    </w:p>
    <w:p w14:paraId="1B669A5F" w14:textId="77777777" w:rsidR="00C90767" w:rsidRPr="00B37EF9" w:rsidRDefault="00C90767" w:rsidP="003C67A7">
      <w:pPr>
        <w:spacing w:line="480" w:lineRule="auto"/>
      </w:pPr>
      <w:r>
        <w:t xml:space="preserve">Anchored in basic knowledge about hunter-gatherers, participants are encouraged to imagine the rest. This is because nostalgia not </w:t>
      </w:r>
      <w:r w:rsidRPr="005139F1">
        <w:t>selection and ordering of facts</w:t>
      </w:r>
      <w:r>
        <w:t xml:space="preserve">, but a </w:t>
      </w:r>
      <w:r w:rsidRPr="005139F1">
        <w:t>“a sanitized impression of the past</w:t>
      </w:r>
      <w:sdt>
        <w:sdtPr>
          <w:id w:val="-743878385"/>
          <w:citation/>
        </w:sdtPr>
        <w:sdtEndPr/>
        <w:sdtContent>
          <w:r w:rsidRPr="005139F1">
            <w:fldChar w:fldCharType="begin"/>
          </w:r>
          <w:r w:rsidRPr="005139F1">
            <w:instrText xml:space="preserve"> CITATION Hir92 \l 4105 </w:instrText>
          </w:r>
          <w:r w:rsidRPr="005139F1">
            <w:fldChar w:fldCharType="separate"/>
          </w:r>
          <w:r>
            <w:rPr>
              <w:noProof/>
            </w:rPr>
            <w:t xml:space="preserve"> </w:t>
          </w:r>
          <w:r w:rsidRPr="00C90767">
            <w:rPr>
              <w:noProof/>
            </w:rPr>
            <w:t>(Hirsch, 1992)</w:t>
          </w:r>
          <w:r w:rsidRPr="005139F1">
            <w:fldChar w:fldCharType="end"/>
          </w:r>
        </w:sdtContent>
      </w:sdt>
      <w:r w:rsidRPr="005139F1">
        <w:t>” and “active myth-making</w:t>
      </w:r>
      <w:sdt>
        <w:sdtPr>
          <w:id w:val="-163789035"/>
          <w:citation/>
        </w:sdtPr>
        <w:sdtEndPr/>
        <w:sdtContent>
          <w:r w:rsidRPr="005139F1">
            <w:fldChar w:fldCharType="begin"/>
          </w:r>
          <w:r w:rsidRPr="005139F1">
            <w:instrText xml:space="preserve"> CITATION Chi02 \l 4105 </w:instrText>
          </w:r>
          <w:r w:rsidRPr="005139F1">
            <w:fldChar w:fldCharType="separate"/>
          </w:r>
          <w:r>
            <w:rPr>
              <w:noProof/>
            </w:rPr>
            <w:t xml:space="preserve"> </w:t>
          </w:r>
          <w:r w:rsidRPr="00C90767">
            <w:rPr>
              <w:noProof/>
            </w:rPr>
            <w:t>(Chilton, 2002)</w:t>
          </w:r>
          <w:r w:rsidRPr="005139F1">
            <w:fldChar w:fldCharType="end"/>
          </w:r>
        </w:sdtContent>
      </w:sdt>
      <w:r>
        <w:t>.</w:t>
      </w:r>
      <w:r w:rsidRPr="005139F1">
        <w:t xml:space="preserve">” </w:t>
      </w:r>
      <w:r>
        <w:t xml:space="preserve">By giving participants freedom to imagine, it might reveal themes that are unanticipated, as Wilson </w:t>
      </w:r>
      <w:sdt>
        <w:sdtPr>
          <w:id w:val="-1459031132"/>
          <w:citation/>
        </w:sdtPr>
        <w:sdtEndPr/>
        <w:sdtContent>
          <w:r>
            <w:fldChar w:fldCharType="begin"/>
          </w:r>
          <w:r>
            <w:rPr>
              <w:lang w:val="en-CA"/>
            </w:rPr>
            <w:instrText xml:space="preserve">CITATION Wil051 \n  \t  \l 4105 </w:instrText>
          </w:r>
          <w:r>
            <w:fldChar w:fldCharType="separate"/>
          </w:r>
          <w:r>
            <w:rPr>
              <w:noProof/>
              <w:lang w:val="en-CA"/>
            </w:rPr>
            <w:t>(2005)</w:t>
          </w:r>
          <w:r>
            <w:fldChar w:fldCharType="end"/>
          </w:r>
        </w:sdtContent>
      </w:sdt>
      <w:r>
        <w:t xml:space="preserve"> wrote</w:t>
      </w:r>
      <w:r w:rsidRPr="00B37EF9">
        <w:t>, “perhaps we nostalgize for those things which symbolize what we wish for.”</w:t>
      </w:r>
    </w:p>
    <w:p w14:paraId="4A3CE2BD" w14:textId="77777777" w:rsidR="00C90767" w:rsidRDefault="00C90767" w:rsidP="003C67A7">
      <w:pPr>
        <w:spacing w:line="480" w:lineRule="auto"/>
      </w:pPr>
      <w:r>
        <w:t>In completing the map, p</w:t>
      </w:r>
      <w:r w:rsidRPr="00B37EF9">
        <w:t xml:space="preserve">articipants were encouraged to </w:t>
      </w:r>
      <w:r>
        <w:t>emphasize</w:t>
      </w:r>
      <w:r w:rsidRPr="00B37EF9">
        <w:t xml:space="preserve"> those activities with the biggest </w:t>
      </w:r>
      <w:r>
        <w:t>impact</w:t>
      </w:r>
      <w:r w:rsidRPr="00B37EF9">
        <w:t xml:space="preserve"> </w:t>
      </w:r>
      <w:r>
        <w:t>on those</w:t>
      </w:r>
      <w:r w:rsidRPr="00B37EF9">
        <w:t xml:space="preserve"> </w:t>
      </w:r>
      <w:r>
        <w:t>feelings</w:t>
      </w:r>
      <w:r w:rsidRPr="00F70585">
        <w:t xml:space="preserve"> </w:t>
      </w:r>
      <w:r>
        <w:t>they circled in Step 1</w:t>
      </w:r>
      <w:r w:rsidRPr="00F70585">
        <w:t xml:space="preserve">. To help participants empathize with hunter-gathers, participants were provided a sheet containing a list of senses (i.e. touch, taste, sight, hearing, and smell) that they could use to imagine different </w:t>
      </w:r>
      <w:r>
        <w:t>dimensions</w:t>
      </w:r>
      <w:r w:rsidRPr="00F70585">
        <w:t xml:space="preserve"> of the experience.</w:t>
      </w:r>
    </w:p>
    <w:p w14:paraId="1CD3374B" w14:textId="77777777" w:rsidR="00C90767" w:rsidRDefault="00C90767" w:rsidP="003C67A7">
      <w:pPr>
        <w:spacing w:line="480" w:lineRule="auto"/>
      </w:pPr>
    </w:p>
    <w:p w14:paraId="6DFCE86C" w14:textId="77777777" w:rsidR="00C90767" w:rsidRDefault="00C90767" w:rsidP="003C67A7">
      <w:pPr>
        <w:spacing w:line="480" w:lineRule="auto"/>
        <w:jc w:val="center"/>
      </w:pPr>
      <w:r w:rsidRPr="00EE14C8">
        <w:rPr>
          <w:noProof/>
        </w:rPr>
        <w:drawing>
          <wp:inline distT="0" distB="0" distL="0" distR="0" wp14:anchorId="351A7A63" wp14:editId="53D5E841">
            <wp:extent cx="3298939" cy="2416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9949" cy="2424821"/>
                    </a:xfrm>
                    <a:prstGeom prst="rect">
                      <a:avLst/>
                    </a:prstGeom>
                  </pic:spPr>
                </pic:pic>
              </a:graphicData>
            </a:graphic>
          </wp:inline>
        </w:drawing>
      </w:r>
    </w:p>
    <w:p w14:paraId="1A6D6F92" w14:textId="77777777" w:rsidR="00C90767" w:rsidRPr="00F70585" w:rsidRDefault="00C90767" w:rsidP="003C67A7">
      <w:pPr>
        <w:spacing w:line="480" w:lineRule="auto"/>
        <w:jc w:val="center"/>
      </w:pPr>
    </w:p>
    <w:p w14:paraId="735E0316" w14:textId="77777777" w:rsidR="00C90767" w:rsidRPr="00937467" w:rsidRDefault="00C90767" w:rsidP="003C67A7">
      <w:pPr>
        <w:spacing w:line="480" w:lineRule="auto"/>
        <w:rPr>
          <w:rStyle w:val="Strong"/>
        </w:rPr>
      </w:pPr>
      <w:r>
        <w:rPr>
          <w:rStyle w:val="Strong"/>
        </w:rPr>
        <w:t>Step 4: Ideate for the present</w:t>
      </w:r>
    </w:p>
    <w:p w14:paraId="78A95508" w14:textId="77777777" w:rsidR="00C90767" w:rsidRDefault="00C90767" w:rsidP="003C67A7">
      <w:pPr>
        <w:spacing w:line="480" w:lineRule="auto"/>
      </w:pPr>
      <w:r w:rsidRPr="00F70585">
        <w:lastRenderedPageBreak/>
        <w:t xml:space="preserve">The final stage involved asking participants to generate ideas to enhance or transform the modern eating experience by using what they put down on the maps as inspiration. Participants were provided creative prompts to </w:t>
      </w:r>
      <w:r>
        <w:t>support</w:t>
      </w:r>
      <w:r w:rsidRPr="00F70585">
        <w:t xml:space="preserve"> divergent thinking</w:t>
      </w:r>
      <w:r>
        <w:t xml:space="preserve">. As an example, what mediums (e.g. object, an experience, </w:t>
      </w:r>
      <w:r w:rsidRPr="00F70585">
        <w:t>ritual</w:t>
      </w:r>
      <w:r>
        <w:t xml:space="preserve">, etc.) can you create an experience for? </w:t>
      </w:r>
      <w:r w:rsidRPr="00F70585">
        <w:t>Can you create an educational or escapist experience? Can you create an artificial constraints using modern tools? To communicate the ideas, participants were given templates that asked for a title, a sketch, and a description.</w:t>
      </w:r>
    </w:p>
    <w:p w14:paraId="132FFF6E" w14:textId="77777777" w:rsidR="00C90767" w:rsidRDefault="00C90767" w:rsidP="003C67A7">
      <w:pPr>
        <w:spacing w:line="480" w:lineRule="auto"/>
        <w:rPr>
          <w:b/>
        </w:rPr>
      </w:pPr>
      <w:r>
        <w:rPr>
          <w:b/>
        </w:rPr>
        <w:t>Step 5: Discussion and f</w:t>
      </w:r>
      <w:r w:rsidRPr="00B37EF9">
        <w:rPr>
          <w:b/>
        </w:rPr>
        <w:t>eedback</w:t>
      </w:r>
    </w:p>
    <w:p w14:paraId="3366EB9D" w14:textId="77777777" w:rsidR="00C90767" w:rsidRPr="00B37EF9" w:rsidRDefault="00C90767" w:rsidP="003C67A7">
      <w:pPr>
        <w:spacing w:line="480" w:lineRule="auto"/>
      </w:pPr>
      <w:r>
        <w:t>Participants were given the opportunity to have a free-form discussion with the group at every step along the way. Time was allotted at the end to share their ideas with the group and reflect on the overall experience.</w:t>
      </w:r>
    </w:p>
    <w:p w14:paraId="0E69B8E9" w14:textId="77777777" w:rsidR="00C90767" w:rsidRDefault="00C90767" w:rsidP="003C67A7">
      <w:pPr>
        <w:spacing w:before="0" w:line="480" w:lineRule="auto"/>
        <w:rPr>
          <w:rStyle w:val="Strong"/>
        </w:rPr>
      </w:pPr>
      <w:bookmarkStart w:id="37" w:name="_Toc466880344"/>
      <w:r>
        <w:rPr>
          <w:rStyle w:val="Strong"/>
        </w:rPr>
        <w:br w:type="page"/>
      </w:r>
    </w:p>
    <w:p w14:paraId="08E77214" w14:textId="77777777" w:rsidR="00C90767" w:rsidRPr="00BF3D1E" w:rsidRDefault="00C90767" w:rsidP="003C67A7">
      <w:pPr>
        <w:spacing w:line="480" w:lineRule="auto"/>
        <w:rPr>
          <w:rStyle w:val="Strong"/>
        </w:rPr>
      </w:pPr>
      <w:r w:rsidRPr="00BF3D1E">
        <w:rPr>
          <w:rStyle w:val="Strong"/>
        </w:rPr>
        <w:lastRenderedPageBreak/>
        <w:t>Workshop photos</w:t>
      </w:r>
    </w:p>
    <w:p w14:paraId="32101BEB" w14:textId="73F9B80D" w:rsidR="00C90767" w:rsidRPr="00BF3D1E" w:rsidRDefault="00C90767" w:rsidP="003C67A7">
      <w:pPr>
        <w:spacing w:line="480" w:lineRule="auto"/>
      </w:pPr>
      <w:r>
        <w:rPr>
          <w:noProof/>
        </w:rPr>
        <w:drawing>
          <wp:inline distT="0" distB="0" distL="0" distR="0" wp14:anchorId="503BD99B" wp14:editId="5399F5A9">
            <wp:extent cx="2766776" cy="2073600"/>
            <wp:effectExtent l="0" t="0" r="1905" b="9525"/>
            <wp:docPr id="3" name="Picture 3" descr="Workshop%20Photos/People/IMG_4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shop%20Photos/People/IMG_4028.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7051" t="25983" r="15716" b="16784"/>
                    <a:stretch/>
                  </pic:blipFill>
                  <pic:spPr bwMode="auto">
                    <a:xfrm>
                      <a:off x="0" y="0"/>
                      <a:ext cx="2766776" cy="2073600"/>
                    </a:xfrm>
                    <a:prstGeom prst="rect">
                      <a:avLst/>
                    </a:prstGeom>
                    <a:noFill/>
                    <a:ln>
                      <a:noFill/>
                    </a:ln>
                    <a:extLst>
                      <a:ext uri="{53640926-AAD7-44D8-BBD7-CCE9431645EC}">
                        <a14:shadowObscured xmlns:a14="http://schemas.microsoft.com/office/drawing/2010/main"/>
                      </a:ext>
                    </a:extLst>
                  </pic:spPr>
                </pic:pic>
              </a:graphicData>
            </a:graphic>
          </wp:inline>
        </w:drawing>
      </w:r>
      <w:r w:rsidR="00DE41FD">
        <w:t xml:space="preserve">  </w:t>
      </w:r>
      <w:r>
        <w:rPr>
          <w:noProof/>
        </w:rPr>
        <w:drawing>
          <wp:inline distT="0" distB="0" distL="0" distR="0" wp14:anchorId="6AE75F7A" wp14:editId="4FCC3451">
            <wp:extent cx="2766085" cy="2073600"/>
            <wp:effectExtent l="0" t="0" r="2540" b="9525"/>
            <wp:docPr id="4" name="Picture 4" descr="Workshop%20Photos/People/IMG_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shop%20Photos/People/IMG_4027.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2323" t="10654" b="31669"/>
                    <a:stretch/>
                  </pic:blipFill>
                  <pic:spPr bwMode="auto">
                    <a:xfrm>
                      <a:off x="0" y="0"/>
                      <a:ext cx="2766085" cy="2073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BC9C5" wp14:editId="7F877F2D">
            <wp:extent cx="2765912" cy="2073471"/>
            <wp:effectExtent l="0" t="0" r="3175" b="9525"/>
            <wp:docPr id="5" name="Picture 5" descr="Workshop%20Photos/Group%201/IMG_4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op%20Photos/Group%201/IMG_4047.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7713" t="8389" r="8389" b="7713"/>
                    <a:stretch/>
                  </pic:blipFill>
                  <pic:spPr bwMode="auto">
                    <a:xfrm>
                      <a:off x="0" y="0"/>
                      <a:ext cx="2785831" cy="2088403"/>
                    </a:xfrm>
                    <a:prstGeom prst="rect">
                      <a:avLst/>
                    </a:prstGeom>
                    <a:noFill/>
                    <a:ln>
                      <a:noFill/>
                    </a:ln>
                    <a:extLst>
                      <a:ext uri="{53640926-AAD7-44D8-BBD7-CCE9431645EC}">
                        <a14:shadowObscured xmlns:a14="http://schemas.microsoft.com/office/drawing/2010/main"/>
                      </a:ext>
                    </a:extLst>
                  </pic:spPr>
                </pic:pic>
              </a:graphicData>
            </a:graphic>
          </wp:inline>
        </w:drawing>
      </w:r>
      <w:r w:rsidR="00DE41FD">
        <w:t xml:space="preserve">  </w:t>
      </w:r>
      <w:r>
        <w:rPr>
          <w:noProof/>
        </w:rPr>
        <w:drawing>
          <wp:inline distT="0" distB="0" distL="0" distR="0" wp14:anchorId="0AB86250" wp14:editId="250C553A">
            <wp:extent cx="2763409" cy="2073962"/>
            <wp:effectExtent l="0" t="0" r="5715" b="8890"/>
            <wp:docPr id="7" name="Picture 7" descr="Workshop%20Photos/Grace/IMG_4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shop%20Photos/Grace/IMG_407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4364" cy="2097194"/>
                    </a:xfrm>
                    <a:prstGeom prst="rect">
                      <a:avLst/>
                    </a:prstGeom>
                    <a:noFill/>
                    <a:ln>
                      <a:noFill/>
                    </a:ln>
                  </pic:spPr>
                </pic:pic>
              </a:graphicData>
            </a:graphic>
          </wp:inline>
        </w:drawing>
      </w:r>
    </w:p>
    <w:p w14:paraId="2F0BD81F" w14:textId="77777777" w:rsidR="00C90767" w:rsidRDefault="00C90767" w:rsidP="003C67A7">
      <w:pPr>
        <w:pStyle w:val="Heading2"/>
        <w:spacing w:line="480" w:lineRule="auto"/>
      </w:pPr>
      <w:bookmarkStart w:id="38" w:name="_Toc468105086"/>
      <w:r>
        <w:t>Themes generated through conversation</w:t>
      </w:r>
      <w:bookmarkEnd w:id="37"/>
      <w:bookmarkEnd w:id="38"/>
    </w:p>
    <w:p w14:paraId="746ED741" w14:textId="1EC9B2E8" w:rsidR="00C90767" w:rsidRPr="00153FE3" w:rsidRDefault="00C90767" w:rsidP="003C67A7">
      <w:pPr>
        <w:spacing w:line="480" w:lineRule="auto"/>
      </w:pPr>
      <w:r>
        <w:t>By giving room for people to imagine the past, participants identified many aspects of the past experience of eating surpasses its present counterpart. These themes are diverse and went beyond intimacy and slowing down time. They are decontextualized from the eating experience, and are framed below as design principles for embedding n</w:t>
      </w:r>
      <w:r w:rsidR="000653CF">
        <w:t>ostalgia into experience design in general.</w:t>
      </w:r>
    </w:p>
    <w:p w14:paraId="5B44C914" w14:textId="77777777" w:rsidR="00C90767" w:rsidRPr="00153FE3" w:rsidRDefault="00C90767" w:rsidP="003C67A7">
      <w:pPr>
        <w:spacing w:line="480" w:lineRule="auto"/>
        <w:rPr>
          <w:rStyle w:val="Strong"/>
        </w:rPr>
      </w:pPr>
      <w:r>
        <w:rPr>
          <w:rStyle w:val="Strong"/>
        </w:rPr>
        <w:t xml:space="preserve">How might we build in challenge </w:t>
      </w:r>
      <w:r w:rsidRPr="00071FDA">
        <w:rPr>
          <w:b/>
          <w:bCs/>
        </w:rPr>
        <w:t>and anticipation?</w:t>
      </w:r>
    </w:p>
    <w:p w14:paraId="78E2F6D4" w14:textId="77777777" w:rsidR="00C90767" w:rsidRPr="00071FDA" w:rsidRDefault="00C90767" w:rsidP="003C67A7">
      <w:pPr>
        <w:spacing w:line="480" w:lineRule="auto"/>
      </w:pPr>
      <w:r w:rsidRPr="00071FDA">
        <w:t>The emotional response to an experience is much higher if there is anticipation of the reward built into it.</w:t>
      </w:r>
    </w:p>
    <w:p w14:paraId="362418CE" w14:textId="19C7F1DA" w:rsidR="00C90767" w:rsidRPr="00153FE3" w:rsidRDefault="00C90767" w:rsidP="003C67A7">
      <w:pPr>
        <w:pStyle w:val="Quote"/>
        <w:spacing w:line="480" w:lineRule="auto"/>
      </w:pPr>
      <w:r>
        <w:rPr>
          <w:lang w:val="en-CA"/>
        </w:rPr>
        <w:t>“Today w</w:t>
      </w:r>
      <w:r>
        <w:t>hen you are hungry, you go around the corner or use Uber eats to drop it o</w:t>
      </w:r>
      <w:r w:rsidR="002105E5">
        <w:t>f</w:t>
      </w:r>
      <w:r>
        <w:t xml:space="preserve">f. The effort is uniform. When you actively had to engage in the activity of acquiring the food, both </w:t>
      </w:r>
      <w:r>
        <w:lastRenderedPageBreak/>
        <w:t>the effort and reward were variable (the amount and kind of food).</w:t>
      </w:r>
      <w:r w:rsidRPr="00CB0550">
        <w:t xml:space="preserve"> </w:t>
      </w:r>
      <w:r>
        <w:t>S</w:t>
      </w:r>
      <w:r w:rsidRPr="00CB0550">
        <w:t xml:space="preserve">o at the end of the day the emotional value of </w:t>
      </w:r>
      <w:r>
        <w:t>food</w:t>
      </w:r>
      <w:r w:rsidRPr="00CB0550">
        <w:t xml:space="preserve"> was always high.</w:t>
      </w:r>
      <w:r>
        <w:t xml:space="preserve"> S</w:t>
      </w:r>
      <w:r w:rsidRPr="00CB0550">
        <w:t xml:space="preserve">uccess </w:t>
      </w:r>
      <w:r>
        <w:t>had</w:t>
      </w:r>
      <w:r w:rsidRPr="00CB0550">
        <w:t xml:space="preserve"> much greater value than </w:t>
      </w:r>
      <w:r>
        <w:t>it</w:t>
      </w:r>
      <w:r w:rsidRPr="00CB0550">
        <w:t xml:space="preserve"> </w:t>
      </w:r>
      <w:r>
        <w:t>does</w:t>
      </w:r>
      <w:r w:rsidRPr="00CB0550">
        <w:t xml:space="preserve"> today, because of the challenge you associate with the experience.</w:t>
      </w:r>
      <w:r>
        <w:t>”</w:t>
      </w:r>
    </w:p>
    <w:p w14:paraId="21D85EFE" w14:textId="77777777" w:rsidR="00C90767" w:rsidRPr="00153FE3" w:rsidRDefault="00C90767" w:rsidP="003C67A7">
      <w:pPr>
        <w:spacing w:line="480" w:lineRule="auto"/>
        <w:rPr>
          <w:rStyle w:val="Strong"/>
        </w:rPr>
      </w:pPr>
      <w:r>
        <w:rPr>
          <w:rStyle w:val="Strong"/>
        </w:rPr>
        <w:t>How might we create a g</w:t>
      </w:r>
      <w:r w:rsidRPr="00153FE3">
        <w:rPr>
          <w:rStyle w:val="Strong"/>
        </w:rPr>
        <w:t>roup ritual</w:t>
      </w:r>
      <w:r>
        <w:rPr>
          <w:rStyle w:val="Strong"/>
        </w:rPr>
        <w:t>?</w:t>
      </w:r>
    </w:p>
    <w:p w14:paraId="04C10D0B" w14:textId="77777777" w:rsidR="00C90767" w:rsidRPr="00071FDA" w:rsidRDefault="00C90767" w:rsidP="003C67A7">
      <w:pPr>
        <w:spacing w:line="480" w:lineRule="auto"/>
      </w:pPr>
      <w:r w:rsidRPr="00071FDA">
        <w:t>People’s lives are influenced by so many external factors today that having a consistent ritual that they can regularly retreat to gives people a sense of continuity in their lives.</w:t>
      </w:r>
    </w:p>
    <w:p w14:paraId="7D1E1F82" w14:textId="6D38534D" w:rsidR="00C90767" w:rsidRDefault="00C90767" w:rsidP="003C67A7">
      <w:pPr>
        <w:pStyle w:val="Quote"/>
        <w:spacing w:line="480" w:lineRule="auto"/>
        <w:rPr>
          <w:lang w:val="en-CA"/>
        </w:rPr>
      </w:pPr>
      <w:r>
        <w:rPr>
          <w:lang w:val="en-CA"/>
        </w:rPr>
        <w:t>“Today we often eat alone, whereas back then people always together with their community. I want to be able to cook and eat with other people on a regular basis. The key is consistency.”</w:t>
      </w:r>
    </w:p>
    <w:p w14:paraId="07ABA721" w14:textId="77777777" w:rsidR="00C90767" w:rsidRPr="00153FE3" w:rsidRDefault="00C90767" w:rsidP="003C67A7">
      <w:pPr>
        <w:spacing w:line="480" w:lineRule="auto"/>
        <w:rPr>
          <w:rStyle w:val="Strong"/>
        </w:rPr>
      </w:pPr>
      <w:r>
        <w:rPr>
          <w:rStyle w:val="Strong"/>
        </w:rPr>
        <w:t>How might we help people s</w:t>
      </w:r>
      <w:r w:rsidRPr="00153FE3">
        <w:rPr>
          <w:rStyle w:val="Strong"/>
        </w:rPr>
        <w:t>tay in the present</w:t>
      </w:r>
      <w:r>
        <w:rPr>
          <w:rStyle w:val="Strong"/>
        </w:rPr>
        <w:t>?</w:t>
      </w:r>
    </w:p>
    <w:p w14:paraId="5F375BDA" w14:textId="77777777" w:rsidR="00C90767" w:rsidRPr="00071FDA" w:rsidRDefault="00C90767" w:rsidP="003C67A7">
      <w:pPr>
        <w:spacing w:line="480" w:lineRule="auto"/>
      </w:pPr>
      <w:r w:rsidRPr="00071FDA">
        <w:t>We experience a lot of chronic anxiety today from worrying about the future. The further we try to plan, the more our current actions seem to matter. We are quickly overwhelmed when every small decision seems like a fork in the road to alternative futures. Nudge people to focus their attention on their immediate surroundings to free them from worry.</w:t>
      </w:r>
    </w:p>
    <w:p w14:paraId="69CBA33E" w14:textId="24E0A676" w:rsidR="00C90767" w:rsidRDefault="00C90767" w:rsidP="003C67A7">
      <w:pPr>
        <w:pStyle w:val="Quote"/>
        <w:spacing w:line="480" w:lineRule="auto"/>
        <w:rPr>
          <w:lang w:val="en-CA"/>
        </w:rPr>
      </w:pPr>
      <w:r>
        <w:t>“Since they probably did not keep track of years, their lives followed a daily cycle that remains the same from day to day.”</w:t>
      </w:r>
    </w:p>
    <w:p w14:paraId="444274B0" w14:textId="77777777" w:rsidR="00C90767" w:rsidRPr="00153FE3" w:rsidRDefault="00C90767" w:rsidP="003C67A7">
      <w:pPr>
        <w:spacing w:line="480" w:lineRule="auto"/>
        <w:rPr>
          <w:rStyle w:val="Strong"/>
        </w:rPr>
      </w:pPr>
      <w:r>
        <w:rPr>
          <w:rStyle w:val="Strong"/>
        </w:rPr>
        <w:t>How might we give people a</w:t>
      </w:r>
      <w:r w:rsidRPr="00153FE3">
        <w:rPr>
          <w:rStyle w:val="Strong"/>
        </w:rPr>
        <w:t xml:space="preserve"> regular sense of accomplishment</w:t>
      </w:r>
      <w:r>
        <w:rPr>
          <w:rStyle w:val="Strong"/>
        </w:rPr>
        <w:t>?</w:t>
      </w:r>
    </w:p>
    <w:p w14:paraId="448364BF" w14:textId="77777777" w:rsidR="00C90767" w:rsidRPr="00071FDA" w:rsidRDefault="00C90767" w:rsidP="003C67A7">
      <w:pPr>
        <w:spacing w:line="480" w:lineRule="auto"/>
      </w:pPr>
      <w:r w:rsidRPr="00071FDA">
        <w:t xml:space="preserve">We set so many goals for ourselves nowadays that meeting the most basic needs – having food to eat, having a comfortable shelter to retreat to – just </w:t>
      </w:r>
      <w:r>
        <w:t>do not</w:t>
      </w:r>
      <w:r w:rsidRPr="00071FDA">
        <w:t xml:space="preserve"> feel like accomplishments. Even the sense of accomplishment that comes with sizable achievements is quickly dwarfed by everything else waiting to be done. In the old days, everyday we feel a sense of accomplishment from meeting our most basic needs. Nowadays when that feeling comes rarely, celebrating the little steps becomes extra worthwhile.</w:t>
      </w:r>
    </w:p>
    <w:p w14:paraId="7FBCC0EF" w14:textId="6BF3A80B" w:rsidR="00C90767" w:rsidRDefault="001B1025" w:rsidP="003C67A7">
      <w:pPr>
        <w:pStyle w:val="Quote"/>
        <w:spacing w:line="480" w:lineRule="auto"/>
        <w:rPr>
          <w:lang w:val="en-CA"/>
        </w:rPr>
      </w:pPr>
      <w:r>
        <w:t>“</w:t>
      </w:r>
      <w:r w:rsidR="00C90767">
        <w:t>Y</w:t>
      </w:r>
      <w:r w:rsidR="00C90767" w:rsidRPr="00921987">
        <w:t xml:space="preserve">ou have so many </w:t>
      </w:r>
      <w:r w:rsidR="00C90767">
        <w:t>things to accomplish</w:t>
      </w:r>
      <w:r w:rsidR="00C90767" w:rsidRPr="00921987">
        <w:t xml:space="preserve"> now that maybe you don’t appreciate </w:t>
      </w:r>
      <w:r w:rsidR="00C90767">
        <w:t>anything</w:t>
      </w:r>
      <w:r w:rsidR="00C90767" w:rsidRPr="00921987">
        <w:t xml:space="preserve"> that much. </w:t>
      </w:r>
      <w:r w:rsidR="00C90767">
        <w:t xml:space="preserve">Back then, getting </w:t>
      </w:r>
      <w:r w:rsidR="00C90767" w:rsidRPr="00921987">
        <w:t>food</w:t>
      </w:r>
      <w:r w:rsidR="00C90767">
        <w:t xml:space="preserve"> was the only goal you had </w:t>
      </w:r>
      <w:r w:rsidR="00C90767" w:rsidRPr="00921987">
        <w:t xml:space="preserve">that your satisfaction was </w:t>
      </w:r>
      <w:r w:rsidR="00C90767">
        <w:t>greater when you accomplish that.”</w:t>
      </w:r>
    </w:p>
    <w:p w14:paraId="074290F5" w14:textId="77777777" w:rsidR="00C90767" w:rsidRPr="00153FE3" w:rsidRDefault="00C90767" w:rsidP="003C67A7">
      <w:pPr>
        <w:spacing w:line="480" w:lineRule="auto"/>
        <w:rPr>
          <w:rStyle w:val="Strong"/>
        </w:rPr>
      </w:pPr>
      <w:r>
        <w:rPr>
          <w:rStyle w:val="Strong"/>
        </w:rPr>
        <w:lastRenderedPageBreak/>
        <w:t>How might we c</w:t>
      </w:r>
      <w:r w:rsidRPr="00153FE3">
        <w:rPr>
          <w:rStyle w:val="Strong"/>
        </w:rPr>
        <w:t>hunk the experience</w:t>
      </w:r>
      <w:r>
        <w:rPr>
          <w:rStyle w:val="Strong"/>
        </w:rPr>
        <w:t>?</w:t>
      </w:r>
    </w:p>
    <w:p w14:paraId="1FBFAB7F" w14:textId="77777777" w:rsidR="00C90767" w:rsidRPr="00071FDA" w:rsidRDefault="00C90767" w:rsidP="003C67A7">
      <w:pPr>
        <w:spacing w:line="480" w:lineRule="auto"/>
      </w:pPr>
      <w:r w:rsidRPr="00071FDA">
        <w:t>It</w:t>
      </w:r>
      <w:r>
        <w:t xml:space="preserve"> is</w:t>
      </w:r>
      <w:r w:rsidRPr="00071FDA">
        <w:t xml:space="preserve"> hard to notice how much we have when we get used to the little pockets of pleasure of daily life. Regulating the speed at which positive experiences are ‘consumed’ allows people to appreciate the experience to its full extent.</w:t>
      </w:r>
    </w:p>
    <w:p w14:paraId="1722EC39" w14:textId="77777777" w:rsidR="00C90767" w:rsidRPr="00153FE3" w:rsidRDefault="00C90767" w:rsidP="003C67A7">
      <w:pPr>
        <w:pStyle w:val="Quote"/>
        <w:spacing w:line="480" w:lineRule="auto"/>
      </w:pPr>
      <w:r>
        <w:t xml:space="preserve"> “We were thinking in cultures where there isn’t a lot of food if you divide the food in smaller chunks and use smaller utensils, it creates the impression you’re eating more.”</w:t>
      </w:r>
    </w:p>
    <w:p w14:paraId="31CD0C51" w14:textId="77777777" w:rsidR="00C90767" w:rsidRPr="00153FE3" w:rsidRDefault="00C90767" w:rsidP="003C67A7">
      <w:pPr>
        <w:spacing w:line="480" w:lineRule="auto"/>
        <w:rPr>
          <w:rStyle w:val="Strong"/>
        </w:rPr>
      </w:pPr>
      <w:r>
        <w:rPr>
          <w:rStyle w:val="Strong"/>
        </w:rPr>
        <w:t>How might we create opportunities to share</w:t>
      </w:r>
      <w:r w:rsidRPr="00153FE3">
        <w:rPr>
          <w:rStyle w:val="Strong"/>
        </w:rPr>
        <w:t xml:space="preserve"> a prized resource</w:t>
      </w:r>
      <w:r>
        <w:rPr>
          <w:rStyle w:val="Strong"/>
        </w:rPr>
        <w:t>?</w:t>
      </w:r>
    </w:p>
    <w:p w14:paraId="225E4F74" w14:textId="77777777" w:rsidR="00C90767" w:rsidRPr="00071FDA" w:rsidRDefault="00C90767" w:rsidP="003C67A7">
      <w:pPr>
        <w:spacing w:line="480" w:lineRule="auto"/>
      </w:pPr>
      <w:r w:rsidRPr="00071FDA">
        <w:t>Sharing something that is prized builds a kind of trust that is normally reserved for close friends and familial kins. The things that we prize the most are often not high in monetary value but high in emotional value. Getting people to embed emotional value into something and sharing it with others is a way to build trust.</w:t>
      </w:r>
    </w:p>
    <w:p w14:paraId="171AC852" w14:textId="77777777" w:rsidR="00C90767" w:rsidRPr="00153FE3" w:rsidRDefault="00C90767" w:rsidP="003C67A7">
      <w:pPr>
        <w:pStyle w:val="Quote"/>
        <w:spacing w:line="480" w:lineRule="auto"/>
        <w:rPr>
          <w:b/>
          <w:lang w:val="en-CA"/>
        </w:rPr>
      </w:pPr>
      <w:r>
        <w:t xml:space="preserve"> “Food was prized because it was scarce. E</w:t>
      </w:r>
      <w:r w:rsidRPr="00481E0D">
        <w:t>ating with someone is a vulnerability activity</w:t>
      </w:r>
      <w:r>
        <w:t xml:space="preserve"> and it says</w:t>
      </w:r>
      <w:r w:rsidRPr="00481E0D">
        <w:t xml:space="preserve"> </w:t>
      </w:r>
      <w:r>
        <w:t>‘</w:t>
      </w:r>
      <w:r w:rsidRPr="00481E0D">
        <w:t>I trust you</w:t>
      </w:r>
      <w:r>
        <w:t xml:space="preserve"> enough</w:t>
      </w:r>
      <w:r w:rsidRPr="00481E0D">
        <w:t xml:space="preserve"> to </w:t>
      </w:r>
      <w:r>
        <w:t>share</w:t>
      </w:r>
      <w:r w:rsidRPr="00481E0D">
        <w:t xml:space="preserve"> with you a limited resource that is not everywhere.</w:t>
      </w:r>
      <w:r>
        <w:t>’</w:t>
      </w:r>
      <w:r w:rsidRPr="00481E0D">
        <w:t xml:space="preserve"> </w:t>
      </w:r>
      <w:r>
        <w:t>if I have little and I share with you, it creates shared interest.”</w:t>
      </w:r>
    </w:p>
    <w:p w14:paraId="7983A796" w14:textId="77777777" w:rsidR="00C90767" w:rsidRPr="00153FE3" w:rsidRDefault="00C90767" w:rsidP="003C67A7">
      <w:pPr>
        <w:spacing w:line="480" w:lineRule="auto"/>
        <w:rPr>
          <w:rStyle w:val="Strong"/>
        </w:rPr>
      </w:pPr>
      <w:r>
        <w:rPr>
          <w:rStyle w:val="Strong"/>
        </w:rPr>
        <w:t>How might we impose c</w:t>
      </w:r>
      <w:r w:rsidRPr="00153FE3">
        <w:rPr>
          <w:rStyle w:val="Strong"/>
        </w:rPr>
        <w:t>onstraint</w:t>
      </w:r>
      <w:r>
        <w:rPr>
          <w:rStyle w:val="Strong"/>
        </w:rPr>
        <w:t>s</w:t>
      </w:r>
      <w:r w:rsidRPr="00153FE3">
        <w:rPr>
          <w:rStyle w:val="Strong"/>
        </w:rPr>
        <w:t xml:space="preserve"> </w:t>
      </w:r>
      <w:r>
        <w:rPr>
          <w:rStyle w:val="Strong"/>
        </w:rPr>
        <w:t>to spark</w:t>
      </w:r>
      <w:r w:rsidRPr="00153FE3">
        <w:rPr>
          <w:rStyle w:val="Strong"/>
        </w:rPr>
        <w:t xml:space="preserve"> creativity</w:t>
      </w:r>
      <w:r>
        <w:rPr>
          <w:rStyle w:val="Strong"/>
        </w:rPr>
        <w:t>?</w:t>
      </w:r>
    </w:p>
    <w:p w14:paraId="4AC10F5E" w14:textId="77777777" w:rsidR="00C90767" w:rsidRPr="00DA7613" w:rsidRDefault="00C90767" w:rsidP="003C67A7">
      <w:pPr>
        <w:spacing w:line="480" w:lineRule="auto"/>
      </w:pPr>
      <w:r w:rsidRPr="00DA7613">
        <w:t>People are naturally creative. And creating makes life feel meaningful. But given the routinized environment that we normally find ourselves in, there is little need to be creative. Des</w:t>
      </w:r>
      <w:r>
        <w:t>i</w:t>
      </w:r>
      <w:r w:rsidRPr="00DA7613">
        <w:t>gning situations where people are challenged t</w:t>
      </w:r>
      <w:r>
        <w:t>o be creative renews their sense</w:t>
      </w:r>
      <w:r w:rsidRPr="00DA7613">
        <w:t xml:space="preserve"> of creativity.</w:t>
      </w:r>
    </w:p>
    <w:p w14:paraId="6B7755F3" w14:textId="77777777" w:rsidR="00C90767" w:rsidRPr="009E5AA0" w:rsidRDefault="00C90767" w:rsidP="003C67A7">
      <w:pPr>
        <w:pStyle w:val="Quote"/>
        <w:spacing w:line="480" w:lineRule="auto"/>
        <w:rPr>
          <w:b/>
          <w:lang w:val="en-CA"/>
        </w:rPr>
      </w:pPr>
      <w:r>
        <w:t xml:space="preserve"> “When people hunt and gather without knowing the area well, the constraint was unknown raw materials. You made the most with what you’re given.”</w:t>
      </w:r>
    </w:p>
    <w:p w14:paraId="5C292C15" w14:textId="77777777" w:rsidR="00C90767" w:rsidRPr="009E5AA0" w:rsidRDefault="00C90767" w:rsidP="003C67A7">
      <w:pPr>
        <w:spacing w:line="480" w:lineRule="auto"/>
        <w:rPr>
          <w:rStyle w:val="Strong"/>
        </w:rPr>
      </w:pPr>
      <w:r>
        <w:rPr>
          <w:rStyle w:val="Strong"/>
        </w:rPr>
        <w:t>How might we give each person</w:t>
      </w:r>
      <w:r w:rsidRPr="009E5AA0">
        <w:rPr>
          <w:rStyle w:val="Strong"/>
        </w:rPr>
        <w:t xml:space="preserve"> a role</w:t>
      </w:r>
      <w:r>
        <w:rPr>
          <w:rStyle w:val="Strong"/>
        </w:rPr>
        <w:t xml:space="preserve"> to play?</w:t>
      </w:r>
    </w:p>
    <w:p w14:paraId="328D158B" w14:textId="77777777" w:rsidR="00C90767" w:rsidRPr="00DA7613" w:rsidRDefault="00C90767" w:rsidP="003C67A7">
      <w:pPr>
        <w:spacing w:line="480" w:lineRule="auto"/>
      </w:pPr>
      <w:r w:rsidRPr="00DA7613">
        <w:t xml:space="preserve">People feel most meaningful when they have something unique that they can contribute to the collective good. In our society today, it is easy to feel redundant as there is always someone better than you at something. When a </w:t>
      </w:r>
      <w:r w:rsidRPr="00DA7613">
        <w:lastRenderedPageBreak/>
        <w:t>person is given the opportunity to be the best at something in a given setting, it gives them a sense of being valued.</w:t>
      </w:r>
    </w:p>
    <w:p w14:paraId="69804F42" w14:textId="77777777" w:rsidR="00C90767" w:rsidRPr="009E5AA0" w:rsidRDefault="00C90767" w:rsidP="003C67A7">
      <w:pPr>
        <w:pStyle w:val="Quote"/>
        <w:spacing w:line="480" w:lineRule="auto"/>
      </w:pPr>
      <w:r>
        <w:t xml:space="preserve"> “Everyone had unique skills and they had work together to successfully hunt and process food.”</w:t>
      </w:r>
    </w:p>
    <w:p w14:paraId="7A6D880A" w14:textId="77777777" w:rsidR="00C90767" w:rsidRPr="009E5AA0" w:rsidRDefault="00C90767" w:rsidP="003C67A7">
      <w:pPr>
        <w:spacing w:line="480" w:lineRule="auto"/>
        <w:rPr>
          <w:rStyle w:val="Strong"/>
        </w:rPr>
      </w:pPr>
      <w:r>
        <w:rPr>
          <w:rStyle w:val="Strong"/>
        </w:rPr>
        <w:t>How might we induce a state of f</w:t>
      </w:r>
      <w:r w:rsidRPr="009E5AA0">
        <w:rPr>
          <w:rStyle w:val="Strong"/>
        </w:rPr>
        <w:t>ocus</w:t>
      </w:r>
      <w:r>
        <w:rPr>
          <w:rStyle w:val="Strong"/>
        </w:rPr>
        <w:t>?</w:t>
      </w:r>
    </w:p>
    <w:p w14:paraId="5708EB81" w14:textId="77777777" w:rsidR="00C90767" w:rsidRPr="00DA7613" w:rsidRDefault="00C90767" w:rsidP="003C67A7">
      <w:pPr>
        <w:spacing w:line="480" w:lineRule="auto"/>
      </w:pPr>
      <w:r w:rsidRPr="00DA7613">
        <w:t>We are, in general, losing our ability to remain focused due to two changes in our lives: the amount of information we have to process, and the plethora of technologies we use to process that information, which are designed to get our attention and keep us clicking. We long for a state of mind where we are not tempted by distraction but rather focused on the task at hand.</w:t>
      </w:r>
    </w:p>
    <w:p w14:paraId="0C3FA815" w14:textId="77777777" w:rsidR="00C90767" w:rsidRDefault="00C90767" w:rsidP="003C67A7">
      <w:pPr>
        <w:pStyle w:val="Quote"/>
        <w:spacing w:line="480" w:lineRule="auto"/>
      </w:pPr>
      <w:r>
        <w:t xml:space="preserve"> “Because hunter-gatherers had</w:t>
      </w:r>
      <w:r w:rsidRPr="00AB4405">
        <w:t xml:space="preserve"> only </w:t>
      </w:r>
      <w:r>
        <w:t>one task, a</w:t>
      </w:r>
      <w:r w:rsidRPr="00AB4405">
        <w:t>ll their attentio</w:t>
      </w:r>
      <w:r>
        <w:t>n was to accomplish that task. B</w:t>
      </w:r>
      <w:r w:rsidRPr="00AB4405">
        <w:t>ut today our attention is so diverted because</w:t>
      </w:r>
      <w:r>
        <w:t xml:space="preserve"> there are so many tasks to do.”</w:t>
      </w:r>
    </w:p>
    <w:p w14:paraId="011FD68B" w14:textId="77777777" w:rsidR="00C90767" w:rsidRPr="009E5AA0" w:rsidRDefault="00C90767" w:rsidP="003C67A7">
      <w:pPr>
        <w:spacing w:line="480" w:lineRule="auto"/>
        <w:rPr>
          <w:rStyle w:val="Strong"/>
        </w:rPr>
      </w:pPr>
      <w:r>
        <w:rPr>
          <w:rStyle w:val="Strong"/>
        </w:rPr>
        <w:t>How might we inspire a sense of w</w:t>
      </w:r>
      <w:r w:rsidRPr="009E5AA0">
        <w:rPr>
          <w:rStyle w:val="Strong"/>
        </w:rPr>
        <w:t>onder</w:t>
      </w:r>
      <w:r>
        <w:rPr>
          <w:rStyle w:val="Strong"/>
        </w:rPr>
        <w:t>?</w:t>
      </w:r>
    </w:p>
    <w:p w14:paraId="3D764CB7" w14:textId="77777777" w:rsidR="00C90767" w:rsidRPr="00DA7613" w:rsidRDefault="00C90767" w:rsidP="003C67A7">
      <w:pPr>
        <w:spacing w:line="480" w:lineRule="auto"/>
      </w:pPr>
      <w:r w:rsidRPr="00DA7613">
        <w:t>We get a sense of wonder when we</w:t>
      </w:r>
      <w:r>
        <w:t xml:space="preserve"> a</w:t>
      </w:r>
      <w:r w:rsidRPr="00DA7613">
        <w:t>re face to face with something that is beyond our understanding, especially as part of a group. Looking into a fire, listening to a story about a mythical past, and conversing with the gods are all things that gave us this sense of wonder.</w:t>
      </w:r>
    </w:p>
    <w:p w14:paraId="7E69E77D" w14:textId="77777777" w:rsidR="00C90767" w:rsidRDefault="00C90767" w:rsidP="003C67A7">
      <w:pPr>
        <w:pStyle w:val="Quote"/>
        <w:spacing w:line="480" w:lineRule="auto"/>
        <w:rPr>
          <w:lang w:val="en-CA"/>
        </w:rPr>
      </w:pPr>
      <w:r>
        <w:rPr>
          <w:lang w:val="en-CA"/>
        </w:rPr>
        <w:t xml:space="preserve"> “When people gather by the fire after they eat, they tell stories about the gods. It gave them a sense of wonder about their place in the universe.”</w:t>
      </w:r>
    </w:p>
    <w:p w14:paraId="3FE29800" w14:textId="77777777" w:rsidR="00C90767" w:rsidRPr="00F70585" w:rsidRDefault="00C90767" w:rsidP="003C67A7">
      <w:pPr>
        <w:pStyle w:val="Heading2"/>
        <w:spacing w:line="480" w:lineRule="auto"/>
      </w:pPr>
      <w:bookmarkStart w:id="39" w:name="_Toc466880345"/>
      <w:bookmarkStart w:id="40" w:name="_Toc468105087"/>
      <w:r>
        <w:t>Ideas for experiencing food differently</w:t>
      </w:r>
      <w:bookmarkEnd w:id="39"/>
      <w:bookmarkEnd w:id="40"/>
    </w:p>
    <w:p w14:paraId="72EE1FEC" w14:textId="77777777" w:rsidR="00C90767" w:rsidRPr="00F70585" w:rsidRDefault="00C90767" w:rsidP="003C67A7">
      <w:pPr>
        <w:spacing w:line="480" w:lineRule="auto"/>
      </w:pPr>
      <w:r w:rsidRPr="00F70585">
        <w:t xml:space="preserve">Inspired by discrepancies between the experience of eating in the past vs in the present, the ideas generated were diverse and innovative. </w:t>
      </w:r>
      <w:r w:rsidRPr="0062209B">
        <w:t xml:space="preserve">Nearly all of the ideas generated through the workshop involve a community aspect. This </w:t>
      </w:r>
      <w:r>
        <w:t>aligns with the previous findings that</w:t>
      </w:r>
      <w:r w:rsidRPr="0062209B">
        <w:t xml:space="preserve"> </w:t>
      </w:r>
      <w:r>
        <w:t>intimacy is desired.</w:t>
      </w:r>
    </w:p>
    <w:p w14:paraId="344B9E77" w14:textId="77777777" w:rsidR="00C90767" w:rsidRPr="00F70585" w:rsidRDefault="00C90767" w:rsidP="003C67A7">
      <w:pPr>
        <w:spacing w:line="480" w:lineRule="auto"/>
        <w:rPr>
          <w:rStyle w:val="Strong"/>
        </w:rPr>
      </w:pPr>
      <w:r w:rsidRPr="00F70585">
        <w:rPr>
          <w:rStyle w:val="Strong"/>
        </w:rPr>
        <w:t>“Supper Bowl News”</w:t>
      </w:r>
    </w:p>
    <w:p w14:paraId="540B0D47" w14:textId="77777777" w:rsidR="00C90767" w:rsidRPr="00F70585" w:rsidRDefault="00C90767" w:rsidP="003C67A7">
      <w:pPr>
        <w:spacing w:line="480" w:lineRule="auto"/>
      </w:pPr>
      <w:r w:rsidRPr="00F70585">
        <w:lastRenderedPageBreak/>
        <w:t>A bowl whose surface is able to display information about the food as you eat. This newfound sensibility about what you</w:t>
      </w:r>
      <w:r>
        <w:t xml:space="preserve"> a</w:t>
      </w:r>
      <w:r w:rsidRPr="00F70585">
        <w:t>re eating and where it comes from helps you appreciate food.</w:t>
      </w:r>
    </w:p>
    <w:p w14:paraId="470932A9" w14:textId="77777777" w:rsidR="00C90767" w:rsidRPr="00F70585" w:rsidRDefault="00C90767" w:rsidP="003C67A7">
      <w:pPr>
        <w:spacing w:line="480" w:lineRule="auto"/>
        <w:rPr>
          <w:rStyle w:val="Strong"/>
        </w:rPr>
      </w:pPr>
      <w:r w:rsidRPr="00F70585">
        <w:rPr>
          <w:rStyle w:val="Strong"/>
        </w:rPr>
        <w:t>Online communities for ritualized food prep</w:t>
      </w:r>
    </w:p>
    <w:p w14:paraId="46E95D61" w14:textId="77777777" w:rsidR="00C90767" w:rsidRPr="00F70585" w:rsidRDefault="00C90767" w:rsidP="003C67A7">
      <w:pPr>
        <w:spacing w:line="480" w:lineRule="auto"/>
      </w:pPr>
      <w:r w:rsidRPr="00F70585">
        <w:t>Online community that makes arrangements for people to take part in the communal activity of preparing and eating food on a consistent basis. As a ritual, it gives people a sense of participation and ownership.</w:t>
      </w:r>
    </w:p>
    <w:p w14:paraId="01B01FDE" w14:textId="77777777" w:rsidR="00C90767" w:rsidRPr="00F70585" w:rsidRDefault="00C90767" w:rsidP="003C67A7">
      <w:pPr>
        <w:spacing w:line="480" w:lineRule="auto"/>
        <w:rPr>
          <w:rStyle w:val="Strong"/>
        </w:rPr>
      </w:pPr>
      <w:r w:rsidRPr="00F70585">
        <w:rPr>
          <w:rStyle w:val="Strong"/>
        </w:rPr>
        <w:t>“The Gathering”</w:t>
      </w:r>
    </w:p>
    <w:p w14:paraId="5CC34204" w14:textId="77777777" w:rsidR="00C90767" w:rsidRPr="00F70585" w:rsidRDefault="00C90767" w:rsidP="003C67A7">
      <w:pPr>
        <w:spacing w:line="480" w:lineRule="auto"/>
      </w:pPr>
      <w:r w:rsidRPr="00F70585">
        <w:t>A new dining experience situated near an athletic facility in which diners “put in the work” before eating. The design of the space is nostalgic of gathering in a circle and eating around a campfire.</w:t>
      </w:r>
    </w:p>
    <w:p w14:paraId="49C88067" w14:textId="77777777" w:rsidR="00C90767" w:rsidRPr="00F70585" w:rsidRDefault="00C90767" w:rsidP="003C67A7">
      <w:pPr>
        <w:spacing w:line="480" w:lineRule="auto"/>
        <w:rPr>
          <w:rStyle w:val="Strong"/>
        </w:rPr>
      </w:pPr>
      <w:r w:rsidRPr="00F70585">
        <w:rPr>
          <w:rStyle w:val="Strong"/>
        </w:rPr>
        <w:t>“Commune”</w:t>
      </w:r>
    </w:p>
    <w:p w14:paraId="2BF2BDF2" w14:textId="77777777" w:rsidR="00C90767" w:rsidRPr="00F70585" w:rsidRDefault="00C90767" w:rsidP="003C67A7">
      <w:pPr>
        <w:spacing w:line="480" w:lineRule="auto"/>
      </w:pPr>
      <w:r w:rsidRPr="00F70585">
        <w:t>An app that livestreams a group of friends, allows them to simulate the experience of eating together without being physically co-located in one place.</w:t>
      </w:r>
    </w:p>
    <w:p w14:paraId="1A6DAE2E" w14:textId="77777777" w:rsidR="00C90767" w:rsidRPr="00F70585" w:rsidRDefault="00C90767" w:rsidP="003C67A7">
      <w:pPr>
        <w:spacing w:line="480" w:lineRule="auto"/>
        <w:rPr>
          <w:rStyle w:val="Strong"/>
        </w:rPr>
      </w:pPr>
      <w:r w:rsidRPr="00F70585">
        <w:rPr>
          <w:rStyle w:val="Strong"/>
        </w:rPr>
        <w:t>Collaborative cooking</w:t>
      </w:r>
    </w:p>
    <w:p w14:paraId="7CBFD633" w14:textId="77777777" w:rsidR="00C90767" w:rsidRPr="00F70585" w:rsidRDefault="00C90767" w:rsidP="003C67A7">
      <w:pPr>
        <w:spacing w:line="480" w:lineRule="auto"/>
      </w:pPr>
      <w:r w:rsidRPr="00F70585">
        <w:t>An event management service that brings people together with different resources. One can offer food, somebody can offer space, someone can offer a recipe. someone can cook, and someone can offer an ingredient. Only when individuals come together will the group know what they</w:t>
      </w:r>
      <w:r>
        <w:t xml:space="preserve"> a</w:t>
      </w:r>
      <w:r w:rsidRPr="00F70585">
        <w:t>re going to eat. This shared experience creates the feeling of connection and discovery.</w:t>
      </w:r>
    </w:p>
    <w:p w14:paraId="66896B45" w14:textId="77777777" w:rsidR="00C90767" w:rsidRPr="00F70585" w:rsidRDefault="00C90767" w:rsidP="003C67A7">
      <w:pPr>
        <w:spacing w:line="480" w:lineRule="auto"/>
        <w:rPr>
          <w:rStyle w:val="Strong"/>
        </w:rPr>
      </w:pPr>
      <w:r w:rsidRPr="00F70585">
        <w:rPr>
          <w:rStyle w:val="Strong"/>
        </w:rPr>
        <w:t xml:space="preserve">Food adventure </w:t>
      </w:r>
    </w:p>
    <w:p w14:paraId="40E522F0" w14:textId="77777777" w:rsidR="00C90767" w:rsidRPr="00F70585" w:rsidRDefault="00C90767" w:rsidP="003C67A7">
      <w:pPr>
        <w:spacing w:line="480" w:lineRule="auto"/>
      </w:pPr>
      <w:r w:rsidRPr="00F70585">
        <w:t>An immersive experience that takes participants through a scenario set in another time and place by getting them to complete tasks and solve puzzles and get rewarded with food in return. For example, the pig-shaped prop has meatballs that you can unlock by shooting the arrow onto the target</w:t>
      </w:r>
    </w:p>
    <w:p w14:paraId="317A281B" w14:textId="77777777" w:rsidR="00C90767" w:rsidRPr="00F70585" w:rsidRDefault="00C90767" w:rsidP="003C67A7">
      <w:pPr>
        <w:spacing w:line="480" w:lineRule="auto"/>
        <w:rPr>
          <w:rStyle w:val="Strong"/>
        </w:rPr>
      </w:pPr>
      <w:r w:rsidRPr="00F70585">
        <w:rPr>
          <w:rStyle w:val="Strong"/>
        </w:rPr>
        <w:t>Mystery meal delivery</w:t>
      </w:r>
    </w:p>
    <w:p w14:paraId="36616242" w14:textId="77777777" w:rsidR="00C90767" w:rsidRPr="000C30B3" w:rsidRDefault="00C90767" w:rsidP="003C67A7">
      <w:pPr>
        <w:spacing w:line="480" w:lineRule="auto"/>
      </w:pPr>
      <w:r w:rsidRPr="00F70585">
        <w:t>Meal delivery service that – after you set your food preferences – sends you a mystery box containing familiar and unfamiliar ingredients that are in season.  Bonus points if you pair up with someone else’s mystery box and experience cooking and dining together.</w:t>
      </w:r>
    </w:p>
    <w:p w14:paraId="51035EA2" w14:textId="679A4E10" w:rsidR="00C90767" w:rsidRDefault="00E40984" w:rsidP="003C67A7">
      <w:pPr>
        <w:pStyle w:val="Heading2"/>
        <w:spacing w:line="480" w:lineRule="auto"/>
        <w:rPr>
          <w:rStyle w:val="Strong"/>
        </w:rPr>
      </w:pPr>
      <w:bookmarkStart w:id="41" w:name="_Toc466880346"/>
      <w:bookmarkStart w:id="42" w:name="_Toc468105088"/>
      <w:r>
        <w:rPr>
          <w:rStyle w:val="Strong"/>
        </w:rPr>
        <w:lastRenderedPageBreak/>
        <w:t>Feedback and R</w:t>
      </w:r>
      <w:r w:rsidR="00C90767">
        <w:rPr>
          <w:rStyle w:val="Strong"/>
        </w:rPr>
        <w:t>eflection</w:t>
      </w:r>
      <w:bookmarkEnd w:id="41"/>
      <w:bookmarkEnd w:id="42"/>
    </w:p>
    <w:p w14:paraId="74E838FB" w14:textId="7A57024B" w:rsidR="000653CF" w:rsidRDefault="000653CF" w:rsidP="003C67A7">
      <w:pPr>
        <w:spacing w:line="480" w:lineRule="auto"/>
      </w:pPr>
      <w:bookmarkStart w:id="43" w:name="_Toc466880347"/>
      <w:r>
        <w:t>A survey was sent to participants after the work</w:t>
      </w:r>
      <w:r w:rsidR="00E40984">
        <w:t>shop to collect their feedback on four areas:</w:t>
      </w:r>
    </w:p>
    <w:p w14:paraId="3063A8FF" w14:textId="4E164A9D" w:rsidR="00E40984" w:rsidRDefault="00E40984" w:rsidP="003C67A7">
      <w:pPr>
        <w:pStyle w:val="ListParagraph"/>
        <w:numPr>
          <w:ilvl w:val="1"/>
          <w:numId w:val="2"/>
        </w:numPr>
        <w:spacing w:line="480" w:lineRule="auto"/>
      </w:pPr>
      <w:r>
        <w:t>Validity of nostalgia as an approach to design</w:t>
      </w:r>
    </w:p>
    <w:p w14:paraId="6BC19055" w14:textId="598C6976" w:rsidR="00E40984" w:rsidRDefault="00E40984" w:rsidP="003C67A7">
      <w:pPr>
        <w:pStyle w:val="ListParagraph"/>
        <w:numPr>
          <w:ilvl w:val="1"/>
          <w:numId w:val="2"/>
        </w:numPr>
        <w:spacing w:line="480" w:lineRule="auto"/>
      </w:pPr>
      <w:r>
        <w:t>Using hunter-gatherers as a way to frame the workshop</w:t>
      </w:r>
    </w:p>
    <w:p w14:paraId="66BFACA5" w14:textId="7C6F6B62" w:rsidR="00E40984" w:rsidRDefault="00E40984" w:rsidP="003C67A7">
      <w:pPr>
        <w:pStyle w:val="ListParagraph"/>
        <w:numPr>
          <w:ilvl w:val="1"/>
          <w:numId w:val="2"/>
        </w:numPr>
        <w:spacing w:line="480" w:lineRule="auto"/>
      </w:pPr>
      <w:r>
        <w:t xml:space="preserve">Design of workshop </w:t>
      </w:r>
      <w:r w:rsidR="00767CAE">
        <w:t>activities and sequencing</w:t>
      </w:r>
    </w:p>
    <w:p w14:paraId="54E4C0A7" w14:textId="30EEEB6E" w:rsidR="00E40984" w:rsidRDefault="00E40984" w:rsidP="003C67A7">
      <w:pPr>
        <w:pStyle w:val="ListParagraph"/>
        <w:numPr>
          <w:ilvl w:val="1"/>
          <w:numId w:val="2"/>
        </w:numPr>
        <w:spacing w:line="480" w:lineRule="auto"/>
      </w:pPr>
      <w:r>
        <w:t>Impact on participants as problem-solvers, innovators, and designers</w:t>
      </w:r>
    </w:p>
    <w:p w14:paraId="633ACEA5" w14:textId="1EDD5B26" w:rsidR="002105E5" w:rsidRDefault="002105E5" w:rsidP="003C67A7">
      <w:pPr>
        <w:spacing w:line="480" w:lineRule="auto"/>
      </w:pPr>
      <w:r>
        <w:t>The feedback was positive</w:t>
      </w:r>
      <w:r w:rsidRPr="002105E5">
        <w:t xml:space="preserve"> </w:t>
      </w:r>
      <w:r>
        <w:t xml:space="preserve">overall, </w:t>
      </w:r>
    </w:p>
    <w:p w14:paraId="095252D5" w14:textId="77777777" w:rsidR="00C90767" w:rsidRDefault="00C90767" w:rsidP="003C67A7">
      <w:pPr>
        <w:pStyle w:val="Heading3"/>
        <w:spacing w:line="480" w:lineRule="auto"/>
      </w:pPr>
      <w:bookmarkStart w:id="44" w:name="_Toc468105089"/>
      <w:r>
        <w:t>Nostalgia as a design approach</w:t>
      </w:r>
      <w:bookmarkEnd w:id="43"/>
      <w:bookmarkEnd w:id="44"/>
    </w:p>
    <w:p w14:paraId="613CBD22" w14:textId="77777777" w:rsidR="00C90767" w:rsidRPr="00BE64AB" w:rsidRDefault="00C90767" w:rsidP="003C67A7">
      <w:pPr>
        <w:spacing w:line="480" w:lineRule="auto"/>
      </w:pPr>
      <w:r>
        <w:rPr>
          <w:noProof/>
        </w:rPr>
        <w:drawing>
          <wp:inline distT="0" distB="0" distL="0" distR="0" wp14:anchorId="4483D6E3" wp14:editId="10D7890D">
            <wp:extent cx="3823335" cy="2293641"/>
            <wp:effectExtent l="0" t="0" r="12065" b="1778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B860E5D" w14:textId="77777777" w:rsidR="00E40984" w:rsidRDefault="00E40984" w:rsidP="003C67A7">
      <w:pPr>
        <w:spacing w:line="480" w:lineRule="auto"/>
      </w:pPr>
      <w:r>
        <w:t>The feedback demonstrated that the workshop was successful in education participants about the value of using nostalgia as an approach to design. Some feedback suggests this workshop served as “</w:t>
      </w:r>
      <w:r w:rsidRPr="00BE64AB">
        <w:t>an entry point to the challenge of designing with nostalgic elements.</w:t>
      </w:r>
      <w:r>
        <w:t>”</w:t>
      </w:r>
    </w:p>
    <w:p w14:paraId="7230A5E7" w14:textId="40E1F488" w:rsidR="00C90767" w:rsidRDefault="00C90767" w:rsidP="003C67A7">
      <w:pPr>
        <w:spacing w:line="480" w:lineRule="auto"/>
      </w:pPr>
      <w:r>
        <w:t>One participant commented on usefulness of “thinking</w:t>
      </w:r>
      <w:r w:rsidRPr="00BE64AB">
        <w:t xml:space="preserve"> about an imagined setting and describing it in detail.</w:t>
      </w:r>
      <w:r>
        <w:t>” Another reflected</w:t>
      </w:r>
      <w:r w:rsidRPr="0080675D">
        <w:t xml:space="preserve"> </w:t>
      </w:r>
      <w:r>
        <w:t>that “</w:t>
      </w:r>
      <w:r w:rsidRPr="0080675D">
        <w:t>we all can see things we never thought were there if we are prompted in the right context and guided through the process</w:t>
      </w:r>
      <w:r>
        <w:t>.”</w:t>
      </w:r>
    </w:p>
    <w:p w14:paraId="4F5985FA" w14:textId="77777777" w:rsidR="00C90767" w:rsidRDefault="00C90767" w:rsidP="003C67A7">
      <w:pPr>
        <w:spacing w:line="480" w:lineRule="auto"/>
      </w:pPr>
      <w:r>
        <w:t>The workshop also allowed participants to appreciate the positive qualities of life in the past and made them realize “</w:t>
      </w:r>
      <w:r w:rsidRPr="00BE64AB">
        <w:t>how nostalgic I feel about the old times when things were simpler.</w:t>
      </w:r>
      <w:r>
        <w:t>” They could see “</w:t>
      </w:r>
      <w:r w:rsidRPr="00BE64AB">
        <w:t xml:space="preserve">why a particular </w:t>
      </w:r>
      <w:r w:rsidRPr="00BE64AB">
        <w:lastRenderedPageBreak/>
        <w:t>activity is satisfying</w:t>
      </w:r>
      <w:r>
        <w:t xml:space="preserve"> [to] our early ancestors” and could imagine how these insights can be applied other contexts other than eating to make the experience more satisfying.</w:t>
      </w:r>
    </w:p>
    <w:p w14:paraId="3875B9C9" w14:textId="77777777" w:rsidR="00C90767" w:rsidRPr="00BE64AB" w:rsidRDefault="00C90767" w:rsidP="003C67A7">
      <w:pPr>
        <w:spacing w:line="480" w:lineRule="auto"/>
      </w:pPr>
      <w:r>
        <w:t>In relation to design, the common theme from participants’ feedback was that nostalgia can be applied to “t</w:t>
      </w:r>
      <w:r w:rsidRPr="0080675D">
        <w:t>he design of experiences and services.</w:t>
      </w:r>
      <w:r>
        <w:t>” It can be seen as “useful design constraint… t</w:t>
      </w:r>
      <w:r w:rsidRPr="000637AF">
        <w:t>o make something foreign seem comforting</w:t>
      </w:r>
      <w:r>
        <w:t>.” It can be used to “</w:t>
      </w:r>
      <w:r w:rsidRPr="000637AF">
        <w:t>create objects that have more sentimental value</w:t>
      </w:r>
      <w:r>
        <w:t>.” And “</w:t>
      </w:r>
      <w:r w:rsidRPr="000637AF">
        <w:t>contribute to the creation of more satisfying experiences that can cross generational boundaries.</w:t>
      </w:r>
      <w:r>
        <w:t xml:space="preserve">” </w:t>
      </w:r>
    </w:p>
    <w:p w14:paraId="1765386D" w14:textId="77777777" w:rsidR="00C90767" w:rsidRPr="005B7A8F" w:rsidRDefault="00C90767" w:rsidP="003C67A7">
      <w:pPr>
        <w:pStyle w:val="Heading3"/>
        <w:spacing w:line="480" w:lineRule="auto"/>
      </w:pPr>
      <w:bookmarkStart w:id="45" w:name="_Toc466880348"/>
      <w:bookmarkStart w:id="46" w:name="_Toc468105090"/>
      <w:r w:rsidRPr="005B7A8F">
        <w:t>Framing of workshop</w:t>
      </w:r>
      <w:bookmarkEnd w:id="45"/>
      <w:bookmarkEnd w:id="46"/>
    </w:p>
    <w:p w14:paraId="2132705C" w14:textId="11344C6D" w:rsidR="00C90767" w:rsidRDefault="00C90767" w:rsidP="003C67A7">
      <w:pPr>
        <w:spacing w:line="480" w:lineRule="auto"/>
      </w:pPr>
      <w:r>
        <w:t xml:space="preserve">One of the dilemmas going into this workshop was whether to use the hunter-gatherer context or a context that is situated in </w:t>
      </w:r>
      <w:r w:rsidR="000E6399">
        <w:t xml:space="preserve">more </w:t>
      </w:r>
      <w:r>
        <w:t>recent history</w:t>
      </w:r>
      <w:r w:rsidR="000E6399">
        <w:t xml:space="preserve">. Being a time that is far removed from a person’s everyday experience, the hunter-gatherer context was anticipated to less likely in evoking nostalgia. Ultimately, the hunter-gatherer context was chosen </w:t>
      </w:r>
      <w:r>
        <w:t>because it was felt that for a group of diverse individuals, it would serve as a common platform for sharing ideas, and prescribing a certain culture would not be appropriate.</w:t>
      </w:r>
    </w:p>
    <w:p w14:paraId="270D4D32" w14:textId="77777777" w:rsidR="00C90767" w:rsidRPr="0080675D" w:rsidRDefault="00C90767" w:rsidP="003C67A7">
      <w:pPr>
        <w:spacing w:line="480" w:lineRule="auto"/>
      </w:pPr>
      <w:r>
        <w:rPr>
          <w:noProof/>
        </w:rPr>
        <w:drawing>
          <wp:inline distT="0" distB="0" distL="0" distR="0" wp14:anchorId="37B16F3F" wp14:editId="2D058E38">
            <wp:extent cx="4572000" cy="2057952"/>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916B248" w14:textId="1E64B064" w:rsidR="00AA7C70" w:rsidRDefault="00C90767" w:rsidP="003C67A7">
      <w:pPr>
        <w:spacing w:line="480" w:lineRule="auto"/>
      </w:pPr>
      <w:r w:rsidRPr="000E6399">
        <w:t xml:space="preserve">The reflections affirmed the rationale for choosing the hunter-gatherer context – to establish a common platform for conversation, - as “a topic we all relate </w:t>
      </w:r>
      <w:r w:rsidR="008D5056">
        <w:t xml:space="preserve">to whatever our background.” One participant framed the hunter-gatherer context as an enhancement to </w:t>
      </w:r>
      <w:r w:rsidR="00A15243">
        <w:t>creativity,</w:t>
      </w:r>
      <w:r w:rsidR="00A15243" w:rsidRPr="000E6399">
        <w:t xml:space="preserve"> </w:t>
      </w:r>
      <w:r w:rsidR="00A15243">
        <w:t>“</w:t>
      </w:r>
      <w:r w:rsidR="00A15243" w:rsidRPr="000E6399">
        <w:t>The</w:t>
      </w:r>
      <w:r w:rsidRPr="000E6399">
        <w:t xml:space="preserve"> wildly different settings and circumstances and setting lets us stretch our imagination and empathy into a strange setting</w:t>
      </w:r>
      <w:r w:rsidR="00AA7C70">
        <w:t>.</w:t>
      </w:r>
      <w:r w:rsidR="008D5056">
        <w:t>”</w:t>
      </w:r>
    </w:p>
    <w:p w14:paraId="2A3C2690" w14:textId="1E6E6823" w:rsidR="00407931" w:rsidRDefault="00AA7C70" w:rsidP="003C67A7">
      <w:pPr>
        <w:spacing w:line="480" w:lineRule="auto"/>
      </w:pPr>
      <w:r>
        <w:t>While the rationale for choosing the hunter-gatherer context was affirmed through participant feedback, w</w:t>
      </w:r>
      <w:r w:rsidRPr="000E6399">
        <w:t xml:space="preserve">hen asked directly about whether participants felt nostalgic during the exercise, three out of six participants indicated </w:t>
      </w:r>
      <w:r w:rsidRPr="000E6399">
        <w:lastRenderedPageBreak/>
        <w:t xml:space="preserve">that they felt nostalgic, while </w:t>
      </w:r>
      <w:r>
        <w:t xml:space="preserve">the </w:t>
      </w:r>
      <w:r w:rsidRPr="000E6399">
        <w:t>other half indicated that they did not.</w:t>
      </w:r>
      <w:r>
        <w:t xml:space="preserve"> One participant reflected that </w:t>
      </w:r>
      <w:r w:rsidR="00C90767" w:rsidRPr="000E6399">
        <w:t>“nostalgia was not really a</w:t>
      </w:r>
      <w:r w:rsidR="00C90767" w:rsidRPr="000637AF">
        <w:t xml:space="preserve"> central component in this </w:t>
      </w:r>
      <w:r w:rsidR="00C90767" w:rsidRPr="000E6399">
        <w:t>exercise.”</w:t>
      </w:r>
      <w:r w:rsidR="008D5056">
        <w:t xml:space="preserve"> </w:t>
      </w:r>
      <w:r>
        <w:t>Since nostalgia is the centerpiece of the heuristic and the workshop, it can be concluded that hunter-gatherers was not an effective context to evoke nostalgia.</w:t>
      </w:r>
      <w:r w:rsidR="007F4BCD">
        <w:t xml:space="preserve"> While the emotions experienced through nostalgia – intimacy, absence of time pressure – are near-universal, the </w:t>
      </w:r>
      <w:r w:rsidR="000C005C">
        <w:t xml:space="preserve">specific events that rejuvenate those feelings for each person can vary from person to person. Therefore, it </w:t>
      </w:r>
      <w:r w:rsidR="007F4BCD">
        <w:t>is recommended that the ne</w:t>
      </w:r>
      <w:r w:rsidR="000C005C">
        <w:t xml:space="preserve">xt iteration of the workshop prompts participants to think about different contexts, without prescribing </w:t>
      </w:r>
      <w:r w:rsidR="00D05F47">
        <w:t xml:space="preserve">exactly </w:t>
      </w:r>
      <w:r w:rsidR="000C005C">
        <w:t>which ones to use for the activity.</w:t>
      </w:r>
    </w:p>
    <w:p w14:paraId="3B8FD37C" w14:textId="77777777" w:rsidR="00C90767" w:rsidRPr="000066F6" w:rsidRDefault="00C90767" w:rsidP="003C67A7">
      <w:pPr>
        <w:pStyle w:val="Heading3"/>
        <w:spacing w:line="480" w:lineRule="auto"/>
      </w:pPr>
      <w:bookmarkStart w:id="47" w:name="_Toc466880349"/>
      <w:bookmarkStart w:id="48" w:name="_Toc468105091"/>
      <w:r w:rsidRPr="000066F6">
        <w:t>Workshop activities and process</w:t>
      </w:r>
      <w:bookmarkEnd w:id="47"/>
      <w:bookmarkEnd w:id="48"/>
    </w:p>
    <w:p w14:paraId="17B11883" w14:textId="77777777" w:rsidR="00C90767" w:rsidRPr="00065179" w:rsidRDefault="00C90767" w:rsidP="003C67A7">
      <w:pPr>
        <w:spacing w:line="480" w:lineRule="auto"/>
        <w:rPr>
          <w:rStyle w:val="Strong"/>
        </w:rPr>
      </w:pPr>
      <w:r>
        <w:rPr>
          <w:rStyle w:val="Strong"/>
        </w:rPr>
        <w:t>Immersion</w:t>
      </w:r>
    </w:p>
    <w:p w14:paraId="0006129D" w14:textId="77777777" w:rsidR="00C90767" w:rsidRPr="00F70585" w:rsidRDefault="00C90767" w:rsidP="003C67A7">
      <w:pPr>
        <w:spacing w:line="480" w:lineRule="auto"/>
      </w:pPr>
      <w:r>
        <w:t>Participants expressed that the</w:t>
      </w:r>
      <w:r w:rsidRPr="00F70585">
        <w:t xml:space="preserve"> service ecology framework was easy to understand and helpful for scaffolding of ideas. The fact that it was large and posted on a wall encouraged people to build on each other’s ideas through conversation and dialog.</w:t>
      </w:r>
    </w:p>
    <w:p w14:paraId="0404CD48" w14:textId="77777777" w:rsidR="00C90767" w:rsidRPr="00F70585" w:rsidRDefault="00C90767" w:rsidP="003C67A7">
      <w:pPr>
        <w:spacing w:line="480" w:lineRule="auto"/>
      </w:pPr>
      <w:r>
        <w:t xml:space="preserve">However, the scaffolding was too extensive and </w:t>
      </w:r>
      <w:r w:rsidRPr="00F70585">
        <w:t>made the task of unpacking the experience of hunter-gatherers overly analytical, which took up too much time and resulted and an unnecess</w:t>
      </w:r>
      <w:r>
        <w:t>ary level of granularity. The numerous sections signal</w:t>
      </w:r>
      <w:r w:rsidRPr="00F70585">
        <w:t>ed to participants that they</w:t>
      </w:r>
      <w:r>
        <w:t xml:space="preserve"> had to go into a lot of detail, when the intent was to have participants bring to mind the most salient things that they would like to bring to the present.</w:t>
      </w:r>
    </w:p>
    <w:p w14:paraId="43B0F24B" w14:textId="77777777" w:rsidR="00C90767" w:rsidRPr="00395585" w:rsidRDefault="00C90767" w:rsidP="003C67A7">
      <w:pPr>
        <w:spacing w:line="480" w:lineRule="auto"/>
        <w:rPr>
          <w:rStyle w:val="Strong"/>
          <w:b w:val="0"/>
        </w:rPr>
      </w:pPr>
      <w:r w:rsidRPr="00395585">
        <w:rPr>
          <w:b/>
          <w:bCs/>
        </w:rPr>
        <w:t>Timing</w:t>
      </w:r>
    </w:p>
    <w:p w14:paraId="764C0B6C" w14:textId="77777777" w:rsidR="00C90767" w:rsidRPr="00C94E83" w:rsidRDefault="00C90767" w:rsidP="003C67A7">
      <w:pPr>
        <w:spacing w:line="480" w:lineRule="auto"/>
      </w:pPr>
      <w:r w:rsidRPr="00C94E83">
        <w:t>The feedback indicated that less time could be spent in the discovery phase – reading about hunter-gatherers and mapping their eating experience—and more time be allocated for “assimilation and reflection.”</w:t>
      </w:r>
      <w:r>
        <w:t xml:space="preserve"> </w:t>
      </w:r>
    </w:p>
    <w:p w14:paraId="5E5F28D1" w14:textId="77777777" w:rsidR="00C90767" w:rsidRPr="00C94E83" w:rsidRDefault="00C90767" w:rsidP="003C67A7">
      <w:pPr>
        <w:pStyle w:val="Quote"/>
        <w:spacing w:line="480" w:lineRule="auto"/>
        <w:rPr>
          <w:rStyle w:val="Strong"/>
          <w:b w:val="0"/>
          <w:bCs w:val="0"/>
        </w:rPr>
      </w:pPr>
      <w:r w:rsidRPr="00C94E83">
        <w:t>“I felt that we thought</w:t>
      </w:r>
      <w:r w:rsidRPr="00395585">
        <w:t xml:space="preserve"> about </w:t>
      </w:r>
      <w:r w:rsidRPr="00C94E83">
        <w:t>the hunter gatherer problem for a long time but didn't have enough time to think about how to apply the findings to create products and services for today.”</w:t>
      </w:r>
    </w:p>
    <w:p w14:paraId="03ADBA10" w14:textId="77777777" w:rsidR="00C90767" w:rsidRPr="005B7A8F" w:rsidRDefault="00C90767" w:rsidP="003C67A7">
      <w:pPr>
        <w:pStyle w:val="Heading3"/>
        <w:spacing w:line="480" w:lineRule="auto"/>
      </w:pPr>
      <w:bookmarkStart w:id="49" w:name="_Toc466880350"/>
      <w:bookmarkStart w:id="50" w:name="_Toc468105092"/>
      <w:r w:rsidRPr="005B7A8F">
        <w:lastRenderedPageBreak/>
        <w:t>Overall impact</w:t>
      </w:r>
      <w:bookmarkEnd w:id="49"/>
      <w:bookmarkEnd w:id="50"/>
    </w:p>
    <w:p w14:paraId="3AC7AD03" w14:textId="77777777" w:rsidR="00C90767" w:rsidRPr="00C94E83" w:rsidRDefault="00C90767" w:rsidP="003C67A7">
      <w:pPr>
        <w:spacing w:line="480" w:lineRule="auto"/>
      </w:pPr>
      <w:r>
        <w:rPr>
          <w:noProof/>
        </w:rPr>
        <w:drawing>
          <wp:inline distT="0" distB="0" distL="0" distR="0" wp14:anchorId="492DB503" wp14:editId="7986168B">
            <wp:extent cx="4572000" cy="2259717"/>
            <wp:effectExtent l="0" t="0" r="0" b="12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9452495" w14:textId="77777777" w:rsidR="00C90767" w:rsidRDefault="00C90767" w:rsidP="003C67A7">
      <w:pPr>
        <w:spacing w:line="480" w:lineRule="auto"/>
      </w:pPr>
      <w:r>
        <w:t xml:space="preserve">All six participants saw the uniqueness of this approach and the </w:t>
      </w:r>
      <w:r w:rsidRPr="00D65EC4">
        <w:rPr>
          <w:rStyle w:val="Emphasis"/>
        </w:rPr>
        <w:t>potential</w:t>
      </w:r>
      <w:r>
        <w:t xml:space="preserve"> that it might have for design: “</w:t>
      </w:r>
      <w:r w:rsidRPr="00C94E83">
        <w:t>I think now that the world is focusing on hi-tech future oriented design, utilizing nostalgia as an approach to design</w:t>
      </w:r>
      <w:r>
        <w:t xml:space="preserve"> </w:t>
      </w:r>
      <w:r w:rsidRPr="00C94E83">
        <w:t>has a lot of potential.</w:t>
      </w:r>
      <w:r>
        <w:t>” Out of the six participants, four indicated that it impacted them as designers, while one expressed ambivalence towards how the workshop is designed and executed, and one indicating that it did not fundamentally change their viewpoint on design.</w:t>
      </w:r>
    </w:p>
    <w:p w14:paraId="0C992F77" w14:textId="77777777" w:rsidR="00C90767" w:rsidRDefault="00C90767" w:rsidP="003C67A7">
      <w:pPr>
        <w:pStyle w:val="Heading1"/>
        <w:spacing w:line="480" w:lineRule="auto"/>
      </w:pPr>
      <w:bookmarkStart w:id="51" w:name="_Toc468105093"/>
      <w:r>
        <w:t>Ethics of nostalgia</w:t>
      </w:r>
      <w:bookmarkEnd w:id="51"/>
    </w:p>
    <w:p w14:paraId="6BBE98B5" w14:textId="10BDB5CA" w:rsidR="00C90767" w:rsidRDefault="00C90767" w:rsidP="003C67A7">
      <w:pPr>
        <w:spacing w:line="480" w:lineRule="auto"/>
      </w:pPr>
      <w:r>
        <w:t>Nostalgia is a phenomenon that is too important to ignore as a driving force for culture and as a powerf</w:t>
      </w:r>
      <w:r w:rsidR="00C06A5B">
        <w:t>ul motivator</w:t>
      </w:r>
      <w:r w:rsidR="000E129C">
        <w:t xml:space="preserve"> for</w:t>
      </w:r>
      <w:r>
        <w:t xml:space="preserve"> </w:t>
      </w:r>
      <w:r w:rsidR="000E129C">
        <w:t xml:space="preserve">certain types of </w:t>
      </w:r>
      <w:r>
        <w:t xml:space="preserve">human behavior. While understanding this phenomenon can inform the design of experiences that are comforting to people, it raises some questions about how </w:t>
      </w:r>
      <w:r w:rsidR="007F1391">
        <w:t>it should be used</w:t>
      </w:r>
      <w:r>
        <w:t xml:space="preserve"> responsibly to </w:t>
      </w:r>
      <w:r w:rsidR="007F1391">
        <w:t>achieve ends that serve people rather than harm them.</w:t>
      </w:r>
    </w:p>
    <w:p w14:paraId="09F5459A" w14:textId="58009C75" w:rsidR="00C90767" w:rsidRDefault="0094181E" w:rsidP="003C67A7">
      <w:pPr>
        <w:spacing w:line="480" w:lineRule="auto"/>
        <w:rPr>
          <w:lang w:val="en-CA"/>
        </w:rPr>
      </w:pPr>
      <w:r>
        <w:t xml:space="preserve">Nostalgia is a deeply personal experience. People’s identities and beliefs are revealed by what they are nostalgic about. As no two people have the exact same beliefs, everyone is </w:t>
      </w:r>
      <w:r w:rsidR="00C90767">
        <w:t>n</w:t>
      </w:r>
      <w:r>
        <w:t>ostalgic for different things. Sometimes the difference results in a clash of values</w:t>
      </w:r>
      <w:r w:rsidR="00C90767">
        <w:t xml:space="preserve">. For example, in America different racial groups might be nostalgic for time periods in the </w:t>
      </w:r>
      <w:r>
        <w:t>nation’s turbulent history. Many whites</w:t>
      </w:r>
      <w:r w:rsidR="00C90767">
        <w:rPr>
          <w:lang w:val="en-CA"/>
        </w:rPr>
        <w:t xml:space="preserve"> remember</w:t>
      </w:r>
      <w:r w:rsidR="00C90767" w:rsidRPr="00DB4DB0">
        <w:rPr>
          <w:lang w:val="en-CA"/>
        </w:rPr>
        <w:t xml:space="preserve"> the 1950s </w:t>
      </w:r>
      <w:r>
        <w:rPr>
          <w:lang w:val="en-CA"/>
        </w:rPr>
        <w:t>as</w:t>
      </w:r>
      <w:r w:rsidR="00C90767" w:rsidRPr="00DB4DB0">
        <w:rPr>
          <w:lang w:val="en-CA"/>
        </w:rPr>
        <w:t xml:space="preserve"> the glory days of history. </w:t>
      </w:r>
      <w:r w:rsidR="00C90767">
        <w:rPr>
          <w:lang w:val="en-CA"/>
        </w:rPr>
        <w:t>“</w:t>
      </w:r>
      <w:r w:rsidR="00C90767" w:rsidRPr="00DB4DB0">
        <w:rPr>
          <w:lang w:val="en-CA"/>
        </w:rPr>
        <w:t>Post World War II,</w:t>
      </w:r>
      <w:r w:rsidR="00C90767" w:rsidRPr="004A334D">
        <w:rPr>
          <w:lang w:val="en-CA"/>
        </w:rPr>
        <w:t xml:space="preserve"> </w:t>
      </w:r>
      <w:r w:rsidR="00C90767">
        <w:rPr>
          <w:lang w:val="en-CA"/>
        </w:rPr>
        <w:t>w</w:t>
      </w:r>
      <w:r w:rsidR="00C90767" w:rsidRPr="0073260F">
        <w:rPr>
          <w:lang w:val="en-CA"/>
        </w:rPr>
        <w:t>hite families were reproducing.</w:t>
      </w:r>
      <w:r w:rsidR="00C90767" w:rsidRPr="00DB4DB0">
        <w:rPr>
          <w:lang w:val="en-CA"/>
        </w:rPr>
        <w:t xml:space="preserve"> </w:t>
      </w:r>
      <w:r w:rsidR="00C90767">
        <w:rPr>
          <w:lang w:val="en-CA"/>
        </w:rPr>
        <w:t>America</w:t>
      </w:r>
      <w:r w:rsidR="00C90767" w:rsidRPr="00DB4DB0">
        <w:rPr>
          <w:lang w:val="en-CA"/>
        </w:rPr>
        <w:t xml:space="preserve"> </w:t>
      </w:r>
      <w:r w:rsidR="00C90767">
        <w:rPr>
          <w:lang w:val="en-CA"/>
        </w:rPr>
        <w:t>was</w:t>
      </w:r>
      <w:r w:rsidR="00C90767" w:rsidRPr="00DB4DB0">
        <w:rPr>
          <w:lang w:val="en-CA"/>
        </w:rPr>
        <w:t xml:space="preserve"> nation that saves the world,</w:t>
      </w:r>
      <w:r w:rsidR="00C90767">
        <w:rPr>
          <w:lang w:val="en-CA"/>
        </w:rPr>
        <w:t xml:space="preserve">” observed rhetoric </w:t>
      </w:r>
      <w:r w:rsidR="00C90767">
        <w:rPr>
          <w:lang w:val="en-CA"/>
        </w:rPr>
        <w:lastRenderedPageBreak/>
        <w:t xml:space="preserve">theorist Susan Trollinger </w:t>
      </w:r>
      <w:sdt>
        <w:sdtPr>
          <w:rPr>
            <w:lang w:val="en-CA"/>
          </w:rPr>
          <w:id w:val="-2117121171"/>
          <w:citation/>
        </w:sdtPr>
        <w:sdtEndPr/>
        <w:sdtContent>
          <w:r w:rsidR="00C90767">
            <w:rPr>
              <w:lang w:val="en-CA"/>
            </w:rPr>
            <w:fldChar w:fldCharType="begin"/>
          </w:r>
          <w:r w:rsidR="00C90767">
            <w:rPr>
              <w:lang w:val="en-CA"/>
            </w:rPr>
            <w:instrText xml:space="preserve">CITATION Tro122 \n  \t  \l 4105 </w:instrText>
          </w:r>
          <w:r w:rsidR="00C90767">
            <w:rPr>
              <w:lang w:val="en-CA"/>
            </w:rPr>
            <w:fldChar w:fldCharType="separate"/>
          </w:r>
          <w:r w:rsidR="00C90767">
            <w:rPr>
              <w:noProof/>
              <w:lang w:val="en-CA"/>
            </w:rPr>
            <w:t>(2012)</w:t>
          </w:r>
          <w:r w:rsidR="00C90767">
            <w:rPr>
              <w:lang w:val="en-CA"/>
            </w:rPr>
            <w:fldChar w:fldCharType="end"/>
          </w:r>
        </w:sdtContent>
      </w:sdt>
      <w:r>
        <w:rPr>
          <w:lang w:val="en-CA"/>
        </w:rPr>
        <w:t>.</w:t>
      </w:r>
      <w:r w:rsidR="00C90767">
        <w:rPr>
          <w:lang w:val="en-CA"/>
        </w:rPr>
        <w:t xml:space="preserve"> What one group thinks of as “the glory days”</w:t>
      </w:r>
      <w:r>
        <w:rPr>
          <w:lang w:val="en-CA"/>
        </w:rPr>
        <w:t xml:space="preserve"> of America</w:t>
      </w:r>
      <w:r w:rsidR="00C90767">
        <w:rPr>
          <w:lang w:val="en-CA"/>
        </w:rPr>
        <w:t xml:space="preserve"> might very well be nightmares for another</w:t>
      </w:r>
      <w:r>
        <w:rPr>
          <w:lang w:val="en-CA"/>
        </w:rPr>
        <w:t xml:space="preserve"> group</w:t>
      </w:r>
      <w:r w:rsidR="00C90767">
        <w:rPr>
          <w:lang w:val="en-CA"/>
        </w:rPr>
        <w:t>. Trollinger continues, “</w:t>
      </w:r>
      <w:r w:rsidR="00C90767" w:rsidRPr="00DB4DB0">
        <w:rPr>
          <w:lang w:val="en-CA"/>
        </w:rPr>
        <w:t>You’d be hard pressed to find an African American anywhere with fond memories of the 1950s.</w:t>
      </w:r>
      <w:r w:rsidR="00C90767">
        <w:rPr>
          <w:lang w:val="en-CA"/>
        </w:rPr>
        <w:t xml:space="preserve"> They are more likely to be nostalgic for the</w:t>
      </w:r>
      <w:r w:rsidR="00C90767" w:rsidRPr="007B6877">
        <w:rPr>
          <w:lang w:val="en-CA"/>
        </w:rPr>
        <w:t xml:space="preserve"> 1960s when finally, people broke through racial segregation</w:t>
      </w:r>
      <w:r w:rsidR="00C90767">
        <w:rPr>
          <w:lang w:val="en-CA"/>
        </w:rPr>
        <w:t>.” While African Americans remember the period as a time of liberation, “</w:t>
      </w:r>
      <w:r>
        <w:rPr>
          <w:lang w:val="en-CA"/>
        </w:rPr>
        <w:t>White people remember it as a</w:t>
      </w:r>
      <w:r w:rsidR="00C90767" w:rsidRPr="007B6877">
        <w:rPr>
          <w:lang w:val="en-CA"/>
        </w:rPr>
        <w:t xml:space="preserve"> time of riots. Peopl</w:t>
      </w:r>
      <w:r w:rsidR="00C90767">
        <w:rPr>
          <w:lang w:val="en-CA"/>
        </w:rPr>
        <w:t>e were burning down businesses; black p</w:t>
      </w:r>
      <w:r>
        <w:rPr>
          <w:lang w:val="en-CA"/>
        </w:rPr>
        <w:t>eople with guns on the streets.</w:t>
      </w:r>
      <w:r w:rsidR="00C90767">
        <w:rPr>
          <w:lang w:val="en-CA"/>
        </w:rPr>
        <w:t>”</w:t>
      </w:r>
    </w:p>
    <w:p w14:paraId="217BE383" w14:textId="44E179FF" w:rsidR="00C90767" w:rsidRPr="009D6703" w:rsidRDefault="00C90767" w:rsidP="003C67A7">
      <w:pPr>
        <w:spacing w:line="480" w:lineRule="auto"/>
        <w:rPr>
          <w:lang w:val="en-CA"/>
        </w:rPr>
      </w:pPr>
      <w:r>
        <w:rPr>
          <w:lang w:val="en-CA"/>
        </w:rPr>
        <w:t xml:space="preserve">There are opportunities for each of us to acknowledge nostalgia through a critical eye, to confront our own biases. and to heal the divisions that historically kept people part. Meanwhile, there is the danger of nostalgia being used as a tool to affirm people’s own biased views of the past and drive further division between groups. Donald Trump is a real world instance of nostalgia being used as a political platform to prey on people’s fears and propel someone to power. </w:t>
      </w:r>
      <w:r w:rsidRPr="009D6703">
        <w:t xml:space="preserve">His campaign slogan Make America Great Again “is almost a cultural nostalgia, for when white male culture [was] most dominant,” said the Democratic pollster and Harvard Institute of Politics </w:t>
      </w:r>
      <w:r>
        <w:t xml:space="preserve">fellow </w:t>
      </w:r>
      <w:r w:rsidRPr="009D6703">
        <w:t xml:space="preserve">Cornell Belcher </w:t>
      </w:r>
      <w:sdt>
        <w:sdtPr>
          <w:id w:val="-1388171825"/>
          <w:citation/>
        </w:sdtPr>
        <w:sdtEndPr/>
        <w:sdtContent>
          <w:r w:rsidRPr="009D6703">
            <w:fldChar w:fldCharType="begin"/>
          </w:r>
          <w:r w:rsidRPr="009D6703">
            <w:instrText xml:space="preserve"> CITATION Bro16 \l 4105 </w:instrText>
          </w:r>
          <w:r w:rsidRPr="009D6703">
            <w:fldChar w:fldCharType="separate"/>
          </w:r>
          <w:r w:rsidRPr="00C90767">
            <w:rPr>
              <w:noProof/>
            </w:rPr>
            <w:t>(Brownstein, 2016)</w:t>
          </w:r>
          <w:r w:rsidRPr="009D6703">
            <w:fldChar w:fldCharType="end"/>
          </w:r>
        </w:sdtContent>
      </w:sdt>
      <w:r w:rsidRPr="009D6703">
        <w:t>.</w:t>
      </w:r>
      <w:r>
        <w:t xml:space="preserve"> He reminds white Evangelicals, who </w:t>
      </w:r>
      <w:r w:rsidRPr="00736539">
        <w:t>think American life and culture “has mostly changed for the worse” since the 1950s</w:t>
      </w:r>
      <w:sdt>
        <w:sdtPr>
          <w:id w:val="-425271199"/>
          <w:citation/>
        </w:sdtPr>
        <w:sdtEndPr/>
        <w:sdtContent>
          <w:r>
            <w:fldChar w:fldCharType="begin"/>
          </w:r>
          <w:r>
            <w:rPr>
              <w:lang w:val="en-CA"/>
            </w:rPr>
            <w:instrText xml:space="preserve"> CITATION Jon16 \l 4105 </w:instrText>
          </w:r>
          <w:r>
            <w:fldChar w:fldCharType="separate"/>
          </w:r>
          <w:r>
            <w:rPr>
              <w:noProof/>
              <w:lang w:val="en-CA"/>
            </w:rPr>
            <w:t xml:space="preserve"> (Jones, Cox, Cooper, &amp; Lienesch, 2016)</w:t>
          </w:r>
          <w:r>
            <w:fldChar w:fldCharType="end"/>
          </w:r>
        </w:sdtContent>
      </w:sdt>
      <w:r>
        <w:t xml:space="preserve">, of the comforting time </w:t>
      </w:r>
      <w:r w:rsidRPr="009D6703">
        <w:rPr>
          <w:rStyle w:val="Emphasis"/>
        </w:rPr>
        <w:t>before</w:t>
      </w:r>
      <w:r>
        <w:t xml:space="preserve"> their self-identities were under threat by the growing wave of </w:t>
      </w:r>
      <w:r w:rsidRPr="00DB4DB0">
        <w:t>secularization</w:t>
      </w:r>
      <w:r>
        <w:t xml:space="preserve">: </w:t>
      </w:r>
      <w:r w:rsidRPr="009D6703">
        <w:t>“If I’m elected … we’re all going to be saying ‘Merry Christmas’ again”</w:t>
      </w:r>
      <w:r>
        <w:t xml:space="preserve"> </w:t>
      </w:r>
      <w:sdt>
        <w:sdtPr>
          <w:id w:val="747301729"/>
          <w:citation/>
        </w:sdtPr>
        <w:sdtEndPr/>
        <w:sdtContent>
          <w:r>
            <w:fldChar w:fldCharType="begin"/>
          </w:r>
          <w:r>
            <w:rPr>
              <w:lang w:val="en-CA"/>
            </w:rPr>
            <w:instrText xml:space="preserve"> CITATION Bro16 \l 4105 </w:instrText>
          </w:r>
          <w:r>
            <w:fldChar w:fldCharType="separate"/>
          </w:r>
          <w:r>
            <w:rPr>
              <w:noProof/>
              <w:lang w:val="en-CA"/>
            </w:rPr>
            <w:t>(Brownstein, 2016)</w:t>
          </w:r>
          <w:r>
            <w:fldChar w:fldCharType="end"/>
          </w:r>
        </w:sdtContent>
      </w:sdt>
      <w:r>
        <w:t>.</w:t>
      </w:r>
      <w:r>
        <w:rPr>
          <w:lang w:val="en-CA"/>
        </w:rPr>
        <w:t xml:space="preserve"> When Trump casts America as a country that’s in decline </w:t>
      </w:r>
      <w:r w:rsidR="00B36274">
        <w:rPr>
          <w:lang w:val="en-CA"/>
        </w:rPr>
        <w:t xml:space="preserve">due to an powerful enemy, </w:t>
      </w:r>
      <w:r>
        <w:rPr>
          <w:lang w:val="en-CA"/>
        </w:rPr>
        <w:t xml:space="preserve">he is creating an environment where his supporters can come together and </w:t>
      </w:r>
      <w:r w:rsidR="00B36274">
        <w:rPr>
          <w:lang w:val="en-CA"/>
        </w:rPr>
        <w:t xml:space="preserve">experience a sense of solidarity that </w:t>
      </w:r>
      <w:r w:rsidR="00E372A4">
        <w:rPr>
          <w:lang w:val="en-CA"/>
        </w:rPr>
        <w:t>is sorely missed in modern society.</w:t>
      </w:r>
    </w:p>
    <w:p w14:paraId="4284C3ED" w14:textId="4ECAA7DA" w:rsidR="00013BF2" w:rsidRPr="009D6703" w:rsidRDefault="00C90767" w:rsidP="003C67A7">
      <w:pPr>
        <w:tabs>
          <w:tab w:val="left" w:pos="1571"/>
        </w:tabs>
        <w:spacing w:line="480" w:lineRule="auto"/>
        <w:rPr>
          <w:lang w:val="en-CA"/>
        </w:rPr>
      </w:pPr>
      <w:r>
        <w:t xml:space="preserve">Nostalgia can be </w:t>
      </w:r>
      <w:r w:rsidR="00E372A4">
        <w:t>countered</w:t>
      </w:r>
      <w:r>
        <w:t xml:space="preserve"> with nostalgia. In particular, nostalgia about a different time when attitudes and values were different. In this past election cycle for example, the </w:t>
      </w:r>
      <w:r>
        <w:rPr>
          <w:lang w:val="en-CA"/>
        </w:rPr>
        <w:t xml:space="preserve">Democratic National Convention mobilized nostalgia for the founding principles – the idea of America as a nation that welcomes the poor and oppressed </w:t>
      </w:r>
      <w:sdt>
        <w:sdtPr>
          <w:rPr>
            <w:lang w:val="en-CA"/>
          </w:rPr>
          <w:id w:val="-1225293497"/>
          <w:citation/>
        </w:sdtPr>
        <w:sdtEndPr/>
        <w:sdtContent>
          <w:r>
            <w:rPr>
              <w:lang w:val="en-CA"/>
            </w:rPr>
            <w:fldChar w:fldCharType="begin"/>
          </w:r>
          <w:r>
            <w:rPr>
              <w:lang w:val="en-CA"/>
            </w:rPr>
            <w:instrText xml:space="preserve"> CITATION Tro16 \l 4105 </w:instrText>
          </w:r>
          <w:r>
            <w:rPr>
              <w:lang w:val="en-CA"/>
            </w:rPr>
            <w:fldChar w:fldCharType="separate"/>
          </w:r>
          <w:r>
            <w:rPr>
              <w:noProof/>
              <w:lang w:val="en-CA"/>
            </w:rPr>
            <w:t>(Trollinger, Interview, 2016)</w:t>
          </w:r>
          <w:r>
            <w:rPr>
              <w:lang w:val="en-CA"/>
            </w:rPr>
            <w:fldChar w:fldCharType="end"/>
          </w:r>
        </w:sdtContent>
      </w:sdt>
      <w:r>
        <w:rPr>
          <w:lang w:val="en-CA"/>
        </w:rPr>
        <w:t>.</w:t>
      </w:r>
    </w:p>
    <w:p w14:paraId="403AC8F5" w14:textId="2916353C" w:rsidR="00407931" w:rsidRDefault="00C90767" w:rsidP="003C67A7">
      <w:pPr>
        <w:spacing w:line="480" w:lineRule="auto"/>
      </w:pPr>
      <w:r>
        <w:t>In a way, nostalgia can be understood as a kind of psychological painkiller. It induces a positive feeling that temporarily counteracts the pain</w:t>
      </w:r>
      <w:r w:rsidR="00E372A4">
        <w:t xml:space="preserve"> of losing a cherished feeling. Like any painkiller,</w:t>
      </w:r>
      <w:r>
        <w:t xml:space="preserve"> it can be abused. Someone who can consistently </w:t>
      </w:r>
      <w:r w:rsidR="00E372A4">
        <w:t>activate</w:t>
      </w:r>
      <w:r>
        <w:t xml:space="preserve"> nostalgia </w:t>
      </w:r>
      <w:r w:rsidR="00E372A4">
        <w:t xml:space="preserve">in people can use </w:t>
      </w:r>
      <w:r w:rsidR="00FB128F">
        <w:t>it to manipulate them</w:t>
      </w:r>
      <w:r w:rsidR="00E372A4">
        <w:t>.</w:t>
      </w:r>
      <w:r w:rsidR="00FB128F">
        <w:t xml:space="preserve"> Nostalgia is a very powerful </w:t>
      </w:r>
      <w:r w:rsidR="00AE3DB8">
        <w:t xml:space="preserve">behavior </w:t>
      </w:r>
      <w:r w:rsidR="00FB128F">
        <w:t>incentive that should be used with care.</w:t>
      </w:r>
    </w:p>
    <w:p w14:paraId="02FFF57C" w14:textId="77777777" w:rsidR="00C90767" w:rsidRDefault="00C90767" w:rsidP="003C67A7">
      <w:pPr>
        <w:pStyle w:val="Heading1"/>
        <w:spacing w:line="480" w:lineRule="auto"/>
      </w:pPr>
      <w:bookmarkStart w:id="52" w:name="_Toc468105094"/>
      <w:r>
        <w:lastRenderedPageBreak/>
        <w:t>Conclusion</w:t>
      </w:r>
      <w:bookmarkEnd w:id="52"/>
    </w:p>
    <w:p w14:paraId="30794F25" w14:textId="3B18B8D7" w:rsidR="00C90767" w:rsidRDefault="00C90767" w:rsidP="003C67A7">
      <w:pPr>
        <w:spacing w:line="480" w:lineRule="auto"/>
      </w:pPr>
      <w:r>
        <w:t>Nostalgia is a powerful force that can be used to retrieve t</w:t>
      </w:r>
      <w:r w:rsidR="00847458">
        <w:t>he positive feelings from the past</w:t>
      </w:r>
      <w:r>
        <w:t>. The faster the world changes, the more important nostalgia is to both consumers and producers. This research attempted to give shape to a phenomenon that is present in all facets of society, and developed tangible outputs that can empower individuals to shape the future of society – one experience at a time – to bear closer resemblance to the one that humans have adapted to over hundreds of thousands of years.</w:t>
      </w:r>
    </w:p>
    <w:p w14:paraId="38DE01A8" w14:textId="1091EA19" w:rsidR="00C90767" w:rsidRDefault="00C90767" w:rsidP="003C67A7">
      <w:pPr>
        <w:spacing w:line="480" w:lineRule="auto"/>
      </w:pPr>
      <w:r>
        <w:t>Through prototyping one of the outputs of this research – the workshop guide that help designers envision nostalgic experiences in the</w:t>
      </w:r>
      <w:r w:rsidRPr="00E6727B">
        <w:t xml:space="preserve"> </w:t>
      </w:r>
      <w:r>
        <w:t>future – important lesson</w:t>
      </w:r>
      <w:r w:rsidR="005F11F8">
        <w:t>s w</w:t>
      </w:r>
      <w:r>
        <w:t>ere learned on how the</w:t>
      </w:r>
      <w:r w:rsidR="005F11F8">
        <w:t xml:space="preserve"> output can be further iterated:</w:t>
      </w:r>
    </w:p>
    <w:p w14:paraId="74FFBD12" w14:textId="43CA9EE8" w:rsidR="00344A29" w:rsidRDefault="002105E5" w:rsidP="003C67A7">
      <w:pPr>
        <w:pStyle w:val="ListParagraph"/>
        <w:numPr>
          <w:ilvl w:val="1"/>
          <w:numId w:val="2"/>
        </w:numPr>
        <w:spacing w:line="480" w:lineRule="auto"/>
        <w:rPr>
          <w:rStyle w:val="Strong"/>
        </w:rPr>
      </w:pPr>
      <w:r>
        <w:rPr>
          <w:rStyle w:val="Strong"/>
        </w:rPr>
        <w:t>Simplify</w:t>
      </w:r>
      <w:r w:rsidR="00344A29">
        <w:rPr>
          <w:rStyle w:val="Strong"/>
        </w:rPr>
        <w:t xml:space="preserve"> the scaffolding</w:t>
      </w:r>
    </w:p>
    <w:p w14:paraId="5A52542E" w14:textId="12055B4C" w:rsidR="00344A29" w:rsidRDefault="00344A29" w:rsidP="003C67A7">
      <w:pPr>
        <w:pStyle w:val="ListParagraph"/>
        <w:spacing w:line="480" w:lineRule="auto"/>
        <w:ind w:left="1080"/>
      </w:pPr>
      <w:r>
        <w:t xml:space="preserve">Rather than providing an extensive service ecology map with as many as 24 cells to fill out, simplify the scaffolding and make the question more direct (i.e. ask participants to write down what they are nostalgic about). This will drastically speed up the immersion step, which took the most amount of time in the pilot session. It will also make the exercise easier to comprehend, and thus prevent confusion among participants. </w:t>
      </w:r>
    </w:p>
    <w:p w14:paraId="6BF98BD6" w14:textId="77777777" w:rsidR="00344A29" w:rsidRPr="00344A29" w:rsidRDefault="00344A29" w:rsidP="003C67A7">
      <w:pPr>
        <w:pStyle w:val="ListParagraph"/>
        <w:spacing w:line="480" w:lineRule="auto"/>
        <w:ind w:left="1080"/>
        <w:rPr>
          <w:b/>
          <w:bCs/>
        </w:rPr>
      </w:pPr>
    </w:p>
    <w:p w14:paraId="4B02E649" w14:textId="7B551D31" w:rsidR="00344A29" w:rsidRDefault="00344A29" w:rsidP="003C67A7">
      <w:pPr>
        <w:pStyle w:val="ListParagraph"/>
        <w:numPr>
          <w:ilvl w:val="1"/>
          <w:numId w:val="2"/>
        </w:numPr>
        <w:spacing w:line="480" w:lineRule="auto"/>
        <w:rPr>
          <w:rStyle w:val="Strong"/>
        </w:rPr>
      </w:pPr>
      <w:r>
        <w:rPr>
          <w:rStyle w:val="Strong"/>
        </w:rPr>
        <w:t>Allow participants to choose context</w:t>
      </w:r>
    </w:p>
    <w:p w14:paraId="249ACDEF" w14:textId="41DA56B2" w:rsidR="00407931" w:rsidRPr="00344A29" w:rsidRDefault="00344A29" w:rsidP="003C67A7">
      <w:pPr>
        <w:pStyle w:val="ListParagraph"/>
        <w:spacing w:line="480" w:lineRule="auto"/>
        <w:ind w:left="1080"/>
      </w:pPr>
      <w:r w:rsidRPr="005F11F8">
        <w:t>The rationale behind prescribing the hunter-gatherer context was to create a common platform for discussion. This limited the number of people who felt nostalgic during the workshop. To raise the number of participants who are able to tap into their nostalgia during the workshop, allow participants to draw inspiration from the past across different time periods and cultures. The simplicity will leave more time for discussion. The likely increase in diversity of ideas will cross pollinate and energize the discussion to. They could also enhance the discussion by being more emotionally charged due to nostalgia.</w:t>
      </w:r>
    </w:p>
    <w:p w14:paraId="004F5BB6" w14:textId="34C9D0B5" w:rsidR="00196359" w:rsidRDefault="002105E5" w:rsidP="003C67A7">
      <w:pPr>
        <w:pStyle w:val="Heading1"/>
        <w:spacing w:line="480" w:lineRule="auto"/>
      </w:pPr>
      <w:bookmarkStart w:id="53" w:name="_Ref468095917"/>
      <w:bookmarkStart w:id="54" w:name="_Toc468105095"/>
      <w:r>
        <w:lastRenderedPageBreak/>
        <w:t>Social Implications</w:t>
      </w:r>
      <w:bookmarkEnd w:id="53"/>
      <w:bookmarkEnd w:id="54"/>
    </w:p>
    <w:p w14:paraId="66A089F6" w14:textId="47B8B0DB" w:rsidR="00196359" w:rsidRDefault="00344A29" w:rsidP="003C67A7">
      <w:pPr>
        <w:spacing w:line="480" w:lineRule="auto"/>
      </w:pPr>
      <w:r>
        <w:t>This research laid the groundwork for using nostalgia as an approach to designing experiences. The implications of this work can create social impact in many areas</w:t>
      </w:r>
    </w:p>
    <w:p w14:paraId="082DD82D" w14:textId="4D6F649D" w:rsidR="00196359" w:rsidRPr="00196359" w:rsidRDefault="00196359" w:rsidP="003C67A7">
      <w:pPr>
        <w:spacing w:line="480" w:lineRule="auto"/>
        <w:rPr>
          <w:b/>
        </w:rPr>
      </w:pPr>
      <w:r w:rsidRPr="00196359">
        <w:rPr>
          <w:b/>
        </w:rPr>
        <w:t>Mental health</w:t>
      </w:r>
    </w:p>
    <w:p w14:paraId="754E06FF" w14:textId="09EF0CB0" w:rsidR="00196359" w:rsidRDefault="00871F1F" w:rsidP="003C67A7">
      <w:pPr>
        <w:spacing w:line="480" w:lineRule="auto"/>
      </w:pPr>
      <w:r>
        <w:t>Nostalgia has been found in psychology studies to improves resilience.</w:t>
      </w:r>
      <w:r w:rsidR="008C122F">
        <w:t xml:space="preserve"> As competition continues to increase and disruption becomes the norm, t</w:t>
      </w:r>
      <w:r>
        <w:t xml:space="preserve">his research will help designers create more nostalgic experiences that </w:t>
      </w:r>
      <w:r w:rsidR="008C122F">
        <w:t>help people be more resilient in a psychologically hostile environment.</w:t>
      </w:r>
    </w:p>
    <w:p w14:paraId="52EFDDAB" w14:textId="77777777" w:rsidR="00871F1F" w:rsidRPr="00196359" w:rsidRDefault="00871F1F" w:rsidP="003C67A7">
      <w:pPr>
        <w:spacing w:line="480" w:lineRule="auto"/>
        <w:rPr>
          <w:b/>
        </w:rPr>
      </w:pPr>
      <w:r w:rsidRPr="00196359">
        <w:rPr>
          <w:b/>
        </w:rPr>
        <w:t>Sustainability</w:t>
      </w:r>
    </w:p>
    <w:p w14:paraId="4573BE2A" w14:textId="2EE17C2A" w:rsidR="00196359" w:rsidRDefault="008C122F" w:rsidP="003C67A7">
      <w:pPr>
        <w:spacing w:line="480" w:lineRule="auto"/>
      </w:pPr>
      <w:r>
        <w:t>Designing nostalgic experiences can contribute to sustainability. It can also make sustainable practices more appealing. For example</w:t>
      </w:r>
      <w:r w:rsidR="00871F1F">
        <w:t xml:space="preserve">, intimacy is </w:t>
      </w:r>
      <w:r>
        <w:t>fostered</w:t>
      </w:r>
      <w:r w:rsidR="00871F1F">
        <w:t xml:space="preserve"> through inter-reliance. </w:t>
      </w:r>
      <w:r>
        <w:t>For example, framing the sustainable practice of sharing as a way to meet people’s aspirational goals of attaining a deeper connectedness with other might motivate more people to practice sharing.</w:t>
      </w:r>
    </w:p>
    <w:p w14:paraId="04533704" w14:textId="38EFB16A" w:rsidR="00196359" w:rsidRPr="00196359" w:rsidRDefault="00196359" w:rsidP="003C67A7">
      <w:pPr>
        <w:spacing w:line="480" w:lineRule="auto"/>
        <w:rPr>
          <w:b/>
        </w:rPr>
      </w:pPr>
      <w:r w:rsidRPr="00196359">
        <w:rPr>
          <w:b/>
        </w:rPr>
        <w:t>Urban planning</w:t>
      </w:r>
    </w:p>
    <w:p w14:paraId="7719B113" w14:textId="72454923" w:rsidR="00196359" w:rsidRDefault="0052317E" w:rsidP="003C67A7">
      <w:pPr>
        <w:spacing w:line="480" w:lineRule="auto"/>
      </w:pPr>
      <w:r>
        <w:t>U</w:t>
      </w:r>
      <w:r w:rsidR="008C122F">
        <w:t xml:space="preserve">rban planners </w:t>
      </w:r>
      <w:r>
        <w:t>have the important role of creating habitats in which people can thrive. This research can potentially help urban planners understand what a sense of home means to people and how to draw upon nostalgia to create a sense of home.</w:t>
      </w:r>
    </w:p>
    <w:p w14:paraId="19E935DC" w14:textId="2ABF2891" w:rsidR="0052317E" w:rsidRDefault="0052317E" w:rsidP="003C67A7">
      <w:pPr>
        <w:pStyle w:val="Heading1"/>
        <w:spacing w:line="480" w:lineRule="auto"/>
      </w:pPr>
      <w:bookmarkStart w:id="55" w:name="_Toc468105096"/>
      <w:r>
        <w:t>Next steps</w:t>
      </w:r>
      <w:bookmarkEnd w:id="55"/>
    </w:p>
    <w:p w14:paraId="22C3FB63" w14:textId="77777777" w:rsidR="0052317E" w:rsidRDefault="0052317E" w:rsidP="003C67A7">
      <w:pPr>
        <w:spacing w:line="480" w:lineRule="auto"/>
      </w:pPr>
      <w:r>
        <w:t>The goal of this research is to spark a broader conversation about the role of nostalgia in design. The next step of the project is to involve a broader range of stakeholders in this conversation. Involving stakeholders from allows for feedback and co-creation to happen. It also opens up channels for this new way of thinking to be disseminated.</w:t>
      </w:r>
    </w:p>
    <w:p w14:paraId="538FBCDC" w14:textId="77777777" w:rsidR="0052317E" w:rsidRDefault="0052317E" w:rsidP="003C67A7">
      <w:pPr>
        <w:spacing w:line="480" w:lineRule="auto"/>
      </w:pPr>
      <w:r>
        <w:t>As a start, initial stakeholders to reach out to include</w:t>
      </w:r>
    </w:p>
    <w:p w14:paraId="4C4D3118" w14:textId="77777777" w:rsidR="0052317E" w:rsidRDefault="0052317E" w:rsidP="003C67A7">
      <w:pPr>
        <w:pStyle w:val="ListParagraph"/>
        <w:numPr>
          <w:ilvl w:val="0"/>
          <w:numId w:val="5"/>
        </w:numPr>
        <w:spacing w:line="480" w:lineRule="auto"/>
      </w:pPr>
      <w:r>
        <w:t>Private: Design consultancies and agencies interested in adopting new design methods and tools</w:t>
      </w:r>
    </w:p>
    <w:p w14:paraId="48613225" w14:textId="77777777" w:rsidR="0052317E" w:rsidRDefault="0052317E" w:rsidP="003C67A7">
      <w:pPr>
        <w:pStyle w:val="ListParagraph"/>
        <w:numPr>
          <w:ilvl w:val="0"/>
          <w:numId w:val="5"/>
        </w:numPr>
        <w:spacing w:line="480" w:lineRule="auto"/>
      </w:pPr>
      <w:r>
        <w:lastRenderedPageBreak/>
        <w:t>Public: Social workers and government institutions accountable for the psychological well-being of the general population</w:t>
      </w:r>
    </w:p>
    <w:p w14:paraId="53CD99C5" w14:textId="77777777" w:rsidR="0052317E" w:rsidRDefault="0052317E" w:rsidP="003C67A7">
      <w:pPr>
        <w:pStyle w:val="ListParagraph"/>
        <w:numPr>
          <w:ilvl w:val="0"/>
          <w:numId w:val="5"/>
        </w:numPr>
        <w:spacing w:line="480" w:lineRule="auto"/>
      </w:pPr>
      <w:r>
        <w:t>Academia: Researchers and experts in psychology, anthropology, design, and mental health</w:t>
      </w:r>
    </w:p>
    <w:p w14:paraId="1190FCBA" w14:textId="77777777" w:rsidR="0052317E" w:rsidRDefault="0052317E" w:rsidP="003C67A7">
      <w:pPr>
        <w:spacing w:line="480" w:lineRule="auto"/>
      </w:pPr>
      <w:r>
        <w:t>These stakeholders can be found through Google search, social media, and word of mouth. This work will be presented at conferences like the Service Design Conference, meetups and community groups like OpenIDEO, talks and professional networking sessions sponsored by various organizations.</w:t>
      </w:r>
    </w:p>
    <w:p w14:paraId="023C1D1A" w14:textId="77777777" w:rsidR="0052317E" w:rsidRDefault="0052317E" w:rsidP="003C67A7">
      <w:pPr>
        <w:spacing w:line="480" w:lineRule="auto"/>
      </w:pPr>
      <w:r>
        <w:t>The conversation to be had involvement of new stakeholders in on iterating the deliverables of this research, including the heuristics and the workshop.</w:t>
      </w:r>
    </w:p>
    <w:p w14:paraId="663C52B8" w14:textId="1630D8ED" w:rsidR="00C90767" w:rsidRPr="004C46CC" w:rsidRDefault="0052317E" w:rsidP="003C67A7">
      <w:pPr>
        <w:spacing w:line="480" w:lineRule="auto"/>
      </w:pPr>
      <w:r>
        <w:t>The major foreseeable barrier is the negative con</w:t>
      </w:r>
      <w:r w:rsidRPr="006611E9">
        <w:t xml:space="preserve">notations </w:t>
      </w:r>
      <w:r>
        <w:t xml:space="preserve">that the word ‘nostalgia’ has to people in our culture. Extra care must be taken to make sure that this tool is not portrayed as being against progress, but easing the pain that progress </w:t>
      </w:r>
      <w:r w:rsidR="00A15243">
        <w:t>inflicts</w:t>
      </w:r>
      <w:r w:rsidR="00A40A73">
        <w:t xml:space="preserve"> </w:t>
      </w:r>
      <w:r>
        <w:t xml:space="preserve">on members of society. It should also be made sure that it is not portrayed as a tool for manipulation, but a tool for helping people become more resilient to </w:t>
      </w:r>
      <w:r w:rsidR="002105E5">
        <w:t>change. There</w:t>
      </w:r>
      <w:r w:rsidR="00C90767">
        <w:t xml:space="preserve"> are two streams of work that need to be done to take this project further. One, the workshop will continue to evolve through iterative prototyping and evaluation. To disseminate the principles of nostalgic design, a game is to be developed for designers to practice applying the nostalgic design principles derived from workshops to a broader set of contexts.</w:t>
      </w:r>
    </w:p>
    <w:p w14:paraId="75C20648" w14:textId="40F6FB3B" w:rsidR="00C90767" w:rsidRDefault="00C90767" w:rsidP="003C67A7">
      <w:pPr>
        <w:pStyle w:val="Heading2"/>
        <w:spacing w:line="480" w:lineRule="auto"/>
      </w:pPr>
      <w:bookmarkStart w:id="56" w:name="_Toc468105097"/>
      <w:r>
        <w:t>Gam</w:t>
      </w:r>
      <w:r w:rsidR="007743B4">
        <w:t>e:</w:t>
      </w:r>
      <w:r>
        <w:t xml:space="preserve"> “Thing from the past”</w:t>
      </w:r>
      <w:bookmarkEnd w:id="56"/>
    </w:p>
    <w:p w14:paraId="2F77F61D" w14:textId="074D4D49" w:rsidR="00C90767" w:rsidRDefault="00C90767" w:rsidP="003C67A7">
      <w:pPr>
        <w:spacing w:line="480" w:lineRule="auto"/>
      </w:pPr>
      <w:r>
        <w:t xml:space="preserve">To build on the output from the workshops, and to disseminate the approach of embedding nostalgia in experience design to a broader audience, a game is </w:t>
      </w:r>
      <w:r w:rsidR="002105E5">
        <w:t>being</w:t>
      </w:r>
      <w:r>
        <w:t xml:space="preserve"> prototyped around the design principles generated through the workshop. The game – being inherently playful – allows individuals to practice applying these design principles in different contexts to create richer experiences for people.</w:t>
      </w:r>
    </w:p>
    <w:p w14:paraId="368FAAFE" w14:textId="61968F18" w:rsidR="00441417" w:rsidRDefault="00C90767" w:rsidP="003C67A7">
      <w:pPr>
        <w:spacing w:line="480" w:lineRule="auto"/>
      </w:pPr>
      <w:r>
        <w:t xml:space="preserve">The game has the same </w:t>
      </w:r>
      <w:r w:rsidR="007743B4">
        <w:t xml:space="preserve">format as Stuart Candy’s </w:t>
      </w:r>
      <w:sdt>
        <w:sdtPr>
          <w:id w:val="-1436054934"/>
          <w:citation/>
        </w:sdtPr>
        <w:sdtEndPr/>
        <w:sdtContent>
          <w:r w:rsidR="008E04DA">
            <w:fldChar w:fldCharType="begin"/>
          </w:r>
          <w:r w:rsidR="008E04DA">
            <w:rPr>
              <w:lang w:val="en-CA"/>
            </w:rPr>
            <w:instrText xml:space="preserve">CITATION Can14 \n  \t  \l 4105 </w:instrText>
          </w:r>
          <w:r w:rsidR="008E04DA">
            <w:fldChar w:fldCharType="separate"/>
          </w:r>
          <w:r w:rsidR="008E04DA">
            <w:rPr>
              <w:noProof/>
              <w:lang w:val="en-CA"/>
            </w:rPr>
            <w:t>(2014)</w:t>
          </w:r>
          <w:r w:rsidR="008E04DA">
            <w:fldChar w:fldCharType="end"/>
          </w:r>
        </w:sdtContent>
      </w:sdt>
      <w:r w:rsidR="008E04DA">
        <w:t xml:space="preserve"> </w:t>
      </w:r>
      <w:r w:rsidR="005F11F8">
        <w:t xml:space="preserve">game The </w:t>
      </w:r>
      <w:r w:rsidR="007743B4">
        <w:t>Thing From T</w:t>
      </w:r>
      <w:r>
        <w:t>h</w:t>
      </w:r>
      <w:r w:rsidR="007743B4">
        <w:t>e F</w:t>
      </w:r>
      <w:r>
        <w:t xml:space="preserve">uture. It consists of three decks of cards: nostalgia design principles, context, and medium. It is designed to be played in groups of 2-6. In each round, three cards – one card from each deck – are randomly drawn. </w:t>
      </w:r>
      <w:r w:rsidR="00441417">
        <w:t xml:space="preserve">Then everyone gets a few minutes to draw and describe an idea that address to the challenge posed by the combination of the three cards. Each round </w:t>
      </w:r>
      <w:r w:rsidR="00441417">
        <w:lastRenderedPageBreak/>
        <w:t xml:space="preserve">ends when everyone gets a chance to share their idea and a ‘winner’ is selected based on the inventiveness of the idea. The objective for the game is to </w:t>
      </w:r>
      <w:r w:rsidR="00F93A14">
        <w:t>win as many rounds as possible.</w:t>
      </w:r>
    </w:p>
    <w:p w14:paraId="2829770D" w14:textId="50827DD4" w:rsidR="00C90767" w:rsidRDefault="00C90767" w:rsidP="003C67A7">
      <w:pPr>
        <w:spacing w:line="480" w:lineRule="auto"/>
      </w:pPr>
      <w:r>
        <w:t xml:space="preserve">For example, </w:t>
      </w:r>
      <w:r w:rsidR="004956EA">
        <w:t xml:space="preserve">three cards below sets the </w:t>
      </w:r>
      <w:r w:rsidR="00F93A14">
        <w:t>challenge as d</w:t>
      </w:r>
      <w:r w:rsidR="004956EA">
        <w:t>esign</w:t>
      </w:r>
      <w:r w:rsidR="00F93A14">
        <w:t>ing</w:t>
      </w:r>
      <w:r w:rsidR="004956EA">
        <w:t xml:space="preserve"> a ‘kit’ that ‘gives each person a role to play’ </w:t>
      </w:r>
      <w:r>
        <w:t>in the context of ‘receiving healthcare.’</w:t>
      </w:r>
    </w:p>
    <w:p w14:paraId="2E7FC475" w14:textId="77777777" w:rsidR="00441417" w:rsidRDefault="00441417" w:rsidP="003C67A7">
      <w:pPr>
        <w:spacing w:line="480" w:lineRule="auto"/>
      </w:pPr>
    </w:p>
    <w:p w14:paraId="58194B54" w14:textId="77777777" w:rsidR="004956EA" w:rsidRDefault="004956EA" w:rsidP="003C67A7">
      <w:pPr>
        <w:spacing w:before="0" w:line="480" w:lineRule="auto"/>
      </w:pPr>
      <w:r>
        <w:rPr>
          <w:noProof/>
        </w:rPr>
        <w:drawing>
          <wp:inline distT="0" distB="0" distL="0" distR="0" wp14:anchorId="5D6BCA54" wp14:editId="0B3DD92D">
            <wp:extent cx="1229200" cy="1717040"/>
            <wp:effectExtent l="0" t="0" r="0" b="10160"/>
            <wp:docPr id="18" name="Picture 18" descr="../../Screenshots/Screenshot%202016-11-14%2009.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6-11-14%2009.44.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3562" cy="1723133"/>
                    </a:xfrm>
                    <a:prstGeom prst="rect">
                      <a:avLst/>
                    </a:prstGeom>
                    <a:noFill/>
                    <a:ln>
                      <a:noFill/>
                    </a:ln>
                  </pic:spPr>
                </pic:pic>
              </a:graphicData>
            </a:graphic>
          </wp:inline>
        </w:drawing>
      </w:r>
      <w:r>
        <w:t xml:space="preserve">  </w:t>
      </w:r>
      <w:r>
        <w:rPr>
          <w:noProof/>
        </w:rPr>
        <w:drawing>
          <wp:inline distT="0" distB="0" distL="0" distR="0" wp14:anchorId="5EC152F6" wp14:editId="39988960">
            <wp:extent cx="1225465" cy="1717200"/>
            <wp:effectExtent l="0" t="0" r="0" b="10160"/>
            <wp:docPr id="21" name="Picture 21" descr="../../Screenshots/Screenshot%202016-11-14%2009.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shot%202016-11-14%2009.45.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5465" cy="1717200"/>
                    </a:xfrm>
                    <a:prstGeom prst="rect">
                      <a:avLst/>
                    </a:prstGeom>
                    <a:noFill/>
                    <a:ln>
                      <a:noFill/>
                    </a:ln>
                  </pic:spPr>
                </pic:pic>
              </a:graphicData>
            </a:graphic>
          </wp:inline>
        </w:drawing>
      </w:r>
      <w:r>
        <w:t xml:space="preserve">  </w:t>
      </w:r>
      <w:r>
        <w:rPr>
          <w:noProof/>
        </w:rPr>
        <w:drawing>
          <wp:inline distT="0" distB="0" distL="0" distR="0" wp14:anchorId="2BDAF1D5" wp14:editId="097C3693">
            <wp:extent cx="1222669" cy="1717200"/>
            <wp:effectExtent l="0" t="0" r="0" b="10160"/>
            <wp:docPr id="20" name="Picture 20" descr="../../Screenshots/Screenshot%202016-11-14%2009.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202016-11-14%2009.45.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2669" cy="1717200"/>
                    </a:xfrm>
                    <a:prstGeom prst="rect">
                      <a:avLst/>
                    </a:prstGeom>
                    <a:noFill/>
                    <a:ln>
                      <a:noFill/>
                    </a:ln>
                  </pic:spPr>
                </pic:pic>
              </a:graphicData>
            </a:graphic>
          </wp:inline>
        </w:drawing>
      </w:r>
    </w:p>
    <w:p w14:paraId="061E89B0" w14:textId="77777777" w:rsidR="004956EA" w:rsidRDefault="004956EA" w:rsidP="003C67A7">
      <w:pPr>
        <w:spacing w:line="480" w:lineRule="auto"/>
      </w:pPr>
    </w:p>
    <w:p w14:paraId="59C8F042" w14:textId="43F99CCD" w:rsidR="00C90767" w:rsidRPr="0050114B" w:rsidRDefault="004A0552" w:rsidP="003C67A7">
      <w:pPr>
        <w:spacing w:line="480" w:lineRule="auto"/>
        <w:rPr>
          <w:b/>
          <w:bCs/>
        </w:rPr>
      </w:pPr>
      <w:r>
        <w:rPr>
          <w:rStyle w:val="Strong"/>
        </w:rPr>
        <w:t>List of cards</w:t>
      </w:r>
    </w:p>
    <w:tbl>
      <w:tblPr>
        <w:tblStyle w:val="TableGrid"/>
        <w:tblW w:w="9493" w:type="dxa"/>
        <w:tblLook w:val="04A0" w:firstRow="1" w:lastRow="0" w:firstColumn="1" w:lastColumn="0" w:noHBand="0" w:noVBand="1"/>
      </w:tblPr>
      <w:tblGrid>
        <w:gridCol w:w="4390"/>
        <w:gridCol w:w="2551"/>
        <w:gridCol w:w="2552"/>
      </w:tblGrid>
      <w:tr w:rsidR="004A0552" w:rsidRPr="00065179" w14:paraId="5DAA6D6A" w14:textId="77777777" w:rsidTr="004A0552">
        <w:tc>
          <w:tcPr>
            <w:tcW w:w="4390" w:type="dxa"/>
            <w:vAlign w:val="center"/>
          </w:tcPr>
          <w:p w14:paraId="0CB5F935" w14:textId="77777777" w:rsidR="004956EA" w:rsidRPr="00065179" w:rsidRDefault="004956EA" w:rsidP="00DE41FD">
            <w:pPr>
              <w:jc w:val="center"/>
              <w:rPr>
                <w:b/>
              </w:rPr>
            </w:pPr>
            <w:r>
              <w:rPr>
                <w:b/>
              </w:rPr>
              <w:t>Nostalgia design principle</w:t>
            </w:r>
          </w:p>
        </w:tc>
        <w:tc>
          <w:tcPr>
            <w:tcW w:w="2551" w:type="dxa"/>
            <w:vAlign w:val="center"/>
          </w:tcPr>
          <w:p w14:paraId="3C2628F1" w14:textId="77777777" w:rsidR="004956EA" w:rsidRPr="00065179" w:rsidRDefault="004956EA" w:rsidP="00DE41FD">
            <w:pPr>
              <w:jc w:val="center"/>
              <w:rPr>
                <w:b/>
              </w:rPr>
            </w:pPr>
            <w:r w:rsidRPr="00065179">
              <w:rPr>
                <w:b/>
              </w:rPr>
              <w:t>Context</w:t>
            </w:r>
          </w:p>
        </w:tc>
        <w:tc>
          <w:tcPr>
            <w:tcW w:w="2552" w:type="dxa"/>
            <w:vAlign w:val="center"/>
          </w:tcPr>
          <w:p w14:paraId="1EFD725B" w14:textId="77777777" w:rsidR="004956EA" w:rsidRPr="00065179" w:rsidRDefault="004956EA" w:rsidP="00DE41FD">
            <w:pPr>
              <w:jc w:val="center"/>
              <w:rPr>
                <w:b/>
              </w:rPr>
            </w:pPr>
            <w:r w:rsidRPr="00065179">
              <w:rPr>
                <w:b/>
              </w:rPr>
              <w:t>Medium</w:t>
            </w:r>
          </w:p>
        </w:tc>
      </w:tr>
      <w:tr w:rsidR="004A0552" w14:paraId="33919F24" w14:textId="77777777" w:rsidTr="004A0552">
        <w:trPr>
          <w:trHeight w:val="340"/>
        </w:trPr>
        <w:tc>
          <w:tcPr>
            <w:tcW w:w="4390" w:type="dxa"/>
            <w:vAlign w:val="center"/>
          </w:tcPr>
          <w:p w14:paraId="6E345558" w14:textId="77777777" w:rsidR="004956EA" w:rsidRPr="004A0552" w:rsidRDefault="004956EA" w:rsidP="00DE41FD">
            <w:pPr>
              <w:jc w:val="center"/>
            </w:pPr>
            <w:r w:rsidRPr="004A0552">
              <w:t>Build in challenge and anticipation</w:t>
            </w:r>
          </w:p>
        </w:tc>
        <w:tc>
          <w:tcPr>
            <w:tcW w:w="2551" w:type="dxa"/>
            <w:vAlign w:val="center"/>
          </w:tcPr>
          <w:p w14:paraId="68BB0900" w14:textId="77777777" w:rsidR="004956EA" w:rsidRPr="004A0552" w:rsidRDefault="004956EA" w:rsidP="00DE41FD">
            <w:pPr>
              <w:jc w:val="center"/>
            </w:pPr>
            <w:r w:rsidRPr="004A0552">
              <w:t>Dating</w:t>
            </w:r>
          </w:p>
        </w:tc>
        <w:tc>
          <w:tcPr>
            <w:tcW w:w="2552" w:type="dxa"/>
            <w:vAlign w:val="center"/>
          </w:tcPr>
          <w:p w14:paraId="6A5544E6" w14:textId="77777777" w:rsidR="004956EA" w:rsidRDefault="004956EA" w:rsidP="00DE41FD">
            <w:pPr>
              <w:jc w:val="center"/>
            </w:pPr>
            <w:r w:rsidRPr="004C5294">
              <w:t>Object</w:t>
            </w:r>
          </w:p>
        </w:tc>
      </w:tr>
      <w:tr w:rsidR="004A0552" w14:paraId="13519CDF" w14:textId="77777777" w:rsidTr="004A0552">
        <w:trPr>
          <w:trHeight w:val="340"/>
        </w:trPr>
        <w:tc>
          <w:tcPr>
            <w:tcW w:w="4390" w:type="dxa"/>
            <w:vAlign w:val="center"/>
          </w:tcPr>
          <w:p w14:paraId="7492F4CD" w14:textId="77777777" w:rsidR="004956EA" w:rsidRPr="004A0552" w:rsidRDefault="004956EA" w:rsidP="00DE41FD">
            <w:pPr>
              <w:jc w:val="center"/>
            </w:pPr>
            <w:r w:rsidRPr="004A0552">
              <w:t>Create a group ritual</w:t>
            </w:r>
          </w:p>
        </w:tc>
        <w:tc>
          <w:tcPr>
            <w:tcW w:w="2551" w:type="dxa"/>
            <w:vAlign w:val="center"/>
          </w:tcPr>
          <w:p w14:paraId="44C65CAD" w14:textId="77777777" w:rsidR="004956EA" w:rsidRPr="004A0552" w:rsidRDefault="004956EA" w:rsidP="00DE41FD">
            <w:pPr>
              <w:jc w:val="center"/>
            </w:pPr>
            <w:r w:rsidRPr="004A0552">
              <w:t>Eating</w:t>
            </w:r>
          </w:p>
        </w:tc>
        <w:tc>
          <w:tcPr>
            <w:tcW w:w="2552" w:type="dxa"/>
            <w:vAlign w:val="center"/>
          </w:tcPr>
          <w:p w14:paraId="08DE2A99" w14:textId="77777777" w:rsidR="004956EA" w:rsidRDefault="004956EA" w:rsidP="00DE41FD">
            <w:pPr>
              <w:jc w:val="center"/>
            </w:pPr>
            <w:r w:rsidRPr="004C5294">
              <w:t>App</w:t>
            </w:r>
          </w:p>
        </w:tc>
      </w:tr>
      <w:tr w:rsidR="004A0552" w14:paraId="0331B227" w14:textId="77777777" w:rsidTr="004A0552">
        <w:trPr>
          <w:trHeight w:val="340"/>
        </w:trPr>
        <w:tc>
          <w:tcPr>
            <w:tcW w:w="4390" w:type="dxa"/>
            <w:vAlign w:val="center"/>
          </w:tcPr>
          <w:p w14:paraId="3CFBE324" w14:textId="77777777" w:rsidR="004956EA" w:rsidRPr="004A0552" w:rsidRDefault="004956EA" w:rsidP="00DE41FD">
            <w:pPr>
              <w:jc w:val="center"/>
            </w:pPr>
            <w:r w:rsidRPr="004A0552">
              <w:t>Help people stay in the present</w:t>
            </w:r>
          </w:p>
        </w:tc>
        <w:tc>
          <w:tcPr>
            <w:tcW w:w="2551" w:type="dxa"/>
            <w:vAlign w:val="center"/>
          </w:tcPr>
          <w:p w14:paraId="2645A489" w14:textId="77777777" w:rsidR="004956EA" w:rsidRPr="004A0552" w:rsidRDefault="004956EA" w:rsidP="00DE41FD">
            <w:pPr>
              <w:jc w:val="center"/>
            </w:pPr>
            <w:r w:rsidRPr="004A0552">
              <w:t>Receiving healthcare</w:t>
            </w:r>
          </w:p>
        </w:tc>
        <w:tc>
          <w:tcPr>
            <w:tcW w:w="2552" w:type="dxa"/>
            <w:vAlign w:val="center"/>
          </w:tcPr>
          <w:p w14:paraId="58C5E80C" w14:textId="77777777" w:rsidR="004956EA" w:rsidRDefault="004956EA" w:rsidP="00DE41FD">
            <w:pPr>
              <w:jc w:val="center"/>
            </w:pPr>
            <w:r w:rsidRPr="004C5294">
              <w:t>Environment</w:t>
            </w:r>
          </w:p>
        </w:tc>
      </w:tr>
      <w:tr w:rsidR="004A0552" w14:paraId="2F54308E" w14:textId="77777777" w:rsidTr="004A0552">
        <w:trPr>
          <w:trHeight w:val="340"/>
        </w:trPr>
        <w:tc>
          <w:tcPr>
            <w:tcW w:w="4390" w:type="dxa"/>
            <w:vAlign w:val="center"/>
          </w:tcPr>
          <w:p w14:paraId="248C32F3" w14:textId="77777777" w:rsidR="004956EA" w:rsidRPr="004A0552" w:rsidRDefault="004956EA" w:rsidP="00DE41FD">
            <w:pPr>
              <w:jc w:val="center"/>
            </w:pPr>
            <w:r w:rsidRPr="004A0552">
              <w:t>Give people a regular sense of accomplishment</w:t>
            </w:r>
          </w:p>
        </w:tc>
        <w:tc>
          <w:tcPr>
            <w:tcW w:w="2551" w:type="dxa"/>
            <w:vAlign w:val="center"/>
          </w:tcPr>
          <w:p w14:paraId="318B5146" w14:textId="77777777" w:rsidR="004956EA" w:rsidRPr="004A0552" w:rsidRDefault="004956EA" w:rsidP="00DE41FD">
            <w:pPr>
              <w:jc w:val="center"/>
            </w:pPr>
            <w:r w:rsidRPr="004A0552">
              <w:t>Sports and exercise</w:t>
            </w:r>
          </w:p>
        </w:tc>
        <w:tc>
          <w:tcPr>
            <w:tcW w:w="2552" w:type="dxa"/>
            <w:vAlign w:val="center"/>
          </w:tcPr>
          <w:p w14:paraId="48B9AF5D" w14:textId="77777777" w:rsidR="004956EA" w:rsidRDefault="004956EA" w:rsidP="00DE41FD">
            <w:pPr>
              <w:jc w:val="center"/>
            </w:pPr>
            <w:r w:rsidRPr="004C5294">
              <w:t>Service</w:t>
            </w:r>
          </w:p>
        </w:tc>
      </w:tr>
      <w:tr w:rsidR="004A0552" w14:paraId="06291C86" w14:textId="77777777" w:rsidTr="004A0552">
        <w:trPr>
          <w:trHeight w:val="340"/>
        </w:trPr>
        <w:tc>
          <w:tcPr>
            <w:tcW w:w="4390" w:type="dxa"/>
            <w:vAlign w:val="center"/>
          </w:tcPr>
          <w:p w14:paraId="4BD79060" w14:textId="77777777" w:rsidR="004956EA" w:rsidRPr="004A0552" w:rsidRDefault="004956EA" w:rsidP="00DE41FD">
            <w:pPr>
              <w:jc w:val="center"/>
            </w:pPr>
            <w:r w:rsidRPr="004A0552">
              <w:t>Chunk the experience</w:t>
            </w:r>
          </w:p>
        </w:tc>
        <w:tc>
          <w:tcPr>
            <w:tcW w:w="2551" w:type="dxa"/>
            <w:vAlign w:val="center"/>
          </w:tcPr>
          <w:p w14:paraId="27CA9615" w14:textId="77777777" w:rsidR="004956EA" w:rsidRPr="004A0552" w:rsidRDefault="004956EA" w:rsidP="00DE41FD">
            <w:pPr>
              <w:jc w:val="center"/>
            </w:pPr>
            <w:r w:rsidRPr="004A0552">
              <w:t>Cleaning and laundry</w:t>
            </w:r>
          </w:p>
        </w:tc>
        <w:tc>
          <w:tcPr>
            <w:tcW w:w="2552" w:type="dxa"/>
            <w:vAlign w:val="center"/>
          </w:tcPr>
          <w:p w14:paraId="21EC69FD" w14:textId="77777777" w:rsidR="004956EA" w:rsidRDefault="004956EA" w:rsidP="00DE41FD">
            <w:pPr>
              <w:jc w:val="center"/>
            </w:pPr>
            <w:r>
              <w:t>Event</w:t>
            </w:r>
          </w:p>
        </w:tc>
      </w:tr>
      <w:tr w:rsidR="004A0552" w14:paraId="43694A22" w14:textId="77777777" w:rsidTr="004A0552">
        <w:trPr>
          <w:trHeight w:val="340"/>
        </w:trPr>
        <w:tc>
          <w:tcPr>
            <w:tcW w:w="4390" w:type="dxa"/>
            <w:vAlign w:val="center"/>
          </w:tcPr>
          <w:p w14:paraId="7237FA39" w14:textId="77777777" w:rsidR="004956EA" w:rsidRPr="004A0552" w:rsidRDefault="004956EA" w:rsidP="00DE41FD">
            <w:pPr>
              <w:jc w:val="center"/>
            </w:pPr>
            <w:r w:rsidRPr="004A0552">
              <w:t>Create opportunities to share a prized resource</w:t>
            </w:r>
          </w:p>
        </w:tc>
        <w:tc>
          <w:tcPr>
            <w:tcW w:w="2551" w:type="dxa"/>
            <w:vAlign w:val="center"/>
          </w:tcPr>
          <w:p w14:paraId="688749BA" w14:textId="77777777" w:rsidR="004956EA" w:rsidRPr="004A0552" w:rsidRDefault="004956EA" w:rsidP="00DE41FD">
            <w:pPr>
              <w:jc w:val="center"/>
            </w:pPr>
            <w:r w:rsidRPr="004A0552">
              <w:t>Doing taxes</w:t>
            </w:r>
          </w:p>
        </w:tc>
        <w:tc>
          <w:tcPr>
            <w:tcW w:w="2552" w:type="dxa"/>
            <w:vAlign w:val="center"/>
          </w:tcPr>
          <w:p w14:paraId="29244980" w14:textId="77777777" w:rsidR="004956EA" w:rsidRDefault="004956EA" w:rsidP="00DE41FD">
            <w:pPr>
              <w:jc w:val="center"/>
            </w:pPr>
            <w:r>
              <w:t>Immersive experience</w:t>
            </w:r>
          </w:p>
        </w:tc>
      </w:tr>
      <w:tr w:rsidR="004A0552" w14:paraId="5A5F62F4" w14:textId="77777777" w:rsidTr="004A0552">
        <w:trPr>
          <w:trHeight w:val="340"/>
        </w:trPr>
        <w:tc>
          <w:tcPr>
            <w:tcW w:w="4390" w:type="dxa"/>
            <w:vAlign w:val="center"/>
          </w:tcPr>
          <w:p w14:paraId="394DD9BC" w14:textId="77777777" w:rsidR="004956EA" w:rsidRPr="004A0552" w:rsidRDefault="004956EA" w:rsidP="00DE41FD">
            <w:pPr>
              <w:jc w:val="center"/>
            </w:pPr>
            <w:r w:rsidRPr="004A0552">
              <w:t>Impose constraints to spark creativity</w:t>
            </w:r>
          </w:p>
        </w:tc>
        <w:tc>
          <w:tcPr>
            <w:tcW w:w="2551" w:type="dxa"/>
            <w:vAlign w:val="center"/>
          </w:tcPr>
          <w:p w14:paraId="7AA6E3E6" w14:textId="77777777" w:rsidR="004956EA" w:rsidRPr="004A0552" w:rsidRDefault="004956EA" w:rsidP="00DE41FD">
            <w:pPr>
              <w:jc w:val="center"/>
            </w:pPr>
            <w:r w:rsidRPr="004A0552">
              <w:t>Shopping</w:t>
            </w:r>
          </w:p>
        </w:tc>
        <w:tc>
          <w:tcPr>
            <w:tcW w:w="2552" w:type="dxa"/>
            <w:vAlign w:val="center"/>
          </w:tcPr>
          <w:p w14:paraId="6F81F041" w14:textId="77777777" w:rsidR="004956EA" w:rsidRDefault="004956EA" w:rsidP="00DE41FD">
            <w:pPr>
              <w:jc w:val="center"/>
            </w:pPr>
            <w:r>
              <w:t>Toy / game</w:t>
            </w:r>
          </w:p>
        </w:tc>
      </w:tr>
      <w:tr w:rsidR="004A0552" w14:paraId="2BFB26D8" w14:textId="77777777" w:rsidTr="004A0552">
        <w:trPr>
          <w:trHeight w:val="340"/>
        </w:trPr>
        <w:tc>
          <w:tcPr>
            <w:tcW w:w="4390" w:type="dxa"/>
            <w:vAlign w:val="center"/>
          </w:tcPr>
          <w:p w14:paraId="18640335" w14:textId="77777777" w:rsidR="004956EA" w:rsidRPr="004A0552" w:rsidRDefault="004956EA" w:rsidP="00DE41FD">
            <w:pPr>
              <w:jc w:val="center"/>
            </w:pPr>
            <w:r w:rsidRPr="004A0552">
              <w:t>Give each person a role to play</w:t>
            </w:r>
          </w:p>
        </w:tc>
        <w:tc>
          <w:tcPr>
            <w:tcW w:w="2551" w:type="dxa"/>
            <w:vAlign w:val="center"/>
          </w:tcPr>
          <w:p w14:paraId="4FDBD68E" w14:textId="77777777" w:rsidR="004956EA" w:rsidRPr="004A0552" w:rsidRDefault="004956EA" w:rsidP="00DE41FD">
            <w:pPr>
              <w:jc w:val="center"/>
            </w:pPr>
            <w:r w:rsidRPr="004A0552">
              <w:t>Birthdays</w:t>
            </w:r>
          </w:p>
        </w:tc>
        <w:tc>
          <w:tcPr>
            <w:tcW w:w="2552" w:type="dxa"/>
            <w:vAlign w:val="center"/>
          </w:tcPr>
          <w:p w14:paraId="3FC2D84F" w14:textId="77777777" w:rsidR="004956EA" w:rsidRDefault="004956EA" w:rsidP="00DE41FD">
            <w:pPr>
              <w:jc w:val="center"/>
            </w:pPr>
            <w:r>
              <w:t>Kit</w:t>
            </w:r>
          </w:p>
        </w:tc>
      </w:tr>
      <w:tr w:rsidR="004A0552" w14:paraId="0890D887" w14:textId="77777777" w:rsidTr="004A0552">
        <w:trPr>
          <w:trHeight w:val="340"/>
        </w:trPr>
        <w:tc>
          <w:tcPr>
            <w:tcW w:w="4390" w:type="dxa"/>
            <w:vAlign w:val="center"/>
          </w:tcPr>
          <w:p w14:paraId="5D0DFD77" w14:textId="77777777" w:rsidR="004956EA" w:rsidRPr="004A0552" w:rsidRDefault="004956EA" w:rsidP="00DE41FD">
            <w:pPr>
              <w:jc w:val="center"/>
            </w:pPr>
            <w:r w:rsidRPr="004A0552">
              <w:t>Induce a state of focus</w:t>
            </w:r>
          </w:p>
        </w:tc>
        <w:tc>
          <w:tcPr>
            <w:tcW w:w="2551" w:type="dxa"/>
            <w:vAlign w:val="center"/>
          </w:tcPr>
          <w:p w14:paraId="7CC1A5A1" w14:textId="77777777" w:rsidR="004956EA" w:rsidRPr="004A0552" w:rsidRDefault="004956EA" w:rsidP="00DE41FD">
            <w:pPr>
              <w:jc w:val="center"/>
            </w:pPr>
            <w:r w:rsidRPr="004A0552">
              <w:t>Taking a shower</w:t>
            </w:r>
          </w:p>
        </w:tc>
        <w:tc>
          <w:tcPr>
            <w:tcW w:w="2552" w:type="dxa"/>
            <w:vAlign w:val="center"/>
          </w:tcPr>
          <w:p w14:paraId="2BFC04CE" w14:textId="77777777" w:rsidR="004956EA" w:rsidRDefault="004956EA" w:rsidP="00DE41FD">
            <w:pPr>
              <w:jc w:val="center"/>
            </w:pPr>
            <w:r>
              <w:t>Device</w:t>
            </w:r>
          </w:p>
        </w:tc>
      </w:tr>
      <w:tr w:rsidR="004A0552" w14:paraId="0A61800C" w14:textId="77777777" w:rsidTr="004A0552">
        <w:trPr>
          <w:trHeight w:val="340"/>
        </w:trPr>
        <w:tc>
          <w:tcPr>
            <w:tcW w:w="4390" w:type="dxa"/>
            <w:vAlign w:val="center"/>
          </w:tcPr>
          <w:p w14:paraId="37CF6339" w14:textId="77777777" w:rsidR="004956EA" w:rsidRPr="004A0552" w:rsidRDefault="004956EA" w:rsidP="00DE41FD">
            <w:pPr>
              <w:jc w:val="center"/>
            </w:pPr>
            <w:r w:rsidRPr="004A0552">
              <w:t>Inspire a sense of wonder</w:t>
            </w:r>
          </w:p>
        </w:tc>
        <w:tc>
          <w:tcPr>
            <w:tcW w:w="2551" w:type="dxa"/>
            <w:vAlign w:val="center"/>
          </w:tcPr>
          <w:p w14:paraId="2A1E53AE" w14:textId="77777777" w:rsidR="004956EA" w:rsidRPr="004A0552" w:rsidRDefault="004956EA" w:rsidP="00DE41FD">
            <w:pPr>
              <w:jc w:val="center"/>
            </w:pPr>
            <w:r w:rsidRPr="004A0552">
              <w:t>Driving and sitting in traffic</w:t>
            </w:r>
          </w:p>
        </w:tc>
        <w:tc>
          <w:tcPr>
            <w:tcW w:w="2552" w:type="dxa"/>
            <w:vAlign w:val="center"/>
          </w:tcPr>
          <w:p w14:paraId="687D091C" w14:textId="77777777" w:rsidR="004956EA" w:rsidRDefault="004956EA" w:rsidP="00DE41FD">
            <w:pPr>
              <w:jc w:val="center"/>
            </w:pPr>
            <w:r>
              <w:t>Ritual</w:t>
            </w:r>
          </w:p>
        </w:tc>
      </w:tr>
    </w:tbl>
    <w:p w14:paraId="24F5BE06" w14:textId="77777777" w:rsidR="002105E5" w:rsidRDefault="002105E5" w:rsidP="003C67A7">
      <w:pPr>
        <w:spacing w:line="480" w:lineRule="auto"/>
      </w:pPr>
    </w:p>
    <w:p w14:paraId="7E0B6A6A" w14:textId="77777777" w:rsidR="00F029AB" w:rsidRDefault="00F029AB" w:rsidP="003C67A7">
      <w:pPr>
        <w:spacing w:before="0" w:line="480" w:lineRule="auto"/>
      </w:pPr>
      <w:r>
        <w:br w:type="page"/>
      </w:r>
    </w:p>
    <w:bookmarkStart w:id="57" w:name="_Toc468105098" w:displacedByCustomXml="next"/>
    <w:sdt>
      <w:sdtPr>
        <w:rPr>
          <w:rFonts w:asciiTheme="minorHAnsi" w:eastAsiaTheme="minorHAnsi" w:hAnsiTheme="minorHAnsi" w:cstheme="minorBidi"/>
          <w:color w:val="auto"/>
          <w:sz w:val="20"/>
          <w:szCs w:val="24"/>
        </w:rPr>
        <w:id w:val="-537043749"/>
        <w:docPartObj>
          <w:docPartGallery w:val="Bibliographies"/>
          <w:docPartUnique/>
        </w:docPartObj>
      </w:sdtPr>
      <w:sdtEndPr/>
      <w:sdtContent>
        <w:p w14:paraId="16FE5BDF" w14:textId="38675A48" w:rsidR="00F029AB" w:rsidRDefault="00F029AB" w:rsidP="003C67A7">
          <w:pPr>
            <w:pStyle w:val="Heading1"/>
            <w:spacing w:line="480" w:lineRule="auto"/>
          </w:pPr>
          <w:r>
            <w:t>Bibliography</w:t>
          </w:r>
          <w:bookmarkEnd w:id="57"/>
        </w:p>
        <w:sdt>
          <w:sdtPr>
            <w:id w:val="111145805"/>
            <w:bibliography/>
          </w:sdtPr>
          <w:sdtEndPr/>
          <w:sdtContent>
            <w:p w14:paraId="05E598CF" w14:textId="77777777" w:rsidR="00444337" w:rsidRDefault="00F029AB" w:rsidP="00DE41FD">
              <w:pPr>
                <w:pStyle w:val="Bibliography"/>
                <w:ind w:left="720" w:hanging="720"/>
                <w:rPr>
                  <w:noProof/>
                  <w:sz w:val="24"/>
                </w:rPr>
              </w:pPr>
              <w:r>
                <w:fldChar w:fldCharType="begin"/>
              </w:r>
              <w:r>
                <w:instrText xml:space="preserve"> BIBLIOGRAPHY </w:instrText>
              </w:r>
              <w:r>
                <w:fldChar w:fldCharType="separate"/>
              </w:r>
              <w:r w:rsidR="00444337">
                <w:rPr>
                  <w:noProof/>
                </w:rPr>
                <w:t xml:space="preserve">Amato, P. R. (1983). The effects of urbanization on interpersonal behavior. </w:t>
              </w:r>
              <w:r w:rsidR="00444337">
                <w:rPr>
                  <w:i/>
                  <w:iCs/>
                  <w:noProof/>
                </w:rPr>
                <w:t>Journal of Cross-Cultural Psychology, 14</w:t>
              </w:r>
              <w:r w:rsidR="00444337">
                <w:rPr>
                  <w:noProof/>
                </w:rPr>
                <w:t>, 353-367.</w:t>
              </w:r>
            </w:p>
            <w:p w14:paraId="5423F552" w14:textId="77777777" w:rsidR="00444337" w:rsidRDefault="00444337" w:rsidP="00DE41FD">
              <w:pPr>
                <w:pStyle w:val="Bibliography"/>
                <w:ind w:left="720" w:hanging="720"/>
                <w:rPr>
                  <w:noProof/>
                </w:rPr>
              </w:pPr>
              <w:r>
                <w:rPr>
                  <w:noProof/>
                </w:rPr>
                <w:t xml:space="preserve">American Psychological Association. (2015). </w:t>
              </w:r>
              <w:r>
                <w:rPr>
                  <w:i/>
                  <w:iCs/>
                  <w:noProof/>
                </w:rPr>
                <w:t>Former APA Presidents</w:t>
              </w:r>
              <w:r>
                <w:rPr>
                  <w:noProof/>
                </w:rPr>
                <w:t>. Retrieved November 16, 2016, from American Psychological Association: http://www.apa.org/about/governance/president/past-presidents.aspx</w:t>
              </w:r>
            </w:p>
            <w:p w14:paraId="02872681" w14:textId="77777777" w:rsidR="00444337" w:rsidRDefault="00444337" w:rsidP="00DE41FD">
              <w:pPr>
                <w:pStyle w:val="Bibliography"/>
                <w:ind w:left="720" w:hanging="720"/>
                <w:rPr>
                  <w:noProof/>
                </w:rPr>
              </w:pPr>
              <w:r>
                <w:rPr>
                  <w:noProof/>
                </w:rPr>
                <w:t xml:space="preserve">Andersen, I., Thielen, K., Per, B., Nygaard, E., &amp; Diderichsen, F. (2011, September 29). Increasing prevalence of depression from 2000 to 2006. </w:t>
              </w:r>
              <w:r>
                <w:rPr>
                  <w:i/>
                  <w:iCs/>
                  <w:noProof/>
                </w:rPr>
                <w:t>Scadinavian Journal of Public Health, 39</w:t>
              </w:r>
              <w:r>
                <w:rPr>
                  <w:noProof/>
                </w:rPr>
                <w:t>(8), 857-863.</w:t>
              </w:r>
            </w:p>
            <w:p w14:paraId="15DCE2EE" w14:textId="77777777" w:rsidR="00444337" w:rsidRDefault="00444337" w:rsidP="00DE41FD">
              <w:pPr>
                <w:pStyle w:val="Bibliography"/>
                <w:ind w:left="720" w:hanging="720"/>
                <w:rPr>
                  <w:noProof/>
                </w:rPr>
              </w:pPr>
              <w:r>
                <w:rPr>
                  <w:noProof/>
                </w:rPr>
                <w:t xml:space="preserve">Beck, U., Giddens, A., &amp; Lash, S. (1994). </w:t>
              </w:r>
              <w:r>
                <w:rPr>
                  <w:i/>
                  <w:iCs/>
                  <w:noProof/>
                </w:rPr>
                <w:t>Reflexive modernization.</w:t>
              </w:r>
              <w:r>
                <w:rPr>
                  <w:noProof/>
                </w:rPr>
                <w:t xml:space="preserve"> Stanford University Press.</w:t>
              </w:r>
            </w:p>
            <w:p w14:paraId="55FA838D" w14:textId="77777777" w:rsidR="00444337" w:rsidRDefault="00444337" w:rsidP="00DE41FD">
              <w:pPr>
                <w:pStyle w:val="Bibliography"/>
                <w:ind w:left="720" w:hanging="720"/>
                <w:rPr>
                  <w:noProof/>
                </w:rPr>
              </w:pPr>
              <w:r>
                <w:rPr>
                  <w:noProof/>
                </w:rPr>
                <w:t xml:space="preserve">Bensman, J., &amp; Lilienfield, R. (1979). </w:t>
              </w:r>
              <w:r>
                <w:rPr>
                  <w:i/>
                  <w:iCs/>
                  <w:noProof/>
                </w:rPr>
                <w:t>Between public and private.</w:t>
              </w:r>
              <w:r>
                <w:rPr>
                  <w:noProof/>
                </w:rPr>
                <w:t xml:space="preserve"> New York: Free Press.</w:t>
              </w:r>
            </w:p>
            <w:p w14:paraId="0695A6D2" w14:textId="77777777" w:rsidR="00444337" w:rsidRDefault="00444337" w:rsidP="00DE41FD">
              <w:pPr>
                <w:pStyle w:val="Bibliography"/>
                <w:ind w:left="720" w:hanging="720"/>
                <w:rPr>
                  <w:noProof/>
                </w:rPr>
              </w:pPr>
              <w:r>
                <w:rPr>
                  <w:noProof/>
                </w:rPr>
                <w:t xml:space="preserve">Benz, P. (2014). </w:t>
              </w:r>
              <w:r>
                <w:rPr>
                  <w:i/>
                  <w:iCs/>
                  <w:noProof/>
                </w:rPr>
                <w:t>Experience Design: Concepts and Case Studies.</w:t>
              </w:r>
              <w:r>
                <w:rPr>
                  <w:noProof/>
                </w:rPr>
                <w:t xml:space="preserve"> Bloomsbury Publishing.</w:t>
              </w:r>
            </w:p>
            <w:p w14:paraId="362D7DA9" w14:textId="77777777" w:rsidR="00444337" w:rsidRDefault="00444337" w:rsidP="00DE41FD">
              <w:pPr>
                <w:pStyle w:val="Bibliography"/>
                <w:ind w:left="720" w:hanging="720"/>
                <w:rPr>
                  <w:noProof/>
                </w:rPr>
              </w:pPr>
              <w:r>
                <w:rPr>
                  <w:noProof/>
                </w:rPr>
                <w:t xml:space="preserve">Bianchi, L., Dorigo, M., Gambardella, L. M., &amp; Gutjahr, W. J. (2009). A survey on metaheuristics for stochastic combinatorial optimization. </w:t>
              </w:r>
              <w:r>
                <w:rPr>
                  <w:i/>
                  <w:iCs/>
                  <w:noProof/>
                </w:rPr>
                <w:t>Natural Computing: an international journal, 8</w:t>
              </w:r>
              <w:r>
                <w:rPr>
                  <w:noProof/>
                </w:rPr>
                <w:t>(2), 239–287.</w:t>
              </w:r>
            </w:p>
            <w:p w14:paraId="0A3A9F27" w14:textId="77777777" w:rsidR="00444337" w:rsidRDefault="00444337" w:rsidP="00DE41FD">
              <w:pPr>
                <w:pStyle w:val="Bibliography"/>
                <w:ind w:left="720" w:hanging="720"/>
                <w:rPr>
                  <w:noProof/>
                </w:rPr>
              </w:pPr>
              <w:r>
                <w:rPr>
                  <w:noProof/>
                </w:rPr>
                <w:t xml:space="preserve">Biller, O. (1977). Suicide related to the assassination of President John F. Kennedy. </w:t>
              </w:r>
              <w:r>
                <w:rPr>
                  <w:i/>
                  <w:iCs/>
                  <w:noProof/>
                </w:rPr>
                <w:t>Suicide and Life Threatening Behaviour, 7</w:t>
              </w:r>
              <w:r>
                <w:rPr>
                  <w:noProof/>
                </w:rPr>
                <w:t>, 40-44.</w:t>
              </w:r>
            </w:p>
            <w:p w14:paraId="05F85E15" w14:textId="77777777" w:rsidR="00444337" w:rsidRDefault="00444337" w:rsidP="00DE41FD">
              <w:pPr>
                <w:pStyle w:val="Bibliography"/>
                <w:ind w:left="720" w:hanging="720"/>
                <w:rPr>
                  <w:noProof/>
                </w:rPr>
              </w:pPr>
              <w:r>
                <w:rPr>
                  <w:noProof/>
                </w:rPr>
                <w:t xml:space="preserve">Bornstein, M. H. (1979, March 12). The pace of life: revisited. </w:t>
              </w:r>
              <w:r>
                <w:rPr>
                  <w:i/>
                  <w:iCs/>
                  <w:noProof/>
                </w:rPr>
                <w:t>International journal of psychology</w:t>
              </w:r>
              <w:r>
                <w:rPr>
                  <w:noProof/>
                </w:rPr>
                <w:t>.</w:t>
              </w:r>
            </w:p>
            <w:p w14:paraId="243E06F9" w14:textId="77777777" w:rsidR="00444337" w:rsidRDefault="00444337" w:rsidP="00DE41FD">
              <w:pPr>
                <w:pStyle w:val="Bibliography"/>
                <w:ind w:left="720" w:hanging="720"/>
                <w:rPr>
                  <w:noProof/>
                </w:rPr>
              </w:pPr>
              <w:r>
                <w:rPr>
                  <w:noProof/>
                </w:rPr>
                <w:t xml:space="preserve">Bornstein, M. H., &amp; Bornstein, H. (1976, February 19). The pace of life. </w:t>
              </w:r>
              <w:r>
                <w:rPr>
                  <w:i/>
                  <w:iCs/>
                  <w:noProof/>
                </w:rPr>
                <w:t>Nature, 259</w:t>
              </w:r>
              <w:r>
                <w:rPr>
                  <w:noProof/>
                </w:rPr>
                <w:t>, 557 - 559.</w:t>
              </w:r>
            </w:p>
            <w:p w14:paraId="7A9E52E6" w14:textId="77777777" w:rsidR="00444337" w:rsidRDefault="00444337" w:rsidP="00DE41FD">
              <w:pPr>
                <w:pStyle w:val="Bibliography"/>
                <w:ind w:left="720" w:hanging="720"/>
                <w:rPr>
                  <w:noProof/>
                </w:rPr>
              </w:pPr>
              <w:r>
                <w:rPr>
                  <w:noProof/>
                </w:rPr>
                <w:t xml:space="preserve">Boym, S. (2002). </w:t>
              </w:r>
              <w:r>
                <w:rPr>
                  <w:i/>
                  <w:iCs/>
                  <w:noProof/>
                </w:rPr>
                <w:t>The Future of Nostalgia.</w:t>
              </w:r>
              <w:r>
                <w:rPr>
                  <w:noProof/>
                </w:rPr>
                <w:t xml:space="preserve"> Basic Books.</w:t>
              </w:r>
            </w:p>
            <w:p w14:paraId="26DF3698" w14:textId="77777777" w:rsidR="00444337" w:rsidRDefault="00444337" w:rsidP="00DE41FD">
              <w:pPr>
                <w:pStyle w:val="Bibliography"/>
                <w:ind w:left="720" w:hanging="720"/>
                <w:rPr>
                  <w:noProof/>
                </w:rPr>
              </w:pPr>
              <w:r>
                <w:rPr>
                  <w:noProof/>
                </w:rPr>
                <w:t xml:space="preserve">Brown, S. (1999). Retro‐marketing: yesterday’s tomorrows, today! </w:t>
              </w:r>
              <w:r>
                <w:rPr>
                  <w:i/>
                  <w:iCs/>
                  <w:noProof/>
                </w:rPr>
                <w:t>Journal of Marketing Practice: Applied Marketing Science, 17</w:t>
              </w:r>
              <w:r>
                <w:rPr>
                  <w:noProof/>
                </w:rPr>
                <w:t>(7), 363 - 376.</w:t>
              </w:r>
            </w:p>
            <w:p w14:paraId="5C3E3491" w14:textId="77777777" w:rsidR="00444337" w:rsidRDefault="00444337" w:rsidP="00DE41FD">
              <w:pPr>
                <w:pStyle w:val="Bibliography"/>
                <w:ind w:left="720" w:hanging="720"/>
                <w:rPr>
                  <w:noProof/>
                </w:rPr>
              </w:pPr>
              <w:r>
                <w:rPr>
                  <w:noProof/>
                </w:rPr>
                <w:t xml:space="preserve">Brownstein, R. (2016, June 2). </w:t>
              </w:r>
              <w:r>
                <w:rPr>
                  <w:i/>
                  <w:iCs/>
                  <w:noProof/>
                </w:rPr>
                <w:t>Trump's Rhetoric of White Nostalgia</w:t>
              </w:r>
              <w:r>
                <w:rPr>
                  <w:noProof/>
                </w:rPr>
                <w:t>. Retrieved from The Atlantic: http://www.theatlantic.com/politics/archive/2016/06/trumps-rhetoric-of-white-nostalgia/485192/</w:t>
              </w:r>
            </w:p>
            <w:p w14:paraId="5973863A" w14:textId="77777777" w:rsidR="00444337" w:rsidRDefault="00444337" w:rsidP="00DE41FD">
              <w:pPr>
                <w:pStyle w:val="Bibliography"/>
                <w:ind w:left="720" w:hanging="720"/>
                <w:rPr>
                  <w:noProof/>
                </w:rPr>
              </w:pPr>
              <w:r>
                <w:rPr>
                  <w:noProof/>
                </w:rPr>
                <w:t xml:space="preserve">Bruni, L., &amp; Stanca, L. (2006, April 21). Income Aspirations, Television and Happiness: Evidence from the World Values Survey. </w:t>
              </w:r>
              <w:r>
                <w:rPr>
                  <w:i/>
                  <w:iCs/>
                  <w:noProof/>
                </w:rPr>
                <w:t>International Review for Social Sciences, 59</w:t>
              </w:r>
              <w:r>
                <w:rPr>
                  <w:noProof/>
                </w:rPr>
                <w:t>(2), 209–225.</w:t>
              </w:r>
            </w:p>
            <w:p w14:paraId="3FF139F5" w14:textId="77777777" w:rsidR="00444337" w:rsidRDefault="00444337" w:rsidP="00DE41FD">
              <w:pPr>
                <w:pStyle w:val="Bibliography"/>
                <w:ind w:left="720" w:hanging="720"/>
                <w:rPr>
                  <w:noProof/>
                </w:rPr>
              </w:pPr>
              <w:r>
                <w:rPr>
                  <w:noProof/>
                </w:rPr>
                <w:t xml:space="preserve">Buss. (2000). The evolution of happiness. </w:t>
              </w:r>
              <w:r>
                <w:rPr>
                  <w:i/>
                  <w:iCs/>
                  <w:noProof/>
                </w:rPr>
                <w:t>American psychologist, 55</w:t>
              </w:r>
              <w:r>
                <w:rPr>
                  <w:noProof/>
                </w:rPr>
                <w:t>(1), 15.</w:t>
              </w:r>
            </w:p>
            <w:p w14:paraId="24495282" w14:textId="77777777" w:rsidR="00444337" w:rsidRDefault="00444337" w:rsidP="00DE41FD">
              <w:pPr>
                <w:pStyle w:val="Bibliography"/>
                <w:ind w:left="720" w:hanging="720"/>
                <w:rPr>
                  <w:noProof/>
                </w:rPr>
              </w:pPr>
              <w:r>
                <w:rPr>
                  <w:noProof/>
                </w:rPr>
                <w:t xml:space="preserve">Cacioppo, J. T., &amp; Patrick, W. (2008). </w:t>
              </w:r>
              <w:r>
                <w:rPr>
                  <w:i/>
                  <w:iCs/>
                  <w:noProof/>
                </w:rPr>
                <w:t>Loneliness: Human Nature and the Need for Social Connection.</w:t>
              </w:r>
              <w:r>
                <w:rPr>
                  <w:noProof/>
                </w:rPr>
                <w:t xml:space="preserve"> W. W. Norton &amp; Company.</w:t>
              </w:r>
            </w:p>
            <w:p w14:paraId="2BEF0B49" w14:textId="77777777" w:rsidR="00444337" w:rsidRDefault="00444337" w:rsidP="00DE41FD">
              <w:pPr>
                <w:pStyle w:val="Bibliography"/>
                <w:ind w:left="720" w:hanging="720"/>
                <w:rPr>
                  <w:noProof/>
                </w:rPr>
              </w:pPr>
              <w:r>
                <w:rPr>
                  <w:noProof/>
                </w:rPr>
                <w:t xml:space="preserve">Cameron, C., &amp; Gatewood, J. (1994). The authentic interior: questing gemeinschaft in post-industrial society. </w:t>
              </w:r>
              <w:r>
                <w:rPr>
                  <w:i/>
                  <w:iCs/>
                  <w:noProof/>
                </w:rPr>
                <w:t>Human Organization, 53</w:t>
              </w:r>
              <w:r>
                <w:rPr>
                  <w:noProof/>
                </w:rPr>
                <w:t>(1), 21-32.</w:t>
              </w:r>
            </w:p>
            <w:p w14:paraId="0C90C2FE" w14:textId="77777777" w:rsidR="00444337" w:rsidRDefault="00444337" w:rsidP="00DE41FD">
              <w:pPr>
                <w:pStyle w:val="Bibliography"/>
                <w:ind w:left="720" w:hanging="720"/>
                <w:rPr>
                  <w:noProof/>
                </w:rPr>
              </w:pPr>
              <w:r>
                <w:rPr>
                  <w:noProof/>
                </w:rPr>
                <w:t xml:space="preserve">Canadian Index of Well Being. (2016). </w:t>
              </w:r>
              <w:r>
                <w:rPr>
                  <w:i/>
                  <w:iCs/>
                  <w:noProof/>
                </w:rPr>
                <w:t>Domains and Indicators</w:t>
              </w:r>
              <w:r>
                <w:rPr>
                  <w:noProof/>
                </w:rPr>
                <w:t>. Retrieved November 12, 2016, from Canadian Index of Well Being: https://uwaterloo.ca/canadian-index-wellbeing/what-we-do/domains-and-indicators/percentage-15-64-year-olds-reporting-high-levels-time</w:t>
              </w:r>
            </w:p>
            <w:p w14:paraId="28954B17" w14:textId="77777777" w:rsidR="00444337" w:rsidRDefault="00444337" w:rsidP="00DE41FD">
              <w:pPr>
                <w:pStyle w:val="Bibliography"/>
                <w:ind w:left="720" w:hanging="720"/>
                <w:rPr>
                  <w:noProof/>
                </w:rPr>
              </w:pPr>
              <w:r>
                <w:rPr>
                  <w:noProof/>
                </w:rPr>
                <w:t xml:space="preserve">Candy, S. (2014, March 20). </w:t>
              </w:r>
              <w:r>
                <w:rPr>
                  <w:i/>
                  <w:iCs/>
                  <w:noProof/>
                </w:rPr>
                <w:t>The Thing From The Future</w:t>
              </w:r>
              <w:r>
                <w:rPr>
                  <w:noProof/>
                </w:rPr>
                <w:t>. Retrieved from Situation Lab: http://situationlab.org/projects/the-thing-from-the-future/</w:t>
              </w:r>
            </w:p>
            <w:p w14:paraId="026E6968" w14:textId="77777777" w:rsidR="00444337" w:rsidRDefault="00444337" w:rsidP="00DE41FD">
              <w:pPr>
                <w:pStyle w:val="Bibliography"/>
                <w:ind w:left="720" w:hanging="720"/>
                <w:rPr>
                  <w:noProof/>
                </w:rPr>
              </w:pPr>
              <w:r>
                <w:rPr>
                  <w:noProof/>
                </w:rPr>
                <w:t xml:space="preserve">Carlin, G. (1998). </w:t>
              </w:r>
              <w:r>
                <w:rPr>
                  <w:i/>
                  <w:iCs/>
                  <w:noProof/>
                </w:rPr>
                <w:t>Brain Droppings.</w:t>
              </w:r>
              <w:r>
                <w:rPr>
                  <w:noProof/>
                </w:rPr>
                <w:t xml:space="preserve"> Hyperion Books.</w:t>
              </w:r>
            </w:p>
            <w:p w14:paraId="60CE6929" w14:textId="77777777" w:rsidR="00444337" w:rsidRDefault="00444337" w:rsidP="00DE41FD">
              <w:pPr>
                <w:pStyle w:val="Bibliography"/>
                <w:ind w:left="720" w:hanging="720"/>
                <w:rPr>
                  <w:noProof/>
                </w:rPr>
              </w:pPr>
              <w:r>
                <w:rPr>
                  <w:noProof/>
                </w:rPr>
                <w:t xml:space="preserve">Centre for Addiction and Mental Health. (2015, June). Association between daily use of social media and mental health among students in Ontario. </w:t>
              </w:r>
              <w:r>
                <w:rPr>
                  <w:i/>
                  <w:iCs/>
                  <w:noProof/>
                </w:rPr>
                <w:t>Population Studies eBulletin, 16</w:t>
              </w:r>
              <w:r>
                <w:rPr>
                  <w:noProof/>
                </w:rPr>
                <w:t>(2).</w:t>
              </w:r>
            </w:p>
            <w:p w14:paraId="69A53471" w14:textId="77777777" w:rsidR="00444337" w:rsidRDefault="00444337" w:rsidP="00DE41FD">
              <w:pPr>
                <w:pStyle w:val="Bibliography"/>
                <w:ind w:left="720" w:hanging="720"/>
                <w:rPr>
                  <w:noProof/>
                </w:rPr>
              </w:pPr>
              <w:r>
                <w:rPr>
                  <w:noProof/>
                </w:rPr>
                <w:t xml:space="preserve">Centre for Addiction and Mental Health. (2016, February 2). </w:t>
              </w:r>
              <w:r>
                <w:rPr>
                  <w:i/>
                  <w:iCs/>
                  <w:noProof/>
                </w:rPr>
                <w:t>Emergency visits by Ontario youth for mental health, addiction increase by 32 per cent over six years</w:t>
              </w:r>
              <w:r>
                <w:rPr>
                  <w:noProof/>
                </w:rPr>
                <w:t>. Retrieved October 21, 2016, from Centre for Addiction and Mental Health: http://www.camh.ca/en/hospital/about_camh/newsroom/news_releases_media_advisories_and_backgr</w:t>
              </w:r>
              <w:r>
                <w:rPr>
                  <w:noProof/>
                </w:rPr>
                <w:lastRenderedPageBreak/>
                <w:t>ounders/current_year/Pages/Emergency-visits-by-Ontario-youth-for-mental-health-addiction-increase-by-32-per-cent-over-six-years.aspx</w:t>
              </w:r>
            </w:p>
            <w:p w14:paraId="01D9CF23" w14:textId="77777777" w:rsidR="00444337" w:rsidRDefault="00444337" w:rsidP="00DE41FD">
              <w:pPr>
                <w:pStyle w:val="Bibliography"/>
                <w:ind w:left="720" w:hanging="720"/>
                <w:rPr>
                  <w:noProof/>
                </w:rPr>
              </w:pPr>
              <w:r>
                <w:rPr>
                  <w:noProof/>
                </w:rPr>
                <w:t>Chilton, S. (2002). Personal conversation. (J. L. Wilson, Interviewer)</w:t>
              </w:r>
            </w:p>
            <w:p w14:paraId="1BEC1D67" w14:textId="77777777" w:rsidR="00444337" w:rsidRDefault="00444337" w:rsidP="00DE41FD">
              <w:pPr>
                <w:pStyle w:val="Bibliography"/>
                <w:ind w:left="720" w:hanging="720"/>
                <w:rPr>
                  <w:noProof/>
                </w:rPr>
              </w:pPr>
              <w:r>
                <w:rPr>
                  <w:noProof/>
                </w:rPr>
                <w:t xml:space="preserve">Cutler, D. M., Glaeser, E. L., &amp; Norberg, K. E. (2001). Explaining the Rise in Youth Suicide. In J. Gruber, </w:t>
              </w:r>
              <w:r>
                <w:rPr>
                  <w:i/>
                  <w:iCs/>
                  <w:noProof/>
                </w:rPr>
                <w:t>Risky Behavior among Youths: An Economic Analysis</w:t>
              </w:r>
              <w:r>
                <w:rPr>
                  <w:noProof/>
                </w:rPr>
                <w:t xml:space="preserve"> (pp. 219-270). University of Chicago Press.</w:t>
              </w:r>
            </w:p>
            <w:p w14:paraId="4C30A7ED" w14:textId="77777777" w:rsidR="00444337" w:rsidRDefault="00444337" w:rsidP="00DE41FD">
              <w:pPr>
                <w:pStyle w:val="Bibliography"/>
                <w:ind w:left="720" w:hanging="720"/>
                <w:rPr>
                  <w:noProof/>
                </w:rPr>
              </w:pPr>
              <w:r>
                <w:rPr>
                  <w:noProof/>
                </w:rPr>
                <w:t xml:space="preserve">DeVoe, S. E., &amp; House, J. (2012). Time, money, and happiness: How does putting a price on time affect our ability to smell the roses? </w:t>
              </w:r>
              <w:r>
                <w:rPr>
                  <w:i/>
                  <w:iCs/>
                  <w:noProof/>
                </w:rPr>
                <w:t>Journal of Experimental Social Psychology, 48</w:t>
              </w:r>
              <w:r>
                <w:rPr>
                  <w:noProof/>
                </w:rPr>
                <w:t>(2), 466-474.</w:t>
              </w:r>
            </w:p>
            <w:p w14:paraId="01A6FFBA" w14:textId="77777777" w:rsidR="00444337" w:rsidRDefault="00444337" w:rsidP="00DE41FD">
              <w:pPr>
                <w:pStyle w:val="Bibliography"/>
                <w:ind w:left="720" w:hanging="720"/>
                <w:rPr>
                  <w:noProof/>
                </w:rPr>
              </w:pPr>
              <w:r>
                <w:rPr>
                  <w:noProof/>
                </w:rPr>
                <w:t xml:space="preserve">Durkheim, E. (1897). </w:t>
              </w:r>
              <w:r>
                <w:rPr>
                  <w:i/>
                  <w:iCs/>
                  <w:noProof/>
                </w:rPr>
                <w:t>Le Suicide</w:t>
              </w:r>
              <w:r>
                <w:rPr>
                  <w:noProof/>
                </w:rPr>
                <w:t xml:space="preserve"> (English translation, 1951 ed.). Glencoe: Free Press.</w:t>
              </w:r>
            </w:p>
            <w:p w14:paraId="7EAD20C3" w14:textId="77777777" w:rsidR="00444337" w:rsidRDefault="00444337" w:rsidP="00DE41FD">
              <w:pPr>
                <w:pStyle w:val="Bibliography"/>
                <w:ind w:left="720" w:hanging="720"/>
                <w:rPr>
                  <w:noProof/>
                </w:rPr>
              </w:pPr>
              <w:r>
                <w:rPr>
                  <w:noProof/>
                </w:rPr>
                <w:t xml:space="preserve">Egeland, J., &amp; Hostetter, A. (1983, January). Amish Study, I: Affective disorders among the Amish, 1976-1980. </w:t>
              </w:r>
              <w:r>
                <w:rPr>
                  <w:i/>
                  <w:iCs/>
                  <w:noProof/>
                </w:rPr>
                <w:t>The American Journal of Psychiatry, 140</w:t>
              </w:r>
              <w:r>
                <w:rPr>
                  <w:noProof/>
                </w:rPr>
                <w:t>(1), 56-61.</w:t>
              </w:r>
            </w:p>
            <w:p w14:paraId="52CEE0C3" w14:textId="77777777" w:rsidR="00444337" w:rsidRDefault="00444337" w:rsidP="00DE41FD">
              <w:pPr>
                <w:pStyle w:val="Bibliography"/>
                <w:ind w:left="720" w:hanging="720"/>
                <w:rPr>
                  <w:noProof/>
                </w:rPr>
              </w:pPr>
              <w:r>
                <w:rPr>
                  <w:noProof/>
                </w:rPr>
                <w:t xml:space="preserve">Fritz, C. (1996). </w:t>
              </w:r>
              <w:r>
                <w:rPr>
                  <w:i/>
                  <w:iCs/>
                  <w:noProof/>
                </w:rPr>
                <w:t>Historical and Comparative Disaster Series #10: Disasters and Mental Health: Therapeutic Principles Drawn from Disaster Studies.</w:t>
              </w:r>
              <w:r>
                <w:rPr>
                  <w:noProof/>
                </w:rPr>
                <w:t xml:space="preserve"> University of Delaware Disaster Research Center.</w:t>
              </w:r>
            </w:p>
            <w:p w14:paraId="65916AE2" w14:textId="77777777" w:rsidR="00444337" w:rsidRDefault="00444337" w:rsidP="00DE41FD">
              <w:pPr>
                <w:pStyle w:val="Bibliography"/>
                <w:ind w:left="720" w:hanging="720"/>
                <w:rPr>
                  <w:noProof/>
                </w:rPr>
              </w:pPr>
              <w:r>
                <w:rPr>
                  <w:noProof/>
                </w:rPr>
                <w:t xml:space="preserve">Geert Hofstede. (2016). </w:t>
              </w:r>
              <w:r>
                <w:rPr>
                  <w:i/>
                  <w:iCs/>
                  <w:noProof/>
                </w:rPr>
                <w:t>Canada</w:t>
              </w:r>
              <w:r>
                <w:rPr>
                  <w:noProof/>
                </w:rPr>
                <w:t>. Retrieved from Geert Hofstede: https://geert-hofstede.com/canada.html</w:t>
              </w:r>
            </w:p>
            <w:p w14:paraId="16BE5C56" w14:textId="77777777" w:rsidR="00444337" w:rsidRDefault="00444337" w:rsidP="00DE41FD">
              <w:pPr>
                <w:pStyle w:val="Bibliography"/>
                <w:ind w:left="720" w:hanging="720"/>
                <w:rPr>
                  <w:noProof/>
                </w:rPr>
              </w:pPr>
              <w:r>
                <w:rPr>
                  <w:noProof/>
                </w:rPr>
                <w:t xml:space="preserve">Giddens, A. (2013). </w:t>
              </w:r>
              <w:r>
                <w:rPr>
                  <w:i/>
                  <w:iCs/>
                  <w:noProof/>
                </w:rPr>
                <w:t>Modernity and Self-Identity: Self and Society in the Late Modern Age.</w:t>
              </w:r>
              <w:r>
                <w:rPr>
                  <w:noProof/>
                </w:rPr>
                <w:t xml:space="preserve"> John Wiley &amp; Sons.</w:t>
              </w:r>
            </w:p>
            <w:p w14:paraId="1FE908DD" w14:textId="77777777" w:rsidR="00444337" w:rsidRDefault="00444337" w:rsidP="00DE41FD">
              <w:pPr>
                <w:pStyle w:val="Bibliography"/>
                <w:ind w:left="720" w:hanging="720"/>
                <w:rPr>
                  <w:noProof/>
                </w:rPr>
              </w:pPr>
              <w:r>
                <w:rPr>
                  <w:noProof/>
                </w:rPr>
                <w:t xml:space="preserve">Gray, P. (2009). Play as a Foundation for Hunter- Gatherer Social Existence. </w:t>
              </w:r>
              <w:r>
                <w:rPr>
                  <w:i/>
                  <w:iCs/>
                  <w:noProof/>
                </w:rPr>
                <w:t>American Journal of Play</w:t>
              </w:r>
              <w:r>
                <w:rPr>
                  <w:noProof/>
                </w:rPr>
                <w:t>, 476 –522.</w:t>
              </w:r>
            </w:p>
            <w:p w14:paraId="4A05D3E9" w14:textId="77777777" w:rsidR="00444337" w:rsidRDefault="00444337" w:rsidP="00DE41FD">
              <w:pPr>
                <w:pStyle w:val="Bibliography"/>
                <w:ind w:left="720" w:hanging="720"/>
                <w:rPr>
                  <w:noProof/>
                </w:rPr>
              </w:pPr>
              <w:r>
                <w:rPr>
                  <w:noProof/>
                </w:rPr>
                <w:t xml:space="preserve">Haggbloom, S. J., Warnick, J. E., Jones, V. K., Yarbrough, G. L., Russell, T. M., Borecky, C. M., . . . al., e. (2002). The 100 most eminent psychologists of the 20th century. </w:t>
              </w:r>
              <w:r>
                <w:rPr>
                  <w:i/>
                  <w:iCs/>
                  <w:noProof/>
                </w:rPr>
                <w:t>Review of General Psychology, 6</w:t>
              </w:r>
              <w:r>
                <w:rPr>
                  <w:noProof/>
                </w:rPr>
                <w:t>(2), 139–152.</w:t>
              </w:r>
            </w:p>
            <w:p w14:paraId="5C9F7260" w14:textId="77777777" w:rsidR="00444337" w:rsidRDefault="00444337" w:rsidP="00DE41FD">
              <w:pPr>
                <w:pStyle w:val="Bibliography"/>
                <w:ind w:left="720" w:hanging="720"/>
                <w:rPr>
                  <w:noProof/>
                </w:rPr>
              </w:pPr>
              <w:r>
                <w:rPr>
                  <w:noProof/>
                </w:rPr>
                <w:t xml:space="preserve">Hagnell, O. (1989). Repeated incidence and prevalence studies of mental disorders in a total population followed during 25 years. </w:t>
              </w:r>
              <w:r>
                <w:rPr>
                  <w:i/>
                  <w:iCs/>
                  <w:noProof/>
                </w:rPr>
                <w:t>The Lundby Study, 79</w:t>
              </w:r>
              <w:r>
                <w:rPr>
                  <w:noProof/>
                </w:rPr>
                <w:t>(S348), 61-77.</w:t>
              </w:r>
            </w:p>
            <w:p w14:paraId="6BF3B9D2" w14:textId="77777777" w:rsidR="00444337" w:rsidRDefault="00444337" w:rsidP="00DE41FD">
              <w:pPr>
                <w:pStyle w:val="Bibliography"/>
                <w:ind w:left="720" w:hanging="720"/>
                <w:rPr>
                  <w:noProof/>
                </w:rPr>
              </w:pPr>
              <w:r>
                <w:rPr>
                  <w:noProof/>
                </w:rPr>
                <w:t xml:space="preserve">Hagnell, O., L, O., Otterbeck, L., &amp; Rorsman, B. (1994). Prevalence of mental disorders, personality traits and mental complaints in the Lundby Study. A point prevalence study of the 1957 Lundby cohort of 2,612 inhabitants of a geographically defined area who were re-examined in 1972 regardless of domicile. </w:t>
              </w:r>
              <w:r>
                <w:rPr>
                  <w:i/>
                  <w:iCs/>
                  <w:noProof/>
                </w:rPr>
                <w:t>Acta Psychiatrica Scandinavica, 79</w:t>
              </w:r>
              <w:r>
                <w:rPr>
                  <w:noProof/>
                </w:rPr>
                <w:t>(S348), 1–77.</w:t>
              </w:r>
            </w:p>
            <w:p w14:paraId="002C8B2E" w14:textId="77777777" w:rsidR="00444337" w:rsidRDefault="00444337" w:rsidP="00DE41FD">
              <w:pPr>
                <w:pStyle w:val="Bibliography"/>
                <w:ind w:left="720" w:hanging="720"/>
                <w:rPr>
                  <w:noProof/>
                </w:rPr>
              </w:pPr>
              <w:r>
                <w:rPr>
                  <w:noProof/>
                </w:rPr>
                <w:t xml:space="preserve">Hassenzahl, M. (2010). </w:t>
              </w:r>
              <w:r>
                <w:rPr>
                  <w:i/>
                  <w:iCs/>
                  <w:noProof/>
                </w:rPr>
                <w:t>Experience Design: Technology for All the Right Reasons,.</w:t>
              </w:r>
              <w:r>
                <w:rPr>
                  <w:noProof/>
                </w:rPr>
                <w:t xml:space="preserve"> Morgan &amp; Claypool Publishers.</w:t>
              </w:r>
            </w:p>
            <w:p w14:paraId="47E407C0" w14:textId="77777777" w:rsidR="00444337" w:rsidRDefault="00444337" w:rsidP="00DE41FD">
              <w:pPr>
                <w:pStyle w:val="Bibliography"/>
                <w:ind w:left="720" w:hanging="720"/>
                <w:rPr>
                  <w:noProof/>
                </w:rPr>
              </w:pPr>
              <w:r>
                <w:rPr>
                  <w:noProof/>
                </w:rPr>
                <w:t xml:space="preserve">Hawton, K., Harriss, L., Appleby, L., &amp; al, e. (2000). Effect of death of Diana, Princess of Wales on suicide and deliberate self-harm. </w:t>
              </w:r>
              <w:r>
                <w:rPr>
                  <w:i/>
                  <w:iCs/>
                  <w:noProof/>
                </w:rPr>
                <w:t>British Journal of Psychiatry, 177</w:t>
              </w:r>
              <w:r>
                <w:rPr>
                  <w:noProof/>
                </w:rPr>
                <w:t>, 463-466.</w:t>
              </w:r>
            </w:p>
            <w:p w14:paraId="120A38C1" w14:textId="77777777" w:rsidR="00444337" w:rsidRDefault="00444337" w:rsidP="00DE41FD">
              <w:pPr>
                <w:pStyle w:val="Bibliography"/>
                <w:ind w:left="720" w:hanging="720"/>
                <w:rPr>
                  <w:noProof/>
                </w:rPr>
              </w:pPr>
              <w:r>
                <w:rPr>
                  <w:noProof/>
                </w:rPr>
                <w:t xml:space="preserve">Helliwell, J., Layard, R., &amp; Sachs, J. (2013). </w:t>
              </w:r>
              <w:r>
                <w:rPr>
                  <w:i/>
                  <w:iCs/>
                  <w:noProof/>
                </w:rPr>
                <w:t>World Happiness Report 2013.</w:t>
              </w:r>
              <w:r>
                <w:rPr>
                  <w:noProof/>
                </w:rPr>
                <w:t xml:space="preserve"> </w:t>
              </w:r>
            </w:p>
            <w:p w14:paraId="2D300A79" w14:textId="77777777" w:rsidR="00444337" w:rsidRDefault="00444337" w:rsidP="00DE41FD">
              <w:pPr>
                <w:pStyle w:val="Bibliography"/>
                <w:ind w:left="720" w:hanging="720"/>
                <w:rPr>
                  <w:noProof/>
                </w:rPr>
              </w:pPr>
              <w:r>
                <w:rPr>
                  <w:noProof/>
                </w:rPr>
                <w:t xml:space="preserve">Hidaka, B. H. (2012). Depression as a disease of modernity: explanations for increasing prevalence. </w:t>
              </w:r>
              <w:r>
                <w:rPr>
                  <w:i/>
                  <w:iCs/>
                  <w:noProof/>
                </w:rPr>
                <w:t>Journal of Affective Disorders, 140</w:t>
              </w:r>
              <w:r>
                <w:rPr>
                  <w:noProof/>
                </w:rPr>
                <w:t>(3), 205–214.</w:t>
              </w:r>
            </w:p>
            <w:p w14:paraId="270E8CF0" w14:textId="77777777" w:rsidR="00444337" w:rsidRDefault="00444337" w:rsidP="00DE41FD">
              <w:pPr>
                <w:pStyle w:val="Bibliography"/>
                <w:ind w:left="720" w:hanging="720"/>
                <w:rPr>
                  <w:noProof/>
                </w:rPr>
              </w:pPr>
              <w:r>
                <w:rPr>
                  <w:noProof/>
                </w:rPr>
                <w:t xml:space="preserve">Hirsch, A. (1992). Nostalgia: a Neuropsychiatric Understanding. </w:t>
              </w:r>
              <w:r>
                <w:rPr>
                  <w:i/>
                  <w:iCs/>
                  <w:noProof/>
                </w:rPr>
                <w:t>Advances in Consumer Research, 19</w:t>
              </w:r>
              <w:r>
                <w:rPr>
                  <w:noProof/>
                </w:rPr>
                <w:t>, 390-395.</w:t>
              </w:r>
            </w:p>
            <w:p w14:paraId="7441A9E0" w14:textId="77777777" w:rsidR="00444337" w:rsidRDefault="00444337" w:rsidP="00DE41FD">
              <w:pPr>
                <w:pStyle w:val="Bibliography"/>
                <w:ind w:left="720" w:hanging="720"/>
                <w:rPr>
                  <w:noProof/>
                </w:rPr>
              </w:pPr>
              <w:r>
                <w:rPr>
                  <w:noProof/>
                </w:rPr>
                <w:t xml:space="preserve">Hollan, D., &amp; Wellenkamp, J. (1994). </w:t>
              </w:r>
              <w:r>
                <w:rPr>
                  <w:i/>
                  <w:iCs/>
                  <w:noProof/>
                </w:rPr>
                <w:t>Contentment and suffering: Culture and experience in Toraja.</w:t>
              </w:r>
              <w:r>
                <w:rPr>
                  <w:noProof/>
                </w:rPr>
                <w:t xml:space="preserve"> Columbia University Press.</w:t>
              </w:r>
            </w:p>
            <w:p w14:paraId="161EFCA6" w14:textId="77777777" w:rsidR="00444337" w:rsidRDefault="00444337" w:rsidP="00DE41FD">
              <w:pPr>
                <w:pStyle w:val="Bibliography"/>
                <w:ind w:left="720" w:hanging="720"/>
                <w:rPr>
                  <w:noProof/>
                </w:rPr>
              </w:pPr>
              <w:r>
                <w:rPr>
                  <w:noProof/>
                </w:rPr>
                <w:t xml:space="preserve">Johnson-Weiner, K. M. (2006). </w:t>
              </w:r>
              <w:r>
                <w:rPr>
                  <w:i/>
                  <w:iCs/>
                  <w:noProof/>
                </w:rPr>
                <w:t>Train Up a Child.</w:t>
              </w:r>
              <w:r>
                <w:rPr>
                  <w:noProof/>
                </w:rPr>
                <w:t xml:space="preserve"> Johns Hopkins University Press.</w:t>
              </w:r>
            </w:p>
            <w:p w14:paraId="3DCF32F6" w14:textId="77777777" w:rsidR="00444337" w:rsidRDefault="00444337" w:rsidP="00DE41FD">
              <w:pPr>
                <w:pStyle w:val="Bibliography"/>
                <w:ind w:left="720" w:hanging="720"/>
                <w:rPr>
                  <w:noProof/>
                </w:rPr>
              </w:pPr>
              <w:r>
                <w:rPr>
                  <w:noProof/>
                </w:rPr>
                <w:t xml:space="preserve">Jones, R. P., Cox, D., Cooper, B., &amp; Lienesch, R. (2016). </w:t>
              </w:r>
              <w:r>
                <w:rPr>
                  <w:i/>
                  <w:iCs/>
                  <w:noProof/>
                </w:rPr>
                <w:t>Findings from the 2016 American Values Survey.</w:t>
              </w:r>
              <w:r>
                <w:rPr>
                  <w:noProof/>
                </w:rPr>
                <w:t xml:space="preserve"> Public Religion Research Institute (PRRI), Washington DC. Retrieved from Robert P. Jones, Daniel Cox, Betsy Cooper, and Rachel Lienesch: http://www.prri.org/wp-content/uploads/2016/10/PRRI-2016-American-Values-Survey.pdf</w:t>
              </w:r>
            </w:p>
            <w:p w14:paraId="50E2EC38" w14:textId="77777777" w:rsidR="00444337" w:rsidRDefault="00444337" w:rsidP="00DE41FD">
              <w:pPr>
                <w:pStyle w:val="Bibliography"/>
                <w:ind w:left="720" w:hanging="720"/>
                <w:rPr>
                  <w:noProof/>
                </w:rPr>
              </w:pPr>
              <w:r>
                <w:rPr>
                  <w:noProof/>
                </w:rPr>
                <w:t xml:space="preserve">Junger, S. (2016). </w:t>
              </w:r>
              <w:r>
                <w:rPr>
                  <w:i/>
                  <w:iCs/>
                  <w:noProof/>
                </w:rPr>
                <w:t>Tribe: On Homecoming and Belonging.</w:t>
              </w:r>
              <w:r>
                <w:rPr>
                  <w:noProof/>
                </w:rPr>
                <w:t xml:space="preserve"> </w:t>
              </w:r>
            </w:p>
            <w:p w14:paraId="2C8D0CEB" w14:textId="77777777" w:rsidR="00444337" w:rsidRDefault="00444337" w:rsidP="00DE41FD">
              <w:pPr>
                <w:pStyle w:val="Bibliography"/>
                <w:ind w:left="720" w:hanging="720"/>
                <w:rPr>
                  <w:noProof/>
                </w:rPr>
              </w:pPr>
              <w:r>
                <w:rPr>
                  <w:noProof/>
                </w:rPr>
                <w:t xml:space="preserve">Kelly, R. L. (1995). </w:t>
              </w:r>
              <w:r>
                <w:rPr>
                  <w:i/>
                  <w:iCs/>
                  <w:noProof/>
                </w:rPr>
                <w:t>The Foraging Spectrum: Diversity in Hunter-Gatherer Lifeways (1995), 302–3.</w:t>
              </w:r>
              <w:r>
                <w:rPr>
                  <w:noProof/>
                </w:rPr>
                <w:t xml:space="preserve"> Smithsonian Institution Press.</w:t>
              </w:r>
            </w:p>
            <w:p w14:paraId="3A354E6A" w14:textId="77777777" w:rsidR="00444337" w:rsidRDefault="00444337" w:rsidP="00DE41FD">
              <w:pPr>
                <w:pStyle w:val="Bibliography"/>
                <w:ind w:left="720" w:hanging="720"/>
                <w:rPr>
                  <w:noProof/>
                </w:rPr>
              </w:pPr>
              <w:r>
                <w:rPr>
                  <w:noProof/>
                </w:rPr>
                <w:t xml:space="preserve">Korunka, C., &amp; Hoonakker, P. (2014). </w:t>
              </w:r>
              <w:r>
                <w:rPr>
                  <w:i/>
                  <w:iCs/>
                  <w:noProof/>
                </w:rPr>
                <w:t>The Impact of ICT on Quality of Working Life.</w:t>
              </w:r>
              <w:r>
                <w:rPr>
                  <w:noProof/>
                </w:rPr>
                <w:t xml:space="preserve"> Springer Science &amp; Business.</w:t>
              </w:r>
            </w:p>
            <w:p w14:paraId="2A0E1772" w14:textId="77777777" w:rsidR="00444337" w:rsidRDefault="00444337" w:rsidP="00DE41FD">
              <w:pPr>
                <w:pStyle w:val="Bibliography"/>
                <w:ind w:left="720" w:hanging="720"/>
                <w:rPr>
                  <w:noProof/>
                </w:rPr>
              </w:pPr>
              <w:r>
                <w:rPr>
                  <w:noProof/>
                </w:rPr>
                <w:lastRenderedPageBreak/>
                <w:t xml:space="preserve">Kraut, R., Lundmark, V., Patterson, M., Kiesler, S., Mukopadhyay, T., &amp; Scherlis, W. (1998, September). Internet Paradox: A Social Technology That Reduces Social Involvement and Psychological Well-Being? . </w:t>
              </w:r>
              <w:r>
                <w:rPr>
                  <w:i/>
                  <w:iCs/>
                  <w:noProof/>
                </w:rPr>
                <w:t>American Psychologist, 53</w:t>
              </w:r>
              <w:r>
                <w:rPr>
                  <w:noProof/>
                </w:rPr>
                <w:t>(9), 1998.</w:t>
              </w:r>
            </w:p>
            <w:p w14:paraId="79A62935" w14:textId="77777777" w:rsidR="00444337" w:rsidRDefault="00444337" w:rsidP="00DE41FD">
              <w:pPr>
                <w:pStyle w:val="Bibliography"/>
                <w:ind w:left="720" w:hanging="720"/>
                <w:rPr>
                  <w:noProof/>
                </w:rPr>
              </w:pPr>
              <w:r>
                <w:rPr>
                  <w:noProof/>
                </w:rPr>
                <w:t xml:space="preserve">Kraybill, D. B. (2001). </w:t>
              </w:r>
              <w:r>
                <w:rPr>
                  <w:i/>
                  <w:iCs/>
                  <w:noProof/>
                </w:rPr>
                <w:t>The Riddle of Amish Culture.</w:t>
              </w:r>
              <w:r>
                <w:rPr>
                  <w:noProof/>
                </w:rPr>
                <w:t xml:space="preserve"> Johns Hopkins University Press.</w:t>
              </w:r>
            </w:p>
            <w:p w14:paraId="7687CA51" w14:textId="77777777" w:rsidR="00444337" w:rsidRDefault="00444337" w:rsidP="00DE41FD">
              <w:pPr>
                <w:pStyle w:val="Bibliography"/>
                <w:ind w:left="720" w:hanging="720"/>
                <w:rPr>
                  <w:noProof/>
                </w:rPr>
              </w:pPr>
              <w:r>
                <w:rPr>
                  <w:noProof/>
                </w:rPr>
                <w:t xml:space="preserve">Kross, E., Verduyn, P., Demiralp, E., Park, J., Lee, D. S., Natalie Lin, S. H., . . . Ybarra, O. (2013, August 14). Facebook Use Predicts Declines in Subjective Well-Being in Young Adults. </w:t>
              </w:r>
              <w:r>
                <w:rPr>
                  <w:i/>
                  <w:iCs/>
                  <w:noProof/>
                </w:rPr>
                <w:t>PLoS One, 8</w:t>
              </w:r>
              <w:r>
                <w:rPr>
                  <w:noProof/>
                </w:rPr>
                <w:t>(8).</w:t>
              </w:r>
            </w:p>
            <w:p w14:paraId="52696D33" w14:textId="77777777" w:rsidR="00444337" w:rsidRDefault="00444337" w:rsidP="00DE41FD">
              <w:pPr>
                <w:pStyle w:val="Bibliography"/>
                <w:ind w:left="720" w:hanging="720"/>
                <w:rPr>
                  <w:noProof/>
                </w:rPr>
              </w:pPr>
              <w:r>
                <w:rPr>
                  <w:noProof/>
                </w:rPr>
                <w:t xml:space="preserve">Kuhn, P., Lozano, &amp; Fernando. (2005). </w:t>
              </w:r>
              <w:r>
                <w:rPr>
                  <w:i/>
                  <w:iCs/>
                  <w:noProof/>
                </w:rPr>
                <w:t>The expanding workweek? understanding trends in long work hours among US men, 1979-2004.</w:t>
              </w:r>
              <w:r>
                <w:rPr>
                  <w:noProof/>
                </w:rPr>
                <w:t xml:space="preserve"> National Bureau of Economic Research.</w:t>
              </w:r>
            </w:p>
            <w:p w14:paraId="318F2D66" w14:textId="77777777" w:rsidR="00444337" w:rsidRDefault="00444337" w:rsidP="00DE41FD">
              <w:pPr>
                <w:pStyle w:val="Bibliography"/>
                <w:ind w:left="720" w:hanging="720"/>
                <w:rPr>
                  <w:noProof/>
                </w:rPr>
              </w:pPr>
              <w:r>
                <w:rPr>
                  <w:noProof/>
                </w:rPr>
                <w:t xml:space="preserve">Lane, R. E. (2000). </w:t>
              </w:r>
              <w:r>
                <w:rPr>
                  <w:i/>
                  <w:iCs/>
                  <w:noProof/>
                </w:rPr>
                <w:t>The Loss of Happiness in Market Democracies.</w:t>
              </w:r>
              <w:r>
                <w:rPr>
                  <w:noProof/>
                </w:rPr>
                <w:t xml:space="preserve"> New Haven: Yale University Press.</w:t>
              </w:r>
            </w:p>
            <w:p w14:paraId="5CCD5CCC" w14:textId="77777777" w:rsidR="00444337" w:rsidRDefault="00444337" w:rsidP="00DE41FD">
              <w:pPr>
                <w:pStyle w:val="Bibliography"/>
                <w:ind w:left="720" w:hanging="720"/>
                <w:rPr>
                  <w:noProof/>
                </w:rPr>
              </w:pPr>
              <w:r>
                <w:rPr>
                  <w:noProof/>
                </w:rPr>
                <w:t xml:space="preserve">Lasaleta, J. D., Sedikides, C., &amp; Vohs, K. D. (2014, October 1). Nostalgia Weakens the Desire for Money. </w:t>
              </w:r>
              <w:r>
                <w:rPr>
                  <w:i/>
                  <w:iCs/>
                  <w:noProof/>
                </w:rPr>
                <w:t>Journal of Consumer Research</w:t>
              </w:r>
              <w:r>
                <w:rPr>
                  <w:noProof/>
                </w:rPr>
                <w:t>, 713-729.</w:t>
              </w:r>
            </w:p>
            <w:p w14:paraId="4D6DE788" w14:textId="77777777" w:rsidR="00444337" w:rsidRDefault="00444337" w:rsidP="00DE41FD">
              <w:pPr>
                <w:pStyle w:val="Bibliography"/>
                <w:ind w:left="720" w:hanging="720"/>
                <w:rPr>
                  <w:noProof/>
                </w:rPr>
              </w:pPr>
              <w:r>
                <w:rPr>
                  <w:noProof/>
                </w:rPr>
                <w:t xml:space="preserve">Leberecht, T. (2013, May 13). </w:t>
              </w:r>
              <w:r>
                <w:rPr>
                  <w:i/>
                  <w:iCs/>
                  <w:noProof/>
                </w:rPr>
                <w:t>Back to the future: why retro-innovation is the next big thing</w:t>
              </w:r>
              <w:r>
                <w:rPr>
                  <w:noProof/>
                </w:rPr>
                <w:t>. Retrieved from Fast Company: https://www.fastcodesign.com/1672508/back-to-the-future-why-retro-innovation-is-the-next-big-thing</w:t>
              </w:r>
            </w:p>
            <w:p w14:paraId="0C583C0E" w14:textId="77777777" w:rsidR="00444337" w:rsidRDefault="00444337" w:rsidP="00DE41FD">
              <w:pPr>
                <w:pStyle w:val="Bibliography"/>
                <w:ind w:left="720" w:hanging="720"/>
                <w:rPr>
                  <w:noProof/>
                </w:rPr>
              </w:pPr>
              <w:r>
                <w:rPr>
                  <w:noProof/>
                </w:rPr>
                <w:t xml:space="preserve">Leberecht, T. (2015). </w:t>
              </w:r>
              <w:r>
                <w:rPr>
                  <w:i/>
                  <w:iCs/>
                  <w:noProof/>
                </w:rPr>
                <w:t>The Business Romantic: Give Everything, Quantify Nothing, and Create Something Greater Than Yourself.</w:t>
              </w:r>
              <w:r>
                <w:rPr>
                  <w:noProof/>
                </w:rPr>
                <w:t xml:space="preserve"> Harper Collins.</w:t>
              </w:r>
            </w:p>
            <w:p w14:paraId="30048AED" w14:textId="77777777" w:rsidR="00444337" w:rsidRDefault="00444337" w:rsidP="00DE41FD">
              <w:pPr>
                <w:pStyle w:val="Bibliography"/>
                <w:ind w:left="720" w:hanging="720"/>
                <w:rPr>
                  <w:noProof/>
                </w:rPr>
              </w:pPr>
              <w:r>
                <w:rPr>
                  <w:noProof/>
                </w:rPr>
                <w:t xml:space="preserve">Lee, R. (1988). Reflections on primitive communism. In T. Ingold, D. C. Riches, &amp; J. C. Woodburn, </w:t>
              </w:r>
              <w:r>
                <w:rPr>
                  <w:i/>
                  <w:iCs/>
                  <w:noProof/>
                </w:rPr>
                <w:t>Hunters and Gatherers: History, Evolution, and Culture Change</w:t>
              </w:r>
              <w:r>
                <w:rPr>
                  <w:noProof/>
                </w:rPr>
                <w:t xml:space="preserve"> (pp. 252-268). Oxford.</w:t>
              </w:r>
            </w:p>
            <w:p w14:paraId="39527586" w14:textId="77777777" w:rsidR="00444337" w:rsidRDefault="00444337" w:rsidP="00DE41FD">
              <w:pPr>
                <w:pStyle w:val="Bibliography"/>
                <w:ind w:left="720" w:hanging="720"/>
                <w:rPr>
                  <w:noProof/>
                </w:rPr>
              </w:pPr>
              <w:r>
                <w:rPr>
                  <w:noProof/>
                </w:rPr>
                <w:t xml:space="preserve">Lee, S., Tsang, A., Zhang, M., Huang, Y., He, Y., Liu, Z., . . . Kessler, R. (2007). Lifetime prevalence and inter-cohort variation in DSM-IV disorders in metropolitan China. </w:t>
              </w:r>
              <w:r>
                <w:rPr>
                  <w:i/>
                  <w:iCs/>
                  <w:noProof/>
                </w:rPr>
                <w:t>Psychological Medicine, 37</w:t>
              </w:r>
              <w:r>
                <w:rPr>
                  <w:noProof/>
                </w:rPr>
                <w:t>(1), 61-77.</w:t>
              </w:r>
            </w:p>
            <w:p w14:paraId="2B735DD6" w14:textId="77777777" w:rsidR="00444337" w:rsidRDefault="00444337" w:rsidP="00DE41FD">
              <w:pPr>
                <w:pStyle w:val="Bibliography"/>
                <w:ind w:left="720" w:hanging="720"/>
                <w:rPr>
                  <w:noProof/>
                </w:rPr>
              </w:pPr>
              <w:r>
                <w:rPr>
                  <w:noProof/>
                </w:rPr>
                <w:t xml:space="preserve">Leibbrandt, A., Gneezy, U., &amp; Listd, J. A. (2013, June 4). Rise and fall of competitiveness in individualistic and collectivistic societies. </w:t>
              </w:r>
              <w:r>
                <w:rPr>
                  <w:i/>
                  <w:iCs/>
                  <w:noProof/>
                </w:rPr>
                <w:t>Economic Sciences, 110</w:t>
              </w:r>
              <w:r>
                <w:rPr>
                  <w:noProof/>
                </w:rPr>
                <w:t>(23), 9305–9308.</w:t>
              </w:r>
            </w:p>
            <w:p w14:paraId="03E3B183" w14:textId="77777777" w:rsidR="00444337" w:rsidRDefault="00444337" w:rsidP="00DE41FD">
              <w:pPr>
                <w:pStyle w:val="Bibliography"/>
                <w:ind w:left="720" w:hanging="720"/>
                <w:rPr>
                  <w:noProof/>
                </w:rPr>
              </w:pPr>
              <w:r>
                <w:rPr>
                  <w:noProof/>
                </w:rPr>
                <w:t xml:space="preserve">Lester, D. (1995). Suicide rates before and after the world wars. European Psychiatry, 9, 262–264. </w:t>
              </w:r>
              <w:r>
                <w:rPr>
                  <w:i/>
                  <w:iCs/>
                  <w:noProof/>
                </w:rPr>
                <w:t>European Psychiatry, 9</w:t>
              </w:r>
              <w:r>
                <w:rPr>
                  <w:noProof/>
                </w:rPr>
                <w:t>, 262–264.</w:t>
              </w:r>
            </w:p>
            <w:p w14:paraId="511DAF1A" w14:textId="77777777" w:rsidR="00444337" w:rsidRDefault="00444337" w:rsidP="00DE41FD">
              <w:pPr>
                <w:pStyle w:val="Bibliography"/>
                <w:ind w:left="720" w:hanging="720"/>
                <w:rPr>
                  <w:noProof/>
                </w:rPr>
              </w:pPr>
              <w:r>
                <w:rPr>
                  <w:noProof/>
                </w:rPr>
                <w:t xml:space="preserve">Levine, R. (2008). </w:t>
              </w:r>
              <w:r>
                <w:rPr>
                  <w:i/>
                  <w:iCs/>
                  <w:noProof/>
                </w:rPr>
                <w:t>A Geography Of Time: On Tempo, Culture, And The Pace Of Life.</w:t>
              </w:r>
              <w:r>
                <w:rPr>
                  <w:noProof/>
                </w:rPr>
                <w:t xml:space="preserve"> Basic Books.</w:t>
              </w:r>
            </w:p>
            <w:p w14:paraId="7AD36157" w14:textId="77777777" w:rsidR="00444337" w:rsidRDefault="00444337" w:rsidP="00DE41FD">
              <w:pPr>
                <w:pStyle w:val="Bibliography"/>
                <w:ind w:left="720" w:hanging="720"/>
                <w:rPr>
                  <w:noProof/>
                </w:rPr>
              </w:pPr>
              <w:r>
                <w:rPr>
                  <w:noProof/>
                </w:rPr>
                <w:t xml:space="preserve">Levine, R. V. (1999). The Pace of Life in 31 Countries. </w:t>
              </w:r>
              <w:r>
                <w:rPr>
                  <w:i/>
                  <w:iCs/>
                  <w:noProof/>
                </w:rPr>
                <w:t>Journal of cross cultural psychology, 30</w:t>
              </w:r>
              <w:r>
                <w:rPr>
                  <w:noProof/>
                </w:rPr>
                <w:t>(2), 178-205.</w:t>
              </w:r>
            </w:p>
            <w:p w14:paraId="1A4A5233" w14:textId="77777777" w:rsidR="00444337" w:rsidRDefault="00444337" w:rsidP="00DE41FD">
              <w:pPr>
                <w:pStyle w:val="Bibliography"/>
                <w:ind w:left="720" w:hanging="720"/>
                <w:rPr>
                  <w:noProof/>
                </w:rPr>
              </w:pPr>
              <w:r>
                <w:rPr>
                  <w:noProof/>
                </w:rPr>
                <w:t xml:space="preserve">Lifeboat. (2013). </w:t>
              </w:r>
              <w:r>
                <w:rPr>
                  <w:i/>
                  <w:iCs/>
                  <w:noProof/>
                </w:rPr>
                <w:t>The state of friendship in America 2013: A crisis of confidence.</w:t>
              </w:r>
              <w:r>
                <w:rPr>
                  <w:noProof/>
                </w:rPr>
                <w:t xml:space="preserve"> </w:t>
              </w:r>
            </w:p>
            <w:p w14:paraId="3040314A" w14:textId="77777777" w:rsidR="00444337" w:rsidRDefault="00444337" w:rsidP="00DE41FD">
              <w:pPr>
                <w:pStyle w:val="Bibliography"/>
                <w:ind w:left="720" w:hanging="720"/>
                <w:rPr>
                  <w:noProof/>
                </w:rPr>
              </w:pPr>
              <w:r>
                <w:rPr>
                  <w:noProof/>
                </w:rPr>
                <w:t xml:space="preserve">Lin, L., Sidani, J., Shensa, A., Radovic, A., Miller, E., Colditz, J., . . . Primack, B. (2016, April). Association between Social Media Use and Depression among U.S. Young Adults. </w:t>
              </w:r>
              <w:r>
                <w:rPr>
                  <w:i/>
                  <w:iCs/>
                  <w:noProof/>
                </w:rPr>
                <w:t>Depression and Anxiety, 33</w:t>
              </w:r>
              <w:r>
                <w:rPr>
                  <w:noProof/>
                </w:rPr>
                <w:t>(4), 323-331.</w:t>
              </w:r>
            </w:p>
            <w:p w14:paraId="29AFB7A8" w14:textId="77777777" w:rsidR="00444337" w:rsidRDefault="00444337" w:rsidP="00DE41FD">
              <w:pPr>
                <w:pStyle w:val="Bibliography"/>
                <w:ind w:left="720" w:hanging="720"/>
                <w:rPr>
                  <w:noProof/>
                </w:rPr>
              </w:pPr>
              <w:r>
                <w:rPr>
                  <w:noProof/>
                </w:rPr>
                <w:t xml:space="preserve">Lowenthal, D. (1985). </w:t>
              </w:r>
              <w:r>
                <w:rPr>
                  <w:i/>
                  <w:iCs/>
                  <w:noProof/>
                </w:rPr>
                <w:t>The past is a foreign country.</w:t>
              </w:r>
              <w:r>
                <w:rPr>
                  <w:noProof/>
                </w:rPr>
                <w:t xml:space="preserve"> Cambridge University Press.</w:t>
              </w:r>
            </w:p>
            <w:p w14:paraId="55255E5A" w14:textId="77777777" w:rsidR="00444337" w:rsidRDefault="00444337" w:rsidP="00DE41FD">
              <w:pPr>
                <w:pStyle w:val="Bibliography"/>
                <w:ind w:left="720" w:hanging="720"/>
                <w:rPr>
                  <w:noProof/>
                </w:rPr>
              </w:pPr>
              <w:r>
                <w:rPr>
                  <w:noProof/>
                </w:rPr>
                <w:t xml:space="preserve">Lyons, H. A. (1971). Psychiatric sequelae of the Belfast riots. </w:t>
              </w:r>
              <w:r>
                <w:rPr>
                  <w:i/>
                  <w:iCs/>
                  <w:noProof/>
                </w:rPr>
                <w:t>The British Journal of Psychiatry, 118</w:t>
              </w:r>
              <w:r>
                <w:rPr>
                  <w:noProof/>
                </w:rPr>
                <w:t>(544), 265-273.</w:t>
              </w:r>
            </w:p>
            <w:p w14:paraId="15A196FD" w14:textId="77777777" w:rsidR="00444337" w:rsidRDefault="00444337" w:rsidP="00DE41FD">
              <w:pPr>
                <w:pStyle w:val="Bibliography"/>
                <w:ind w:left="720" w:hanging="720"/>
                <w:rPr>
                  <w:noProof/>
                </w:rPr>
              </w:pPr>
              <w:r>
                <w:rPr>
                  <w:noProof/>
                </w:rPr>
                <w:t xml:space="preserve">Mangen, A., Walgermo, B. R., &amp; Brønnick, K. (2013). Reading linear texts on paper versus computer screen: Effects on reading comprehension. </w:t>
              </w:r>
              <w:r>
                <w:rPr>
                  <w:i/>
                  <w:iCs/>
                  <w:noProof/>
                </w:rPr>
                <w:t>International Journal of Educational Research, 58</w:t>
              </w:r>
              <w:r>
                <w:rPr>
                  <w:noProof/>
                </w:rPr>
                <w:t>(2013), 61-68.</w:t>
              </w:r>
            </w:p>
            <w:p w14:paraId="732A17C9" w14:textId="77777777" w:rsidR="00444337" w:rsidRDefault="00444337" w:rsidP="00DE41FD">
              <w:pPr>
                <w:pStyle w:val="Bibliography"/>
                <w:ind w:left="720" w:hanging="720"/>
                <w:rPr>
                  <w:noProof/>
                </w:rPr>
              </w:pPr>
              <w:r>
                <w:rPr>
                  <w:noProof/>
                </w:rPr>
                <w:t xml:space="preserve">Marche, S. (2012, May). </w:t>
              </w:r>
              <w:r>
                <w:rPr>
                  <w:i/>
                  <w:iCs/>
                  <w:noProof/>
                </w:rPr>
                <w:t>Is Facebook Making Us Lonely?</w:t>
              </w:r>
              <w:r>
                <w:rPr>
                  <w:noProof/>
                </w:rPr>
                <w:t xml:space="preserve"> Retrieved from The Atlantic: http://www.theatlantic.com/magazine/archive/2012/05/is-facebook-making-us-lonely/308930/</w:t>
              </w:r>
            </w:p>
            <w:p w14:paraId="30DF7CD8" w14:textId="77777777" w:rsidR="00444337" w:rsidRDefault="00444337" w:rsidP="00DE41FD">
              <w:pPr>
                <w:pStyle w:val="Bibliography"/>
                <w:ind w:left="720" w:hanging="720"/>
                <w:rPr>
                  <w:noProof/>
                </w:rPr>
              </w:pPr>
              <w:r>
                <w:rPr>
                  <w:noProof/>
                </w:rPr>
                <w:t xml:space="preserve">Marzano, S. (2003). </w:t>
              </w:r>
              <w:r>
                <w:rPr>
                  <w:i/>
                  <w:iCs/>
                  <w:noProof/>
                </w:rPr>
                <w:t>The New Everyday: Views on Ambient Intelligence.</w:t>
              </w:r>
              <w:r>
                <w:rPr>
                  <w:noProof/>
                </w:rPr>
                <w:t xml:space="preserve"> 010 Publishers.</w:t>
              </w:r>
            </w:p>
            <w:p w14:paraId="08C54A02" w14:textId="77777777" w:rsidR="00444337" w:rsidRDefault="00444337" w:rsidP="00DE41FD">
              <w:pPr>
                <w:pStyle w:val="Bibliography"/>
                <w:ind w:left="720" w:hanging="720"/>
                <w:rPr>
                  <w:noProof/>
                </w:rPr>
              </w:pPr>
              <w:r>
                <w:rPr>
                  <w:noProof/>
                </w:rPr>
                <w:t xml:space="preserve">McPherson, M., Smith-Lovin, L., &amp; Brashears, M. E. (2006, June). Social Isolation in America: Changes in Core Discussion Networks over Two Decades. </w:t>
              </w:r>
              <w:r>
                <w:rPr>
                  <w:i/>
                  <w:iCs/>
                  <w:noProof/>
                </w:rPr>
                <w:t>American Sociological Review, 71</w:t>
              </w:r>
              <w:r>
                <w:rPr>
                  <w:noProof/>
                </w:rPr>
                <w:t>(3), 353-375.</w:t>
              </w:r>
            </w:p>
            <w:p w14:paraId="13B4D28C" w14:textId="77777777" w:rsidR="00444337" w:rsidRDefault="00444337" w:rsidP="00DE41FD">
              <w:pPr>
                <w:pStyle w:val="Bibliography"/>
                <w:ind w:left="720" w:hanging="720"/>
                <w:rPr>
                  <w:noProof/>
                </w:rPr>
              </w:pPr>
              <w:r>
                <w:rPr>
                  <w:noProof/>
                </w:rPr>
                <w:t xml:space="preserve">Meuhling, D. D., &amp; Sprott, D. E. (2014). Exploring the Boundaries of Nostalgic Advertising Effects: A Consideration of Childhood Brand Exposure and Attachment on Consumers’ Responses to Nostalgia-Themed Advertisements. </w:t>
              </w:r>
              <w:r>
                <w:rPr>
                  <w:i/>
                  <w:iCs/>
                  <w:noProof/>
                </w:rPr>
                <w:t>Journal of Advertising, 43</w:t>
              </w:r>
              <w:r>
                <w:rPr>
                  <w:noProof/>
                </w:rPr>
                <w:t>(1), 73-84.</w:t>
              </w:r>
            </w:p>
            <w:p w14:paraId="1AFDF198" w14:textId="77777777" w:rsidR="00444337" w:rsidRDefault="00444337" w:rsidP="00DE41FD">
              <w:pPr>
                <w:pStyle w:val="Bibliography"/>
                <w:ind w:left="720" w:hanging="720"/>
                <w:rPr>
                  <w:noProof/>
                </w:rPr>
              </w:pPr>
              <w:r>
                <w:rPr>
                  <w:noProof/>
                </w:rPr>
                <w:lastRenderedPageBreak/>
                <w:t xml:space="preserve">Mojtabai, R. (2013). Clinician-identified depression in community settings: concordance with structured-interview diagnoses. </w:t>
              </w:r>
              <w:r>
                <w:rPr>
                  <w:i/>
                  <w:iCs/>
                  <w:noProof/>
                </w:rPr>
                <w:t>Psychother Psychosom, 82</w:t>
              </w:r>
              <w:r>
                <w:rPr>
                  <w:noProof/>
                </w:rPr>
                <w:t>(3), 161-9.</w:t>
              </w:r>
            </w:p>
            <w:p w14:paraId="1B2A188E" w14:textId="77777777" w:rsidR="00444337" w:rsidRDefault="00444337" w:rsidP="00DE41FD">
              <w:pPr>
                <w:pStyle w:val="Bibliography"/>
                <w:ind w:left="720" w:hanging="720"/>
                <w:rPr>
                  <w:noProof/>
                </w:rPr>
              </w:pPr>
              <w:r>
                <w:rPr>
                  <w:noProof/>
                </w:rPr>
                <w:t xml:space="preserve">Muehling, D. D., Sprott, D. E., &amp; Sultan, A. J. (2014). Exploring the Boundaries of Nostalgic Advertising Effects: A Consideration of Childhood Brand Exposure and Attachment on Consumers’ Responses to Nostalgia-Themed Advertisements. </w:t>
              </w:r>
              <w:r>
                <w:rPr>
                  <w:i/>
                  <w:iCs/>
                  <w:noProof/>
                </w:rPr>
                <w:t>Journal of Advertising, 43</w:t>
              </w:r>
              <w:r>
                <w:rPr>
                  <w:noProof/>
                </w:rPr>
                <w:t>(1), 73-84.</w:t>
              </w:r>
            </w:p>
            <w:p w14:paraId="38FCCC3D" w14:textId="77777777" w:rsidR="00444337" w:rsidRDefault="00444337" w:rsidP="00DE41FD">
              <w:pPr>
                <w:pStyle w:val="Bibliography"/>
                <w:ind w:left="720" w:hanging="720"/>
                <w:rPr>
                  <w:noProof/>
                </w:rPr>
              </w:pPr>
              <w:r>
                <w:rPr>
                  <w:noProof/>
                </w:rPr>
                <w:t xml:space="preserve">Nesse, R. M., &amp; Williams, G. C. (1994). </w:t>
              </w:r>
              <w:r>
                <w:rPr>
                  <w:i/>
                  <w:iCs/>
                  <w:noProof/>
                </w:rPr>
                <w:t>Why We Get Sick: The New Science of Darwinian Medicine.</w:t>
              </w:r>
              <w:r>
                <w:rPr>
                  <w:noProof/>
                </w:rPr>
                <w:t xml:space="preserve"> Times Books.</w:t>
              </w:r>
            </w:p>
            <w:p w14:paraId="55341308" w14:textId="77777777" w:rsidR="00444337" w:rsidRDefault="00444337" w:rsidP="00DE41FD">
              <w:pPr>
                <w:pStyle w:val="Bibliography"/>
                <w:ind w:left="720" w:hanging="720"/>
                <w:rPr>
                  <w:noProof/>
                </w:rPr>
              </w:pPr>
              <w:r>
                <w:rPr>
                  <w:noProof/>
                </w:rPr>
                <w:t xml:space="preserve">Perlman, D., &amp; Peplau, L. A. (1981). Toward a Social Psychology of Loneliness. In S. Duck, &amp; R. Gilmour, </w:t>
              </w:r>
              <w:r>
                <w:rPr>
                  <w:i/>
                  <w:iCs/>
                  <w:noProof/>
                </w:rPr>
                <w:t>Personal Relationships: Personal relationships in disorder.</w:t>
              </w:r>
              <w:r>
                <w:rPr>
                  <w:noProof/>
                </w:rPr>
                <w:t xml:space="preserve"> Academic Press.</w:t>
              </w:r>
            </w:p>
            <w:p w14:paraId="49CAEFB3" w14:textId="77777777" w:rsidR="00444337" w:rsidRDefault="00444337" w:rsidP="00DE41FD">
              <w:pPr>
                <w:pStyle w:val="Bibliography"/>
                <w:ind w:left="720" w:hanging="720"/>
                <w:rPr>
                  <w:noProof/>
                </w:rPr>
              </w:pPr>
              <w:r>
                <w:rPr>
                  <w:noProof/>
                </w:rPr>
                <w:t xml:space="preserve">Perrin, A. (2015, December 8). </w:t>
              </w:r>
              <w:r>
                <w:rPr>
                  <w:i/>
                  <w:iCs/>
                  <w:noProof/>
                </w:rPr>
                <w:t>One-fifth of Americans report going online ‘almost constantly’</w:t>
              </w:r>
              <w:r>
                <w:rPr>
                  <w:noProof/>
                </w:rPr>
                <w:t>. Retrieved from Pew Research Center: http://www.pewresearch.org/fact-tank/2015/12/08/one-fifth-of-americans-report-going-online-almost-constantly/</w:t>
              </w:r>
            </w:p>
            <w:p w14:paraId="095A7F0C" w14:textId="77777777" w:rsidR="00444337" w:rsidRDefault="00444337" w:rsidP="00DE41FD">
              <w:pPr>
                <w:pStyle w:val="Bibliography"/>
                <w:ind w:left="720" w:hanging="720"/>
                <w:rPr>
                  <w:noProof/>
                </w:rPr>
              </w:pPr>
              <w:r>
                <w:rPr>
                  <w:noProof/>
                </w:rPr>
                <w:t xml:space="preserve">Pickett, K., &amp; Wilkinson, R. (2010). </w:t>
              </w:r>
              <w:r>
                <w:rPr>
                  <w:i/>
                  <w:iCs/>
                  <w:noProof/>
                </w:rPr>
                <w:t>The Spirit Level: Why Equality is Better for Everyone.</w:t>
              </w:r>
              <w:r>
                <w:rPr>
                  <w:noProof/>
                </w:rPr>
                <w:t xml:space="preserve"> Penguin Books Limited.</w:t>
              </w:r>
            </w:p>
            <w:p w14:paraId="6FC89ABE" w14:textId="77777777" w:rsidR="00444337" w:rsidRDefault="00444337" w:rsidP="00DE41FD">
              <w:pPr>
                <w:pStyle w:val="Bibliography"/>
                <w:ind w:left="720" w:hanging="720"/>
                <w:rPr>
                  <w:noProof/>
                </w:rPr>
              </w:pPr>
              <w:r>
                <w:rPr>
                  <w:noProof/>
                </w:rPr>
                <w:t xml:space="preserve">Piketty, T. (2013). </w:t>
              </w:r>
              <w:r>
                <w:rPr>
                  <w:i/>
                  <w:iCs/>
                  <w:noProof/>
                </w:rPr>
                <w:t>Capital in the Twenty-First Century.</w:t>
              </w:r>
              <w:r>
                <w:rPr>
                  <w:noProof/>
                </w:rPr>
                <w:t xml:space="preserve"> Harvard University Press.</w:t>
              </w:r>
            </w:p>
            <w:p w14:paraId="7DE54B61" w14:textId="77777777" w:rsidR="00444337" w:rsidRDefault="00444337" w:rsidP="00DE41FD">
              <w:pPr>
                <w:pStyle w:val="Bibliography"/>
                <w:ind w:left="720" w:hanging="720"/>
                <w:rPr>
                  <w:noProof/>
                </w:rPr>
              </w:pPr>
              <w:r>
                <w:rPr>
                  <w:noProof/>
                </w:rPr>
                <w:t xml:space="preserve">Przybylski, A. K., &amp; Weinstein, N. (2013, May). Can you connect with me now? How the presence of mobile communication technology influences face-to-face conversation quality. </w:t>
              </w:r>
              <w:r>
                <w:rPr>
                  <w:i/>
                  <w:iCs/>
                  <w:noProof/>
                </w:rPr>
                <w:t>Journal of Social and Personal Relationships, 30</w:t>
              </w:r>
              <w:r>
                <w:rPr>
                  <w:noProof/>
                </w:rPr>
                <w:t>(3), 237-246.</w:t>
              </w:r>
            </w:p>
            <w:p w14:paraId="6089B8DB" w14:textId="77777777" w:rsidR="00444337" w:rsidRDefault="00444337" w:rsidP="00DE41FD">
              <w:pPr>
                <w:pStyle w:val="Bibliography"/>
                <w:ind w:left="720" w:hanging="720"/>
                <w:rPr>
                  <w:noProof/>
                </w:rPr>
              </w:pPr>
              <w:r>
                <w:rPr>
                  <w:noProof/>
                </w:rPr>
                <w:t xml:space="preserve">Renzetti, E. (2013, November 23). </w:t>
              </w:r>
              <w:r>
                <w:rPr>
                  <w:i/>
                  <w:iCs/>
                  <w:noProof/>
                </w:rPr>
                <w:t>Life of solitude: A loneliness crisis is looming</w:t>
              </w:r>
              <w:r>
                <w:rPr>
                  <w:noProof/>
                </w:rPr>
                <w:t>. Retrieved from The Globe and Mail: http://www.theglobeandmail.com/life/life-of-solitude-a-loneliness-crisis-is-looming/article15573187/%7B%7Burl%7D%7D/?reqid=%257B%257Brequest_id%257D%257D</w:t>
              </w:r>
            </w:p>
            <w:p w14:paraId="1E8583B3" w14:textId="77777777" w:rsidR="00444337" w:rsidRDefault="00444337" w:rsidP="00DE41FD">
              <w:pPr>
                <w:pStyle w:val="Bibliography"/>
                <w:ind w:left="720" w:hanging="720"/>
                <w:rPr>
                  <w:noProof/>
                </w:rPr>
              </w:pPr>
              <w:r>
                <w:rPr>
                  <w:noProof/>
                </w:rPr>
                <w:t xml:space="preserve">Robinson, J., &amp; Godbey, G. (1999). </w:t>
              </w:r>
              <w:r>
                <w:rPr>
                  <w:i/>
                  <w:iCs/>
                  <w:noProof/>
                </w:rPr>
                <w:t>Time for life: the surprising ways Americans use their time.</w:t>
              </w:r>
              <w:r>
                <w:rPr>
                  <w:noProof/>
                </w:rPr>
                <w:t xml:space="preserve"> University Park: Pennsylvania State University Press.</w:t>
              </w:r>
            </w:p>
            <w:p w14:paraId="031A3137" w14:textId="77777777" w:rsidR="00444337" w:rsidRDefault="00444337" w:rsidP="00DE41FD">
              <w:pPr>
                <w:pStyle w:val="Bibliography"/>
                <w:ind w:left="720" w:hanging="720"/>
                <w:rPr>
                  <w:noProof/>
                </w:rPr>
              </w:pPr>
              <w:r>
                <w:rPr>
                  <w:noProof/>
                </w:rPr>
                <w:t xml:space="preserve">Rockmann, K. W., &amp; Northcraft, G. B. (2008). To be or not to be trusted: The influence of media richness on defection and deception. </w:t>
              </w:r>
              <w:r>
                <w:rPr>
                  <w:i/>
                  <w:iCs/>
                  <w:noProof/>
                </w:rPr>
                <w:t>Kevin W. Rockmann a,*, Gregory B. Northcraft b,1, 107</w:t>
              </w:r>
              <w:r>
                <w:rPr>
                  <w:noProof/>
                </w:rPr>
                <w:t>, 106-122.</w:t>
              </w:r>
            </w:p>
            <w:p w14:paraId="1EDEAD86" w14:textId="77777777" w:rsidR="00444337" w:rsidRDefault="00444337" w:rsidP="00DE41FD">
              <w:pPr>
                <w:pStyle w:val="Bibliography"/>
                <w:ind w:left="720" w:hanging="720"/>
                <w:rPr>
                  <w:noProof/>
                </w:rPr>
              </w:pPr>
              <w:r>
                <w:rPr>
                  <w:noProof/>
                </w:rPr>
                <w:t xml:space="preserve">Rosa, H. (2010). </w:t>
              </w:r>
              <w:r>
                <w:rPr>
                  <w:i/>
                  <w:iCs/>
                  <w:noProof/>
                </w:rPr>
                <w:t>High-speed Society: Social Acceleration, Power, and Modernity.</w:t>
              </w:r>
              <w:r>
                <w:rPr>
                  <w:noProof/>
                </w:rPr>
                <w:t xml:space="preserve"> Penn State Press.</w:t>
              </w:r>
            </w:p>
            <w:p w14:paraId="5FB3BD67" w14:textId="77777777" w:rsidR="00444337" w:rsidRDefault="00444337" w:rsidP="00DE41FD">
              <w:pPr>
                <w:pStyle w:val="Bibliography"/>
                <w:ind w:left="720" w:hanging="720"/>
                <w:rPr>
                  <w:noProof/>
                </w:rPr>
              </w:pPr>
              <w:r>
                <w:rPr>
                  <w:noProof/>
                </w:rPr>
                <w:t xml:space="preserve">Routledge, C. W., Sedikides, C., Hart, C. M., Vingerhoets, A. J., Arndt, J., Juhl, J., &amp; Schlotz, W. (2011). The Past Makes the Present Meaningful: Nostalgia as an Existential Resource. </w:t>
              </w:r>
              <w:r>
                <w:rPr>
                  <w:i/>
                  <w:iCs/>
                  <w:noProof/>
                </w:rPr>
                <w:t>Journal of Personality and Social Psychology, 101</w:t>
              </w:r>
              <w:r>
                <w:rPr>
                  <w:noProof/>
                </w:rPr>
                <w:t>(3), 638 – 652.</w:t>
              </w:r>
            </w:p>
            <w:p w14:paraId="0D761374" w14:textId="77777777" w:rsidR="00444337" w:rsidRDefault="00444337" w:rsidP="00DE41FD">
              <w:pPr>
                <w:pStyle w:val="Bibliography"/>
                <w:ind w:left="720" w:hanging="720"/>
                <w:rPr>
                  <w:noProof/>
                </w:rPr>
              </w:pPr>
              <w:r>
                <w:rPr>
                  <w:noProof/>
                </w:rPr>
                <w:t xml:space="preserve">Roxburgh, S. (2004, June). ‘There Just Aren’t Enough Hours in the Day’: The Mental Health Consequences of Time Pressure. </w:t>
              </w:r>
              <w:r>
                <w:rPr>
                  <w:i/>
                  <w:iCs/>
                  <w:noProof/>
                </w:rPr>
                <w:t>Journal of Health and Social Behavior, 45</w:t>
              </w:r>
              <w:r>
                <w:rPr>
                  <w:noProof/>
                </w:rPr>
                <w:t>, 115–131.</w:t>
              </w:r>
            </w:p>
            <w:p w14:paraId="05D5065C" w14:textId="77777777" w:rsidR="00444337" w:rsidRDefault="00444337" w:rsidP="00DE41FD">
              <w:pPr>
                <w:pStyle w:val="Bibliography"/>
                <w:ind w:left="720" w:hanging="720"/>
                <w:rPr>
                  <w:noProof/>
                </w:rPr>
              </w:pPr>
              <w:r>
                <w:rPr>
                  <w:noProof/>
                </w:rPr>
                <w:t xml:space="preserve">Salid, E. (2003, August). Effect of 11 September 2001 on suicide and homicide in England and Wales. </w:t>
              </w:r>
              <w:r>
                <w:rPr>
                  <w:i/>
                  <w:iCs/>
                  <w:noProof/>
                </w:rPr>
                <w:t>he British Journal of Psychiatry, 183</w:t>
              </w:r>
              <w:r>
                <w:rPr>
                  <w:noProof/>
                </w:rPr>
                <w:t>(3), 207-212.</w:t>
              </w:r>
            </w:p>
            <w:p w14:paraId="5861BA42" w14:textId="77777777" w:rsidR="00444337" w:rsidRDefault="00444337" w:rsidP="00DE41FD">
              <w:pPr>
                <w:pStyle w:val="Bibliography"/>
                <w:ind w:left="720" w:hanging="720"/>
                <w:rPr>
                  <w:noProof/>
                </w:rPr>
              </w:pPr>
              <w:r>
                <w:rPr>
                  <w:noProof/>
                </w:rPr>
                <w:t xml:space="preserve">Schwartz, B. (2009). </w:t>
              </w:r>
              <w:r>
                <w:rPr>
                  <w:i/>
                  <w:iCs/>
                  <w:noProof/>
                </w:rPr>
                <w:t>The Paradox of Choice: Why More Is Less</w:t>
              </w:r>
              <w:r>
                <w:rPr>
                  <w:noProof/>
                </w:rPr>
                <w:t xml:space="preserve"> (Revised Edition ed.). Harper Collins.</w:t>
              </w:r>
            </w:p>
            <w:p w14:paraId="383350B7" w14:textId="77777777" w:rsidR="00444337" w:rsidRDefault="00444337" w:rsidP="00DE41FD">
              <w:pPr>
                <w:pStyle w:val="Bibliography"/>
                <w:ind w:left="720" w:hanging="720"/>
                <w:rPr>
                  <w:noProof/>
                </w:rPr>
              </w:pPr>
              <w:r>
                <w:rPr>
                  <w:noProof/>
                </w:rPr>
                <w:t xml:space="preserve">Seligman, M. P. (1990). Why Is There So Much Depression Today? The Waxing of the Individual and the Waning of the Commons. In R. E. Ingram, </w:t>
              </w:r>
              <w:r>
                <w:rPr>
                  <w:i/>
                  <w:iCs/>
                  <w:noProof/>
                </w:rPr>
                <w:t>Contemporary Psychological Approaches to Depression: Theory, Research, and Treatment</w:t>
              </w:r>
              <w:r>
                <w:rPr>
                  <w:noProof/>
                </w:rPr>
                <w:t xml:space="preserve"> (pp. 1-9). Springer US.</w:t>
              </w:r>
            </w:p>
            <w:p w14:paraId="23AC550C" w14:textId="77777777" w:rsidR="00444337" w:rsidRDefault="00444337" w:rsidP="00DE41FD">
              <w:pPr>
                <w:pStyle w:val="Bibliography"/>
                <w:ind w:left="720" w:hanging="720"/>
                <w:rPr>
                  <w:noProof/>
                </w:rPr>
              </w:pPr>
              <w:r>
                <w:rPr>
                  <w:noProof/>
                </w:rPr>
                <w:t xml:space="preserve">Shedroff, N. (2001). </w:t>
              </w:r>
              <w:r>
                <w:rPr>
                  <w:i/>
                  <w:iCs/>
                  <w:noProof/>
                </w:rPr>
                <w:t>Experience Design 1.</w:t>
              </w:r>
              <w:r>
                <w:rPr>
                  <w:noProof/>
                </w:rPr>
                <w:t xml:space="preserve"> Thousand Oaks: New Riders Publishing.</w:t>
              </w:r>
            </w:p>
            <w:p w14:paraId="25477BA9" w14:textId="77777777" w:rsidR="00444337" w:rsidRDefault="00444337" w:rsidP="00DE41FD">
              <w:pPr>
                <w:pStyle w:val="Bibliography"/>
                <w:ind w:left="720" w:hanging="720"/>
                <w:rPr>
                  <w:noProof/>
                </w:rPr>
              </w:pPr>
              <w:r>
                <w:rPr>
                  <w:noProof/>
                </w:rPr>
                <w:t xml:space="preserve">Shephard, R., &amp; Rode, A. (1996). </w:t>
              </w:r>
              <w:r>
                <w:rPr>
                  <w:i/>
                  <w:iCs/>
                  <w:noProof/>
                </w:rPr>
                <w:t>The Consequences of ‘modernization:’ Evidence from circumpolar peoples.</w:t>
              </w:r>
              <w:r>
                <w:rPr>
                  <w:noProof/>
                </w:rPr>
                <w:t xml:space="preserve"> Cambridge University Press.</w:t>
              </w:r>
            </w:p>
            <w:p w14:paraId="425FD51E" w14:textId="77777777" w:rsidR="00444337" w:rsidRDefault="00444337" w:rsidP="00DE41FD">
              <w:pPr>
                <w:pStyle w:val="Bibliography"/>
                <w:ind w:left="720" w:hanging="720"/>
                <w:rPr>
                  <w:noProof/>
                </w:rPr>
              </w:pPr>
              <w:r>
                <w:rPr>
                  <w:noProof/>
                </w:rPr>
                <w:t xml:space="preserve">Slater, P. (1970). </w:t>
              </w:r>
              <w:r>
                <w:rPr>
                  <w:i/>
                  <w:iCs/>
                  <w:noProof/>
                </w:rPr>
                <w:t>The Pursuit of Loneliness: America's Discontent and the Search for a New Democratic Ideal.</w:t>
              </w:r>
              <w:r>
                <w:rPr>
                  <w:noProof/>
                </w:rPr>
                <w:t xml:space="preserve"> Beacon Press.</w:t>
              </w:r>
            </w:p>
            <w:p w14:paraId="717FA7C1" w14:textId="77777777" w:rsidR="00444337" w:rsidRDefault="00444337" w:rsidP="00DE41FD">
              <w:pPr>
                <w:pStyle w:val="Bibliography"/>
                <w:ind w:left="720" w:hanging="720"/>
                <w:rPr>
                  <w:noProof/>
                </w:rPr>
              </w:pPr>
              <w:r>
                <w:rPr>
                  <w:noProof/>
                </w:rPr>
                <w:t xml:space="preserve">Smith, K. (2000). Mere Nostalgia: Notes on a progressive paratheory. </w:t>
              </w:r>
              <w:r>
                <w:rPr>
                  <w:i/>
                  <w:iCs/>
                  <w:noProof/>
                </w:rPr>
                <w:t>Rhetoric and Public Affairs, 3</w:t>
              </w:r>
              <w:r>
                <w:rPr>
                  <w:noProof/>
                </w:rPr>
                <w:t>(4), 505-527.</w:t>
              </w:r>
            </w:p>
            <w:p w14:paraId="4953785F" w14:textId="77777777" w:rsidR="00444337" w:rsidRDefault="00444337" w:rsidP="00DE41FD">
              <w:pPr>
                <w:pStyle w:val="Bibliography"/>
                <w:ind w:left="720" w:hanging="720"/>
                <w:rPr>
                  <w:noProof/>
                </w:rPr>
              </w:pPr>
              <w:r>
                <w:rPr>
                  <w:noProof/>
                </w:rPr>
                <w:t xml:space="preserve">Stevens, A., &amp; Price, J. (2000). </w:t>
              </w:r>
              <w:r>
                <w:rPr>
                  <w:i/>
                  <w:iCs/>
                  <w:noProof/>
                </w:rPr>
                <w:t>Evolutionary Psychiatry: A New Beginning.</w:t>
              </w:r>
              <w:r>
                <w:rPr>
                  <w:noProof/>
                </w:rPr>
                <w:t xml:space="preserve"> London: Routledge.</w:t>
              </w:r>
            </w:p>
            <w:p w14:paraId="223DA5A9" w14:textId="77777777" w:rsidR="00444337" w:rsidRDefault="00444337" w:rsidP="00DE41FD">
              <w:pPr>
                <w:pStyle w:val="Bibliography"/>
                <w:ind w:left="720" w:hanging="720"/>
                <w:rPr>
                  <w:noProof/>
                </w:rPr>
              </w:pPr>
              <w:r>
                <w:rPr>
                  <w:noProof/>
                </w:rPr>
                <w:lastRenderedPageBreak/>
                <w:t xml:space="preserve">Stutzer, A. (2004). The role of income aspirations in individual happiness. </w:t>
              </w:r>
              <w:r>
                <w:rPr>
                  <w:i/>
                  <w:iCs/>
                  <w:noProof/>
                </w:rPr>
                <w:t>Journal of Economic Behavior &amp; Organization, 54</w:t>
              </w:r>
              <w:r>
                <w:rPr>
                  <w:noProof/>
                </w:rPr>
                <w:t>(1), 89-109.</w:t>
              </w:r>
            </w:p>
            <w:p w14:paraId="3209135F" w14:textId="77777777" w:rsidR="00444337" w:rsidRDefault="00444337" w:rsidP="00DE41FD">
              <w:pPr>
                <w:pStyle w:val="Bibliography"/>
                <w:ind w:left="720" w:hanging="720"/>
                <w:rPr>
                  <w:noProof/>
                </w:rPr>
              </w:pPr>
              <w:r>
                <w:rPr>
                  <w:noProof/>
                </w:rPr>
                <w:t xml:space="preserve">The Economist. (2011, June 30). </w:t>
              </w:r>
              <w:r>
                <w:rPr>
                  <w:i/>
                  <w:iCs/>
                  <w:noProof/>
                </w:rPr>
                <w:t>Too much information</w:t>
              </w:r>
              <w:r>
                <w:rPr>
                  <w:noProof/>
                </w:rPr>
                <w:t>. Retrieved from The Economist: http://www.economist.com/node/18895468</w:t>
              </w:r>
            </w:p>
            <w:p w14:paraId="2138E839" w14:textId="77777777" w:rsidR="00444337" w:rsidRDefault="00444337" w:rsidP="00DE41FD">
              <w:pPr>
                <w:pStyle w:val="Bibliography"/>
                <w:ind w:left="720" w:hanging="720"/>
                <w:rPr>
                  <w:noProof/>
                </w:rPr>
              </w:pPr>
              <w:r>
                <w:rPr>
                  <w:noProof/>
                </w:rPr>
                <w:t xml:space="preserve">The Economist. (2014, December 20). </w:t>
              </w:r>
              <w:r>
                <w:rPr>
                  <w:i/>
                  <w:iCs/>
                  <w:noProof/>
                </w:rPr>
                <w:t>Why is everyone so busy? Time poverty is a problem partly of perception and partly of distribution</w:t>
              </w:r>
              <w:r>
                <w:rPr>
                  <w:noProof/>
                </w:rPr>
                <w:t>. Retrieved from The Economist: http://www.economist.com/news/christmas-specials/21636612-time-poverty-problem-partly-perception-and-partly-distribution-why</w:t>
              </w:r>
            </w:p>
            <w:p w14:paraId="1F319BD7" w14:textId="77777777" w:rsidR="00444337" w:rsidRDefault="00444337" w:rsidP="00DE41FD">
              <w:pPr>
                <w:pStyle w:val="Bibliography"/>
                <w:ind w:left="720" w:hanging="720"/>
                <w:rPr>
                  <w:noProof/>
                </w:rPr>
              </w:pPr>
              <w:r>
                <w:rPr>
                  <w:noProof/>
                </w:rPr>
                <w:t xml:space="preserve">Tooby, J., &amp; Cosmides, L. (1996). Friendship and the Banker's Paradox: Other Pathways to the Evolution of Adaptations for Altruism. </w:t>
              </w:r>
              <w:r>
                <w:rPr>
                  <w:i/>
                  <w:iCs/>
                  <w:noProof/>
                </w:rPr>
                <w:t>Proceedings of the British Academy 88</w:t>
              </w:r>
              <w:r>
                <w:rPr>
                  <w:noProof/>
                </w:rPr>
                <w:t>, (pp. 119-143).</w:t>
              </w:r>
            </w:p>
            <w:p w14:paraId="4D34455F" w14:textId="77777777" w:rsidR="00444337" w:rsidRDefault="00444337" w:rsidP="00DE41FD">
              <w:pPr>
                <w:pStyle w:val="Bibliography"/>
                <w:ind w:left="720" w:hanging="720"/>
                <w:rPr>
                  <w:noProof/>
                </w:rPr>
              </w:pPr>
              <w:r>
                <w:rPr>
                  <w:noProof/>
                </w:rPr>
                <w:t xml:space="preserve">Trollinger, S. (2012). </w:t>
              </w:r>
              <w:r>
                <w:rPr>
                  <w:i/>
                  <w:iCs/>
                  <w:noProof/>
                </w:rPr>
                <w:t>Selling the Amish: The Tourism of Nostalgia.</w:t>
              </w:r>
              <w:r>
                <w:rPr>
                  <w:noProof/>
                </w:rPr>
                <w:t xml:space="preserve"> Johns Hopkins University Press.</w:t>
              </w:r>
            </w:p>
            <w:p w14:paraId="6956252D" w14:textId="77777777" w:rsidR="00444337" w:rsidRDefault="00444337" w:rsidP="00DE41FD">
              <w:pPr>
                <w:pStyle w:val="Bibliography"/>
                <w:ind w:left="720" w:hanging="720"/>
                <w:rPr>
                  <w:noProof/>
                </w:rPr>
              </w:pPr>
              <w:r>
                <w:rPr>
                  <w:noProof/>
                </w:rPr>
                <w:t>Trollinger, S. (2016, October 3). Interview. (G. Wang, Interviewer)</w:t>
              </w:r>
            </w:p>
            <w:p w14:paraId="28DD1D1F" w14:textId="77777777" w:rsidR="00444337" w:rsidRDefault="00444337" w:rsidP="00DE41FD">
              <w:pPr>
                <w:pStyle w:val="Bibliography"/>
                <w:ind w:left="720" w:hanging="720"/>
                <w:rPr>
                  <w:noProof/>
                </w:rPr>
              </w:pPr>
              <w:r>
                <w:rPr>
                  <w:noProof/>
                </w:rPr>
                <w:t xml:space="preserve">Twenge, J. M. (2015). Time Period and Birth Cohort Differences in Depressive Symptoms in the U.S., 1982–2013. </w:t>
              </w:r>
              <w:r>
                <w:rPr>
                  <w:i/>
                  <w:iCs/>
                  <w:noProof/>
                </w:rPr>
                <w:t>Social Indicators Research, 121</w:t>
              </w:r>
              <w:r>
                <w:rPr>
                  <w:noProof/>
                </w:rPr>
                <w:t>(2), 437–454.</w:t>
              </w:r>
            </w:p>
            <w:p w14:paraId="45B2E5B5" w14:textId="77777777" w:rsidR="00444337" w:rsidRDefault="00444337" w:rsidP="00DE41FD">
              <w:pPr>
                <w:pStyle w:val="Bibliography"/>
                <w:ind w:left="720" w:hanging="720"/>
                <w:rPr>
                  <w:noProof/>
                </w:rPr>
              </w:pPr>
              <w:r>
                <w:rPr>
                  <w:noProof/>
                </w:rPr>
                <w:t xml:space="preserve">Umble, D. Z. (2000). </w:t>
              </w:r>
              <w:r>
                <w:rPr>
                  <w:i/>
                  <w:iCs/>
                  <w:noProof/>
                </w:rPr>
                <w:t>Holding the Line.</w:t>
              </w:r>
              <w:r>
                <w:rPr>
                  <w:noProof/>
                </w:rPr>
                <w:t xml:space="preserve"> Johns Hopkins Univerisity Press.</w:t>
              </w:r>
            </w:p>
            <w:p w14:paraId="7B233A79" w14:textId="77777777" w:rsidR="00444337" w:rsidRDefault="00444337" w:rsidP="00DE41FD">
              <w:pPr>
                <w:pStyle w:val="Bibliography"/>
                <w:ind w:left="720" w:hanging="720"/>
                <w:rPr>
                  <w:noProof/>
                </w:rPr>
              </w:pPr>
              <w:r>
                <w:rPr>
                  <w:noProof/>
                </w:rPr>
                <w:t xml:space="preserve">Varty, B. (2016, June 10). </w:t>
              </w:r>
              <w:r>
                <w:rPr>
                  <w:i/>
                  <w:iCs/>
                  <w:noProof/>
                </w:rPr>
                <w:t>What Wisdom Can We Gain From Nature?</w:t>
              </w:r>
              <w:r>
                <w:rPr>
                  <w:noProof/>
                </w:rPr>
                <w:t xml:space="preserve"> Retrieved from NPR TED Radio Hour: http://www.npr.org/2016/06/10/481294968/what-wisdom-can-we-gain-from-nature</w:t>
              </w:r>
            </w:p>
            <w:p w14:paraId="11873F7A" w14:textId="77777777" w:rsidR="00444337" w:rsidRDefault="00444337" w:rsidP="00DE41FD">
              <w:pPr>
                <w:pStyle w:val="Bibliography"/>
                <w:ind w:left="720" w:hanging="720"/>
                <w:rPr>
                  <w:noProof/>
                </w:rPr>
              </w:pPr>
              <w:r>
                <w:rPr>
                  <w:noProof/>
                </w:rPr>
                <w:t xml:space="preserve">Vega, W., Sribney, W., Aguilar-Gaxiola, S., &amp; Kolody, B. (2004). psychiatric disorders among Mexican Americans: nativity, social assimilation, and age determinants. </w:t>
              </w:r>
              <w:r>
                <w:rPr>
                  <w:i/>
                  <w:iCs/>
                  <w:noProof/>
                </w:rPr>
                <w:t>The Journal of nervous and mental disease, 192</w:t>
              </w:r>
              <w:r>
                <w:rPr>
                  <w:noProof/>
                </w:rPr>
                <w:t>(8), 532-541.</w:t>
              </w:r>
            </w:p>
            <w:p w14:paraId="0C9AE731" w14:textId="77777777" w:rsidR="00444337" w:rsidRDefault="00444337" w:rsidP="00DE41FD">
              <w:pPr>
                <w:pStyle w:val="Bibliography"/>
                <w:ind w:left="720" w:hanging="720"/>
                <w:rPr>
                  <w:noProof/>
                </w:rPr>
              </w:pPr>
              <w:r>
                <w:rPr>
                  <w:noProof/>
                </w:rPr>
                <w:t xml:space="preserve">Wagner, P. (1994). </w:t>
              </w:r>
              <w:r>
                <w:rPr>
                  <w:i/>
                  <w:iCs/>
                  <w:noProof/>
                </w:rPr>
                <w:t>A Sociology of Modernity: Liberty and Discipline.</w:t>
              </w:r>
              <w:r>
                <w:rPr>
                  <w:noProof/>
                </w:rPr>
                <w:t xml:space="preserve"> Routledge.</w:t>
              </w:r>
            </w:p>
            <w:p w14:paraId="2DA3FB4C" w14:textId="77777777" w:rsidR="00444337" w:rsidRDefault="00444337" w:rsidP="00DE41FD">
              <w:pPr>
                <w:pStyle w:val="Bibliography"/>
                <w:ind w:left="720" w:hanging="720"/>
                <w:rPr>
                  <w:noProof/>
                </w:rPr>
              </w:pPr>
              <w:r>
                <w:rPr>
                  <w:noProof/>
                </w:rPr>
                <w:t xml:space="preserve">Wajcman, J. (2014). </w:t>
              </w:r>
              <w:r>
                <w:rPr>
                  <w:i/>
                  <w:iCs/>
                  <w:noProof/>
                </w:rPr>
                <w:t>Pressed for Time: The Acceleration of Life in Digital Capitalism.</w:t>
              </w:r>
              <w:r>
                <w:rPr>
                  <w:noProof/>
                </w:rPr>
                <w:t xml:space="preserve"> University of Chicago Press.</w:t>
              </w:r>
            </w:p>
            <w:p w14:paraId="06EC6ACE" w14:textId="77777777" w:rsidR="00444337" w:rsidRDefault="00444337" w:rsidP="00DE41FD">
              <w:pPr>
                <w:pStyle w:val="Bibliography"/>
                <w:ind w:left="720" w:hanging="720"/>
                <w:rPr>
                  <w:noProof/>
                </w:rPr>
              </w:pPr>
              <w:r>
                <w:rPr>
                  <w:noProof/>
                </w:rPr>
                <w:t xml:space="preserve">Weaver, G. R. (1999). American Cultural Values. </w:t>
              </w:r>
              <w:r>
                <w:rPr>
                  <w:i/>
                  <w:iCs/>
                  <w:noProof/>
                </w:rPr>
                <w:t>Kokusai bunka kenshu (intercultural training)</w:t>
              </w:r>
              <w:r>
                <w:rPr>
                  <w:noProof/>
                </w:rPr>
                <w:t>, 9-15.</w:t>
              </w:r>
            </w:p>
            <w:p w14:paraId="36CA0C4C" w14:textId="77777777" w:rsidR="00444337" w:rsidRDefault="00444337" w:rsidP="00DE41FD">
              <w:pPr>
                <w:pStyle w:val="Bibliography"/>
                <w:ind w:left="720" w:hanging="720"/>
                <w:rPr>
                  <w:noProof/>
                </w:rPr>
              </w:pPr>
              <w:r>
                <w:rPr>
                  <w:noProof/>
                </w:rPr>
                <w:t xml:space="preserve">Weissner, P. (1996). Leveling the hunter: constraints on the status quest in foraging societies. In P. W. Wiessner, P. Wiessner, &amp; W. Schiefenhövel, </w:t>
              </w:r>
              <w:r>
                <w:rPr>
                  <w:i/>
                  <w:iCs/>
                  <w:noProof/>
                </w:rPr>
                <w:t>Food and the Status Quest: An Interdisciplinary Perspective</w:t>
              </w:r>
              <w:r>
                <w:rPr>
                  <w:noProof/>
                </w:rPr>
                <w:t xml:space="preserve"> (pp. 171-191). Providence: Berghahn Books.</w:t>
              </w:r>
            </w:p>
            <w:p w14:paraId="00468094" w14:textId="77777777" w:rsidR="00444337" w:rsidRDefault="00444337" w:rsidP="00DE41FD">
              <w:pPr>
                <w:pStyle w:val="Bibliography"/>
                <w:ind w:left="720" w:hanging="720"/>
                <w:rPr>
                  <w:noProof/>
                </w:rPr>
              </w:pPr>
              <w:r>
                <w:rPr>
                  <w:noProof/>
                </w:rPr>
                <w:t xml:space="preserve">Wildschut, T., Sedikides, C., Arndt, J., &amp; Routledge, C. (2006). Nostalgia: Content, Triggers, Functions. </w:t>
              </w:r>
              <w:r>
                <w:rPr>
                  <w:i/>
                  <w:iCs/>
                  <w:noProof/>
                </w:rPr>
                <w:t>Journal of Personality and Social Psychology, 91</w:t>
              </w:r>
              <w:r>
                <w:rPr>
                  <w:noProof/>
                </w:rPr>
                <w:t>(5), 975–993.</w:t>
              </w:r>
            </w:p>
            <w:p w14:paraId="2BBF4D63" w14:textId="77777777" w:rsidR="00444337" w:rsidRDefault="00444337" w:rsidP="00DE41FD">
              <w:pPr>
                <w:pStyle w:val="Bibliography"/>
                <w:ind w:left="720" w:hanging="720"/>
                <w:rPr>
                  <w:noProof/>
                </w:rPr>
              </w:pPr>
              <w:r>
                <w:rPr>
                  <w:noProof/>
                </w:rPr>
                <w:t xml:space="preserve">Wilson, J. L. (2005). </w:t>
              </w:r>
              <w:r>
                <w:rPr>
                  <w:i/>
                  <w:iCs/>
                  <w:noProof/>
                </w:rPr>
                <w:t>Nostalgia: Sanctuary of Meaning.</w:t>
              </w:r>
              <w:r>
                <w:rPr>
                  <w:noProof/>
                </w:rPr>
                <w:t xml:space="preserve"> Bucknell University Press.</w:t>
              </w:r>
            </w:p>
            <w:p w14:paraId="65089B77" w14:textId="77777777" w:rsidR="00444337" w:rsidRDefault="00444337" w:rsidP="00DE41FD">
              <w:pPr>
                <w:pStyle w:val="Bibliography"/>
                <w:ind w:left="720" w:hanging="720"/>
                <w:rPr>
                  <w:noProof/>
                </w:rPr>
              </w:pPr>
              <w:r>
                <w:rPr>
                  <w:noProof/>
                </w:rPr>
                <w:t xml:space="preserve">Wiseman, R. (2007, March 25). </w:t>
              </w:r>
              <w:r>
                <w:rPr>
                  <w:i/>
                  <w:iCs/>
                  <w:noProof/>
                </w:rPr>
                <w:t>International Experiment Proves Pace of Life is Speeding up by 10%</w:t>
              </w:r>
              <w:r>
                <w:rPr>
                  <w:noProof/>
                </w:rPr>
                <w:t>. Retrieved from Pace of Life: http://www.richardwiseman.com/resources/Pace%20of%20LifePR.pdf</w:t>
              </w:r>
            </w:p>
            <w:p w14:paraId="16411DEB" w14:textId="77777777" w:rsidR="00444337" w:rsidRDefault="00444337" w:rsidP="00DE41FD">
              <w:pPr>
                <w:pStyle w:val="Bibliography"/>
                <w:ind w:left="720" w:hanging="720"/>
                <w:rPr>
                  <w:noProof/>
                </w:rPr>
              </w:pPr>
              <w:r>
                <w:rPr>
                  <w:noProof/>
                </w:rPr>
                <w:t xml:space="preserve">Wood, G. (2011, April). </w:t>
              </w:r>
              <w:r>
                <w:rPr>
                  <w:i/>
                  <w:iCs/>
                  <w:noProof/>
                </w:rPr>
                <w:t xml:space="preserve">Secret Fears of the Super-Rich </w:t>
              </w:r>
              <w:r>
                <w:rPr>
                  <w:noProof/>
                </w:rPr>
                <w:t>. Retrieved from The Atlantic: http://www.theatlantic.com/magazine/archive/2011/04/secret-fears-of-the-super-rich/308419/</w:t>
              </w:r>
            </w:p>
            <w:p w14:paraId="5B25733F" w14:textId="77777777" w:rsidR="00444337" w:rsidRDefault="00444337" w:rsidP="00DE41FD">
              <w:pPr>
                <w:pStyle w:val="Bibliography"/>
                <w:ind w:left="720" w:hanging="720"/>
                <w:rPr>
                  <w:noProof/>
                </w:rPr>
              </w:pPr>
              <w:r>
                <w:rPr>
                  <w:noProof/>
                </w:rPr>
                <w:t xml:space="preserve">Wurman, R. S. (1989). </w:t>
              </w:r>
              <w:r>
                <w:rPr>
                  <w:i/>
                  <w:iCs/>
                  <w:noProof/>
                </w:rPr>
                <w:t>Information Anxiety.</w:t>
              </w:r>
              <w:r>
                <w:rPr>
                  <w:noProof/>
                </w:rPr>
                <w:t xml:space="preserve"> Doubleday.</w:t>
              </w:r>
            </w:p>
            <w:p w14:paraId="46C31E8A" w14:textId="77777777" w:rsidR="00444337" w:rsidRDefault="00444337" w:rsidP="00DE41FD">
              <w:pPr>
                <w:pStyle w:val="Bibliography"/>
                <w:ind w:left="720" w:hanging="720"/>
                <w:rPr>
                  <w:noProof/>
                </w:rPr>
              </w:pPr>
              <w:r>
                <w:rPr>
                  <w:noProof/>
                </w:rPr>
                <w:t xml:space="preserve">Xue, H., &amp; Wooley, M. (2011). Nostalgia and Its Value to Design Strategy. </w:t>
              </w:r>
              <w:r>
                <w:rPr>
                  <w:i/>
                  <w:iCs/>
                  <w:noProof/>
                </w:rPr>
                <w:t>Proceedings of Tsinghua-DMI International Design Management Symposium 2011.</w:t>
              </w:r>
              <w:r>
                <w:rPr>
                  <w:noProof/>
                </w:rPr>
                <w:t xml:space="preserve"> Hong Kong.</w:t>
              </w:r>
            </w:p>
            <w:p w14:paraId="46776821" w14:textId="77777777" w:rsidR="00444337" w:rsidRDefault="00444337" w:rsidP="00DE41FD">
              <w:pPr>
                <w:pStyle w:val="Bibliography"/>
                <w:ind w:left="720" w:hanging="720"/>
                <w:rPr>
                  <w:noProof/>
                </w:rPr>
              </w:pPr>
              <w:r>
                <w:rPr>
                  <w:noProof/>
                </w:rPr>
                <w:t xml:space="preserve">Xue, H., &amp; Wooley, M. (2011). The Charm of Memory: examining nostalgic experience from a design perspective. </w:t>
              </w:r>
              <w:r>
                <w:rPr>
                  <w:i/>
                  <w:iCs/>
                  <w:noProof/>
                </w:rPr>
                <w:t>Proceedings of the 4th World Conference on Design Research (IASDR 2011).</w:t>
              </w:r>
              <w:r>
                <w:rPr>
                  <w:noProof/>
                </w:rPr>
                <w:t xml:space="preserve"> Delft.</w:t>
              </w:r>
            </w:p>
            <w:p w14:paraId="6DE28537" w14:textId="77777777" w:rsidR="00444337" w:rsidRDefault="00444337" w:rsidP="00DE41FD">
              <w:pPr>
                <w:pStyle w:val="Bibliography"/>
                <w:ind w:left="720" w:hanging="720"/>
                <w:rPr>
                  <w:noProof/>
                </w:rPr>
              </w:pPr>
              <w:r>
                <w:rPr>
                  <w:noProof/>
                </w:rPr>
                <w:t xml:space="preserve">Xue, H., &amp; Wooley, M. (2013). Creatively Designing with/for Cultural Nostalgia: Designers' Reflections on Technological Change and Loss of Physicality. </w:t>
              </w:r>
              <w:r>
                <w:rPr>
                  <w:i/>
                  <w:iCs/>
                  <w:noProof/>
                </w:rPr>
                <w:t>IASDR 2013 Conference proceedings.</w:t>
              </w:r>
              <w:r>
                <w:rPr>
                  <w:noProof/>
                </w:rPr>
                <w:t xml:space="preserve"> Tokyo.</w:t>
              </w:r>
            </w:p>
            <w:p w14:paraId="261D76E8" w14:textId="77777777" w:rsidR="00444337" w:rsidRDefault="00444337" w:rsidP="00DE41FD">
              <w:pPr>
                <w:pStyle w:val="Bibliography"/>
                <w:ind w:left="720" w:hanging="720"/>
                <w:rPr>
                  <w:noProof/>
                </w:rPr>
              </w:pPr>
              <w:r>
                <w:rPr>
                  <w:noProof/>
                </w:rPr>
                <w:t xml:space="preserve">Zhou, X., Sedikides, C., Wildschut, T., &amp; Gao, D.-G. (2008). Counteracting Loneliness: On the Restorative Function of Nostalgia. </w:t>
              </w:r>
              <w:r>
                <w:rPr>
                  <w:i/>
                  <w:iCs/>
                  <w:noProof/>
                </w:rPr>
                <w:t>Psychological Science, 19</w:t>
              </w:r>
              <w:r>
                <w:rPr>
                  <w:noProof/>
                </w:rPr>
                <w:t>(10), 1023-1029.</w:t>
              </w:r>
            </w:p>
            <w:p w14:paraId="37173B20" w14:textId="41CB8984" w:rsidR="00F029AB" w:rsidRDefault="00F029AB" w:rsidP="00DE41FD">
              <w:r>
                <w:rPr>
                  <w:b/>
                  <w:bCs/>
                  <w:noProof/>
                </w:rPr>
                <w:lastRenderedPageBreak/>
                <w:fldChar w:fldCharType="end"/>
              </w:r>
            </w:p>
          </w:sdtContent>
        </w:sdt>
      </w:sdtContent>
    </w:sdt>
    <w:p w14:paraId="7CCBBE99" w14:textId="520AA93D" w:rsidR="004956EA" w:rsidRDefault="004956EA" w:rsidP="00DE41FD">
      <w:r>
        <w:br w:type="page"/>
      </w:r>
    </w:p>
    <w:p w14:paraId="4D39CAA2" w14:textId="77777777" w:rsidR="00C90767" w:rsidRPr="00AB42C6" w:rsidRDefault="00C90767" w:rsidP="003C67A7">
      <w:pPr>
        <w:spacing w:line="480" w:lineRule="auto"/>
      </w:pPr>
    </w:p>
    <w:sectPr w:rsidR="00C90767" w:rsidRPr="00AB42C6" w:rsidSect="000B13C3">
      <w:head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94AC3F" w14:textId="77777777" w:rsidR="00FD52C4" w:rsidRDefault="00FD52C4" w:rsidP="005F2627">
      <w:pPr>
        <w:spacing w:before="0"/>
      </w:pPr>
      <w:r>
        <w:separator/>
      </w:r>
    </w:p>
  </w:endnote>
  <w:endnote w:type="continuationSeparator" w:id="0">
    <w:p w14:paraId="404572A4" w14:textId="77777777" w:rsidR="00FD52C4" w:rsidRDefault="00FD52C4" w:rsidP="005F262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20E087" w14:textId="77777777" w:rsidR="00FD52C4" w:rsidRDefault="00FD52C4" w:rsidP="005F2627">
      <w:pPr>
        <w:spacing w:before="0"/>
      </w:pPr>
      <w:r>
        <w:separator/>
      </w:r>
    </w:p>
  </w:footnote>
  <w:footnote w:type="continuationSeparator" w:id="0">
    <w:p w14:paraId="20EE9DC0" w14:textId="77777777" w:rsidR="00FD52C4" w:rsidRDefault="00FD52C4" w:rsidP="005F2627">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369B5" w14:textId="1279EDBE" w:rsidR="00C719CE" w:rsidRPr="0048366C" w:rsidRDefault="00C719CE" w:rsidP="0048366C">
    <w:pPr>
      <w:pStyle w:val="Header"/>
      <w:tabs>
        <w:tab w:val="clear" w:pos="4680"/>
        <w:tab w:val="clear" w:pos="9360"/>
        <w:tab w:val="left" w:pos="797"/>
      </w:tabs>
      <w:rPr>
        <w:lang w:val="en-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C3EE8"/>
    <w:multiLevelType w:val="hybridMultilevel"/>
    <w:tmpl w:val="1AAE0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BF5C4C"/>
    <w:multiLevelType w:val="hybridMultilevel"/>
    <w:tmpl w:val="0AE8E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317C86"/>
    <w:multiLevelType w:val="hybridMultilevel"/>
    <w:tmpl w:val="0562F9B2"/>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3">
    <w:nsid w:val="3180443E"/>
    <w:multiLevelType w:val="hybridMultilevel"/>
    <w:tmpl w:val="6E4A8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D740B7"/>
    <w:multiLevelType w:val="hybridMultilevel"/>
    <w:tmpl w:val="50FA0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CD3320"/>
    <w:multiLevelType w:val="hybridMultilevel"/>
    <w:tmpl w:val="20582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191943"/>
    <w:multiLevelType w:val="hybridMultilevel"/>
    <w:tmpl w:val="6310C6B6"/>
    <w:lvl w:ilvl="0" w:tplc="29FC140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360A05"/>
    <w:multiLevelType w:val="hybridMultilevel"/>
    <w:tmpl w:val="D2B2B28E"/>
    <w:lvl w:ilvl="0" w:tplc="168A1F3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B1324AD"/>
    <w:multiLevelType w:val="hybridMultilevel"/>
    <w:tmpl w:val="803031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44A2743"/>
    <w:multiLevelType w:val="hybridMultilevel"/>
    <w:tmpl w:val="173E0C96"/>
    <w:lvl w:ilvl="0" w:tplc="0409000F">
      <w:start w:val="1"/>
      <w:numFmt w:val="decimal"/>
      <w:lvlText w:val="%1."/>
      <w:lvlJc w:val="left"/>
      <w:pPr>
        <w:ind w:left="720" w:hanging="360"/>
      </w:pPr>
      <w:rPr>
        <w:rFonts w:hint="default"/>
      </w:rPr>
    </w:lvl>
    <w:lvl w:ilvl="1" w:tplc="168A1F30">
      <w:numFmt w:val="bullet"/>
      <w:lvlText w:val="-"/>
      <w:lvlJc w:val="left"/>
      <w:pPr>
        <w:ind w:left="1080" w:hanging="360"/>
      </w:pPr>
      <w:rPr>
        <w:rFonts w:ascii="Calibri" w:eastAsiaTheme="minorHAnsi" w:hAnsi="Calibri" w:cstheme="minorBi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FF29F4"/>
    <w:multiLevelType w:val="hybridMultilevel"/>
    <w:tmpl w:val="86B8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FF54E3"/>
    <w:multiLevelType w:val="hybridMultilevel"/>
    <w:tmpl w:val="B2ACF63C"/>
    <w:lvl w:ilvl="0" w:tplc="168A1F3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0"/>
  </w:num>
  <w:num w:numId="4">
    <w:abstractNumId w:val="0"/>
  </w:num>
  <w:num w:numId="5">
    <w:abstractNumId w:val="8"/>
  </w:num>
  <w:num w:numId="6">
    <w:abstractNumId w:val="3"/>
  </w:num>
  <w:num w:numId="7">
    <w:abstractNumId w:val="6"/>
  </w:num>
  <w:num w:numId="8">
    <w:abstractNumId w:val="5"/>
  </w:num>
  <w:num w:numId="9">
    <w:abstractNumId w:val="2"/>
  </w:num>
  <w:num w:numId="10">
    <w:abstractNumId w:val="7"/>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E0F"/>
    <w:rsid w:val="000020F9"/>
    <w:rsid w:val="000066F6"/>
    <w:rsid w:val="00010939"/>
    <w:rsid w:val="0001241A"/>
    <w:rsid w:val="00013BF2"/>
    <w:rsid w:val="0001615C"/>
    <w:rsid w:val="00021FDC"/>
    <w:rsid w:val="0002790E"/>
    <w:rsid w:val="00031D2E"/>
    <w:rsid w:val="0003417A"/>
    <w:rsid w:val="00036128"/>
    <w:rsid w:val="000527E1"/>
    <w:rsid w:val="000653CF"/>
    <w:rsid w:val="00067598"/>
    <w:rsid w:val="00073816"/>
    <w:rsid w:val="000900EA"/>
    <w:rsid w:val="0009255F"/>
    <w:rsid w:val="0009547F"/>
    <w:rsid w:val="000A203A"/>
    <w:rsid w:val="000A252B"/>
    <w:rsid w:val="000A2580"/>
    <w:rsid w:val="000A3D01"/>
    <w:rsid w:val="000A5B8A"/>
    <w:rsid w:val="000B13C3"/>
    <w:rsid w:val="000B2B58"/>
    <w:rsid w:val="000B3E66"/>
    <w:rsid w:val="000B4C90"/>
    <w:rsid w:val="000B5A83"/>
    <w:rsid w:val="000B7634"/>
    <w:rsid w:val="000B7C65"/>
    <w:rsid w:val="000C005C"/>
    <w:rsid w:val="000C1FF9"/>
    <w:rsid w:val="000C305C"/>
    <w:rsid w:val="000D3A9A"/>
    <w:rsid w:val="000E129C"/>
    <w:rsid w:val="000E6399"/>
    <w:rsid w:val="000E6607"/>
    <w:rsid w:val="000F1741"/>
    <w:rsid w:val="000F217B"/>
    <w:rsid w:val="00116DAD"/>
    <w:rsid w:val="001268B7"/>
    <w:rsid w:val="00130F3F"/>
    <w:rsid w:val="00134841"/>
    <w:rsid w:val="00141BF3"/>
    <w:rsid w:val="0014364E"/>
    <w:rsid w:val="00157ABB"/>
    <w:rsid w:val="00162218"/>
    <w:rsid w:val="0016258F"/>
    <w:rsid w:val="00164888"/>
    <w:rsid w:val="0018598B"/>
    <w:rsid w:val="001870C2"/>
    <w:rsid w:val="00193779"/>
    <w:rsid w:val="0019407C"/>
    <w:rsid w:val="00196359"/>
    <w:rsid w:val="001A0675"/>
    <w:rsid w:val="001A6B32"/>
    <w:rsid w:val="001B1025"/>
    <w:rsid w:val="001C4779"/>
    <w:rsid w:val="001C71F6"/>
    <w:rsid w:val="001C7544"/>
    <w:rsid w:val="001F1E11"/>
    <w:rsid w:val="001F6C31"/>
    <w:rsid w:val="002105E5"/>
    <w:rsid w:val="00210A24"/>
    <w:rsid w:val="0021251F"/>
    <w:rsid w:val="002214FA"/>
    <w:rsid w:val="00222F00"/>
    <w:rsid w:val="0022782E"/>
    <w:rsid w:val="002326DF"/>
    <w:rsid w:val="0024096B"/>
    <w:rsid w:val="00255E63"/>
    <w:rsid w:val="00272F1C"/>
    <w:rsid w:val="0027544B"/>
    <w:rsid w:val="0028333F"/>
    <w:rsid w:val="00284E81"/>
    <w:rsid w:val="00286174"/>
    <w:rsid w:val="00287711"/>
    <w:rsid w:val="002B0FC8"/>
    <w:rsid w:val="002E5550"/>
    <w:rsid w:val="002E710C"/>
    <w:rsid w:val="002F5DD3"/>
    <w:rsid w:val="003016DB"/>
    <w:rsid w:val="00320FB4"/>
    <w:rsid w:val="0033104A"/>
    <w:rsid w:val="00333951"/>
    <w:rsid w:val="00344127"/>
    <w:rsid w:val="00344A29"/>
    <w:rsid w:val="00346588"/>
    <w:rsid w:val="003515DE"/>
    <w:rsid w:val="0035237A"/>
    <w:rsid w:val="00357215"/>
    <w:rsid w:val="00363F16"/>
    <w:rsid w:val="00373C2D"/>
    <w:rsid w:val="003749FE"/>
    <w:rsid w:val="00375421"/>
    <w:rsid w:val="00381981"/>
    <w:rsid w:val="00391974"/>
    <w:rsid w:val="00394790"/>
    <w:rsid w:val="003A3F5C"/>
    <w:rsid w:val="003B3C96"/>
    <w:rsid w:val="003B67AE"/>
    <w:rsid w:val="003C67A7"/>
    <w:rsid w:val="003E58AD"/>
    <w:rsid w:val="00404D14"/>
    <w:rsid w:val="00407931"/>
    <w:rsid w:val="0041660C"/>
    <w:rsid w:val="00432A4B"/>
    <w:rsid w:val="0043610D"/>
    <w:rsid w:val="00441417"/>
    <w:rsid w:val="004420C3"/>
    <w:rsid w:val="00444337"/>
    <w:rsid w:val="0044743E"/>
    <w:rsid w:val="00460B56"/>
    <w:rsid w:val="00461E05"/>
    <w:rsid w:val="0047076F"/>
    <w:rsid w:val="0048366C"/>
    <w:rsid w:val="004956EA"/>
    <w:rsid w:val="004A0552"/>
    <w:rsid w:val="004A6ABB"/>
    <w:rsid w:val="004A7BB8"/>
    <w:rsid w:val="004C4CA6"/>
    <w:rsid w:val="004C5438"/>
    <w:rsid w:val="004C6FA6"/>
    <w:rsid w:val="004D3388"/>
    <w:rsid w:val="004D7E03"/>
    <w:rsid w:val="004E7724"/>
    <w:rsid w:val="0050089E"/>
    <w:rsid w:val="00501980"/>
    <w:rsid w:val="00501C85"/>
    <w:rsid w:val="005107F0"/>
    <w:rsid w:val="00512668"/>
    <w:rsid w:val="00512FFA"/>
    <w:rsid w:val="00515518"/>
    <w:rsid w:val="0052317E"/>
    <w:rsid w:val="00527D63"/>
    <w:rsid w:val="00536A72"/>
    <w:rsid w:val="0054670E"/>
    <w:rsid w:val="00564848"/>
    <w:rsid w:val="00572431"/>
    <w:rsid w:val="00574279"/>
    <w:rsid w:val="00577A9C"/>
    <w:rsid w:val="005800CA"/>
    <w:rsid w:val="00582E81"/>
    <w:rsid w:val="005917F6"/>
    <w:rsid w:val="005B5190"/>
    <w:rsid w:val="005C00D8"/>
    <w:rsid w:val="005C1565"/>
    <w:rsid w:val="005D46EE"/>
    <w:rsid w:val="005F11F8"/>
    <w:rsid w:val="005F2627"/>
    <w:rsid w:val="005F4106"/>
    <w:rsid w:val="0060478F"/>
    <w:rsid w:val="006061DF"/>
    <w:rsid w:val="00606544"/>
    <w:rsid w:val="00606D0A"/>
    <w:rsid w:val="006143FA"/>
    <w:rsid w:val="00615E66"/>
    <w:rsid w:val="0062312C"/>
    <w:rsid w:val="00626776"/>
    <w:rsid w:val="006367FD"/>
    <w:rsid w:val="00643887"/>
    <w:rsid w:val="00646CED"/>
    <w:rsid w:val="006520D3"/>
    <w:rsid w:val="00682CC7"/>
    <w:rsid w:val="00686247"/>
    <w:rsid w:val="006941F0"/>
    <w:rsid w:val="006971B7"/>
    <w:rsid w:val="006A00E4"/>
    <w:rsid w:val="006A4D52"/>
    <w:rsid w:val="006A61FA"/>
    <w:rsid w:val="006B3307"/>
    <w:rsid w:val="006B5364"/>
    <w:rsid w:val="006B64E0"/>
    <w:rsid w:val="006C0738"/>
    <w:rsid w:val="006C2214"/>
    <w:rsid w:val="006C3107"/>
    <w:rsid w:val="006D208A"/>
    <w:rsid w:val="006D5529"/>
    <w:rsid w:val="006E1E0F"/>
    <w:rsid w:val="0070069C"/>
    <w:rsid w:val="00703576"/>
    <w:rsid w:val="007041BE"/>
    <w:rsid w:val="00710B25"/>
    <w:rsid w:val="007115F3"/>
    <w:rsid w:val="0072786E"/>
    <w:rsid w:val="00741FAD"/>
    <w:rsid w:val="00744A5A"/>
    <w:rsid w:val="00750A73"/>
    <w:rsid w:val="00764C97"/>
    <w:rsid w:val="00767CAE"/>
    <w:rsid w:val="007743B4"/>
    <w:rsid w:val="00776639"/>
    <w:rsid w:val="007804D2"/>
    <w:rsid w:val="00781339"/>
    <w:rsid w:val="00787B6C"/>
    <w:rsid w:val="0079096B"/>
    <w:rsid w:val="00791493"/>
    <w:rsid w:val="007B2AB2"/>
    <w:rsid w:val="007B3269"/>
    <w:rsid w:val="007B47D2"/>
    <w:rsid w:val="007C12FD"/>
    <w:rsid w:val="007E78F5"/>
    <w:rsid w:val="007F01B0"/>
    <w:rsid w:val="007F1391"/>
    <w:rsid w:val="007F4BCD"/>
    <w:rsid w:val="007F5EB6"/>
    <w:rsid w:val="007F6953"/>
    <w:rsid w:val="007F7329"/>
    <w:rsid w:val="00803373"/>
    <w:rsid w:val="008048F7"/>
    <w:rsid w:val="0081496F"/>
    <w:rsid w:val="00816AE7"/>
    <w:rsid w:val="008414F9"/>
    <w:rsid w:val="00846A22"/>
    <w:rsid w:val="00847458"/>
    <w:rsid w:val="008511B9"/>
    <w:rsid w:val="00855F9A"/>
    <w:rsid w:val="0086643A"/>
    <w:rsid w:val="00871F1F"/>
    <w:rsid w:val="0087476D"/>
    <w:rsid w:val="008A1A93"/>
    <w:rsid w:val="008B3B71"/>
    <w:rsid w:val="008B6A1D"/>
    <w:rsid w:val="008C1013"/>
    <w:rsid w:val="008C122F"/>
    <w:rsid w:val="008D5056"/>
    <w:rsid w:val="008E04DA"/>
    <w:rsid w:val="008E1622"/>
    <w:rsid w:val="008E5957"/>
    <w:rsid w:val="00905ED9"/>
    <w:rsid w:val="009067C9"/>
    <w:rsid w:val="00910D83"/>
    <w:rsid w:val="0091659B"/>
    <w:rsid w:val="00916E07"/>
    <w:rsid w:val="00926E38"/>
    <w:rsid w:val="00933FB0"/>
    <w:rsid w:val="0093693F"/>
    <w:rsid w:val="009411F9"/>
    <w:rsid w:val="0094181E"/>
    <w:rsid w:val="00961241"/>
    <w:rsid w:val="00963E03"/>
    <w:rsid w:val="00971749"/>
    <w:rsid w:val="00971E4C"/>
    <w:rsid w:val="00972CC2"/>
    <w:rsid w:val="00974919"/>
    <w:rsid w:val="009847E0"/>
    <w:rsid w:val="009909C5"/>
    <w:rsid w:val="00992A1C"/>
    <w:rsid w:val="009A2E6C"/>
    <w:rsid w:val="009B3E6E"/>
    <w:rsid w:val="009B6287"/>
    <w:rsid w:val="009C07FA"/>
    <w:rsid w:val="009C5B86"/>
    <w:rsid w:val="009E2D64"/>
    <w:rsid w:val="009E5E45"/>
    <w:rsid w:val="009F71F3"/>
    <w:rsid w:val="00A1034D"/>
    <w:rsid w:val="00A15243"/>
    <w:rsid w:val="00A159E3"/>
    <w:rsid w:val="00A26FA0"/>
    <w:rsid w:val="00A35669"/>
    <w:rsid w:val="00A40A73"/>
    <w:rsid w:val="00A6395D"/>
    <w:rsid w:val="00A65126"/>
    <w:rsid w:val="00A65296"/>
    <w:rsid w:val="00A65EDE"/>
    <w:rsid w:val="00A66473"/>
    <w:rsid w:val="00A66E48"/>
    <w:rsid w:val="00A842FB"/>
    <w:rsid w:val="00A86CD8"/>
    <w:rsid w:val="00A9365D"/>
    <w:rsid w:val="00A95DAA"/>
    <w:rsid w:val="00AA02EB"/>
    <w:rsid w:val="00AA14F9"/>
    <w:rsid w:val="00AA7C70"/>
    <w:rsid w:val="00AB42C6"/>
    <w:rsid w:val="00AC1493"/>
    <w:rsid w:val="00AC603D"/>
    <w:rsid w:val="00AC6A89"/>
    <w:rsid w:val="00AD2670"/>
    <w:rsid w:val="00AD3397"/>
    <w:rsid w:val="00AD40DB"/>
    <w:rsid w:val="00AD5703"/>
    <w:rsid w:val="00AE3DB8"/>
    <w:rsid w:val="00AE70BC"/>
    <w:rsid w:val="00AF16D1"/>
    <w:rsid w:val="00B0414E"/>
    <w:rsid w:val="00B04201"/>
    <w:rsid w:val="00B13937"/>
    <w:rsid w:val="00B24559"/>
    <w:rsid w:val="00B36274"/>
    <w:rsid w:val="00B53225"/>
    <w:rsid w:val="00B53E82"/>
    <w:rsid w:val="00B576E4"/>
    <w:rsid w:val="00B60382"/>
    <w:rsid w:val="00B60E1C"/>
    <w:rsid w:val="00B634E6"/>
    <w:rsid w:val="00B64C31"/>
    <w:rsid w:val="00B84174"/>
    <w:rsid w:val="00B848E8"/>
    <w:rsid w:val="00B87857"/>
    <w:rsid w:val="00B9411A"/>
    <w:rsid w:val="00BA51DD"/>
    <w:rsid w:val="00BA75C1"/>
    <w:rsid w:val="00BB60E9"/>
    <w:rsid w:val="00BC5ADB"/>
    <w:rsid w:val="00BE2403"/>
    <w:rsid w:val="00BE25FB"/>
    <w:rsid w:val="00BF2520"/>
    <w:rsid w:val="00C030D5"/>
    <w:rsid w:val="00C06A5B"/>
    <w:rsid w:val="00C06F7F"/>
    <w:rsid w:val="00C102CF"/>
    <w:rsid w:val="00C122EB"/>
    <w:rsid w:val="00C1413A"/>
    <w:rsid w:val="00C17629"/>
    <w:rsid w:val="00C208F2"/>
    <w:rsid w:val="00C20A7F"/>
    <w:rsid w:val="00C307CB"/>
    <w:rsid w:val="00C50AA3"/>
    <w:rsid w:val="00C514FB"/>
    <w:rsid w:val="00C54C9A"/>
    <w:rsid w:val="00C57CBD"/>
    <w:rsid w:val="00C57F36"/>
    <w:rsid w:val="00C605E2"/>
    <w:rsid w:val="00C719CE"/>
    <w:rsid w:val="00C84390"/>
    <w:rsid w:val="00C85787"/>
    <w:rsid w:val="00C90767"/>
    <w:rsid w:val="00C973D7"/>
    <w:rsid w:val="00CC3061"/>
    <w:rsid w:val="00CD0371"/>
    <w:rsid w:val="00D05F47"/>
    <w:rsid w:val="00D270C3"/>
    <w:rsid w:val="00D42BC9"/>
    <w:rsid w:val="00D46E0A"/>
    <w:rsid w:val="00D5550A"/>
    <w:rsid w:val="00D558DA"/>
    <w:rsid w:val="00D718EC"/>
    <w:rsid w:val="00D7447C"/>
    <w:rsid w:val="00D7496C"/>
    <w:rsid w:val="00D84ADD"/>
    <w:rsid w:val="00D917F4"/>
    <w:rsid w:val="00D953EE"/>
    <w:rsid w:val="00D95650"/>
    <w:rsid w:val="00DA5052"/>
    <w:rsid w:val="00DB6344"/>
    <w:rsid w:val="00DB750C"/>
    <w:rsid w:val="00DC0441"/>
    <w:rsid w:val="00DC275D"/>
    <w:rsid w:val="00DC40FC"/>
    <w:rsid w:val="00DC75FF"/>
    <w:rsid w:val="00DE17BC"/>
    <w:rsid w:val="00DE41FD"/>
    <w:rsid w:val="00DE6D0A"/>
    <w:rsid w:val="00E334BE"/>
    <w:rsid w:val="00E372A4"/>
    <w:rsid w:val="00E40984"/>
    <w:rsid w:val="00E51DCD"/>
    <w:rsid w:val="00E56798"/>
    <w:rsid w:val="00E60593"/>
    <w:rsid w:val="00E61A63"/>
    <w:rsid w:val="00E74D1C"/>
    <w:rsid w:val="00E9325D"/>
    <w:rsid w:val="00E94848"/>
    <w:rsid w:val="00E95E63"/>
    <w:rsid w:val="00E975A3"/>
    <w:rsid w:val="00EA2DA5"/>
    <w:rsid w:val="00EB1D89"/>
    <w:rsid w:val="00EC10E6"/>
    <w:rsid w:val="00EC2D10"/>
    <w:rsid w:val="00EF040E"/>
    <w:rsid w:val="00EF6832"/>
    <w:rsid w:val="00F029AB"/>
    <w:rsid w:val="00F04CC4"/>
    <w:rsid w:val="00F06528"/>
    <w:rsid w:val="00F1000D"/>
    <w:rsid w:val="00F14470"/>
    <w:rsid w:val="00F14CF4"/>
    <w:rsid w:val="00F162A6"/>
    <w:rsid w:val="00F16AF4"/>
    <w:rsid w:val="00F246DB"/>
    <w:rsid w:val="00F36002"/>
    <w:rsid w:val="00F42397"/>
    <w:rsid w:val="00F428AB"/>
    <w:rsid w:val="00F46768"/>
    <w:rsid w:val="00F56C06"/>
    <w:rsid w:val="00F657C5"/>
    <w:rsid w:val="00F74115"/>
    <w:rsid w:val="00F74BD9"/>
    <w:rsid w:val="00F74BDA"/>
    <w:rsid w:val="00F81431"/>
    <w:rsid w:val="00F85698"/>
    <w:rsid w:val="00F932F1"/>
    <w:rsid w:val="00F93A14"/>
    <w:rsid w:val="00FB128F"/>
    <w:rsid w:val="00FC4227"/>
    <w:rsid w:val="00FD52C4"/>
    <w:rsid w:val="00FE49FF"/>
    <w:rsid w:val="00FE4F2F"/>
    <w:rsid w:val="00FE734B"/>
    <w:rsid w:val="00FE7D35"/>
    <w:rsid w:val="00FF48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0615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670"/>
    <w:pPr>
      <w:spacing w:before="120"/>
    </w:pPr>
    <w:rPr>
      <w:sz w:val="20"/>
    </w:rPr>
  </w:style>
  <w:style w:type="paragraph" w:styleId="Heading1">
    <w:name w:val="heading 1"/>
    <w:basedOn w:val="Normal"/>
    <w:next w:val="Normal"/>
    <w:link w:val="Heading1Char"/>
    <w:uiPriority w:val="9"/>
    <w:qFormat/>
    <w:rsid w:val="00F467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2670"/>
    <w:pPr>
      <w:keepNext/>
      <w:keepLines/>
      <w:spacing w:before="20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767"/>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267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AD2670"/>
    <w:rPr>
      <w:b/>
      <w:bCs/>
    </w:rPr>
  </w:style>
  <w:style w:type="paragraph" w:styleId="Quote">
    <w:name w:val="Quote"/>
    <w:basedOn w:val="Normal"/>
    <w:next w:val="Normal"/>
    <w:link w:val="QuoteChar"/>
    <w:uiPriority w:val="29"/>
    <w:qFormat/>
    <w:rsid w:val="00AD267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2670"/>
    <w:rPr>
      <w:i/>
      <w:iCs/>
      <w:color w:val="404040" w:themeColor="text1" w:themeTint="BF"/>
      <w:sz w:val="20"/>
    </w:rPr>
  </w:style>
  <w:style w:type="character" w:styleId="CommentReference">
    <w:name w:val="annotation reference"/>
    <w:basedOn w:val="DefaultParagraphFont"/>
    <w:uiPriority w:val="99"/>
    <w:semiHidden/>
    <w:unhideWhenUsed/>
    <w:rsid w:val="00AD2670"/>
    <w:rPr>
      <w:sz w:val="18"/>
      <w:szCs w:val="18"/>
    </w:rPr>
  </w:style>
  <w:style w:type="paragraph" w:styleId="CommentText">
    <w:name w:val="annotation text"/>
    <w:basedOn w:val="Normal"/>
    <w:link w:val="CommentTextChar"/>
    <w:uiPriority w:val="99"/>
    <w:semiHidden/>
    <w:unhideWhenUsed/>
    <w:rsid w:val="00AD2670"/>
    <w:rPr>
      <w:sz w:val="24"/>
    </w:rPr>
  </w:style>
  <w:style w:type="character" w:customStyle="1" w:styleId="CommentTextChar">
    <w:name w:val="Comment Text Char"/>
    <w:basedOn w:val="DefaultParagraphFont"/>
    <w:link w:val="CommentText"/>
    <w:uiPriority w:val="99"/>
    <w:semiHidden/>
    <w:rsid w:val="00AD2670"/>
  </w:style>
  <w:style w:type="paragraph" w:styleId="BalloonText">
    <w:name w:val="Balloon Text"/>
    <w:basedOn w:val="Normal"/>
    <w:link w:val="BalloonTextChar"/>
    <w:uiPriority w:val="99"/>
    <w:semiHidden/>
    <w:unhideWhenUsed/>
    <w:rsid w:val="00AD2670"/>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D2670"/>
    <w:rPr>
      <w:rFonts w:ascii="Times New Roman" w:hAnsi="Times New Roman" w:cs="Times New Roman"/>
      <w:sz w:val="18"/>
      <w:szCs w:val="18"/>
    </w:rPr>
  </w:style>
  <w:style w:type="paragraph" w:styleId="DocumentMap">
    <w:name w:val="Document Map"/>
    <w:basedOn w:val="Normal"/>
    <w:link w:val="DocumentMapChar"/>
    <w:uiPriority w:val="99"/>
    <w:semiHidden/>
    <w:unhideWhenUsed/>
    <w:rsid w:val="00AD2670"/>
    <w:pPr>
      <w:spacing w:before="0"/>
    </w:pPr>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AD2670"/>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AD2670"/>
    <w:rPr>
      <w:b/>
      <w:bCs/>
      <w:sz w:val="20"/>
      <w:szCs w:val="20"/>
    </w:rPr>
  </w:style>
  <w:style w:type="character" w:customStyle="1" w:styleId="CommentSubjectChar">
    <w:name w:val="Comment Subject Char"/>
    <w:basedOn w:val="CommentTextChar"/>
    <w:link w:val="CommentSubject"/>
    <w:uiPriority w:val="99"/>
    <w:semiHidden/>
    <w:rsid w:val="00AD2670"/>
    <w:rPr>
      <w:b/>
      <w:bCs/>
      <w:sz w:val="20"/>
      <w:szCs w:val="20"/>
    </w:rPr>
  </w:style>
  <w:style w:type="character" w:customStyle="1" w:styleId="Heading1Char">
    <w:name w:val="Heading 1 Char"/>
    <w:basedOn w:val="DefaultParagraphFont"/>
    <w:link w:val="Heading1"/>
    <w:uiPriority w:val="9"/>
    <w:rsid w:val="00F4676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8511B9"/>
    <w:rPr>
      <w:color w:val="0563C1" w:themeColor="hyperlink"/>
      <w:u w:val="single"/>
    </w:rPr>
  </w:style>
  <w:style w:type="table" w:styleId="TableGrid">
    <w:name w:val="Table Grid"/>
    <w:basedOn w:val="TableNormal"/>
    <w:uiPriority w:val="39"/>
    <w:rsid w:val="008511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F2627"/>
    <w:pPr>
      <w:tabs>
        <w:tab w:val="center" w:pos="4680"/>
        <w:tab w:val="right" w:pos="9360"/>
      </w:tabs>
      <w:spacing w:before="0"/>
    </w:pPr>
  </w:style>
  <w:style w:type="character" w:customStyle="1" w:styleId="HeaderChar">
    <w:name w:val="Header Char"/>
    <w:basedOn w:val="DefaultParagraphFont"/>
    <w:link w:val="Header"/>
    <w:uiPriority w:val="99"/>
    <w:rsid w:val="005F2627"/>
    <w:rPr>
      <w:sz w:val="20"/>
    </w:rPr>
  </w:style>
  <w:style w:type="paragraph" w:styleId="Footer">
    <w:name w:val="footer"/>
    <w:basedOn w:val="Normal"/>
    <w:link w:val="FooterChar"/>
    <w:uiPriority w:val="99"/>
    <w:unhideWhenUsed/>
    <w:rsid w:val="005F2627"/>
    <w:pPr>
      <w:tabs>
        <w:tab w:val="center" w:pos="4680"/>
        <w:tab w:val="right" w:pos="9360"/>
      </w:tabs>
      <w:spacing w:before="0"/>
    </w:pPr>
  </w:style>
  <w:style w:type="character" w:customStyle="1" w:styleId="FooterChar">
    <w:name w:val="Footer Char"/>
    <w:basedOn w:val="DefaultParagraphFont"/>
    <w:link w:val="Footer"/>
    <w:uiPriority w:val="99"/>
    <w:rsid w:val="005F2627"/>
    <w:rPr>
      <w:sz w:val="20"/>
    </w:rPr>
  </w:style>
  <w:style w:type="paragraph" w:styleId="ListParagraph">
    <w:name w:val="List Paragraph"/>
    <w:basedOn w:val="Normal"/>
    <w:uiPriority w:val="34"/>
    <w:qFormat/>
    <w:rsid w:val="00DC0441"/>
    <w:pPr>
      <w:ind w:left="720"/>
      <w:contextualSpacing/>
    </w:pPr>
  </w:style>
  <w:style w:type="paragraph" w:styleId="Subtitle">
    <w:name w:val="Subtitle"/>
    <w:basedOn w:val="Normal"/>
    <w:next w:val="Normal"/>
    <w:link w:val="SubtitleChar"/>
    <w:uiPriority w:val="11"/>
    <w:qFormat/>
    <w:rsid w:val="00E975A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975A3"/>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2F5DD3"/>
    <w:rPr>
      <w:color w:val="954F72" w:themeColor="followedHyperlink"/>
      <w:u w:val="single"/>
    </w:rPr>
  </w:style>
  <w:style w:type="character" w:styleId="Emphasis">
    <w:name w:val="Emphasis"/>
    <w:basedOn w:val="DefaultParagraphFont"/>
    <w:uiPriority w:val="20"/>
    <w:qFormat/>
    <w:rsid w:val="00846A22"/>
    <w:rPr>
      <w:i/>
      <w:iCs/>
    </w:rPr>
  </w:style>
  <w:style w:type="character" w:customStyle="1" w:styleId="Heading3Char">
    <w:name w:val="Heading 3 Char"/>
    <w:basedOn w:val="DefaultParagraphFont"/>
    <w:link w:val="Heading3"/>
    <w:uiPriority w:val="9"/>
    <w:rsid w:val="00C90767"/>
    <w:rPr>
      <w:rFonts w:asciiTheme="majorHAnsi" w:eastAsiaTheme="majorEastAsia" w:hAnsiTheme="majorHAnsi" w:cstheme="majorBidi"/>
      <w:color w:val="1F4D78" w:themeColor="accent1" w:themeShade="7F"/>
    </w:rPr>
  </w:style>
  <w:style w:type="paragraph" w:styleId="Revision">
    <w:name w:val="Revision"/>
    <w:hidden/>
    <w:uiPriority w:val="99"/>
    <w:semiHidden/>
    <w:rsid w:val="000B4C90"/>
    <w:rPr>
      <w:sz w:val="20"/>
    </w:rPr>
  </w:style>
  <w:style w:type="paragraph" w:styleId="Title">
    <w:name w:val="Title"/>
    <w:basedOn w:val="Normal"/>
    <w:next w:val="Normal"/>
    <w:link w:val="TitleChar"/>
    <w:uiPriority w:val="10"/>
    <w:qFormat/>
    <w:rsid w:val="008D5056"/>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5056"/>
    <w:rPr>
      <w:rFonts w:asciiTheme="majorHAnsi" w:eastAsiaTheme="majorEastAsia" w:hAnsiTheme="majorHAnsi" w:cstheme="majorBidi"/>
      <w:spacing w:val="-10"/>
      <w:kern w:val="28"/>
      <w:sz w:val="56"/>
      <w:szCs w:val="56"/>
    </w:rPr>
  </w:style>
  <w:style w:type="paragraph" w:styleId="NoSpacing">
    <w:name w:val="No Spacing"/>
    <w:uiPriority w:val="1"/>
    <w:qFormat/>
    <w:rsid w:val="00210A24"/>
    <w:rPr>
      <w:sz w:val="20"/>
    </w:rPr>
  </w:style>
  <w:style w:type="paragraph" w:styleId="Bibliography">
    <w:name w:val="Bibliography"/>
    <w:basedOn w:val="Normal"/>
    <w:next w:val="Normal"/>
    <w:uiPriority w:val="37"/>
    <w:unhideWhenUsed/>
    <w:rsid w:val="004956EA"/>
  </w:style>
  <w:style w:type="character" w:customStyle="1" w:styleId="apple-converted-space">
    <w:name w:val="apple-converted-space"/>
    <w:basedOn w:val="DefaultParagraphFont"/>
    <w:rsid w:val="00564848"/>
  </w:style>
  <w:style w:type="paragraph" w:styleId="TOCHeading">
    <w:name w:val="TOC Heading"/>
    <w:basedOn w:val="Heading1"/>
    <w:next w:val="Normal"/>
    <w:uiPriority w:val="39"/>
    <w:unhideWhenUsed/>
    <w:qFormat/>
    <w:rsid w:val="00F029AB"/>
    <w:pPr>
      <w:spacing w:before="480" w:line="276" w:lineRule="auto"/>
      <w:outlineLvl w:val="9"/>
    </w:pPr>
    <w:rPr>
      <w:b/>
      <w:bCs/>
      <w:sz w:val="28"/>
      <w:szCs w:val="28"/>
    </w:rPr>
  </w:style>
  <w:style w:type="paragraph" w:styleId="TOC1">
    <w:name w:val="toc 1"/>
    <w:basedOn w:val="Normal"/>
    <w:next w:val="Normal"/>
    <w:autoRedefine/>
    <w:uiPriority w:val="39"/>
    <w:unhideWhenUsed/>
    <w:rsid w:val="00DE41FD"/>
    <w:pPr>
      <w:tabs>
        <w:tab w:val="right" w:leader="dot" w:pos="9350"/>
      </w:tabs>
    </w:pPr>
    <w:rPr>
      <w:b/>
      <w:bCs/>
      <w:sz w:val="24"/>
    </w:rPr>
  </w:style>
  <w:style w:type="paragraph" w:styleId="TOC2">
    <w:name w:val="toc 2"/>
    <w:basedOn w:val="Normal"/>
    <w:next w:val="Normal"/>
    <w:autoRedefine/>
    <w:uiPriority w:val="39"/>
    <w:unhideWhenUsed/>
    <w:rsid w:val="00F029AB"/>
    <w:pPr>
      <w:spacing w:before="0"/>
      <w:ind w:left="200"/>
    </w:pPr>
    <w:rPr>
      <w:b/>
      <w:bCs/>
      <w:sz w:val="22"/>
      <w:szCs w:val="22"/>
    </w:rPr>
  </w:style>
  <w:style w:type="paragraph" w:styleId="TOC3">
    <w:name w:val="toc 3"/>
    <w:basedOn w:val="Normal"/>
    <w:next w:val="Normal"/>
    <w:autoRedefine/>
    <w:uiPriority w:val="39"/>
    <w:unhideWhenUsed/>
    <w:rsid w:val="00F029AB"/>
    <w:pPr>
      <w:spacing w:before="0"/>
      <w:ind w:left="400"/>
    </w:pPr>
    <w:rPr>
      <w:sz w:val="22"/>
      <w:szCs w:val="22"/>
    </w:rPr>
  </w:style>
  <w:style w:type="paragraph" w:styleId="TOC4">
    <w:name w:val="toc 4"/>
    <w:basedOn w:val="Normal"/>
    <w:next w:val="Normal"/>
    <w:autoRedefine/>
    <w:uiPriority w:val="39"/>
    <w:semiHidden/>
    <w:unhideWhenUsed/>
    <w:rsid w:val="00F029AB"/>
    <w:pPr>
      <w:spacing w:before="0"/>
      <w:ind w:left="600"/>
    </w:pPr>
    <w:rPr>
      <w:szCs w:val="20"/>
    </w:rPr>
  </w:style>
  <w:style w:type="paragraph" w:styleId="TOC5">
    <w:name w:val="toc 5"/>
    <w:basedOn w:val="Normal"/>
    <w:next w:val="Normal"/>
    <w:autoRedefine/>
    <w:uiPriority w:val="39"/>
    <w:semiHidden/>
    <w:unhideWhenUsed/>
    <w:rsid w:val="00F029AB"/>
    <w:pPr>
      <w:spacing w:before="0"/>
      <w:ind w:left="800"/>
    </w:pPr>
    <w:rPr>
      <w:szCs w:val="20"/>
    </w:rPr>
  </w:style>
  <w:style w:type="paragraph" w:styleId="TOC6">
    <w:name w:val="toc 6"/>
    <w:basedOn w:val="Normal"/>
    <w:next w:val="Normal"/>
    <w:autoRedefine/>
    <w:uiPriority w:val="39"/>
    <w:semiHidden/>
    <w:unhideWhenUsed/>
    <w:rsid w:val="00F029AB"/>
    <w:pPr>
      <w:spacing w:before="0"/>
      <w:ind w:left="1000"/>
    </w:pPr>
    <w:rPr>
      <w:szCs w:val="20"/>
    </w:rPr>
  </w:style>
  <w:style w:type="paragraph" w:styleId="TOC7">
    <w:name w:val="toc 7"/>
    <w:basedOn w:val="Normal"/>
    <w:next w:val="Normal"/>
    <w:autoRedefine/>
    <w:uiPriority w:val="39"/>
    <w:semiHidden/>
    <w:unhideWhenUsed/>
    <w:rsid w:val="00F029AB"/>
    <w:pPr>
      <w:spacing w:before="0"/>
      <w:ind w:left="1200"/>
    </w:pPr>
    <w:rPr>
      <w:szCs w:val="20"/>
    </w:rPr>
  </w:style>
  <w:style w:type="paragraph" w:styleId="TOC8">
    <w:name w:val="toc 8"/>
    <w:basedOn w:val="Normal"/>
    <w:next w:val="Normal"/>
    <w:autoRedefine/>
    <w:uiPriority w:val="39"/>
    <w:semiHidden/>
    <w:unhideWhenUsed/>
    <w:rsid w:val="00F029AB"/>
    <w:pPr>
      <w:spacing w:before="0"/>
      <w:ind w:left="1400"/>
    </w:pPr>
    <w:rPr>
      <w:szCs w:val="20"/>
    </w:rPr>
  </w:style>
  <w:style w:type="paragraph" w:styleId="TOC9">
    <w:name w:val="toc 9"/>
    <w:basedOn w:val="Normal"/>
    <w:next w:val="Normal"/>
    <w:autoRedefine/>
    <w:uiPriority w:val="39"/>
    <w:semiHidden/>
    <w:unhideWhenUsed/>
    <w:rsid w:val="00F029AB"/>
    <w:pPr>
      <w:spacing w:before="0"/>
      <w:ind w:left="1600"/>
    </w:pPr>
    <w:rPr>
      <w:szCs w:val="20"/>
    </w:rPr>
  </w:style>
  <w:style w:type="character" w:styleId="SubtleEmphasis">
    <w:name w:val="Subtle Emphasis"/>
    <w:basedOn w:val="DefaultParagraphFont"/>
    <w:uiPriority w:val="19"/>
    <w:qFormat/>
    <w:rsid w:val="00013BF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8744">
      <w:bodyDiv w:val="1"/>
      <w:marLeft w:val="0"/>
      <w:marRight w:val="0"/>
      <w:marTop w:val="0"/>
      <w:marBottom w:val="0"/>
      <w:divBdr>
        <w:top w:val="none" w:sz="0" w:space="0" w:color="auto"/>
        <w:left w:val="none" w:sz="0" w:space="0" w:color="auto"/>
        <w:bottom w:val="none" w:sz="0" w:space="0" w:color="auto"/>
        <w:right w:val="none" w:sz="0" w:space="0" w:color="auto"/>
      </w:divBdr>
    </w:div>
    <w:div w:id="5717266">
      <w:bodyDiv w:val="1"/>
      <w:marLeft w:val="0"/>
      <w:marRight w:val="0"/>
      <w:marTop w:val="0"/>
      <w:marBottom w:val="0"/>
      <w:divBdr>
        <w:top w:val="none" w:sz="0" w:space="0" w:color="auto"/>
        <w:left w:val="none" w:sz="0" w:space="0" w:color="auto"/>
        <w:bottom w:val="none" w:sz="0" w:space="0" w:color="auto"/>
        <w:right w:val="none" w:sz="0" w:space="0" w:color="auto"/>
      </w:divBdr>
    </w:div>
    <w:div w:id="10299331">
      <w:bodyDiv w:val="1"/>
      <w:marLeft w:val="0"/>
      <w:marRight w:val="0"/>
      <w:marTop w:val="0"/>
      <w:marBottom w:val="0"/>
      <w:divBdr>
        <w:top w:val="none" w:sz="0" w:space="0" w:color="auto"/>
        <w:left w:val="none" w:sz="0" w:space="0" w:color="auto"/>
        <w:bottom w:val="none" w:sz="0" w:space="0" w:color="auto"/>
        <w:right w:val="none" w:sz="0" w:space="0" w:color="auto"/>
      </w:divBdr>
    </w:div>
    <w:div w:id="13197087">
      <w:bodyDiv w:val="1"/>
      <w:marLeft w:val="0"/>
      <w:marRight w:val="0"/>
      <w:marTop w:val="0"/>
      <w:marBottom w:val="0"/>
      <w:divBdr>
        <w:top w:val="none" w:sz="0" w:space="0" w:color="auto"/>
        <w:left w:val="none" w:sz="0" w:space="0" w:color="auto"/>
        <w:bottom w:val="none" w:sz="0" w:space="0" w:color="auto"/>
        <w:right w:val="none" w:sz="0" w:space="0" w:color="auto"/>
      </w:divBdr>
    </w:div>
    <w:div w:id="14116420">
      <w:bodyDiv w:val="1"/>
      <w:marLeft w:val="0"/>
      <w:marRight w:val="0"/>
      <w:marTop w:val="0"/>
      <w:marBottom w:val="0"/>
      <w:divBdr>
        <w:top w:val="none" w:sz="0" w:space="0" w:color="auto"/>
        <w:left w:val="none" w:sz="0" w:space="0" w:color="auto"/>
        <w:bottom w:val="none" w:sz="0" w:space="0" w:color="auto"/>
        <w:right w:val="none" w:sz="0" w:space="0" w:color="auto"/>
      </w:divBdr>
    </w:div>
    <w:div w:id="14232597">
      <w:bodyDiv w:val="1"/>
      <w:marLeft w:val="0"/>
      <w:marRight w:val="0"/>
      <w:marTop w:val="0"/>
      <w:marBottom w:val="0"/>
      <w:divBdr>
        <w:top w:val="none" w:sz="0" w:space="0" w:color="auto"/>
        <w:left w:val="none" w:sz="0" w:space="0" w:color="auto"/>
        <w:bottom w:val="none" w:sz="0" w:space="0" w:color="auto"/>
        <w:right w:val="none" w:sz="0" w:space="0" w:color="auto"/>
      </w:divBdr>
    </w:div>
    <w:div w:id="16007441">
      <w:bodyDiv w:val="1"/>
      <w:marLeft w:val="0"/>
      <w:marRight w:val="0"/>
      <w:marTop w:val="0"/>
      <w:marBottom w:val="0"/>
      <w:divBdr>
        <w:top w:val="none" w:sz="0" w:space="0" w:color="auto"/>
        <w:left w:val="none" w:sz="0" w:space="0" w:color="auto"/>
        <w:bottom w:val="none" w:sz="0" w:space="0" w:color="auto"/>
        <w:right w:val="none" w:sz="0" w:space="0" w:color="auto"/>
      </w:divBdr>
    </w:div>
    <w:div w:id="16860355">
      <w:bodyDiv w:val="1"/>
      <w:marLeft w:val="0"/>
      <w:marRight w:val="0"/>
      <w:marTop w:val="0"/>
      <w:marBottom w:val="0"/>
      <w:divBdr>
        <w:top w:val="none" w:sz="0" w:space="0" w:color="auto"/>
        <w:left w:val="none" w:sz="0" w:space="0" w:color="auto"/>
        <w:bottom w:val="none" w:sz="0" w:space="0" w:color="auto"/>
        <w:right w:val="none" w:sz="0" w:space="0" w:color="auto"/>
      </w:divBdr>
    </w:div>
    <w:div w:id="18707477">
      <w:bodyDiv w:val="1"/>
      <w:marLeft w:val="0"/>
      <w:marRight w:val="0"/>
      <w:marTop w:val="0"/>
      <w:marBottom w:val="0"/>
      <w:divBdr>
        <w:top w:val="none" w:sz="0" w:space="0" w:color="auto"/>
        <w:left w:val="none" w:sz="0" w:space="0" w:color="auto"/>
        <w:bottom w:val="none" w:sz="0" w:space="0" w:color="auto"/>
        <w:right w:val="none" w:sz="0" w:space="0" w:color="auto"/>
      </w:divBdr>
    </w:div>
    <w:div w:id="21251114">
      <w:bodyDiv w:val="1"/>
      <w:marLeft w:val="0"/>
      <w:marRight w:val="0"/>
      <w:marTop w:val="0"/>
      <w:marBottom w:val="0"/>
      <w:divBdr>
        <w:top w:val="none" w:sz="0" w:space="0" w:color="auto"/>
        <w:left w:val="none" w:sz="0" w:space="0" w:color="auto"/>
        <w:bottom w:val="none" w:sz="0" w:space="0" w:color="auto"/>
        <w:right w:val="none" w:sz="0" w:space="0" w:color="auto"/>
      </w:divBdr>
    </w:div>
    <w:div w:id="21514316">
      <w:bodyDiv w:val="1"/>
      <w:marLeft w:val="0"/>
      <w:marRight w:val="0"/>
      <w:marTop w:val="0"/>
      <w:marBottom w:val="0"/>
      <w:divBdr>
        <w:top w:val="none" w:sz="0" w:space="0" w:color="auto"/>
        <w:left w:val="none" w:sz="0" w:space="0" w:color="auto"/>
        <w:bottom w:val="none" w:sz="0" w:space="0" w:color="auto"/>
        <w:right w:val="none" w:sz="0" w:space="0" w:color="auto"/>
      </w:divBdr>
    </w:div>
    <w:div w:id="22750078">
      <w:bodyDiv w:val="1"/>
      <w:marLeft w:val="0"/>
      <w:marRight w:val="0"/>
      <w:marTop w:val="0"/>
      <w:marBottom w:val="0"/>
      <w:divBdr>
        <w:top w:val="none" w:sz="0" w:space="0" w:color="auto"/>
        <w:left w:val="none" w:sz="0" w:space="0" w:color="auto"/>
        <w:bottom w:val="none" w:sz="0" w:space="0" w:color="auto"/>
        <w:right w:val="none" w:sz="0" w:space="0" w:color="auto"/>
      </w:divBdr>
    </w:div>
    <w:div w:id="24253227">
      <w:bodyDiv w:val="1"/>
      <w:marLeft w:val="0"/>
      <w:marRight w:val="0"/>
      <w:marTop w:val="0"/>
      <w:marBottom w:val="0"/>
      <w:divBdr>
        <w:top w:val="none" w:sz="0" w:space="0" w:color="auto"/>
        <w:left w:val="none" w:sz="0" w:space="0" w:color="auto"/>
        <w:bottom w:val="none" w:sz="0" w:space="0" w:color="auto"/>
        <w:right w:val="none" w:sz="0" w:space="0" w:color="auto"/>
      </w:divBdr>
    </w:div>
    <w:div w:id="25181058">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27998332">
      <w:bodyDiv w:val="1"/>
      <w:marLeft w:val="0"/>
      <w:marRight w:val="0"/>
      <w:marTop w:val="0"/>
      <w:marBottom w:val="0"/>
      <w:divBdr>
        <w:top w:val="none" w:sz="0" w:space="0" w:color="auto"/>
        <w:left w:val="none" w:sz="0" w:space="0" w:color="auto"/>
        <w:bottom w:val="none" w:sz="0" w:space="0" w:color="auto"/>
        <w:right w:val="none" w:sz="0" w:space="0" w:color="auto"/>
      </w:divBdr>
    </w:div>
    <w:div w:id="32120841">
      <w:bodyDiv w:val="1"/>
      <w:marLeft w:val="0"/>
      <w:marRight w:val="0"/>
      <w:marTop w:val="0"/>
      <w:marBottom w:val="0"/>
      <w:divBdr>
        <w:top w:val="none" w:sz="0" w:space="0" w:color="auto"/>
        <w:left w:val="none" w:sz="0" w:space="0" w:color="auto"/>
        <w:bottom w:val="none" w:sz="0" w:space="0" w:color="auto"/>
        <w:right w:val="none" w:sz="0" w:space="0" w:color="auto"/>
      </w:divBdr>
    </w:div>
    <w:div w:id="32848813">
      <w:bodyDiv w:val="1"/>
      <w:marLeft w:val="0"/>
      <w:marRight w:val="0"/>
      <w:marTop w:val="0"/>
      <w:marBottom w:val="0"/>
      <w:divBdr>
        <w:top w:val="none" w:sz="0" w:space="0" w:color="auto"/>
        <w:left w:val="none" w:sz="0" w:space="0" w:color="auto"/>
        <w:bottom w:val="none" w:sz="0" w:space="0" w:color="auto"/>
        <w:right w:val="none" w:sz="0" w:space="0" w:color="auto"/>
      </w:divBdr>
    </w:div>
    <w:div w:id="33966855">
      <w:bodyDiv w:val="1"/>
      <w:marLeft w:val="0"/>
      <w:marRight w:val="0"/>
      <w:marTop w:val="0"/>
      <w:marBottom w:val="0"/>
      <w:divBdr>
        <w:top w:val="none" w:sz="0" w:space="0" w:color="auto"/>
        <w:left w:val="none" w:sz="0" w:space="0" w:color="auto"/>
        <w:bottom w:val="none" w:sz="0" w:space="0" w:color="auto"/>
        <w:right w:val="none" w:sz="0" w:space="0" w:color="auto"/>
      </w:divBdr>
    </w:div>
    <w:div w:id="34427879">
      <w:bodyDiv w:val="1"/>
      <w:marLeft w:val="0"/>
      <w:marRight w:val="0"/>
      <w:marTop w:val="0"/>
      <w:marBottom w:val="0"/>
      <w:divBdr>
        <w:top w:val="none" w:sz="0" w:space="0" w:color="auto"/>
        <w:left w:val="none" w:sz="0" w:space="0" w:color="auto"/>
        <w:bottom w:val="none" w:sz="0" w:space="0" w:color="auto"/>
        <w:right w:val="none" w:sz="0" w:space="0" w:color="auto"/>
      </w:divBdr>
    </w:div>
    <w:div w:id="34895683">
      <w:bodyDiv w:val="1"/>
      <w:marLeft w:val="0"/>
      <w:marRight w:val="0"/>
      <w:marTop w:val="0"/>
      <w:marBottom w:val="0"/>
      <w:divBdr>
        <w:top w:val="none" w:sz="0" w:space="0" w:color="auto"/>
        <w:left w:val="none" w:sz="0" w:space="0" w:color="auto"/>
        <w:bottom w:val="none" w:sz="0" w:space="0" w:color="auto"/>
        <w:right w:val="none" w:sz="0" w:space="0" w:color="auto"/>
      </w:divBdr>
    </w:div>
    <w:div w:id="35008943">
      <w:bodyDiv w:val="1"/>
      <w:marLeft w:val="0"/>
      <w:marRight w:val="0"/>
      <w:marTop w:val="0"/>
      <w:marBottom w:val="0"/>
      <w:divBdr>
        <w:top w:val="none" w:sz="0" w:space="0" w:color="auto"/>
        <w:left w:val="none" w:sz="0" w:space="0" w:color="auto"/>
        <w:bottom w:val="none" w:sz="0" w:space="0" w:color="auto"/>
        <w:right w:val="none" w:sz="0" w:space="0" w:color="auto"/>
      </w:divBdr>
    </w:div>
    <w:div w:id="41095796">
      <w:bodyDiv w:val="1"/>
      <w:marLeft w:val="0"/>
      <w:marRight w:val="0"/>
      <w:marTop w:val="0"/>
      <w:marBottom w:val="0"/>
      <w:divBdr>
        <w:top w:val="none" w:sz="0" w:space="0" w:color="auto"/>
        <w:left w:val="none" w:sz="0" w:space="0" w:color="auto"/>
        <w:bottom w:val="none" w:sz="0" w:space="0" w:color="auto"/>
        <w:right w:val="none" w:sz="0" w:space="0" w:color="auto"/>
      </w:divBdr>
    </w:div>
    <w:div w:id="43792639">
      <w:bodyDiv w:val="1"/>
      <w:marLeft w:val="0"/>
      <w:marRight w:val="0"/>
      <w:marTop w:val="0"/>
      <w:marBottom w:val="0"/>
      <w:divBdr>
        <w:top w:val="none" w:sz="0" w:space="0" w:color="auto"/>
        <w:left w:val="none" w:sz="0" w:space="0" w:color="auto"/>
        <w:bottom w:val="none" w:sz="0" w:space="0" w:color="auto"/>
        <w:right w:val="none" w:sz="0" w:space="0" w:color="auto"/>
      </w:divBdr>
    </w:div>
    <w:div w:id="44530663">
      <w:bodyDiv w:val="1"/>
      <w:marLeft w:val="0"/>
      <w:marRight w:val="0"/>
      <w:marTop w:val="0"/>
      <w:marBottom w:val="0"/>
      <w:divBdr>
        <w:top w:val="none" w:sz="0" w:space="0" w:color="auto"/>
        <w:left w:val="none" w:sz="0" w:space="0" w:color="auto"/>
        <w:bottom w:val="none" w:sz="0" w:space="0" w:color="auto"/>
        <w:right w:val="none" w:sz="0" w:space="0" w:color="auto"/>
      </w:divBdr>
    </w:div>
    <w:div w:id="48193240">
      <w:bodyDiv w:val="1"/>
      <w:marLeft w:val="0"/>
      <w:marRight w:val="0"/>
      <w:marTop w:val="0"/>
      <w:marBottom w:val="0"/>
      <w:divBdr>
        <w:top w:val="none" w:sz="0" w:space="0" w:color="auto"/>
        <w:left w:val="none" w:sz="0" w:space="0" w:color="auto"/>
        <w:bottom w:val="none" w:sz="0" w:space="0" w:color="auto"/>
        <w:right w:val="none" w:sz="0" w:space="0" w:color="auto"/>
      </w:divBdr>
    </w:div>
    <w:div w:id="49038638">
      <w:bodyDiv w:val="1"/>
      <w:marLeft w:val="0"/>
      <w:marRight w:val="0"/>
      <w:marTop w:val="0"/>
      <w:marBottom w:val="0"/>
      <w:divBdr>
        <w:top w:val="none" w:sz="0" w:space="0" w:color="auto"/>
        <w:left w:val="none" w:sz="0" w:space="0" w:color="auto"/>
        <w:bottom w:val="none" w:sz="0" w:space="0" w:color="auto"/>
        <w:right w:val="none" w:sz="0" w:space="0" w:color="auto"/>
      </w:divBdr>
    </w:div>
    <w:div w:id="51582924">
      <w:bodyDiv w:val="1"/>
      <w:marLeft w:val="0"/>
      <w:marRight w:val="0"/>
      <w:marTop w:val="0"/>
      <w:marBottom w:val="0"/>
      <w:divBdr>
        <w:top w:val="none" w:sz="0" w:space="0" w:color="auto"/>
        <w:left w:val="none" w:sz="0" w:space="0" w:color="auto"/>
        <w:bottom w:val="none" w:sz="0" w:space="0" w:color="auto"/>
        <w:right w:val="none" w:sz="0" w:space="0" w:color="auto"/>
      </w:divBdr>
    </w:div>
    <w:div w:id="53235062">
      <w:bodyDiv w:val="1"/>
      <w:marLeft w:val="0"/>
      <w:marRight w:val="0"/>
      <w:marTop w:val="0"/>
      <w:marBottom w:val="0"/>
      <w:divBdr>
        <w:top w:val="none" w:sz="0" w:space="0" w:color="auto"/>
        <w:left w:val="none" w:sz="0" w:space="0" w:color="auto"/>
        <w:bottom w:val="none" w:sz="0" w:space="0" w:color="auto"/>
        <w:right w:val="none" w:sz="0" w:space="0" w:color="auto"/>
      </w:divBdr>
    </w:div>
    <w:div w:id="55782956">
      <w:bodyDiv w:val="1"/>
      <w:marLeft w:val="0"/>
      <w:marRight w:val="0"/>
      <w:marTop w:val="0"/>
      <w:marBottom w:val="0"/>
      <w:divBdr>
        <w:top w:val="none" w:sz="0" w:space="0" w:color="auto"/>
        <w:left w:val="none" w:sz="0" w:space="0" w:color="auto"/>
        <w:bottom w:val="none" w:sz="0" w:space="0" w:color="auto"/>
        <w:right w:val="none" w:sz="0" w:space="0" w:color="auto"/>
      </w:divBdr>
    </w:div>
    <w:div w:id="59990111">
      <w:bodyDiv w:val="1"/>
      <w:marLeft w:val="0"/>
      <w:marRight w:val="0"/>
      <w:marTop w:val="0"/>
      <w:marBottom w:val="0"/>
      <w:divBdr>
        <w:top w:val="none" w:sz="0" w:space="0" w:color="auto"/>
        <w:left w:val="none" w:sz="0" w:space="0" w:color="auto"/>
        <w:bottom w:val="none" w:sz="0" w:space="0" w:color="auto"/>
        <w:right w:val="none" w:sz="0" w:space="0" w:color="auto"/>
      </w:divBdr>
    </w:div>
    <w:div w:id="60101153">
      <w:bodyDiv w:val="1"/>
      <w:marLeft w:val="0"/>
      <w:marRight w:val="0"/>
      <w:marTop w:val="0"/>
      <w:marBottom w:val="0"/>
      <w:divBdr>
        <w:top w:val="none" w:sz="0" w:space="0" w:color="auto"/>
        <w:left w:val="none" w:sz="0" w:space="0" w:color="auto"/>
        <w:bottom w:val="none" w:sz="0" w:space="0" w:color="auto"/>
        <w:right w:val="none" w:sz="0" w:space="0" w:color="auto"/>
      </w:divBdr>
    </w:div>
    <w:div w:id="63333572">
      <w:bodyDiv w:val="1"/>
      <w:marLeft w:val="0"/>
      <w:marRight w:val="0"/>
      <w:marTop w:val="0"/>
      <w:marBottom w:val="0"/>
      <w:divBdr>
        <w:top w:val="none" w:sz="0" w:space="0" w:color="auto"/>
        <w:left w:val="none" w:sz="0" w:space="0" w:color="auto"/>
        <w:bottom w:val="none" w:sz="0" w:space="0" w:color="auto"/>
        <w:right w:val="none" w:sz="0" w:space="0" w:color="auto"/>
      </w:divBdr>
    </w:div>
    <w:div w:id="63457321">
      <w:bodyDiv w:val="1"/>
      <w:marLeft w:val="0"/>
      <w:marRight w:val="0"/>
      <w:marTop w:val="0"/>
      <w:marBottom w:val="0"/>
      <w:divBdr>
        <w:top w:val="none" w:sz="0" w:space="0" w:color="auto"/>
        <w:left w:val="none" w:sz="0" w:space="0" w:color="auto"/>
        <w:bottom w:val="none" w:sz="0" w:space="0" w:color="auto"/>
        <w:right w:val="none" w:sz="0" w:space="0" w:color="auto"/>
      </w:divBdr>
    </w:div>
    <w:div w:id="66878769">
      <w:bodyDiv w:val="1"/>
      <w:marLeft w:val="0"/>
      <w:marRight w:val="0"/>
      <w:marTop w:val="0"/>
      <w:marBottom w:val="0"/>
      <w:divBdr>
        <w:top w:val="none" w:sz="0" w:space="0" w:color="auto"/>
        <w:left w:val="none" w:sz="0" w:space="0" w:color="auto"/>
        <w:bottom w:val="none" w:sz="0" w:space="0" w:color="auto"/>
        <w:right w:val="none" w:sz="0" w:space="0" w:color="auto"/>
      </w:divBdr>
    </w:div>
    <w:div w:id="70352301">
      <w:bodyDiv w:val="1"/>
      <w:marLeft w:val="0"/>
      <w:marRight w:val="0"/>
      <w:marTop w:val="0"/>
      <w:marBottom w:val="0"/>
      <w:divBdr>
        <w:top w:val="none" w:sz="0" w:space="0" w:color="auto"/>
        <w:left w:val="none" w:sz="0" w:space="0" w:color="auto"/>
        <w:bottom w:val="none" w:sz="0" w:space="0" w:color="auto"/>
        <w:right w:val="none" w:sz="0" w:space="0" w:color="auto"/>
      </w:divBdr>
    </w:div>
    <w:div w:id="70929323">
      <w:bodyDiv w:val="1"/>
      <w:marLeft w:val="0"/>
      <w:marRight w:val="0"/>
      <w:marTop w:val="0"/>
      <w:marBottom w:val="0"/>
      <w:divBdr>
        <w:top w:val="none" w:sz="0" w:space="0" w:color="auto"/>
        <w:left w:val="none" w:sz="0" w:space="0" w:color="auto"/>
        <w:bottom w:val="none" w:sz="0" w:space="0" w:color="auto"/>
        <w:right w:val="none" w:sz="0" w:space="0" w:color="auto"/>
      </w:divBdr>
    </w:div>
    <w:div w:id="71396138">
      <w:bodyDiv w:val="1"/>
      <w:marLeft w:val="0"/>
      <w:marRight w:val="0"/>
      <w:marTop w:val="0"/>
      <w:marBottom w:val="0"/>
      <w:divBdr>
        <w:top w:val="none" w:sz="0" w:space="0" w:color="auto"/>
        <w:left w:val="none" w:sz="0" w:space="0" w:color="auto"/>
        <w:bottom w:val="none" w:sz="0" w:space="0" w:color="auto"/>
        <w:right w:val="none" w:sz="0" w:space="0" w:color="auto"/>
      </w:divBdr>
    </w:div>
    <w:div w:id="74203471">
      <w:bodyDiv w:val="1"/>
      <w:marLeft w:val="0"/>
      <w:marRight w:val="0"/>
      <w:marTop w:val="0"/>
      <w:marBottom w:val="0"/>
      <w:divBdr>
        <w:top w:val="none" w:sz="0" w:space="0" w:color="auto"/>
        <w:left w:val="none" w:sz="0" w:space="0" w:color="auto"/>
        <w:bottom w:val="none" w:sz="0" w:space="0" w:color="auto"/>
        <w:right w:val="none" w:sz="0" w:space="0" w:color="auto"/>
      </w:divBdr>
    </w:div>
    <w:div w:id="76942381">
      <w:bodyDiv w:val="1"/>
      <w:marLeft w:val="0"/>
      <w:marRight w:val="0"/>
      <w:marTop w:val="0"/>
      <w:marBottom w:val="0"/>
      <w:divBdr>
        <w:top w:val="none" w:sz="0" w:space="0" w:color="auto"/>
        <w:left w:val="none" w:sz="0" w:space="0" w:color="auto"/>
        <w:bottom w:val="none" w:sz="0" w:space="0" w:color="auto"/>
        <w:right w:val="none" w:sz="0" w:space="0" w:color="auto"/>
      </w:divBdr>
    </w:div>
    <w:div w:id="78910247">
      <w:bodyDiv w:val="1"/>
      <w:marLeft w:val="0"/>
      <w:marRight w:val="0"/>
      <w:marTop w:val="0"/>
      <w:marBottom w:val="0"/>
      <w:divBdr>
        <w:top w:val="none" w:sz="0" w:space="0" w:color="auto"/>
        <w:left w:val="none" w:sz="0" w:space="0" w:color="auto"/>
        <w:bottom w:val="none" w:sz="0" w:space="0" w:color="auto"/>
        <w:right w:val="none" w:sz="0" w:space="0" w:color="auto"/>
      </w:divBdr>
    </w:div>
    <w:div w:id="79909940">
      <w:bodyDiv w:val="1"/>
      <w:marLeft w:val="0"/>
      <w:marRight w:val="0"/>
      <w:marTop w:val="0"/>
      <w:marBottom w:val="0"/>
      <w:divBdr>
        <w:top w:val="none" w:sz="0" w:space="0" w:color="auto"/>
        <w:left w:val="none" w:sz="0" w:space="0" w:color="auto"/>
        <w:bottom w:val="none" w:sz="0" w:space="0" w:color="auto"/>
        <w:right w:val="none" w:sz="0" w:space="0" w:color="auto"/>
      </w:divBdr>
    </w:div>
    <w:div w:id="80688668">
      <w:bodyDiv w:val="1"/>
      <w:marLeft w:val="0"/>
      <w:marRight w:val="0"/>
      <w:marTop w:val="0"/>
      <w:marBottom w:val="0"/>
      <w:divBdr>
        <w:top w:val="none" w:sz="0" w:space="0" w:color="auto"/>
        <w:left w:val="none" w:sz="0" w:space="0" w:color="auto"/>
        <w:bottom w:val="none" w:sz="0" w:space="0" w:color="auto"/>
        <w:right w:val="none" w:sz="0" w:space="0" w:color="auto"/>
      </w:divBdr>
    </w:div>
    <w:div w:id="81687815">
      <w:bodyDiv w:val="1"/>
      <w:marLeft w:val="0"/>
      <w:marRight w:val="0"/>
      <w:marTop w:val="0"/>
      <w:marBottom w:val="0"/>
      <w:divBdr>
        <w:top w:val="none" w:sz="0" w:space="0" w:color="auto"/>
        <w:left w:val="none" w:sz="0" w:space="0" w:color="auto"/>
        <w:bottom w:val="none" w:sz="0" w:space="0" w:color="auto"/>
        <w:right w:val="none" w:sz="0" w:space="0" w:color="auto"/>
      </w:divBdr>
    </w:div>
    <w:div w:id="84766525">
      <w:bodyDiv w:val="1"/>
      <w:marLeft w:val="0"/>
      <w:marRight w:val="0"/>
      <w:marTop w:val="0"/>
      <w:marBottom w:val="0"/>
      <w:divBdr>
        <w:top w:val="none" w:sz="0" w:space="0" w:color="auto"/>
        <w:left w:val="none" w:sz="0" w:space="0" w:color="auto"/>
        <w:bottom w:val="none" w:sz="0" w:space="0" w:color="auto"/>
        <w:right w:val="none" w:sz="0" w:space="0" w:color="auto"/>
      </w:divBdr>
    </w:div>
    <w:div w:id="88894970">
      <w:bodyDiv w:val="1"/>
      <w:marLeft w:val="0"/>
      <w:marRight w:val="0"/>
      <w:marTop w:val="0"/>
      <w:marBottom w:val="0"/>
      <w:divBdr>
        <w:top w:val="none" w:sz="0" w:space="0" w:color="auto"/>
        <w:left w:val="none" w:sz="0" w:space="0" w:color="auto"/>
        <w:bottom w:val="none" w:sz="0" w:space="0" w:color="auto"/>
        <w:right w:val="none" w:sz="0" w:space="0" w:color="auto"/>
      </w:divBdr>
    </w:div>
    <w:div w:id="90513468">
      <w:bodyDiv w:val="1"/>
      <w:marLeft w:val="0"/>
      <w:marRight w:val="0"/>
      <w:marTop w:val="0"/>
      <w:marBottom w:val="0"/>
      <w:divBdr>
        <w:top w:val="none" w:sz="0" w:space="0" w:color="auto"/>
        <w:left w:val="none" w:sz="0" w:space="0" w:color="auto"/>
        <w:bottom w:val="none" w:sz="0" w:space="0" w:color="auto"/>
        <w:right w:val="none" w:sz="0" w:space="0" w:color="auto"/>
      </w:divBdr>
    </w:div>
    <w:div w:id="90859340">
      <w:bodyDiv w:val="1"/>
      <w:marLeft w:val="0"/>
      <w:marRight w:val="0"/>
      <w:marTop w:val="0"/>
      <w:marBottom w:val="0"/>
      <w:divBdr>
        <w:top w:val="none" w:sz="0" w:space="0" w:color="auto"/>
        <w:left w:val="none" w:sz="0" w:space="0" w:color="auto"/>
        <w:bottom w:val="none" w:sz="0" w:space="0" w:color="auto"/>
        <w:right w:val="none" w:sz="0" w:space="0" w:color="auto"/>
      </w:divBdr>
    </w:div>
    <w:div w:id="91706831">
      <w:bodyDiv w:val="1"/>
      <w:marLeft w:val="0"/>
      <w:marRight w:val="0"/>
      <w:marTop w:val="0"/>
      <w:marBottom w:val="0"/>
      <w:divBdr>
        <w:top w:val="none" w:sz="0" w:space="0" w:color="auto"/>
        <w:left w:val="none" w:sz="0" w:space="0" w:color="auto"/>
        <w:bottom w:val="none" w:sz="0" w:space="0" w:color="auto"/>
        <w:right w:val="none" w:sz="0" w:space="0" w:color="auto"/>
      </w:divBdr>
    </w:div>
    <w:div w:id="94249928">
      <w:bodyDiv w:val="1"/>
      <w:marLeft w:val="0"/>
      <w:marRight w:val="0"/>
      <w:marTop w:val="0"/>
      <w:marBottom w:val="0"/>
      <w:divBdr>
        <w:top w:val="none" w:sz="0" w:space="0" w:color="auto"/>
        <w:left w:val="none" w:sz="0" w:space="0" w:color="auto"/>
        <w:bottom w:val="none" w:sz="0" w:space="0" w:color="auto"/>
        <w:right w:val="none" w:sz="0" w:space="0" w:color="auto"/>
      </w:divBdr>
    </w:div>
    <w:div w:id="99187882">
      <w:bodyDiv w:val="1"/>
      <w:marLeft w:val="0"/>
      <w:marRight w:val="0"/>
      <w:marTop w:val="0"/>
      <w:marBottom w:val="0"/>
      <w:divBdr>
        <w:top w:val="none" w:sz="0" w:space="0" w:color="auto"/>
        <w:left w:val="none" w:sz="0" w:space="0" w:color="auto"/>
        <w:bottom w:val="none" w:sz="0" w:space="0" w:color="auto"/>
        <w:right w:val="none" w:sz="0" w:space="0" w:color="auto"/>
      </w:divBdr>
    </w:div>
    <w:div w:id="99835317">
      <w:bodyDiv w:val="1"/>
      <w:marLeft w:val="0"/>
      <w:marRight w:val="0"/>
      <w:marTop w:val="0"/>
      <w:marBottom w:val="0"/>
      <w:divBdr>
        <w:top w:val="none" w:sz="0" w:space="0" w:color="auto"/>
        <w:left w:val="none" w:sz="0" w:space="0" w:color="auto"/>
        <w:bottom w:val="none" w:sz="0" w:space="0" w:color="auto"/>
        <w:right w:val="none" w:sz="0" w:space="0" w:color="auto"/>
      </w:divBdr>
    </w:div>
    <w:div w:id="100877381">
      <w:bodyDiv w:val="1"/>
      <w:marLeft w:val="0"/>
      <w:marRight w:val="0"/>
      <w:marTop w:val="0"/>
      <w:marBottom w:val="0"/>
      <w:divBdr>
        <w:top w:val="none" w:sz="0" w:space="0" w:color="auto"/>
        <w:left w:val="none" w:sz="0" w:space="0" w:color="auto"/>
        <w:bottom w:val="none" w:sz="0" w:space="0" w:color="auto"/>
        <w:right w:val="none" w:sz="0" w:space="0" w:color="auto"/>
      </w:divBdr>
    </w:div>
    <w:div w:id="101532410">
      <w:bodyDiv w:val="1"/>
      <w:marLeft w:val="0"/>
      <w:marRight w:val="0"/>
      <w:marTop w:val="0"/>
      <w:marBottom w:val="0"/>
      <w:divBdr>
        <w:top w:val="none" w:sz="0" w:space="0" w:color="auto"/>
        <w:left w:val="none" w:sz="0" w:space="0" w:color="auto"/>
        <w:bottom w:val="none" w:sz="0" w:space="0" w:color="auto"/>
        <w:right w:val="none" w:sz="0" w:space="0" w:color="auto"/>
      </w:divBdr>
    </w:div>
    <w:div w:id="103765695">
      <w:bodyDiv w:val="1"/>
      <w:marLeft w:val="0"/>
      <w:marRight w:val="0"/>
      <w:marTop w:val="0"/>
      <w:marBottom w:val="0"/>
      <w:divBdr>
        <w:top w:val="none" w:sz="0" w:space="0" w:color="auto"/>
        <w:left w:val="none" w:sz="0" w:space="0" w:color="auto"/>
        <w:bottom w:val="none" w:sz="0" w:space="0" w:color="auto"/>
        <w:right w:val="none" w:sz="0" w:space="0" w:color="auto"/>
      </w:divBdr>
    </w:div>
    <w:div w:id="107089767">
      <w:bodyDiv w:val="1"/>
      <w:marLeft w:val="0"/>
      <w:marRight w:val="0"/>
      <w:marTop w:val="0"/>
      <w:marBottom w:val="0"/>
      <w:divBdr>
        <w:top w:val="none" w:sz="0" w:space="0" w:color="auto"/>
        <w:left w:val="none" w:sz="0" w:space="0" w:color="auto"/>
        <w:bottom w:val="none" w:sz="0" w:space="0" w:color="auto"/>
        <w:right w:val="none" w:sz="0" w:space="0" w:color="auto"/>
      </w:divBdr>
    </w:div>
    <w:div w:id="107504111">
      <w:bodyDiv w:val="1"/>
      <w:marLeft w:val="0"/>
      <w:marRight w:val="0"/>
      <w:marTop w:val="0"/>
      <w:marBottom w:val="0"/>
      <w:divBdr>
        <w:top w:val="none" w:sz="0" w:space="0" w:color="auto"/>
        <w:left w:val="none" w:sz="0" w:space="0" w:color="auto"/>
        <w:bottom w:val="none" w:sz="0" w:space="0" w:color="auto"/>
        <w:right w:val="none" w:sz="0" w:space="0" w:color="auto"/>
      </w:divBdr>
    </w:div>
    <w:div w:id="107551089">
      <w:bodyDiv w:val="1"/>
      <w:marLeft w:val="0"/>
      <w:marRight w:val="0"/>
      <w:marTop w:val="0"/>
      <w:marBottom w:val="0"/>
      <w:divBdr>
        <w:top w:val="none" w:sz="0" w:space="0" w:color="auto"/>
        <w:left w:val="none" w:sz="0" w:space="0" w:color="auto"/>
        <w:bottom w:val="none" w:sz="0" w:space="0" w:color="auto"/>
        <w:right w:val="none" w:sz="0" w:space="0" w:color="auto"/>
      </w:divBdr>
    </w:div>
    <w:div w:id="107623098">
      <w:bodyDiv w:val="1"/>
      <w:marLeft w:val="0"/>
      <w:marRight w:val="0"/>
      <w:marTop w:val="0"/>
      <w:marBottom w:val="0"/>
      <w:divBdr>
        <w:top w:val="none" w:sz="0" w:space="0" w:color="auto"/>
        <w:left w:val="none" w:sz="0" w:space="0" w:color="auto"/>
        <w:bottom w:val="none" w:sz="0" w:space="0" w:color="auto"/>
        <w:right w:val="none" w:sz="0" w:space="0" w:color="auto"/>
      </w:divBdr>
    </w:div>
    <w:div w:id="109860065">
      <w:bodyDiv w:val="1"/>
      <w:marLeft w:val="0"/>
      <w:marRight w:val="0"/>
      <w:marTop w:val="0"/>
      <w:marBottom w:val="0"/>
      <w:divBdr>
        <w:top w:val="none" w:sz="0" w:space="0" w:color="auto"/>
        <w:left w:val="none" w:sz="0" w:space="0" w:color="auto"/>
        <w:bottom w:val="none" w:sz="0" w:space="0" w:color="auto"/>
        <w:right w:val="none" w:sz="0" w:space="0" w:color="auto"/>
      </w:divBdr>
    </w:div>
    <w:div w:id="110058095">
      <w:bodyDiv w:val="1"/>
      <w:marLeft w:val="0"/>
      <w:marRight w:val="0"/>
      <w:marTop w:val="0"/>
      <w:marBottom w:val="0"/>
      <w:divBdr>
        <w:top w:val="none" w:sz="0" w:space="0" w:color="auto"/>
        <w:left w:val="none" w:sz="0" w:space="0" w:color="auto"/>
        <w:bottom w:val="none" w:sz="0" w:space="0" w:color="auto"/>
        <w:right w:val="none" w:sz="0" w:space="0" w:color="auto"/>
      </w:divBdr>
    </w:div>
    <w:div w:id="111439000">
      <w:bodyDiv w:val="1"/>
      <w:marLeft w:val="0"/>
      <w:marRight w:val="0"/>
      <w:marTop w:val="0"/>
      <w:marBottom w:val="0"/>
      <w:divBdr>
        <w:top w:val="none" w:sz="0" w:space="0" w:color="auto"/>
        <w:left w:val="none" w:sz="0" w:space="0" w:color="auto"/>
        <w:bottom w:val="none" w:sz="0" w:space="0" w:color="auto"/>
        <w:right w:val="none" w:sz="0" w:space="0" w:color="auto"/>
      </w:divBdr>
    </w:div>
    <w:div w:id="114950948">
      <w:bodyDiv w:val="1"/>
      <w:marLeft w:val="0"/>
      <w:marRight w:val="0"/>
      <w:marTop w:val="0"/>
      <w:marBottom w:val="0"/>
      <w:divBdr>
        <w:top w:val="none" w:sz="0" w:space="0" w:color="auto"/>
        <w:left w:val="none" w:sz="0" w:space="0" w:color="auto"/>
        <w:bottom w:val="none" w:sz="0" w:space="0" w:color="auto"/>
        <w:right w:val="none" w:sz="0" w:space="0" w:color="auto"/>
      </w:divBdr>
    </w:div>
    <w:div w:id="116335988">
      <w:bodyDiv w:val="1"/>
      <w:marLeft w:val="0"/>
      <w:marRight w:val="0"/>
      <w:marTop w:val="0"/>
      <w:marBottom w:val="0"/>
      <w:divBdr>
        <w:top w:val="none" w:sz="0" w:space="0" w:color="auto"/>
        <w:left w:val="none" w:sz="0" w:space="0" w:color="auto"/>
        <w:bottom w:val="none" w:sz="0" w:space="0" w:color="auto"/>
        <w:right w:val="none" w:sz="0" w:space="0" w:color="auto"/>
      </w:divBdr>
    </w:div>
    <w:div w:id="120266834">
      <w:bodyDiv w:val="1"/>
      <w:marLeft w:val="0"/>
      <w:marRight w:val="0"/>
      <w:marTop w:val="0"/>
      <w:marBottom w:val="0"/>
      <w:divBdr>
        <w:top w:val="none" w:sz="0" w:space="0" w:color="auto"/>
        <w:left w:val="none" w:sz="0" w:space="0" w:color="auto"/>
        <w:bottom w:val="none" w:sz="0" w:space="0" w:color="auto"/>
        <w:right w:val="none" w:sz="0" w:space="0" w:color="auto"/>
      </w:divBdr>
    </w:div>
    <w:div w:id="125658574">
      <w:bodyDiv w:val="1"/>
      <w:marLeft w:val="0"/>
      <w:marRight w:val="0"/>
      <w:marTop w:val="0"/>
      <w:marBottom w:val="0"/>
      <w:divBdr>
        <w:top w:val="none" w:sz="0" w:space="0" w:color="auto"/>
        <w:left w:val="none" w:sz="0" w:space="0" w:color="auto"/>
        <w:bottom w:val="none" w:sz="0" w:space="0" w:color="auto"/>
        <w:right w:val="none" w:sz="0" w:space="0" w:color="auto"/>
      </w:divBdr>
    </w:div>
    <w:div w:id="125902503">
      <w:bodyDiv w:val="1"/>
      <w:marLeft w:val="0"/>
      <w:marRight w:val="0"/>
      <w:marTop w:val="0"/>
      <w:marBottom w:val="0"/>
      <w:divBdr>
        <w:top w:val="none" w:sz="0" w:space="0" w:color="auto"/>
        <w:left w:val="none" w:sz="0" w:space="0" w:color="auto"/>
        <w:bottom w:val="none" w:sz="0" w:space="0" w:color="auto"/>
        <w:right w:val="none" w:sz="0" w:space="0" w:color="auto"/>
      </w:divBdr>
    </w:div>
    <w:div w:id="126247638">
      <w:bodyDiv w:val="1"/>
      <w:marLeft w:val="0"/>
      <w:marRight w:val="0"/>
      <w:marTop w:val="0"/>
      <w:marBottom w:val="0"/>
      <w:divBdr>
        <w:top w:val="none" w:sz="0" w:space="0" w:color="auto"/>
        <w:left w:val="none" w:sz="0" w:space="0" w:color="auto"/>
        <w:bottom w:val="none" w:sz="0" w:space="0" w:color="auto"/>
        <w:right w:val="none" w:sz="0" w:space="0" w:color="auto"/>
      </w:divBdr>
    </w:div>
    <w:div w:id="129791279">
      <w:bodyDiv w:val="1"/>
      <w:marLeft w:val="0"/>
      <w:marRight w:val="0"/>
      <w:marTop w:val="0"/>
      <w:marBottom w:val="0"/>
      <w:divBdr>
        <w:top w:val="none" w:sz="0" w:space="0" w:color="auto"/>
        <w:left w:val="none" w:sz="0" w:space="0" w:color="auto"/>
        <w:bottom w:val="none" w:sz="0" w:space="0" w:color="auto"/>
        <w:right w:val="none" w:sz="0" w:space="0" w:color="auto"/>
      </w:divBdr>
    </w:div>
    <w:div w:id="131217418">
      <w:bodyDiv w:val="1"/>
      <w:marLeft w:val="0"/>
      <w:marRight w:val="0"/>
      <w:marTop w:val="0"/>
      <w:marBottom w:val="0"/>
      <w:divBdr>
        <w:top w:val="none" w:sz="0" w:space="0" w:color="auto"/>
        <w:left w:val="none" w:sz="0" w:space="0" w:color="auto"/>
        <w:bottom w:val="none" w:sz="0" w:space="0" w:color="auto"/>
        <w:right w:val="none" w:sz="0" w:space="0" w:color="auto"/>
      </w:divBdr>
    </w:div>
    <w:div w:id="131365831">
      <w:bodyDiv w:val="1"/>
      <w:marLeft w:val="0"/>
      <w:marRight w:val="0"/>
      <w:marTop w:val="0"/>
      <w:marBottom w:val="0"/>
      <w:divBdr>
        <w:top w:val="none" w:sz="0" w:space="0" w:color="auto"/>
        <w:left w:val="none" w:sz="0" w:space="0" w:color="auto"/>
        <w:bottom w:val="none" w:sz="0" w:space="0" w:color="auto"/>
        <w:right w:val="none" w:sz="0" w:space="0" w:color="auto"/>
      </w:divBdr>
    </w:div>
    <w:div w:id="136650466">
      <w:bodyDiv w:val="1"/>
      <w:marLeft w:val="0"/>
      <w:marRight w:val="0"/>
      <w:marTop w:val="0"/>
      <w:marBottom w:val="0"/>
      <w:divBdr>
        <w:top w:val="none" w:sz="0" w:space="0" w:color="auto"/>
        <w:left w:val="none" w:sz="0" w:space="0" w:color="auto"/>
        <w:bottom w:val="none" w:sz="0" w:space="0" w:color="auto"/>
        <w:right w:val="none" w:sz="0" w:space="0" w:color="auto"/>
      </w:divBdr>
    </w:div>
    <w:div w:id="138110552">
      <w:bodyDiv w:val="1"/>
      <w:marLeft w:val="0"/>
      <w:marRight w:val="0"/>
      <w:marTop w:val="0"/>
      <w:marBottom w:val="0"/>
      <w:divBdr>
        <w:top w:val="none" w:sz="0" w:space="0" w:color="auto"/>
        <w:left w:val="none" w:sz="0" w:space="0" w:color="auto"/>
        <w:bottom w:val="none" w:sz="0" w:space="0" w:color="auto"/>
        <w:right w:val="none" w:sz="0" w:space="0" w:color="auto"/>
      </w:divBdr>
    </w:div>
    <w:div w:id="139275686">
      <w:bodyDiv w:val="1"/>
      <w:marLeft w:val="0"/>
      <w:marRight w:val="0"/>
      <w:marTop w:val="0"/>
      <w:marBottom w:val="0"/>
      <w:divBdr>
        <w:top w:val="none" w:sz="0" w:space="0" w:color="auto"/>
        <w:left w:val="none" w:sz="0" w:space="0" w:color="auto"/>
        <w:bottom w:val="none" w:sz="0" w:space="0" w:color="auto"/>
        <w:right w:val="none" w:sz="0" w:space="0" w:color="auto"/>
      </w:divBdr>
    </w:div>
    <w:div w:id="139807562">
      <w:bodyDiv w:val="1"/>
      <w:marLeft w:val="0"/>
      <w:marRight w:val="0"/>
      <w:marTop w:val="0"/>
      <w:marBottom w:val="0"/>
      <w:divBdr>
        <w:top w:val="none" w:sz="0" w:space="0" w:color="auto"/>
        <w:left w:val="none" w:sz="0" w:space="0" w:color="auto"/>
        <w:bottom w:val="none" w:sz="0" w:space="0" w:color="auto"/>
        <w:right w:val="none" w:sz="0" w:space="0" w:color="auto"/>
      </w:divBdr>
    </w:div>
    <w:div w:id="140663540">
      <w:bodyDiv w:val="1"/>
      <w:marLeft w:val="0"/>
      <w:marRight w:val="0"/>
      <w:marTop w:val="0"/>
      <w:marBottom w:val="0"/>
      <w:divBdr>
        <w:top w:val="none" w:sz="0" w:space="0" w:color="auto"/>
        <w:left w:val="none" w:sz="0" w:space="0" w:color="auto"/>
        <w:bottom w:val="none" w:sz="0" w:space="0" w:color="auto"/>
        <w:right w:val="none" w:sz="0" w:space="0" w:color="auto"/>
      </w:divBdr>
    </w:div>
    <w:div w:id="147285148">
      <w:bodyDiv w:val="1"/>
      <w:marLeft w:val="0"/>
      <w:marRight w:val="0"/>
      <w:marTop w:val="0"/>
      <w:marBottom w:val="0"/>
      <w:divBdr>
        <w:top w:val="none" w:sz="0" w:space="0" w:color="auto"/>
        <w:left w:val="none" w:sz="0" w:space="0" w:color="auto"/>
        <w:bottom w:val="none" w:sz="0" w:space="0" w:color="auto"/>
        <w:right w:val="none" w:sz="0" w:space="0" w:color="auto"/>
      </w:divBdr>
    </w:div>
    <w:div w:id="149759792">
      <w:bodyDiv w:val="1"/>
      <w:marLeft w:val="0"/>
      <w:marRight w:val="0"/>
      <w:marTop w:val="0"/>
      <w:marBottom w:val="0"/>
      <w:divBdr>
        <w:top w:val="none" w:sz="0" w:space="0" w:color="auto"/>
        <w:left w:val="none" w:sz="0" w:space="0" w:color="auto"/>
        <w:bottom w:val="none" w:sz="0" w:space="0" w:color="auto"/>
        <w:right w:val="none" w:sz="0" w:space="0" w:color="auto"/>
      </w:divBdr>
    </w:div>
    <w:div w:id="152180878">
      <w:bodyDiv w:val="1"/>
      <w:marLeft w:val="0"/>
      <w:marRight w:val="0"/>
      <w:marTop w:val="0"/>
      <w:marBottom w:val="0"/>
      <w:divBdr>
        <w:top w:val="none" w:sz="0" w:space="0" w:color="auto"/>
        <w:left w:val="none" w:sz="0" w:space="0" w:color="auto"/>
        <w:bottom w:val="none" w:sz="0" w:space="0" w:color="auto"/>
        <w:right w:val="none" w:sz="0" w:space="0" w:color="auto"/>
      </w:divBdr>
    </w:div>
    <w:div w:id="154077790">
      <w:bodyDiv w:val="1"/>
      <w:marLeft w:val="0"/>
      <w:marRight w:val="0"/>
      <w:marTop w:val="0"/>
      <w:marBottom w:val="0"/>
      <w:divBdr>
        <w:top w:val="none" w:sz="0" w:space="0" w:color="auto"/>
        <w:left w:val="none" w:sz="0" w:space="0" w:color="auto"/>
        <w:bottom w:val="none" w:sz="0" w:space="0" w:color="auto"/>
        <w:right w:val="none" w:sz="0" w:space="0" w:color="auto"/>
      </w:divBdr>
    </w:div>
    <w:div w:id="159003826">
      <w:bodyDiv w:val="1"/>
      <w:marLeft w:val="0"/>
      <w:marRight w:val="0"/>
      <w:marTop w:val="0"/>
      <w:marBottom w:val="0"/>
      <w:divBdr>
        <w:top w:val="none" w:sz="0" w:space="0" w:color="auto"/>
        <w:left w:val="none" w:sz="0" w:space="0" w:color="auto"/>
        <w:bottom w:val="none" w:sz="0" w:space="0" w:color="auto"/>
        <w:right w:val="none" w:sz="0" w:space="0" w:color="auto"/>
      </w:divBdr>
    </w:div>
    <w:div w:id="159851696">
      <w:bodyDiv w:val="1"/>
      <w:marLeft w:val="0"/>
      <w:marRight w:val="0"/>
      <w:marTop w:val="0"/>
      <w:marBottom w:val="0"/>
      <w:divBdr>
        <w:top w:val="none" w:sz="0" w:space="0" w:color="auto"/>
        <w:left w:val="none" w:sz="0" w:space="0" w:color="auto"/>
        <w:bottom w:val="none" w:sz="0" w:space="0" w:color="auto"/>
        <w:right w:val="none" w:sz="0" w:space="0" w:color="auto"/>
      </w:divBdr>
    </w:div>
    <w:div w:id="163937191">
      <w:bodyDiv w:val="1"/>
      <w:marLeft w:val="0"/>
      <w:marRight w:val="0"/>
      <w:marTop w:val="0"/>
      <w:marBottom w:val="0"/>
      <w:divBdr>
        <w:top w:val="none" w:sz="0" w:space="0" w:color="auto"/>
        <w:left w:val="none" w:sz="0" w:space="0" w:color="auto"/>
        <w:bottom w:val="none" w:sz="0" w:space="0" w:color="auto"/>
        <w:right w:val="none" w:sz="0" w:space="0" w:color="auto"/>
      </w:divBdr>
    </w:div>
    <w:div w:id="165871677">
      <w:bodyDiv w:val="1"/>
      <w:marLeft w:val="0"/>
      <w:marRight w:val="0"/>
      <w:marTop w:val="0"/>
      <w:marBottom w:val="0"/>
      <w:divBdr>
        <w:top w:val="none" w:sz="0" w:space="0" w:color="auto"/>
        <w:left w:val="none" w:sz="0" w:space="0" w:color="auto"/>
        <w:bottom w:val="none" w:sz="0" w:space="0" w:color="auto"/>
        <w:right w:val="none" w:sz="0" w:space="0" w:color="auto"/>
      </w:divBdr>
    </w:div>
    <w:div w:id="166867302">
      <w:bodyDiv w:val="1"/>
      <w:marLeft w:val="0"/>
      <w:marRight w:val="0"/>
      <w:marTop w:val="0"/>
      <w:marBottom w:val="0"/>
      <w:divBdr>
        <w:top w:val="none" w:sz="0" w:space="0" w:color="auto"/>
        <w:left w:val="none" w:sz="0" w:space="0" w:color="auto"/>
        <w:bottom w:val="none" w:sz="0" w:space="0" w:color="auto"/>
        <w:right w:val="none" w:sz="0" w:space="0" w:color="auto"/>
      </w:divBdr>
    </w:div>
    <w:div w:id="168452337">
      <w:bodyDiv w:val="1"/>
      <w:marLeft w:val="0"/>
      <w:marRight w:val="0"/>
      <w:marTop w:val="0"/>
      <w:marBottom w:val="0"/>
      <w:divBdr>
        <w:top w:val="none" w:sz="0" w:space="0" w:color="auto"/>
        <w:left w:val="none" w:sz="0" w:space="0" w:color="auto"/>
        <w:bottom w:val="none" w:sz="0" w:space="0" w:color="auto"/>
        <w:right w:val="none" w:sz="0" w:space="0" w:color="auto"/>
      </w:divBdr>
    </w:div>
    <w:div w:id="169487116">
      <w:bodyDiv w:val="1"/>
      <w:marLeft w:val="0"/>
      <w:marRight w:val="0"/>
      <w:marTop w:val="0"/>
      <w:marBottom w:val="0"/>
      <w:divBdr>
        <w:top w:val="none" w:sz="0" w:space="0" w:color="auto"/>
        <w:left w:val="none" w:sz="0" w:space="0" w:color="auto"/>
        <w:bottom w:val="none" w:sz="0" w:space="0" w:color="auto"/>
        <w:right w:val="none" w:sz="0" w:space="0" w:color="auto"/>
      </w:divBdr>
    </w:div>
    <w:div w:id="176425774">
      <w:bodyDiv w:val="1"/>
      <w:marLeft w:val="0"/>
      <w:marRight w:val="0"/>
      <w:marTop w:val="0"/>
      <w:marBottom w:val="0"/>
      <w:divBdr>
        <w:top w:val="none" w:sz="0" w:space="0" w:color="auto"/>
        <w:left w:val="none" w:sz="0" w:space="0" w:color="auto"/>
        <w:bottom w:val="none" w:sz="0" w:space="0" w:color="auto"/>
        <w:right w:val="none" w:sz="0" w:space="0" w:color="auto"/>
      </w:divBdr>
    </w:div>
    <w:div w:id="179784051">
      <w:bodyDiv w:val="1"/>
      <w:marLeft w:val="0"/>
      <w:marRight w:val="0"/>
      <w:marTop w:val="0"/>
      <w:marBottom w:val="0"/>
      <w:divBdr>
        <w:top w:val="none" w:sz="0" w:space="0" w:color="auto"/>
        <w:left w:val="none" w:sz="0" w:space="0" w:color="auto"/>
        <w:bottom w:val="none" w:sz="0" w:space="0" w:color="auto"/>
        <w:right w:val="none" w:sz="0" w:space="0" w:color="auto"/>
      </w:divBdr>
    </w:div>
    <w:div w:id="180902697">
      <w:bodyDiv w:val="1"/>
      <w:marLeft w:val="0"/>
      <w:marRight w:val="0"/>
      <w:marTop w:val="0"/>
      <w:marBottom w:val="0"/>
      <w:divBdr>
        <w:top w:val="none" w:sz="0" w:space="0" w:color="auto"/>
        <w:left w:val="none" w:sz="0" w:space="0" w:color="auto"/>
        <w:bottom w:val="none" w:sz="0" w:space="0" w:color="auto"/>
        <w:right w:val="none" w:sz="0" w:space="0" w:color="auto"/>
      </w:divBdr>
    </w:div>
    <w:div w:id="181209631">
      <w:bodyDiv w:val="1"/>
      <w:marLeft w:val="0"/>
      <w:marRight w:val="0"/>
      <w:marTop w:val="0"/>
      <w:marBottom w:val="0"/>
      <w:divBdr>
        <w:top w:val="none" w:sz="0" w:space="0" w:color="auto"/>
        <w:left w:val="none" w:sz="0" w:space="0" w:color="auto"/>
        <w:bottom w:val="none" w:sz="0" w:space="0" w:color="auto"/>
        <w:right w:val="none" w:sz="0" w:space="0" w:color="auto"/>
      </w:divBdr>
    </w:div>
    <w:div w:id="181555307">
      <w:bodyDiv w:val="1"/>
      <w:marLeft w:val="0"/>
      <w:marRight w:val="0"/>
      <w:marTop w:val="0"/>
      <w:marBottom w:val="0"/>
      <w:divBdr>
        <w:top w:val="none" w:sz="0" w:space="0" w:color="auto"/>
        <w:left w:val="none" w:sz="0" w:space="0" w:color="auto"/>
        <w:bottom w:val="none" w:sz="0" w:space="0" w:color="auto"/>
        <w:right w:val="none" w:sz="0" w:space="0" w:color="auto"/>
      </w:divBdr>
    </w:div>
    <w:div w:id="183248970">
      <w:bodyDiv w:val="1"/>
      <w:marLeft w:val="0"/>
      <w:marRight w:val="0"/>
      <w:marTop w:val="0"/>
      <w:marBottom w:val="0"/>
      <w:divBdr>
        <w:top w:val="none" w:sz="0" w:space="0" w:color="auto"/>
        <w:left w:val="none" w:sz="0" w:space="0" w:color="auto"/>
        <w:bottom w:val="none" w:sz="0" w:space="0" w:color="auto"/>
        <w:right w:val="none" w:sz="0" w:space="0" w:color="auto"/>
      </w:divBdr>
    </w:div>
    <w:div w:id="191648357">
      <w:bodyDiv w:val="1"/>
      <w:marLeft w:val="0"/>
      <w:marRight w:val="0"/>
      <w:marTop w:val="0"/>
      <w:marBottom w:val="0"/>
      <w:divBdr>
        <w:top w:val="none" w:sz="0" w:space="0" w:color="auto"/>
        <w:left w:val="none" w:sz="0" w:space="0" w:color="auto"/>
        <w:bottom w:val="none" w:sz="0" w:space="0" w:color="auto"/>
        <w:right w:val="none" w:sz="0" w:space="0" w:color="auto"/>
      </w:divBdr>
    </w:div>
    <w:div w:id="192110726">
      <w:bodyDiv w:val="1"/>
      <w:marLeft w:val="0"/>
      <w:marRight w:val="0"/>
      <w:marTop w:val="0"/>
      <w:marBottom w:val="0"/>
      <w:divBdr>
        <w:top w:val="none" w:sz="0" w:space="0" w:color="auto"/>
        <w:left w:val="none" w:sz="0" w:space="0" w:color="auto"/>
        <w:bottom w:val="none" w:sz="0" w:space="0" w:color="auto"/>
        <w:right w:val="none" w:sz="0" w:space="0" w:color="auto"/>
      </w:divBdr>
    </w:div>
    <w:div w:id="194662531">
      <w:bodyDiv w:val="1"/>
      <w:marLeft w:val="0"/>
      <w:marRight w:val="0"/>
      <w:marTop w:val="0"/>
      <w:marBottom w:val="0"/>
      <w:divBdr>
        <w:top w:val="none" w:sz="0" w:space="0" w:color="auto"/>
        <w:left w:val="none" w:sz="0" w:space="0" w:color="auto"/>
        <w:bottom w:val="none" w:sz="0" w:space="0" w:color="auto"/>
        <w:right w:val="none" w:sz="0" w:space="0" w:color="auto"/>
      </w:divBdr>
    </w:div>
    <w:div w:id="195511693">
      <w:bodyDiv w:val="1"/>
      <w:marLeft w:val="0"/>
      <w:marRight w:val="0"/>
      <w:marTop w:val="0"/>
      <w:marBottom w:val="0"/>
      <w:divBdr>
        <w:top w:val="none" w:sz="0" w:space="0" w:color="auto"/>
        <w:left w:val="none" w:sz="0" w:space="0" w:color="auto"/>
        <w:bottom w:val="none" w:sz="0" w:space="0" w:color="auto"/>
        <w:right w:val="none" w:sz="0" w:space="0" w:color="auto"/>
      </w:divBdr>
    </w:div>
    <w:div w:id="198325045">
      <w:bodyDiv w:val="1"/>
      <w:marLeft w:val="0"/>
      <w:marRight w:val="0"/>
      <w:marTop w:val="0"/>
      <w:marBottom w:val="0"/>
      <w:divBdr>
        <w:top w:val="none" w:sz="0" w:space="0" w:color="auto"/>
        <w:left w:val="none" w:sz="0" w:space="0" w:color="auto"/>
        <w:bottom w:val="none" w:sz="0" w:space="0" w:color="auto"/>
        <w:right w:val="none" w:sz="0" w:space="0" w:color="auto"/>
      </w:divBdr>
    </w:div>
    <w:div w:id="198395957">
      <w:bodyDiv w:val="1"/>
      <w:marLeft w:val="0"/>
      <w:marRight w:val="0"/>
      <w:marTop w:val="0"/>
      <w:marBottom w:val="0"/>
      <w:divBdr>
        <w:top w:val="none" w:sz="0" w:space="0" w:color="auto"/>
        <w:left w:val="none" w:sz="0" w:space="0" w:color="auto"/>
        <w:bottom w:val="none" w:sz="0" w:space="0" w:color="auto"/>
        <w:right w:val="none" w:sz="0" w:space="0" w:color="auto"/>
      </w:divBdr>
    </w:div>
    <w:div w:id="208877707">
      <w:bodyDiv w:val="1"/>
      <w:marLeft w:val="0"/>
      <w:marRight w:val="0"/>
      <w:marTop w:val="0"/>
      <w:marBottom w:val="0"/>
      <w:divBdr>
        <w:top w:val="none" w:sz="0" w:space="0" w:color="auto"/>
        <w:left w:val="none" w:sz="0" w:space="0" w:color="auto"/>
        <w:bottom w:val="none" w:sz="0" w:space="0" w:color="auto"/>
        <w:right w:val="none" w:sz="0" w:space="0" w:color="auto"/>
      </w:divBdr>
    </w:div>
    <w:div w:id="210269261">
      <w:bodyDiv w:val="1"/>
      <w:marLeft w:val="0"/>
      <w:marRight w:val="0"/>
      <w:marTop w:val="0"/>
      <w:marBottom w:val="0"/>
      <w:divBdr>
        <w:top w:val="none" w:sz="0" w:space="0" w:color="auto"/>
        <w:left w:val="none" w:sz="0" w:space="0" w:color="auto"/>
        <w:bottom w:val="none" w:sz="0" w:space="0" w:color="auto"/>
        <w:right w:val="none" w:sz="0" w:space="0" w:color="auto"/>
      </w:divBdr>
    </w:div>
    <w:div w:id="212234202">
      <w:bodyDiv w:val="1"/>
      <w:marLeft w:val="0"/>
      <w:marRight w:val="0"/>
      <w:marTop w:val="0"/>
      <w:marBottom w:val="0"/>
      <w:divBdr>
        <w:top w:val="none" w:sz="0" w:space="0" w:color="auto"/>
        <w:left w:val="none" w:sz="0" w:space="0" w:color="auto"/>
        <w:bottom w:val="none" w:sz="0" w:space="0" w:color="auto"/>
        <w:right w:val="none" w:sz="0" w:space="0" w:color="auto"/>
      </w:divBdr>
    </w:div>
    <w:div w:id="212815014">
      <w:bodyDiv w:val="1"/>
      <w:marLeft w:val="0"/>
      <w:marRight w:val="0"/>
      <w:marTop w:val="0"/>
      <w:marBottom w:val="0"/>
      <w:divBdr>
        <w:top w:val="none" w:sz="0" w:space="0" w:color="auto"/>
        <w:left w:val="none" w:sz="0" w:space="0" w:color="auto"/>
        <w:bottom w:val="none" w:sz="0" w:space="0" w:color="auto"/>
        <w:right w:val="none" w:sz="0" w:space="0" w:color="auto"/>
      </w:divBdr>
    </w:div>
    <w:div w:id="215313802">
      <w:bodyDiv w:val="1"/>
      <w:marLeft w:val="0"/>
      <w:marRight w:val="0"/>
      <w:marTop w:val="0"/>
      <w:marBottom w:val="0"/>
      <w:divBdr>
        <w:top w:val="none" w:sz="0" w:space="0" w:color="auto"/>
        <w:left w:val="none" w:sz="0" w:space="0" w:color="auto"/>
        <w:bottom w:val="none" w:sz="0" w:space="0" w:color="auto"/>
        <w:right w:val="none" w:sz="0" w:space="0" w:color="auto"/>
      </w:divBdr>
    </w:div>
    <w:div w:id="215555872">
      <w:bodyDiv w:val="1"/>
      <w:marLeft w:val="0"/>
      <w:marRight w:val="0"/>
      <w:marTop w:val="0"/>
      <w:marBottom w:val="0"/>
      <w:divBdr>
        <w:top w:val="none" w:sz="0" w:space="0" w:color="auto"/>
        <w:left w:val="none" w:sz="0" w:space="0" w:color="auto"/>
        <w:bottom w:val="none" w:sz="0" w:space="0" w:color="auto"/>
        <w:right w:val="none" w:sz="0" w:space="0" w:color="auto"/>
      </w:divBdr>
    </w:div>
    <w:div w:id="226769280">
      <w:bodyDiv w:val="1"/>
      <w:marLeft w:val="0"/>
      <w:marRight w:val="0"/>
      <w:marTop w:val="0"/>
      <w:marBottom w:val="0"/>
      <w:divBdr>
        <w:top w:val="none" w:sz="0" w:space="0" w:color="auto"/>
        <w:left w:val="none" w:sz="0" w:space="0" w:color="auto"/>
        <w:bottom w:val="none" w:sz="0" w:space="0" w:color="auto"/>
        <w:right w:val="none" w:sz="0" w:space="0" w:color="auto"/>
      </w:divBdr>
    </w:div>
    <w:div w:id="227346840">
      <w:bodyDiv w:val="1"/>
      <w:marLeft w:val="0"/>
      <w:marRight w:val="0"/>
      <w:marTop w:val="0"/>
      <w:marBottom w:val="0"/>
      <w:divBdr>
        <w:top w:val="none" w:sz="0" w:space="0" w:color="auto"/>
        <w:left w:val="none" w:sz="0" w:space="0" w:color="auto"/>
        <w:bottom w:val="none" w:sz="0" w:space="0" w:color="auto"/>
        <w:right w:val="none" w:sz="0" w:space="0" w:color="auto"/>
      </w:divBdr>
    </w:div>
    <w:div w:id="229003248">
      <w:bodyDiv w:val="1"/>
      <w:marLeft w:val="0"/>
      <w:marRight w:val="0"/>
      <w:marTop w:val="0"/>
      <w:marBottom w:val="0"/>
      <w:divBdr>
        <w:top w:val="none" w:sz="0" w:space="0" w:color="auto"/>
        <w:left w:val="none" w:sz="0" w:space="0" w:color="auto"/>
        <w:bottom w:val="none" w:sz="0" w:space="0" w:color="auto"/>
        <w:right w:val="none" w:sz="0" w:space="0" w:color="auto"/>
      </w:divBdr>
    </w:div>
    <w:div w:id="230391365">
      <w:bodyDiv w:val="1"/>
      <w:marLeft w:val="0"/>
      <w:marRight w:val="0"/>
      <w:marTop w:val="0"/>
      <w:marBottom w:val="0"/>
      <w:divBdr>
        <w:top w:val="none" w:sz="0" w:space="0" w:color="auto"/>
        <w:left w:val="none" w:sz="0" w:space="0" w:color="auto"/>
        <w:bottom w:val="none" w:sz="0" w:space="0" w:color="auto"/>
        <w:right w:val="none" w:sz="0" w:space="0" w:color="auto"/>
      </w:divBdr>
    </w:div>
    <w:div w:id="232082270">
      <w:bodyDiv w:val="1"/>
      <w:marLeft w:val="0"/>
      <w:marRight w:val="0"/>
      <w:marTop w:val="0"/>
      <w:marBottom w:val="0"/>
      <w:divBdr>
        <w:top w:val="none" w:sz="0" w:space="0" w:color="auto"/>
        <w:left w:val="none" w:sz="0" w:space="0" w:color="auto"/>
        <w:bottom w:val="none" w:sz="0" w:space="0" w:color="auto"/>
        <w:right w:val="none" w:sz="0" w:space="0" w:color="auto"/>
      </w:divBdr>
    </w:div>
    <w:div w:id="239103745">
      <w:bodyDiv w:val="1"/>
      <w:marLeft w:val="0"/>
      <w:marRight w:val="0"/>
      <w:marTop w:val="0"/>
      <w:marBottom w:val="0"/>
      <w:divBdr>
        <w:top w:val="none" w:sz="0" w:space="0" w:color="auto"/>
        <w:left w:val="none" w:sz="0" w:space="0" w:color="auto"/>
        <w:bottom w:val="none" w:sz="0" w:space="0" w:color="auto"/>
        <w:right w:val="none" w:sz="0" w:space="0" w:color="auto"/>
      </w:divBdr>
    </w:div>
    <w:div w:id="239216076">
      <w:bodyDiv w:val="1"/>
      <w:marLeft w:val="0"/>
      <w:marRight w:val="0"/>
      <w:marTop w:val="0"/>
      <w:marBottom w:val="0"/>
      <w:divBdr>
        <w:top w:val="none" w:sz="0" w:space="0" w:color="auto"/>
        <w:left w:val="none" w:sz="0" w:space="0" w:color="auto"/>
        <w:bottom w:val="none" w:sz="0" w:space="0" w:color="auto"/>
        <w:right w:val="none" w:sz="0" w:space="0" w:color="auto"/>
      </w:divBdr>
    </w:div>
    <w:div w:id="240257066">
      <w:bodyDiv w:val="1"/>
      <w:marLeft w:val="0"/>
      <w:marRight w:val="0"/>
      <w:marTop w:val="0"/>
      <w:marBottom w:val="0"/>
      <w:divBdr>
        <w:top w:val="none" w:sz="0" w:space="0" w:color="auto"/>
        <w:left w:val="none" w:sz="0" w:space="0" w:color="auto"/>
        <w:bottom w:val="none" w:sz="0" w:space="0" w:color="auto"/>
        <w:right w:val="none" w:sz="0" w:space="0" w:color="auto"/>
      </w:divBdr>
    </w:div>
    <w:div w:id="240675040">
      <w:bodyDiv w:val="1"/>
      <w:marLeft w:val="0"/>
      <w:marRight w:val="0"/>
      <w:marTop w:val="0"/>
      <w:marBottom w:val="0"/>
      <w:divBdr>
        <w:top w:val="none" w:sz="0" w:space="0" w:color="auto"/>
        <w:left w:val="none" w:sz="0" w:space="0" w:color="auto"/>
        <w:bottom w:val="none" w:sz="0" w:space="0" w:color="auto"/>
        <w:right w:val="none" w:sz="0" w:space="0" w:color="auto"/>
      </w:divBdr>
    </w:div>
    <w:div w:id="241642291">
      <w:bodyDiv w:val="1"/>
      <w:marLeft w:val="0"/>
      <w:marRight w:val="0"/>
      <w:marTop w:val="0"/>
      <w:marBottom w:val="0"/>
      <w:divBdr>
        <w:top w:val="none" w:sz="0" w:space="0" w:color="auto"/>
        <w:left w:val="none" w:sz="0" w:space="0" w:color="auto"/>
        <w:bottom w:val="none" w:sz="0" w:space="0" w:color="auto"/>
        <w:right w:val="none" w:sz="0" w:space="0" w:color="auto"/>
      </w:divBdr>
    </w:div>
    <w:div w:id="241794983">
      <w:bodyDiv w:val="1"/>
      <w:marLeft w:val="0"/>
      <w:marRight w:val="0"/>
      <w:marTop w:val="0"/>
      <w:marBottom w:val="0"/>
      <w:divBdr>
        <w:top w:val="none" w:sz="0" w:space="0" w:color="auto"/>
        <w:left w:val="none" w:sz="0" w:space="0" w:color="auto"/>
        <w:bottom w:val="none" w:sz="0" w:space="0" w:color="auto"/>
        <w:right w:val="none" w:sz="0" w:space="0" w:color="auto"/>
      </w:divBdr>
    </w:div>
    <w:div w:id="241961414">
      <w:bodyDiv w:val="1"/>
      <w:marLeft w:val="0"/>
      <w:marRight w:val="0"/>
      <w:marTop w:val="0"/>
      <w:marBottom w:val="0"/>
      <w:divBdr>
        <w:top w:val="none" w:sz="0" w:space="0" w:color="auto"/>
        <w:left w:val="none" w:sz="0" w:space="0" w:color="auto"/>
        <w:bottom w:val="none" w:sz="0" w:space="0" w:color="auto"/>
        <w:right w:val="none" w:sz="0" w:space="0" w:color="auto"/>
      </w:divBdr>
    </w:div>
    <w:div w:id="245850056">
      <w:bodyDiv w:val="1"/>
      <w:marLeft w:val="0"/>
      <w:marRight w:val="0"/>
      <w:marTop w:val="0"/>
      <w:marBottom w:val="0"/>
      <w:divBdr>
        <w:top w:val="none" w:sz="0" w:space="0" w:color="auto"/>
        <w:left w:val="none" w:sz="0" w:space="0" w:color="auto"/>
        <w:bottom w:val="none" w:sz="0" w:space="0" w:color="auto"/>
        <w:right w:val="none" w:sz="0" w:space="0" w:color="auto"/>
      </w:divBdr>
    </w:div>
    <w:div w:id="249971277">
      <w:bodyDiv w:val="1"/>
      <w:marLeft w:val="0"/>
      <w:marRight w:val="0"/>
      <w:marTop w:val="0"/>
      <w:marBottom w:val="0"/>
      <w:divBdr>
        <w:top w:val="none" w:sz="0" w:space="0" w:color="auto"/>
        <w:left w:val="none" w:sz="0" w:space="0" w:color="auto"/>
        <w:bottom w:val="none" w:sz="0" w:space="0" w:color="auto"/>
        <w:right w:val="none" w:sz="0" w:space="0" w:color="auto"/>
      </w:divBdr>
    </w:div>
    <w:div w:id="250116813">
      <w:bodyDiv w:val="1"/>
      <w:marLeft w:val="0"/>
      <w:marRight w:val="0"/>
      <w:marTop w:val="0"/>
      <w:marBottom w:val="0"/>
      <w:divBdr>
        <w:top w:val="none" w:sz="0" w:space="0" w:color="auto"/>
        <w:left w:val="none" w:sz="0" w:space="0" w:color="auto"/>
        <w:bottom w:val="none" w:sz="0" w:space="0" w:color="auto"/>
        <w:right w:val="none" w:sz="0" w:space="0" w:color="auto"/>
      </w:divBdr>
    </w:div>
    <w:div w:id="250283085">
      <w:bodyDiv w:val="1"/>
      <w:marLeft w:val="0"/>
      <w:marRight w:val="0"/>
      <w:marTop w:val="0"/>
      <w:marBottom w:val="0"/>
      <w:divBdr>
        <w:top w:val="none" w:sz="0" w:space="0" w:color="auto"/>
        <w:left w:val="none" w:sz="0" w:space="0" w:color="auto"/>
        <w:bottom w:val="none" w:sz="0" w:space="0" w:color="auto"/>
        <w:right w:val="none" w:sz="0" w:space="0" w:color="auto"/>
      </w:divBdr>
    </w:div>
    <w:div w:id="256060857">
      <w:bodyDiv w:val="1"/>
      <w:marLeft w:val="0"/>
      <w:marRight w:val="0"/>
      <w:marTop w:val="0"/>
      <w:marBottom w:val="0"/>
      <w:divBdr>
        <w:top w:val="none" w:sz="0" w:space="0" w:color="auto"/>
        <w:left w:val="none" w:sz="0" w:space="0" w:color="auto"/>
        <w:bottom w:val="none" w:sz="0" w:space="0" w:color="auto"/>
        <w:right w:val="none" w:sz="0" w:space="0" w:color="auto"/>
      </w:divBdr>
    </w:div>
    <w:div w:id="257718771">
      <w:bodyDiv w:val="1"/>
      <w:marLeft w:val="0"/>
      <w:marRight w:val="0"/>
      <w:marTop w:val="0"/>
      <w:marBottom w:val="0"/>
      <w:divBdr>
        <w:top w:val="none" w:sz="0" w:space="0" w:color="auto"/>
        <w:left w:val="none" w:sz="0" w:space="0" w:color="auto"/>
        <w:bottom w:val="none" w:sz="0" w:space="0" w:color="auto"/>
        <w:right w:val="none" w:sz="0" w:space="0" w:color="auto"/>
      </w:divBdr>
    </w:div>
    <w:div w:id="259794914">
      <w:bodyDiv w:val="1"/>
      <w:marLeft w:val="0"/>
      <w:marRight w:val="0"/>
      <w:marTop w:val="0"/>
      <w:marBottom w:val="0"/>
      <w:divBdr>
        <w:top w:val="none" w:sz="0" w:space="0" w:color="auto"/>
        <w:left w:val="none" w:sz="0" w:space="0" w:color="auto"/>
        <w:bottom w:val="none" w:sz="0" w:space="0" w:color="auto"/>
        <w:right w:val="none" w:sz="0" w:space="0" w:color="auto"/>
      </w:divBdr>
    </w:div>
    <w:div w:id="262765210">
      <w:bodyDiv w:val="1"/>
      <w:marLeft w:val="0"/>
      <w:marRight w:val="0"/>
      <w:marTop w:val="0"/>
      <w:marBottom w:val="0"/>
      <w:divBdr>
        <w:top w:val="none" w:sz="0" w:space="0" w:color="auto"/>
        <w:left w:val="none" w:sz="0" w:space="0" w:color="auto"/>
        <w:bottom w:val="none" w:sz="0" w:space="0" w:color="auto"/>
        <w:right w:val="none" w:sz="0" w:space="0" w:color="auto"/>
      </w:divBdr>
    </w:div>
    <w:div w:id="263071633">
      <w:bodyDiv w:val="1"/>
      <w:marLeft w:val="0"/>
      <w:marRight w:val="0"/>
      <w:marTop w:val="0"/>
      <w:marBottom w:val="0"/>
      <w:divBdr>
        <w:top w:val="none" w:sz="0" w:space="0" w:color="auto"/>
        <w:left w:val="none" w:sz="0" w:space="0" w:color="auto"/>
        <w:bottom w:val="none" w:sz="0" w:space="0" w:color="auto"/>
        <w:right w:val="none" w:sz="0" w:space="0" w:color="auto"/>
      </w:divBdr>
    </w:div>
    <w:div w:id="269506136">
      <w:bodyDiv w:val="1"/>
      <w:marLeft w:val="0"/>
      <w:marRight w:val="0"/>
      <w:marTop w:val="0"/>
      <w:marBottom w:val="0"/>
      <w:divBdr>
        <w:top w:val="none" w:sz="0" w:space="0" w:color="auto"/>
        <w:left w:val="none" w:sz="0" w:space="0" w:color="auto"/>
        <w:bottom w:val="none" w:sz="0" w:space="0" w:color="auto"/>
        <w:right w:val="none" w:sz="0" w:space="0" w:color="auto"/>
      </w:divBdr>
    </w:div>
    <w:div w:id="271478406">
      <w:bodyDiv w:val="1"/>
      <w:marLeft w:val="0"/>
      <w:marRight w:val="0"/>
      <w:marTop w:val="0"/>
      <w:marBottom w:val="0"/>
      <w:divBdr>
        <w:top w:val="none" w:sz="0" w:space="0" w:color="auto"/>
        <w:left w:val="none" w:sz="0" w:space="0" w:color="auto"/>
        <w:bottom w:val="none" w:sz="0" w:space="0" w:color="auto"/>
        <w:right w:val="none" w:sz="0" w:space="0" w:color="auto"/>
      </w:divBdr>
    </w:div>
    <w:div w:id="272253355">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
    <w:div w:id="278806686">
      <w:bodyDiv w:val="1"/>
      <w:marLeft w:val="0"/>
      <w:marRight w:val="0"/>
      <w:marTop w:val="0"/>
      <w:marBottom w:val="0"/>
      <w:divBdr>
        <w:top w:val="none" w:sz="0" w:space="0" w:color="auto"/>
        <w:left w:val="none" w:sz="0" w:space="0" w:color="auto"/>
        <w:bottom w:val="none" w:sz="0" w:space="0" w:color="auto"/>
        <w:right w:val="none" w:sz="0" w:space="0" w:color="auto"/>
      </w:divBdr>
    </w:div>
    <w:div w:id="278999418">
      <w:bodyDiv w:val="1"/>
      <w:marLeft w:val="0"/>
      <w:marRight w:val="0"/>
      <w:marTop w:val="0"/>
      <w:marBottom w:val="0"/>
      <w:divBdr>
        <w:top w:val="none" w:sz="0" w:space="0" w:color="auto"/>
        <w:left w:val="none" w:sz="0" w:space="0" w:color="auto"/>
        <w:bottom w:val="none" w:sz="0" w:space="0" w:color="auto"/>
        <w:right w:val="none" w:sz="0" w:space="0" w:color="auto"/>
      </w:divBdr>
    </w:div>
    <w:div w:id="281351568">
      <w:bodyDiv w:val="1"/>
      <w:marLeft w:val="0"/>
      <w:marRight w:val="0"/>
      <w:marTop w:val="0"/>
      <w:marBottom w:val="0"/>
      <w:divBdr>
        <w:top w:val="none" w:sz="0" w:space="0" w:color="auto"/>
        <w:left w:val="none" w:sz="0" w:space="0" w:color="auto"/>
        <w:bottom w:val="none" w:sz="0" w:space="0" w:color="auto"/>
        <w:right w:val="none" w:sz="0" w:space="0" w:color="auto"/>
      </w:divBdr>
    </w:div>
    <w:div w:id="281501647">
      <w:bodyDiv w:val="1"/>
      <w:marLeft w:val="0"/>
      <w:marRight w:val="0"/>
      <w:marTop w:val="0"/>
      <w:marBottom w:val="0"/>
      <w:divBdr>
        <w:top w:val="none" w:sz="0" w:space="0" w:color="auto"/>
        <w:left w:val="none" w:sz="0" w:space="0" w:color="auto"/>
        <w:bottom w:val="none" w:sz="0" w:space="0" w:color="auto"/>
        <w:right w:val="none" w:sz="0" w:space="0" w:color="auto"/>
      </w:divBdr>
    </w:div>
    <w:div w:id="282734543">
      <w:bodyDiv w:val="1"/>
      <w:marLeft w:val="0"/>
      <w:marRight w:val="0"/>
      <w:marTop w:val="0"/>
      <w:marBottom w:val="0"/>
      <w:divBdr>
        <w:top w:val="none" w:sz="0" w:space="0" w:color="auto"/>
        <w:left w:val="none" w:sz="0" w:space="0" w:color="auto"/>
        <w:bottom w:val="none" w:sz="0" w:space="0" w:color="auto"/>
        <w:right w:val="none" w:sz="0" w:space="0" w:color="auto"/>
      </w:divBdr>
    </w:div>
    <w:div w:id="284042270">
      <w:bodyDiv w:val="1"/>
      <w:marLeft w:val="0"/>
      <w:marRight w:val="0"/>
      <w:marTop w:val="0"/>
      <w:marBottom w:val="0"/>
      <w:divBdr>
        <w:top w:val="none" w:sz="0" w:space="0" w:color="auto"/>
        <w:left w:val="none" w:sz="0" w:space="0" w:color="auto"/>
        <w:bottom w:val="none" w:sz="0" w:space="0" w:color="auto"/>
        <w:right w:val="none" w:sz="0" w:space="0" w:color="auto"/>
      </w:divBdr>
    </w:div>
    <w:div w:id="284627410">
      <w:bodyDiv w:val="1"/>
      <w:marLeft w:val="0"/>
      <w:marRight w:val="0"/>
      <w:marTop w:val="0"/>
      <w:marBottom w:val="0"/>
      <w:divBdr>
        <w:top w:val="none" w:sz="0" w:space="0" w:color="auto"/>
        <w:left w:val="none" w:sz="0" w:space="0" w:color="auto"/>
        <w:bottom w:val="none" w:sz="0" w:space="0" w:color="auto"/>
        <w:right w:val="none" w:sz="0" w:space="0" w:color="auto"/>
      </w:divBdr>
    </w:div>
    <w:div w:id="286551425">
      <w:bodyDiv w:val="1"/>
      <w:marLeft w:val="0"/>
      <w:marRight w:val="0"/>
      <w:marTop w:val="0"/>
      <w:marBottom w:val="0"/>
      <w:divBdr>
        <w:top w:val="none" w:sz="0" w:space="0" w:color="auto"/>
        <w:left w:val="none" w:sz="0" w:space="0" w:color="auto"/>
        <w:bottom w:val="none" w:sz="0" w:space="0" w:color="auto"/>
        <w:right w:val="none" w:sz="0" w:space="0" w:color="auto"/>
      </w:divBdr>
    </w:div>
    <w:div w:id="289214079">
      <w:bodyDiv w:val="1"/>
      <w:marLeft w:val="0"/>
      <w:marRight w:val="0"/>
      <w:marTop w:val="0"/>
      <w:marBottom w:val="0"/>
      <w:divBdr>
        <w:top w:val="none" w:sz="0" w:space="0" w:color="auto"/>
        <w:left w:val="none" w:sz="0" w:space="0" w:color="auto"/>
        <w:bottom w:val="none" w:sz="0" w:space="0" w:color="auto"/>
        <w:right w:val="none" w:sz="0" w:space="0" w:color="auto"/>
      </w:divBdr>
    </w:div>
    <w:div w:id="289633436">
      <w:bodyDiv w:val="1"/>
      <w:marLeft w:val="0"/>
      <w:marRight w:val="0"/>
      <w:marTop w:val="0"/>
      <w:marBottom w:val="0"/>
      <w:divBdr>
        <w:top w:val="none" w:sz="0" w:space="0" w:color="auto"/>
        <w:left w:val="none" w:sz="0" w:space="0" w:color="auto"/>
        <w:bottom w:val="none" w:sz="0" w:space="0" w:color="auto"/>
        <w:right w:val="none" w:sz="0" w:space="0" w:color="auto"/>
      </w:divBdr>
    </w:div>
    <w:div w:id="289635054">
      <w:bodyDiv w:val="1"/>
      <w:marLeft w:val="0"/>
      <w:marRight w:val="0"/>
      <w:marTop w:val="0"/>
      <w:marBottom w:val="0"/>
      <w:divBdr>
        <w:top w:val="none" w:sz="0" w:space="0" w:color="auto"/>
        <w:left w:val="none" w:sz="0" w:space="0" w:color="auto"/>
        <w:bottom w:val="none" w:sz="0" w:space="0" w:color="auto"/>
        <w:right w:val="none" w:sz="0" w:space="0" w:color="auto"/>
      </w:divBdr>
    </w:div>
    <w:div w:id="292950835">
      <w:bodyDiv w:val="1"/>
      <w:marLeft w:val="0"/>
      <w:marRight w:val="0"/>
      <w:marTop w:val="0"/>
      <w:marBottom w:val="0"/>
      <w:divBdr>
        <w:top w:val="none" w:sz="0" w:space="0" w:color="auto"/>
        <w:left w:val="none" w:sz="0" w:space="0" w:color="auto"/>
        <w:bottom w:val="none" w:sz="0" w:space="0" w:color="auto"/>
        <w:right w:val="none" w:sz="0" w:space="0" w:color="auto"/>
      </w:divBdr>
    </w:div>
    <w:div w:id="293297496">
      <w:bodyDiv w:val="1"/>
      <w:marLeft w:val="0"/>
      <w:marRight w:val="0"/>
      <w:marTop w:val="0"/>
      <w:marBottom w:val="0"/>
      <w:divBdr>
        <w:top w:val="none" w:sz="0" w:space="0" w:color="auto"/>
        <w:left w:val="none" w:sz="0" w:space="0" w:color="auto"/>
        <w:bottom w:val="none" w:sz="0" w:space="0" w:color="auto"/>
        <w:right w:val="none" w:sz="0" w:space="0" w:color="auto"/>
      </w:divBdr>
    </w:div>
    <w:div w:id="294993839">
      <w:bodyDiv w:val="1"/>
      <w:marLeft w:val="0"/>
      <w:marRight w:val="0"/>
      <w:marTop w:val="0"/>
      <w:marBottom w:val="0"/>
      <w:divBdr>
        <w:top w:val="none" w:sz="0" w:space="0" w:color="auto"/>
        <w:left w:val="none" w:sz="0" w:space="0" w:color="auto"/>
        <w:bottom w:val="none" w:sz="0" w:space="0" w:color="auto"/>
        <w:right w:val="none" w:sz="0" w:space="0" w:color="auto"/>
      </w:divBdr>
    </w:div>
    <w:div w:id="295138511">
      <w:bodyDiv w:val="1"/>
      <w:marLeft w:val="0"/>
      <w:marRight w:val="0"/>
      <w:marTop w:val="0"/>
      <w:marBottom w:val="0"/>
      <w:divBdr>
        <w:top w:val="none" w:sz="0" w:space="0" w:color="auto"/>
        <w:left w:val="none" w:sz="0" w:space="0" w:color="auto"/>
        <w:bottom w:val="none" w:sz="0" w:space="0" w:color="auto"/>
        <w:right w:val="none" w:sz="0" w:space="0" w:color="auto"/>
      </w:divBdr>
    </w:div>
    <w:div w:id="295182483">
      <w:bodyDiv w:val="1"/>
      <w:marLeft w:val="0"/>
      <w:marRight w:val="0"/>
      <w:marTop w:val="0"/>
      <w:marBottom w:val="0"/>
      <w:divBdr>
        <w:top w:val="none" w:sz="0" w:space="0" w:color="auto"/>
        <w:left w:val="none" w:sz="0" w:space="0" w:color="auto"/>
        <w:bottom w:val="none" w:sz="0" w:space="0" w:color="auto"/>
        <w:right w:val="none" w:sz="0" w:space="0" w:color="auto"/>
      </w:divBdr>
    </w:div>
    <w:div w:id="295913984">
      <w:bodyDiv w:val="1"/>
      <w:marLeft w:val="0"/>
      <w:marRight w:val="0"/>
      <w:marTop w:val="0"/>
      <w:marBottom w:val="0"/>
      <w:divBdr>
        <w:top w:val="none" w:sz="0" w:space="0" w:color="auto"/>
        <w:left w:val="none" w:sz="0" w:space="0" w:color="auto"/>
        <w:bottom w:val="none" w:sz="0" w:space="0" w:color="auto"/>
        <w:right w:val="none" w:sz="0" w:space="0" w:color="auto"/>
      </w:divBdr>
    </w:div>
    <w:div w:id="297733351">
      <w:bodyDiv w:val="1"/>
      <w:marLeft w:val="0"/>
      <w:marRight w:val="0"/>
      <w:marTop w:val="0"/>
      <w:marBottom w:val="0"/>
      <w:divBdr>
        <w:top w:val="none" w:sz="0" w:space="0" w:color="auto"/>
        <w:left w:val="none" w:sz="0" w:space="0" w:color="auto"/>
        <w:bottom w:val="none" w:sz="0" w:space="0" w:color="auto"/>
        <w:right w:val="none" w:sz="0" w:space="0" w:color="auto"/>
      </w:divBdr>
    </w:div>
    <w:div w:id="302194945">
      <w:bodyDiv w:val="1"/>
      <w:marLeft w:val="0"/>
      <w:marRight w:val="0"/>
      <w:marTop w:val="0"/>
      <w:marBottom w:val="0"/>
      <w:divBdr>
        <w:top w:val="none" w:sz="0" w:space="0" w:color="auto"/>
        <w:left w:val="none" w:sz="0" w:space="0" w:color="auto"/>
        <w:bottom w:val="none" w:sz="0" w:space="0" w:color="auto"/>
        <w:right w:val="none" w:sz="0" w:space="0" w:color="auto"/>
      </w:divBdr>
    </w:div>
    <w:div w:id="302589142">
      <w:bodyDiv w:val="1"/>
      <w:marLeft w:val="0"/>
      <w:marRight w:val="0"/>
      <w:marTop w:val="0"/>
      <w:marBottom w:val="0"/>
      <w:divBdr>
        <w:top w:val="none" w:sz="0" w:space="0" w:color="auto"/>
        <w:left w:val="none" w:sz="0" w:space="0" w:color="auto"/>
        <w:bottom w:val="none" w:sz="0" w:space="0" w:color="auto"/>
        <w:right w:val="none" w:sz="0" w:space="0" w:color="auto"/>
      </w:divBdr>
    </w:div>
    <w:div w:id="305404830">
      <w:bodyDiv w:val="1"/>
      <w:marLeft w:val="0"/>
      <w:marRight w:val="0"/>
      <w:marTop w:val="0"/>
      <w:marBottom w:val="0"/>
      <w:divBdr>
        <w:top w:val="none" w:sz="0" w:space="0" w:color="auto"/>
        <w:left w:val="none" w:sz="0" w:space="0" w:color="auto"/>
        <w:bottom w:val="none" w:sz="0" w:space="0" w:color="auto"/>
        <w:right w:val="none" w:sz="0" w:space="0" w:color="auto"/>
      </w:divBdr>
    </w:div>
    <w:div w:id="305555035">
      <w:bodyDiv w:val="1"/>
      <w:marLeft w:val="0"/>
      <w:marRight w:val="0"/>
      <w:marTop w:val="0"/>
      <w:marBottom w:val="0"/>
      <w:divBdr>
        <w:top w:val="none" w:sz="0" w:space="0" w:color="auto"/>
        <w:left w:val="none" w:sz="0" w:space="0" w:color="auto"/>
        <w:bottom w:val="none" w:sz="0" w:space="0" w:color="auto"/>
        <w:right w:val="none" w:sz="0" w:space="0" w:color="auto"/>
      </w:divBdr>
    </w:div>
    <w:div w:id="306865315">
      <w:bodyDiv w:val="1"/>
      <w:marLeft w:val="0"/>
      <w:marRight w:val="0"/>
      <w:marTop w:val="0"/>
      <w:marBottom w:val="0"/>
      <w:divBdr>
        <w:top w:val="none" w:sz="0" w:space="0" w:color="auto"/>
        <w:left w:val="none" w:sz="0" w:space="0" w:color="auto"/>
        <w:bottom w:val="none" w:sz="0" w:space="0" w:color="auto"/>
        <w:right w:val="none" w:sz="0" w:space="0" w:color="auto"/>
      </w:divBdr>
    </w:div>
    <w:div w:id="309797942">
      <w:bodyDiv w:val="1"/>
      <w:marLeft w:val="0"/>
      <w:marRight w:val="0"/>
      <w:marTop w:val="0"/>
      <w:marBottom w:val="0"/>
      <w:divBdr>
        <w:top w:val="none" w:sz="0" w:space="0" w:color="auto"/>
        <w:left w:val="none" w:sz="0" w:space="0" w:color="auto"/>
        <w:bottom w:val="none" w:sz="0" w:space="0" w:color="auto"/>
        <w:right w:val="none" w:sz="0" w:space="0" w:color="auto"/>
      </w:divBdr>
    </w:div>
    <w:div w:id="313065625">
      <w:bodyDiv w:val="1"/>
      <w:marLeft w:val="0"/>
      <w:marRight w:val="0"/>
      <w:marTop w:val="0"/>
      <w:marBottom w:val="0"/>
      <w:divBdr>
        <w:top w:val="none" w:sz="0" w:space="0" w:color="auto"/>
        <w:left w:val="none" w:sz="0" w:space="0" w:color="auto"/>
        <w:bottom w:val="none" w:sz="0" w:space="0" w:color="auto"/>
        <w:right w:val="none" w:sz="0" w:space="0" w:color="auto"/>
      </w:divBdr>
    </w:div>
    <w:div w:id="318197432">
      <w:bodyDiv w:val="1"/>
      <w:marLeft w:val="0"/>
      <w:marRight w:val="0"/>
      <w:marTop w:val="0"/>
      <w:marBottom w:val="0"/>
      <w:divBdr>
        <w:top w:val="none" w:sz="0" w:space="0" w:color="auto"/>
        <w:left w:val="none" w:sz="0" w:space="0" w:color="auto"/>
        <w:bottom w:val="none" w:sz="0" w:space="0" w:color="auto"/>
        <w:right w:val="none" w:sz="0" w:space="0" w:color="auto"/>
      </w:divBdr>
    </w:div>
    <w:div w:id="319160918">
      <w:bodyDiv w:val="1"/>
      <w:marLeft w:val="0"/>
      <w:marRight w:val="0"/>
      <w:marTop w:val="0"/>
      <w:marBottom w:val="0"/>
      <w:divBdr>
        <w:top w:val="none" w:sz="0" w:space="0" w:color="auto"/>
        <w:left w:val="none" w:sz="0" w:space="0" w:color="auto"/>
        <w:bottom w:val="none" w:sz="0" w:space="0" w:color="auto"/>
        <w:right w:val="none" w:sz="0" w:space="0" w:color="auto"/>
      </w:divBdr>
    </w:div>
    <w:div w:id="319820775">
      <w:bodyDiv w:val="1"/>
      <w:marLeft w:val="0"/>
      <w:marRight w:val="0"/>
      <w:marTop w:val="0"/>
      <w:marBottom w:val="0"/>
      <w:divBdr>
        <w:top w:val="none" w:sz="0" w:space="0" w:color="auto"/>
        <w:left w:val="none" w:sz="0" w:space="0" w:color="auto"/>
        <w:bottom w:val="none" w:sz="0" w:space="0" w:color="auto"/>
        <w:right w:val="none" w:sz="0" w:space="0" w:color="auto"/>
      </w:divBdr>
    </w:div>
    <w:div w:id="319844653">
      <w:bodyDiv w:val="1"/>
      <w:marLeft w:val="0"/>
      <w:marRight w:val="0"/>
      <w:marTop w:val="0"/>
      <w:marBottom w:val="0"/>
      <w:divBdr>
        <w:top w:val="none" w:sz="0" w:space="0" w:color="auto"/>
        <w:left w:val="none" w:sz="0" w:space="0" w:color="auto"/>
        <w:bottom w:val="none" w:sz="0" w:space="0" w:color="auto"/>
        <w:right w:val="none" w:sz="0" w:space="0" w:color="auto"/>
      </w:divBdr>
    </w:div>
    <w:div w:id="320625387">
      <w:bodyDiv w:val="1"/>
      <w:marLeft w:val="0"/>
      <w:marRight w:val="0"/>
      <w:marTop w:val="0"/>
      <w:marBottom w:val="0"/>
      <w:divBdr>
        <w:top w:val="none" w:sz="0" w:space="0" w:color="auto"/>
        <w:left w:val="none" w:sz="0" w:space="0" w:color="auto"/>
        <w:bottom w:val="none" w:sz="0" w:space="0" w:color="auto"/>
        <w:right w:val="none" w:sz="0" w:space="0" w:color="auto"/>
      </w:divBdr>
    </w:div>
    <w:div w:id="323700985">
      <w:bodyDiv w:val="1"/>
      <w:marLeft w:val="0"/>
      <w:marRight w:val="0"/>
      <w:marTop w:val="0"/>
      <w:marBottom w:val="0"/>
      <w:divBdr>
        <w:top w:val="none" w:sz="0" w:space="0" w:color="auto"/>
        <w:left w:val="none" w:sz="0" w:space="0" w:color="auto"/>
        <w:bottom w:val="none" w:sz="0" w:space="0" w:color="auto"/>
        <w:right w:val="none" w:sz="0" w:space="0" w:color="auto"/>
      </w:divBdr>
    </w:div>
    <w:div w:id="324894624">
      <w:bodyDiv w:val="1"/>
      <w:marLeft w:val="0"/>
      <w:marRight w:val="0"/>
      <w:marTop w:val="0"/>
      <w:marBottom w:val="0"/>
      <w:divBdr>
        <w:top w:val="none" w:sz="0" w:space="0" w:color="auto"/>
        <w:left w:val="none" w:sz="0" w:space="0" w:color="auto"/>
        <w:bottom w:val="none" w:sz="0" w:space="0" w:color="auto"/>
        <w:right w:val="none" w:sz="0" w:space="0" w:color="auto"/>
      </w:divBdr>
    </w:div>
    <w:div w:id="329649437">
      <w:bodyDiv w:val="1"/>
      <w:marLeft w:val="0"/>
      <w:marRight w:val="0"/>
      <w:marTop w:val="0"/>
      <w:marBottom w:val="0"/>
      <w:divBdr>
        <w:top w:val="none" w:sz="0" w:space="0" w:color="auto"/>
        <w:left w:val="none" w:sz="0" w:space="0" w:color="auto"/>
        <w:bottom w:val="none" w:sz="0" w:space="0" w:color="auto"/>
        <w:right w:val="none" w:sz="0" w:space="0" w:color="auto"/>
      </w:divBdr>
    </w:div>
    <w:div w:id="330330369">
      <w:bodyDiv w:val="1"/>
      <w:marLeft w:val="0"/>
      <w:marRight w:val="0"/>
      <w:marTop w:val="0"/>
      <w:marBottom w:val="0"/>
      <w:divBdr>
        <w:top w:val="none" w:sz="0" w:space="0" w:color="auto"/>
        <w:left w:val="none" w:sz="0" w:space="0" w:color="auto"/>
        <w:bottom w:val="none" w:sz="0" w:space="0" w:color="auto"/>
        <w:right w:val="none" w:sz="0" w:space="0" w:color="auto"/>
      </w:divBdr>
    </w:div>
    <w:div w:id="331614558">
      <w:bodyDiv w:val="1"/>
      <w:marLeft w:val="0"/>
      <w:marRight w:val="0"/>
      <w:marTop w:val="0"/>
      <w:marBottom w:val="0"/>
      <w:divBdr>
        <w:top w:val="none" w:sz="0" w:space="0" w:color="auto"/>
        <w:left w:val="none" w:sz="0" w:space="0" w:color="auto"/>
        <w:bottom w:val="none" w:sz="0" w:space="0" w:color="auto"/>
        <w:right w:val="none" w:sz="0" w:space="0" w:color="auto"/>
      </w:divBdr>
    </w:div>
    <w:div w:id="335114199">
      <w:bodyDiv w:val="1"/>
      <w:marLeft w:val="0"/>
      <w:marRight w:val="0"/>
      <w:marTop w:val="0"/>
      <w:marBottom w:val="0"/>
      <w:divBdr>
        <w:top w:val="none" w:sz="0" w:space="0" w:color="auto"/>
        <w:left w:val="none" w:sz="0" w:space="0" w:color="auto"/>
        <w:bottom w:val="none" w:sz="0" w:space="0" w:color="auto"/>
        <w:right w:val="none" w:sz="0" w:space="0" w:color="auto"/>
      </w:divBdr>
    </w:div>
    <w:div w:id="336345647">
      <w:bodyDiv w:val="1"/>
      <w:marLeft w:val="0"/>
      <w:marRight w:val="0"/>
      <w:marTop w:val="0"/>
      <w:marBottom w:val="0"/>
      <w:divBdr>
        <w:top w:val="none" w:sz="0" w:space="0" w:color="auto"/>
        <w:left w:val="none" w:sz="0" w:space="0" w:color="auto"/>
        <w:bottom w:val="none" w:sz="0" w:space="0" w:color="auto"/>
        <w:right w:val="none" w:sz="0" w:space="0" w:color="auto"/>
      </w:divBdr>
    </w:div>
    <w:div w:id="338965146">
      <w:bodyDiv w:val="1"/>
      <w:marLeft w:val="0"/>
      <w:marRight w:val="0"/>
      <w:marTop w:val="0"/>
      <w:marBottom w:val="0"/>
      <w:divBdr>
        <w:top w:val="none" w:sz="0" w:space="0" w:color="auto"/>
        <w:left w:val="none" w:sz="0" w:space="0" w:color="auto"/>
        <w:bottom w:val="none" w:sz="0" w:space="0" w:color="auto"/>
        <w:right w:val="none" w:sz="0" w:space="0" w:color="auto"/>
      </w:divBdr>
    </w:div>
    <w:div w:id="341401551">
      <w:bodyDiv w:val="1"/>
      <w:marLeft w:val="0"/>
      <w:marRight w:val="0"/>
      <w:marTop w:val="0"/>
      <w:marBottom w:val="0"/>
      <w:divBdr>
        <w:top w:val="none" w:sz="0" w:space="0" w:color="auto"/>
        <w:left w:val="none" w:sz="0" w:space="0" w:color="auto"/>
        <w:bottom w:val="none" w:sz="0" w:space="0" w:color="auto"/>
        <w:right w:val="none" w:sz="0" w:space="0" w:color="auto"/>
      </w:divBdr>
    </w:div>
    <w:div w:id="341513929">
      <w:bodyDiv w:val="1"/>
      <w:marLeft w:val="0"/>
      <w:marRight w:val="0"/>
      <w:marTop w:val="0"/>
      <w:marBottom w:val="0"/>
      <w:divBdr>
        <w:top w:val="none" w:sz="0" w:space="0" w:color="auto"/>
        <w:left w:val="none" w:sz="0" w:space="0" w:color="auto"/>
        <w:bottom w:val="none" w:sz="0" w:space="0" w:color="auto"/>
        <w:right w:val="none" w:sz="0" w:space="0" w:color="auto"/>
      </w:divBdr>
    </w:div>
    <w:div w:id="350573640">
      <w:bodyDiv w:val="1"/>
      <w:marLeft w:val="0"/>
      <w:marRight w:val="0"/>
      <w:marTop w:val="0"/>
      <w:marBottom w:val="0"/>
      <w:divBdr>
        <w:top w:val="none" w:sz="0" w:space="0" w:color="auto"/>
        <w:left w:val="none" w:sz="0" w:space="0" w:color="auto"/>
        <w:bottom w:val="none" w:sz="0" w:space="0" w:color="auto"/>
        <w:right w:val="none" w:sz="0" w:space="0" w:color="auto"/>
      </w:divBdr>
    </w:div>
    <w:div w:id="350693425">
      <w:bodyDiv w:val="1"/>
      <w:marLeft w:val="0"/>
      <w:marRight w:val="0"/>
      <w:marTop w:val="0"/>
      <w:marBottom w:val="0"/>
      <w:divBdr>
        <w:top w:val="none" w:sz="0" w:space="0" w:color="auto"/>
        <w:left w:val="none" w:sz="0" w:space="0" w:color="auto"/>
        <w:bottom w:val="none" w:sz="0" w:space="0" w:color="auto"/>
        <w:right w:val="none" w:sz="0" w:space="0" w:color="auto"/>
      </w:divBdr>
    </w:div>
    <w:div w:id="354115020">
      <w:bodyDiv w:val="1"/>
      <w:marLeft w:val="0"/>
      <w:marRight w:val="0"/>
      <w:marTop w:val="0"/>
      <w:marBottom w:val="0"/>
      <w:divBdr>
        <w:top w:val="none" w:sz="0" w:space="0" w:color="auto"/>
        <w:left w:val="none" w:sz="0" w:space="0" w:color="auto"/>
        <w:bottom w:val="none" w:sz="0" w:space="0" w:color="auto"/>
        <w:right w:val="none" w:sz="0" w:space="0" w:color="auto"/>
      </w:divBdr>
    </w:div>
    <w:div w:id="355275049">
      <w:bodyDiv w:val="1"/>
      <w:marLeft w:val="0"/>
      <w:marRight w:val="0"/>
      <w:marTop w:val="0"/>
      <w:marBottom w:val="0"/>
      <w:divBdr>
        <w:top w:val="none" w:sz="0" w:space="0" w:color="auto"/>
        <w:left w:val="none" w:sz="0" w:space="0" w:color="auto"/>
        <w:bottom w:val="none" w:sz="0" w:space="0" w:color="auto"/>
        <w:right w:val="none" w:sz="0" w:space="0" w:color="auto"/>
      </w:divBdr>
    </w:div>
    <w:div w:id="357580792">
      <w:bodyDiv w:val="1"/>
      <w:marLeft w:val="0"/>
      <w:marRight w:val="0"/>
      <w:marTop w:val="0"/>
      <w:marBottom w:val="0"/>
      <w:divBdr>
        <w:top w:val="none" w:sz="0" w:space="0" w:color="auto"/>
        <w:left w:val="none" w:sz="0" w:space="0" w:color="auto"/>
        <w:bottom w:val="none" w:sz="0" w:space="0" w:color="auto"/>
        <w:right w:val="none" w:sz="0" w:space="0" w:color="auto"/>
      </w:divBdr>
    </w:div>
    <w:div w:id="360013290">
      <w:bodyDiv w:val="1"/>
      <w:marLeft w:val="0"/>
      <w:marRight w:val="0"/>
      <w:marTop w:val="0"/>
      <w:marBottom w:val="0"/>
      <w:divBdr>
        <w:top w:val="none" w:sz="0" w:space="0" w:color="auto"/>
        <w:left w:val="none" w:sz="0" w:space="0" w:color="auto"/>
        <w:bottom w:val="none" w:sz="0" w:space="0" w:color="auto"/>
        <w:right w:val="none" w:sz="0" w:space="0" w:color="auto"/>
      </w:divBdr>
    </w:div>
    <w:div w:id="360059027">
      <w:bodyDiv w:val="1"/>
      <w:marLeft w:val="0"/>
      <w:marRight w:val="0"/>
      <w:marTop w:val="0"/>
      <w:marBottom w:val="0"/>
      <w:divBdr>
        <w:top w:val="none" w:sz="0" w:space="0" w:color="auto"/>
        <w:left w:val="none" w:sz="0" w:space="0" w:color="auto"/>
        <w:bottom w:val="none" w:sz="0" w:space="0" w:color="auto"/>
        <w:right w:val="none" w:sz="0" w:space="0" w:color="auto"/>
      </w:divBdr>
    </w:div>
    <w:div w:id="360857842">
      <w:bodyDiv w:val="1"/>
      <w:marLeft w:val="0"/>
      <w:marRight w:val="0"/>
      <w:marTop w:val="0"/>
      <w:marBottom w:val="0"/>
      <w:divBdr>
        <w:top w:val="none" w:sz="0" w:space="0" w:color="auto"/>
        <w:left w:val="none" w:sz="0" w:space="0" w:color="auto"/>
        <w:bottom w:val="none" w:sz="0" w:space="0" w:color="auto"/>
        <w:right w:val="none" w:sz="0" w:space="0" w:color="auto"/>
      </w:divBdr>
    </w:div>
    <w:div w:id="361128290">
      <w:bodyDiv w:val="1"/>
      <w:marLeft w:val="0"/>
      <w:marRight w:val="0"/>
      <w:marTop w:val="0"/>
      <w:marBottom w:val="0"/>
      <w:divBdr>
        <w:top w:val="none" w:sz="0" w:space="0" w:color="auto"/>
        <w:left w:val="none" w:sz="0" w:space="0" w:color="auto"/>
        <w:bottom w:val="none" w:sz="0" w:space="0" w:color="auto"/>
        <w:right w:val="none" w:sz="0" w:space="0" w:color="auto"/>
      </w:divBdr>
    </w:div>
    <w:div w:id="363142084">
      <w:bodyDiv w:val="1"/>
      <w:marLeft w:val="0"/>
      <w:marRight w:val="0"/>
      <w:marTop w:val="0"/>
      <w:marBottom w:val="0"/>
      <w:divBdr>
        <w:top w:val="none" w:sz="0" w:space="0" w:color="auto"/>
        <w:left w:val="none" w:sz="0" w:space="0" w:color="auto"/>
        <w:bottom w:val="none" w:sz="0" w:space="0" w:color="auto"/>
        <w:right w:val="none" w:sz="0" w:space="0" w:color="auto"/>
      </w:divBdr>
    </w:div>
    <w:div w:id="363864752">
      <w:bodyDiv w:val="1"/>
      <w:marLeft w:val="0"/>
      <w:marRight w:val="0"/>
      <w:marTop w:val="0"/>
      <w:marBottom w:val="0"/>
      <w:divBdr>
        <w:top w:val="none" w:sz="0" w:space="0" w:color="auto"/>
        <w:left w:val="none" w:sz="0" w:space="0" w:color="auto"/>
        <w:bottom w:val="none" w:sz="0" w:space="0" w:color="auto"/>
        <w:right w:val="none" w:sz="0" w:space="0" w:color="auto"/>
      </w:divBdr>
    </w:div>
    <w:div w:id="365912920">
      <w:bodyDiv w:val="1"/>
      <w:marLeft w:val="0"/>
      <w:marRight w:val="0"/>
      <w:marTop w:val="0"/>
      <w:marBottom w:val="0"/>
      <w:divBdr>
        <w:top w:val="none" w:sz="0" w:space="0" w:color="auto"/>
        <w:left w:val="none" w:sz="0" w:space="0" w:color="auto"/>
        <w:bottom w:val="none" w:sz="0" w:space="0" w:color="auto"/>
        <w:right w:val="none" w:sz="0" w:space="0" w:color="auto"/>
      </w:divBdr>
    </w:div>
    <w:div w:id="369107258">
      <w:bodyDiv w:val="1"/>
      <w:marLeft w:val="0"/>
      <w:marRight w:val="0"/>
      <w:marTop w:val="0"/>
      <w:marBottom w:val="0"/>
      <w:divBdr>
        <w:top w:val="none" w:sz="0" w:space="0" w:color="auto"/>
        <w:left w:val="none" w:sz="0" w:space="0" w:color="auto"/>
        <w:bottom w:val="none" w:sz="0" w:space="0" w:color="auto"/>
        <w:right w:val="none" w:sz="0" w:space="0" w:color="auto"/>
      </w:divBdr>
    </w:div>
    <w:div w:id="369764890">
      <w:bodyDiv w:val="1"/>
      <w:marLeft w:val="0"/>
      <w:marRight w:val="0"/>
      <w:marTop w:val="0"/>
      <w:marBottom w:val="0"/>
      <w:divBdr>
        <w:top w:val="none" w:sz="0" w:space="0" w:color="auto"/>
        <w:left w:val="none" w:sz="0" w:space="0" w:color="auto"/>
        <w:bottom w:val="none" w:sz="0" w:space="0" w:color="auto"/>
        <w:right w:val="none" w:sz="0" w:space="0" w:color="auto"/>
      </w:divBdr>
    </w:div>
    <w:div w:id="372316315">
      <w:bodyDiv w:val="1"/>
      <w:marLeft w:val="0"/>
      <w:marRight w:val="0"/>
      <w:marTop w:val="0"/>
      <w:marBottom w:val="0"/>
      <w:divBdr>
        <w:top w:val="none" w:sz="0" w:space="0" w:color="auto"/>
        <w:left w:val="none" w:sz="0" w:space="0" w:color="auto"/>
        <w:bottom w:val="none" w:sz="0" w:space="0" w:color="auto"/>
        <w:right w:val="none" w:sz="0" w:space="0" w:color="auto"/>
      </w:divBdr>
    </w:div>
    <w:div w:id="372846472">
      <w:bodyDiv w:val="1"/>
      <w:marLeft w:val="0"/>
      <w:marRight w:val="0"/>
      <w:marTop w:val="0"/>
      <w:marBottom w:val="0"/>
      <w:divBdr>
        <w:top w:val="none" w:sz="0" w:space="0" w:color="auto"/>
        <w:left w:val="none" w:sz="0" w:space="0" w:color="auto"/>
        <w:bottom w:val="none" w:sz="0" w:space="0" w:color="auto"/>
        <w:right w:val="none" w:sz="0" w:space="0" w:color="auto"/>
      </w:divBdr>
    </w:div>
    <w:div w:id="373236284">
      <w:bodyDiv w:val="1"/>
      <w:marLeft w:val="0"/>
      <w:marRight w:val="0"/>
      <w:marTop w:val="0"/>
      <w:marBottom w:val="0"/>
      <w:divBdr>
        <w:top w:val="none" w:sz="0" w:space="0" w:color="auto"/>
        <w:left w:val="none" w:sz="0" w:space="0" w:color="auto"/>
        <w:bottom w:val="none" w:sz="0" w:space="0" w:color="auto"/>
        <w:right w:val="none" w:sz="0" w:space="0" w:color="auto"/>
      </w:divBdr>
    </w:div>
    <w:div w:id="373240945">
      <w:bodyDiv w:val="1"/>
      <w:marLeft w:val="0"/>
      <w:marRight w:val="0"/>
      <w:marTop w:val="0"/>
      <w:marBottom w:val="0"/>
      <w:divBdr>
        <w:top w:val="none" w:sz="0" w:space="0" w:color="auto"/>
        <w:left w:val="none" w:sz="0" w:space="0" w:color="auto"/>
        <w:bottom w:val="none" w:sz="0" w:space="0" w:color="auto"/>
        <w:right w:val="none" w:sz="0" w:space="0" w:color="auto"/>
      </w:divBdr>
    </w:div>
    <w:div w:id="380371737">
      <w:bodyDiv w:val="1"/>
      <w:marLeft w:val="0"/>
      <w:marRight w:val="0"/>
      <w:marTop w:val="0"/>
      <w:marBottom w:val="0"/>
      <w:divBdr>
        <w:top w:val="none" w:sz="0" w:space="0" w:color="auto"/>
        <w:left w:val="none" w:sz="0" w:space="0" w:color="auto"/>
        <w:bottom w:val="none" w:sz="0" w:space="0" w:color="auto"/>
        <w:right w:val="none" w:sz="0" w:space="0" w:color="auto"/>
      </w:divBdr>
    </w:div>
    <w:div w:id="381026954">
      <w:bodyDiv w:val="1"/>
      <w:marLeft w:val="0"/>
      <w:marRight w:val="0"/>
      <w:marTop w:val="0"/>
      <w:marBottom w:val="0"/>
      <w:divBdr>
        <w:top w:val="none" w:sz="0" w:space="0" w:color="auto"/>
        <w:left w:val="none" w:sz="0" w:space="0" w:color="auto"/>
        <w:bottom w:val="none" w:sz="0" w:space="0" w:color="auto"/>
        <w:right w:val="none" w:sz="0" w:space="0" w:color="auto"/>
      </w:divBdr>
    </w:div>
    <w:div w:id="381296809">
      <w:bodyDiv w:val="1"/>
      <w:marLeft w:val="0"/>
      <w:marRight w:val="0"/>
      <w:marTop w:val="0"/>
      <w:marBottom w:val="0"/>
      <w:divBdr>
        <w:top w:val="none" w:sz="0" w:space="0" w:color="auto"/>
        <w:left w:val="none" w:sz="0" w:space="0" w:color="auto"/>
        <w:bottom w:val="none" w:sz="0" w:space="0" w:color="auto"/>
        <w:right w:val="none" w:sz="0" w:space="0" w:color="auto"/>
      </w:divBdr>
    </w:div>
    <w:div w:id="381683178">
      <w:bodyDiv w:val="1"/>
      <w:marLeft w:val="0"/>
      <w:marRight w:val="0"/>
      <w:marTop w:val="0"/>
      <w:marBottom w:val="0"/>
      <w:divBdr>
        <w:top w:val="none" w:sz="0" w:space="0" w:color="auto"/>
        <w:left w:val="none" w:sz="0" w:space="0" w:color="auto"/>
        <w:bottom w:val="none" w:sz="0" w:space="0" w:color="auto"/>
        <w:right w:val="none" w:sz="0" w:space="0" w:color="auto"/>
      </w:divBdr>
    </w:div>
    <w:div w:id="382025912">
      <w:bodyDiv w:val="1"/>
      <w:marLeft w:val="0"/>
      <w:marRight w:val="0"/>
      <w:marTop w:val="0"/>
      <w:marBottom w:val="0"/>
      <w:divBdr>
        <w:top w:val="none" w:sz="0" w:space="0" w:color="auto"/>
        <w:left w:val="none" w:sz="0" w:space="0" w:color="auto"/>
        <w:bottom w:val="none" w:sz="0" w:space="0" w:color="auto"/>
        <w:right w:val="none" w:sz="0" w:space="0" w:color="auto"/>
      </w:divBdr>
    </w:div>
    <w:div w:id="384766028">
      <w:bodyDiv w:val="1"/>
      <w:marLeft w:val="0"/>
      <w:marRight w:val="0"/>
      <w:marTop w:val="0"/>
      <w:marBottom w:val="0"/>
      <w:divBdr>
        <w:top w:val="none" w:sz="0" w:space="0" w:color="auto"/>
        <w:left w:val="none" w:sz="0" w:space="0" w:color="auto"/>
        <w:bottom w:val="none" w:sz="0" w:space="0" w:color="auto"/>
        <w:right w:val="none" w:sz="0" w:space="0" w:color="auto"/>
      </w:divBdr>
    </w:div>
    <w:div w:id="386689572">
      <w:bodyDiv w:val="1"/>
      <w:marLeft w:val="0"/>
      <w:marRight w:val="0"/>
      <w:marTop w:val="0"/>
      <w:marBottom w:val="0"/>
      <w:divBdr>
        <w:top w:val="none" w:sz="0" w:space="0" w:color="auto"/>
        <w:left w:val="none" w:sz="0" w:space="0" w:color="auto"/>
        <w:bottom w:val="none" w:sz="0" w:space="0" w:color="auto"/>
        <w:right w:val="none" w:sz="0" w:space="0" w:color="auto"/>
      </w:divBdr>
    </w:div>
    <w:div w:id="386759295">
      <w:bodyDiv w:val="1"/>
      <w:marLeft w:val="0"/>
      <w:marRight w:val="0"/>
      <w:marTop w:val="0"/>
      <w:marBottom w:val="0"/>
      <w:divBdr>
        <w:top w:val="none" w:sz="0" w:space="0" w:color="auto"/>
        <w:left w:val="none" w:sz="0" w:space="0" w:color="auto"/>
        <w:bottom w:val="none" w:sz="0" w:space="0" w:color="auto"/>
        <w:right w:val="none" w:sz="0" w:space="0" w:color="auto"/>
      </w:divBdr>
    </w:div>
    <w:div w:id="387146626">
      <w:bodyDiv w:val="1"/>
      <w:marLeft w:val="0"/>
      <w:marRight w:val="0"/>
      <w:marTop w:val="0"/>
      <w:marBottom w:val="0"/>
      <w:divBdr>
        <w:top w:val="none" w:sz="0" w:space="0" w:color="auto"/>
        <w:left w:val="none" w:sz="0" w:space="0" w:color="auto"/>
        <w:bottom w:val="none" w:sz="0" w:space="0" w:color="auto"/>
        <w:right w:val="none" w:sz="0" w:space="0" w:color="auto"/>
      </w:divBdr>
    </w:div>
    <w:div w:id="388841744">
      <w:bodyDiv w:val="1"/>
      <w:marLeft w:val="0"/>
      <w:marRight w:val="0"/>
      <w:marTop w:val="0"/>
      <w:marBottom w:val="0"/>
      <w:divBdr>
        <w:top w:val="none" w:sz="0" w:space="0" w:color="auto"/>
        <w:left w:val="none" w:sz="0" w:space="0" w:color="auto"/>
        <w:bottom w:val="none" w:sz="0" w:space="0" w:color="auto"/>
        <w:right w:val="none" w:sz="0" w:space="0" w:color="auto"/>
      </w:divBdr>
    </w:div>
    <w:div w:id="392512046">
      <w:bodyDiv w:val="1"/>
      <w:marLeft w:val="0"/>
      <w:marRight w:val="0"/>
      <w:marTop w:val="0"/>
      <w:marBottom w:val="0"/>
      <w:divBdr>
        <w:top w:val="none" w:sz="0" w:space="0" w:color="auto"/>
        <w:left w:val="none" w:sz="0" w:space="0" w:color="auto"/>
        <w:bottom w:val="none" w:sz="0" w:space="0" w:color="auto"/>
        <w:right w:val="none" w:sz="0" w:space="0" w:color="auto"/>
      </w:divBdr>
    </w:div>
    <w:div w:id="392850870">
      <w:bodyDiv w:val="1"/>
      <w:marLeft w:val="0"/>
      <w:marRight w:val="0"/>
      <w:marTop w:val="0"/>
      <w:marBottom w:val="0"/>
      <w:divBdr>
        <w:top w:val="none" w:sz="0" w:space="0" w:color="auto"/>
        <w:left w:val="none" w:sz="0" w:space="0" w:color="auto"/>
        <w:bottom w:val="none" w:sz="0" w:space="0" w:color="auto"/>
        <w:right w:val="none" w:sz="0" w:space="0" w:color="auto"/>
      </w:divBdr>
    </w:div>
    <w:div w:id="394009930">
      <w:bodyDiv w:val="1"/>
      <w:marLeft w:val="0"/>
      <w:marRight w:val="0"/>
      <w:marTop w:val="0"/>
      <w:marBottom w:val="0"/>
      <w:divBdr>
        <w:top w:val="none" w:sz="0" w:space="0" w:color="auto"/>
        <w:left w:val="none" w:sz="0" w:space="0" w:color="auto"/>
        <w:bottom w:val="none" w:sz="0" w:space="0" w:color="auto"/>
        <w:right w:val="none" w:sz="0" w:space="0" w:color="auto"/>
      </w:divBdr>
    </w:div>
    <w:div w:id="397438301">
      <w:bodyDiv w:val="1"/>
      <w:marLeft w:val="0"/>
      <w:marRight w:val="0"/>
      <w:marTop w:val="0"/>
      <w:marBottom w:val="0"/>
      <w:divBdr>
        <w:top w:val="none" w:sz="0" w:space="0" w:color="auto"/>
        <w:left w:val="none" w:sz="0" w:space="0" w:color="auto"/>
        <w:bottom w:val="none" w:sz="0" w:space="0" w:color="auto"/>
        <w:right w:val="none" w:sz="0" w:space="0" w:color="auto"/>
      </w:divBdr>
    </w:div>
    <w:div w:id="397673828">
      <w:bodyDiv w:val="1"/>
      <w:marLeft w:val="0"/>
      <w:marRight w:val="0"/>
      <w:marTop w:val="0"/>
      <w:marBottom w:val="0"/>
      <w:divBdr>
        <w:top w:val="none" w:sz="0" w:space="0" w:color="auto"/>
        <w:left w:val="none" w:sz="0" w:space="0" w:color="auto"/>
        <w:bottom w:val="none" w:sz="0" w:space="0" w:color="auto"/>
        <w:right w:val="none" w:sz="0" w:space="0" w:color="auto"/>
      </w:divBdr>
    </w:div>
    <w:div w:id="397870238">
      <w:bodyDiv w:val="1"/>
      <w:marLeft w:val="0"/>
      <w:marRight w:val="0"/>
      <w:marTop w:val="0"/>
      <w:marBottom w:val="0"/>
      <w:divBdr>
        <w:top w:val="none" w:sz="0" w:space="0" w:color="auto"/>
        <w:left w:val="none" w:sz="0" w:space="0" w:color="auto"/>
        <w:bottom w:val="none" w:sz="0" w:space="0" w:color="auto"/>
        <w:right w:val="none" w:sz="0" w:space="0" w:color="auto"/>
      </w:divBdr>
    </w:div>
    <w:div w:id="398291039">
      <w:bodyDiv w:val="1"/>
      <w:marLeft w:val="0"/>
      <w:marRight w:val="0"/>
      <w:marTop w:val="0"/>
      <w:marBottom w:val="0"/>
      <w:divBdr>
        <w:top w:val="none" w:sz="0" w:space="0" w:color="auto"/>
        <w:left w:val="none" w:sz="0" w:space="0" w:color="auto"/>
        <w:bottom w:val="none" w:sz="0" w:space="0" w:color="auto"/>
        <w:right w:val="none" w:sz="0" w:space="0" w:color="auto"/>
      </w:divBdr>
    </w:div>
    <w:div w:id="399249507">
      <w:bodyDiv w:val="1"/>
      <w:marLeft w:val="0"/>
      <w:marRight w:val="0"/>
      <w:marTop w:val="0"/>
      <w:marBottom w:val="0"/>
      <w:divBdr>
        <w:top w:val="none" w:sz="0" w:space="0" w:color="auto"/>
        <w:left w:val="none" w:sz="0" w:space="0" w:color="auto"/>
        <w:bottom w:val="none" w:sz="0" w:space="0" w:color="auto"/>
        <w:right w:val="none" w:sz="0" w:space="0" w:color="auto"/>
      </w:divBdr>
    </w:div>
    <w:div w:id="400101774">
      <w:bodyDiv w:val="1"/>
      <w:marLeft w:val="0"/>
      <w:marRight w:val="0"/>
      <w:marTop w:val="0"/>
      <w:marBottom w:val="0"/>
      <w:divBdr>
        <w:top w:val="none" w:sz="0" w:space="0" w:color="auto"/>
        <w:left w:val="none" w:sz="0" w:space="0" w:color="auto"/>
        <w:bottom w:val="none" w:sz="0" w:space="0" w:color="auto"/>
        <w:right w:val="none" w:sz="0" w:space="0" w:color="auto"/>
      </w:divBdr>
    </w:div>
    <w:div w:id="400711198">
      <w:bodyDiv w:val="1"/>
      <w:marLeft w:val="0"/>
      <w:marRight w:val="0"/>
      <w:marTop w:val="0"/>
      <w:marBottom w:val="0"/>
      <w:divBdr>
        <w:top w:val="none" w:sz="0" w:space="0" w:color="auto"/>
        <w:left w:val="none" w:sz="0" w:space="0" w:color="auto"/>
        <w:bottom w:val="none" w:sz="0" w:space="0" w:color="auto"/>
        <w:right w:val="none" w:sz="0" w:space="0" w:color="auto"/>
      </w:divBdr>
    </w:div>
    <w:div w:id="401952680">
      <w:bodyDiv w:val="1"/>
      <w:marLeft w:val="0"/>
      <w:marRight w:val="0"/>
      <w:marTop w:val="0"/>
      <w:marBottom w:val="0"/>
      <w:divBdr>
        <w:top w:val="none" w:sz="0" w:space="0" w:color="auto"/>
        <w:left w:val="none" w:sz="0" w:space="0" w:color="auto"/>
        <w:bottom w:val="none" w:sz="0" w:space="0" w:color="auto"/>
        <w:right w:val="none" w:sz="0" w:space="0" w:color="auto"/>
      </w:divBdr>
    </w:div>
    <w:div w:id="403376548">
      <w:bodyDiv w:val="1"/>
      <w:marLeft w:val="0"/>
      <w:marRight w:val="0"/>
      <w:marTop w:val="0"/>
      <w:marBottom w:val="0"/>
      <w:divBdr>
        <w:top w:val="none" w:sz="0" w:space="0" w:color="auto"/>
        <w:left w:val="none" w:sz="0" w:space="0" w:color="auto"/>
        <w:bottom w:val="none" w:sz="0" w:space="0" w:color="auto"/>
        <w:right w:val="none" w:sz="0" w:space="0" w:color="auto"/>
      </w:divBdr>
    </w:div>
    <w:div w:id="403534544">
      <w:bodyDiv w:val="1"/>
      <w:marLeft w:val="0"/>
      <w:marRight w:val="0"/>
      <w:marTop w:val="0"/>
      <w:marBottom w:val="0"/>
      <w:divBdr>
        <w:top w:val="none" w:sz="0" w:space="0" w:color="auto"/>
        <w:left w:val="none" w:sz="0" w:space="0" w:color="auto"/>
        <w:bottom w:val="none" w:sz="0" w:space="0" w:color="auto"/>
        <w:right w:val="none" w:sz="0" w:space="0" w:color="auto"/>
      </w:divBdr>
    </w:div>
    <w:div w:id="406268483">
      <w:bodyDiv w:val="1"/>
      <w:marLeft w:val="0"/>
      <w:marRight w:val="0"/>
      <w:marTop w:val="0"/>
      <w:marBottom w:val="0"/>
      <w:divBdr>
        <w:top w:val="none" w:sz="0" w:space="0" w:color="auto"/>
        <w:left w:val="none" w:sz="0" w:space="0" w:color="auto"/>
        <w:bottom w:val="none" w:sz="0" w:space="0" w:color="auto"/>
        <w:right w:val="none" w:sz="0" w:space="0" w:color="auto"/>
      </w:divBdr>
    </w:div>
    <w:div w:id="407191694">
      <w:bodyDiv w:val="1"/>
      <w:marLeft w:val="0"/>
      <w:marRight w:val="0"/>
      <w:marTop w:val="0"/>
      <w:marBottom w:val="0"/>
      <w:divBdr>
        <w:top w:val="none" w:sz="0" w:space="0" w:color="auto"/>
        <w:left w:val="none" w:sz="0" w:space="0" w:color="auto"/>
        <w:bottom w:val="none" w:sz="0" w:space="0" w:color="auto"/>
        <w:right w:val="none" w:sz="0" w:space="0" w:color="auto"/>
      </w:divBdr>
    </w:div>
    <w:div w:id="408306185">
      <w:bodyDiv w:val="1"/>
      <w:marLeft w:val="0"/>
      <w:marRight w:val="0"/>
      <w:marTop w:val="0"/>
      <w:marBottom w:val="0"/>
      <w:divBdr>
        <w:top w:val="none" w:sz="0" w:space="0" w:color="auto"/>
        <w:left w:val="none" w:sz="0" w:space="0" w:color="auto"/>
        <w:bottom w:val="none" w:sz="0" w:space="0" w:color="auto"/>
        <w:right w:val="none" w:sz="0" w:space="0" w:color="auto"/>
      </w:divBdr>
    </w:div>
    <w:div w:id="409541308">
      <w:bodyDiv w:val="1"/>
      <w:marLeft w:val="0"/>
      <w:marRight w:val="0"/>
      <w:marTop w:val="0"/>
      <w:marBottom w:val="0"/>
      <w:divBdr>
        <w:top w:val="none" w:sz="0" w:space="0" w:color="auto"/>
        <w:left w:val="none" w:sz="0" w:space="0" w:color="auto"/>
        <w:bottom w:val="none" w:sz="0" w:space="0" w:color="auto"/>
        <w:right w:val="none" w:sz="0" w:space="0" w:color="auto"/>
      </w:divBdr>
    </w:div>
    <w:div w:id="410583850">
      <w:bodyDiv w:val="1"/>
      <w:marLeft w:val="0"/>
      <w:marRight w:val="0"/>
      <w:marTop w:val="0"/>
      <w:marBottom w:val="0"/>
      <w:divBdr>
        <w:top w:val="none" w:sz="0" w:space="0" w:color="auto"/>
        <w:left w:val="none" w:sz="0" w:space="0" w:color="auto"/>
        <w:bottom w:val="none" w:sz="0" w:space="0" w:color="auto"/>
        <w:right w:val="none" w:sz="0" w:space="0" w:color="auto"/>
      </w:divBdr>
    </w:div>
    <w:div w:id="411970049">
      <w:bodyDiv w:val="1"/>
      <w:marLeft w:val="0"/>
      <w:marRight w:val="0"/>
      <w:marTop w:val="0"/>
      <w:marBottom w:val="0"/>
      <w:divBdr>
        <w:top w:val="none" w:sz="0" w:space="0" w:color="auto"/>
        <w:left w:val="none" w:sz="0" w:space="0" w:color="auto"/>
        <w:bottom w:val="none" w:sz="0" w:space="0" w:color="auto"/>
        <w:right w:val="none" w:sz="0" w:space="0" w:color="auto"/>
      </w:divBdr>
    </w:div>
    <w:div w:id="412514931">
      <w:bodyDiv w:val="1"/>
      <w:marLeft w:val="0"/>
      <w:marRight w:val="0"/>
      <w:marTop w:val="0"/>
      <w:marBottom w:val="0"/>
      <w:divBdr>
        <w:top w:val="none" w:sz="0" w:space="0" w:color="auto"/>
        <w:left w:val="none" w:sz="0" w:space="0" w:color="auto"/>
        <w:bottom w:val="none" w:sz="0" w:space="0" w:color="auto"/>
        <w:right w:val="none" w:sz="0" w:space="0" w:color="auto"/>
      </w:divBdr>
    </w:div>
    <w:div w:id="412702004">
      <w:bodyDiv w:val="1"/>
      <w:marLeft w:val="0"/>
      <w:marRight w:val="0"/>
      <w:marTop w:val="0"/>
      <w:marBottom w:val="0"/>
      <w:divBdr>
        <w:top w:val="none" w:sz="0" w:space="0" w:color="auto"/>
        <w:left w:val="none" w:sz="0" w:space="0" w:color="auto"/>
        <w:bottom w:val="none" w:sz="0" w:space="0" w:color="auto"/>
        <w:right w:val="none" w:sz="0" w:space="0" w:color="auto"/>
      </w:divBdr>
    </w:div>
    <w:div w:id="413358299">
      <w:bodyDiv w:val="1"/>
      <w:marLeft w:val="0"/>
      <w:marRight w:val="0"/>
      <w:marTop w:val="0"/>
      <w:marBottom w:val="0"/>
      <w:divBdr>
        <w:top w:val="none" w:sz="0" w:space="0" w:color="auto"/>
        <w:left w:val="none" w:sz="0" w:space="0" w:color="auto"/>
        <w:bottom w:val="none" w:sz="0" w:space="0" w:color="auto"/>
        <w:right w:val="none" w:sz="0" w:space="0" w:color="auto"/>
      </w:divBdr>
    </w:div>
    <w:div w:id="414206728">
      <w:bodyDiv w:val="1"/>
      <w:marLeft w:val="0"/>
      <w:marRight w:val="0"/>
      <w:marTop w:val="0"/>
      <w:marBottom w:val="0"/>
      <w:divBdr>
        <w:top w:val="none" w:sz="0" w:space="0" w:color="auto"/>
        <w:left w:val="none" w:sz="0" w:space="0" w:color="auto"/>
        <w:bottom w:val="none" w:sz="0" w:space="0" w:color="auto"/>
        <w:right w:val="none" w:sz="0" w:space="0" w:color="auto"/>
      </w:divBdr>
    </w:div>
    <w:div w:id="417599922">
      <w:bodyDiv w:val="1"/>
      <w:marLeft w:val="0"/>
      <w:marRight w:val="0"/>
      <w:marTop w:val="0"/>
      <w:marBottom w:val="0"/>
      <w:divBdr>
        <w:top w:val="none" w:sz="0" w:space="0" w:color="auto"/>
        <w:left w:val="none" w:sz="0" w:space="0" w:color="auto"/>
        <w:bottom w:val="none" w:sz="0" w:space="0" w:color="auto"/>
        <w:right w:val="none" w:sz="0" w:space="0" w:color="auto"/>
      </w:divBdr>
    </w:div>
    <w:div w:id="420373403">
      <w:bodyDiv w:val="1"/>
      <w:marLeft w:val="0"/>
      <w:marRight w:val="0"/>
      <w:marTop w:val="0"/>
      <w:marBottom w:val="0"/>
      <w:divBdr>
        <w:top w:val="none" w:sz="0" w:space="0" w:color="auto"/>
        <w:left w:val="none" w:sz="0" w:space="0" w:color="auto"/>
        <w:bottom w:val="none" w:sz="0" w:space="0" w:color="auto"/>
        <w:right w:val="none" w:sz="0" w:space="0" w:color="auto"/>
      </w:divBdr>
    </w:div>
    <w:div w:id="421146112">
      <w:bodyDiv w:val="1"/>
      <w:marLeft w:val="0"/>
      <w:marRight w:val="0"/>
      <w:marTop w:val="0"/>
      <w:marBottom w:val="0"/>
      <w:divBdr>
        <w:top w:val="none" w:sz="0" w:space="0" w:color="auto"/>
        <w:left w:val="none" w:sz="0" w:space="0" w:color="auto"/>
        <w:bottom w:val="none" w:sz="0" w:space="0" w:color="auto"/>
        <w:right w:val="none" w:sz="0" w:space="0" w:color="auto"/>
      </w:divBdr>
    </w:div>
    <w:div w:id="422411549">
      <w:bodyDiv w:val="1"/>
      <w:marLeft w:val="0"/>
      <w:marRight w:val="0"/>
      <w:marTop w:val="0"/>
      <w:marBottom w:val="0"/>
      <w:divBdr>
        <w:top w:val="none" w:sz="0" w:space="0" w:color="auto"/>
        <w:left w:val="none" w:sz="0" w:space="0" w:color="auto"/>
        <w:bottom w:val="none" w:sz="0" w:space="0" w:color="auto"/>
        <w:right w:val="none" w:sz="0" w:space="0" w:color="auto"/>
      </w:divBdr>
    </w:div>
    <w:div w:id="426459912">
      <w:bodyDiv w:val="1"/>
      <w:marLeft w:val="0"/>
      <w:marRight w:val="0"/>
      <w:marTop w:val="0"/>
      <w:marBottom w:val="0"/>
      <w:divBdr>
        <w:top w:val="none" w:sz="0" w:space="0" w:color="auto"/>
        <w:left w:val="none" w:sz="0" w:space="0" w:color="auto"/>
        <w:bottom w:val="none" w:sz="0" w:space="0" w:color="auto"/>
        <w:right w:val="none" w:sz="0" w:space="0" w:color="auto"/>
      </w:divBdr>
    </w:div>
    <w:div w:id="427122800">
      <w:bodyDiv w:val="1"/>
      <w:marLeft w:val="0"/>
      <w:marRight w:val="0"/>
      <w:marTop w:val="0"/>
      <w:marBottom w:val="0"/>
      <w:divBdr>
        <w:top w:val="none" w:sz="0" w:space="0" w:color="auto"/>
        <w:left w:val="none" w:sz="0" w:space="0" w:color="auto"/>
        <w:bottom w:val="none" w:sz="0" w:space="0" w:color="auto"/>
        <w:right w:val="none" w:sz="0" w:space="0" w:color="auto"/>
      </w:divBdr>
    </w:div>
    <w:div w:id="431164640">
      <w:bodyDiv w:val="1"/>
      <w:marLeft w:val="0"/>
      <w:marRight w:val="0"/>
      <w:marTop w:val="0"/>
      <w:marBottom w:val="0"/>
      <w:divBdr>
        <w:top w:val="none" w:sz="0" w:space="0" w:color="auto"/>
        <w:left w:val="none" w:sz="0" w:space="0" w:color="auto"/>
        <w:bottom w:val="none" w:sz="0" w:space="0" w:color="auto"/>
        <w:right w:val="none" w:sz="0" w:space="0" w:color="auto"/>
      </w:divBdr>
    </w:div>
    <w:div w:id="431782490">
      <w:bodyDiv w:val="1"/>
      <w:marLeft w:val="0"/>
      <w:marRight w:val="0"/>
      <w:marTop w:val="0"/>
      <w:marBottom w:val="0"/>
      <w:divBdr>
        <w:top w:val="none" w:sz="0" w:space="0" w:color="auto"/>
        <w:left w:val="none" w:sz="0" w:space="0" w:color="auto"/>
        <w:bottom w:val="none" w:sz="0" w:space="0" w:color="auto"/>
        <w:right w:val="none" w:sz="0" w:space="0" w:color="auto"/>
      </w:divBdr>
    </w:div>
    <w:div w:id="433398615">
      <w:bodyDiv w:val="1"/>
      <w:marLeft w:val="0"/>
      <w:marRight w:val="0"/>
      <w:marTop w:val="0"/>
      <w:marBottom w:val="0"/>
      <w:divBdr>
        <w:top w:val="none" w:sz="0" w:space="0" w:color="auto"/>
        <w:left w:val="none" w:sz="0" w:space="0" w:color="auto"/>
        <w:bottom w:val="none" w:sz="0" w:space="0" w:color="auto"/>
        <w:right w:val="none" w:sz="0" w:space="0" w:color="auto"/>
      </w:divBdr>
    </w:div>
    <w:div w:id="434909000">
      <w:bodyDiv w:val="1"/>
      <w:marLeft w:val="0"/>
      <w:marRight w:val="0"/>
      <w:marTop w:val="0"/>
      <w:marBottom w:val="0"/>
      <w:divBdr>
        <w:top w:val="none" w:sz="0" w:space="0" w:color="auto"/>
        <w:left w:val="none" w:sz="0" w:space="0" w:color="auto"/>
        <w:bottom w:val="none" w:sz="0" w:space="0" w:color="auto"/>
        <w:right w:val="none" w:sz="0" w:space="0" w:color="auto"/>
      </w:divBdr>
    </w:div>
    <w:div w:id="436173084">
      <w:bodyDiv w:val="1"/>
      <w:marLeft w:val="0"/>
      <w:marRight w:val="0"/>
      <w:marTop w:val="0"/>
      <w:marBottom w:val="0"/>
      <w:divBdr>
        <w:top w:val="none" w:sz="0" w:space="0" w:color="auto"/>
        <w:left w:val="none" w:sz="0" w:space="0" w:color="auto"/>
        <w:bottom w:val="none" w:sz="0" w:space="0" w:color="auto"/>
        <w:right w:val="none" w:sz="0" w:space="0" w:color="auto"/>
      </w:divBdr>
    </w:div>
    <w:div w:id="437484706">
      <w:bodyDiv w:val="1"/>
      <w:marLeft w:val="0"/>
      <w:marRight w:val="0"/>
      <w:marTop w:val="0"/>
      <w:marBottom w:val="0"/>
      <w:divBdr>
        <w:top w:val="none" w:sz="0" w:space="0" w:color="auto"/>
        <w:left w:val="none" w:sz="0" w:space="0" w:color="auto"/>
        <w:bottom w:val="none" w:sz="0" w:space="0" w:color="auto"/>
        <w:right w:val="none" w:sz="0" w:space="0" w:color="auto"/>
      </w:divBdr>
    </w:div>
    <w:div w:id="439494057">
      <w:bodyDiv w:val="1"/>
      <w:marLeft w:val="0"/>
      <w:marRight w:val="0"/>
      <w:marTop w:val="0"/>
      <w:marBottom w:val="0"/>
      <w:divBdr>
        <w:top w:val="none" w:sz="0" w:space="0" w:color="auto"/>
        <w:left w:val="none" w:sz="0" w:space="0" w:color="auto"/>
        <w:bottom w:val="none" w:sz="0" w:space="0" w:color="auto"/>
        <w:right w:val="none" w:sz="0" w:space="0" w:color="auto"/>
      </w:divBdr>
    </w:div>
    <w:div w:id="440610980">
      <w:bodyDiv w:val="1"/>
      <w:marLeft w:val="0"/>
      <w:marRight w:val="0"/>
      <w:marTop w:val="0"/>
      <w:marBottom w:val="0"/>
      <w:divBdr>
        <w:top w:val="none" w:sz="0" w:space="0" w:color="auto"/>
        <w:left w:val="none" w:sz="0" w:space="0" w:color="auto"/>
        <w:bottom w:val="none" w:sz="0" w:space="0" w:color="auto"/>
        <w:right w:val="none" w:sz="0" w:space="0" w:color="auto"/>
      </w:divBdr>
    </w:div>
    <w:div w:id="440615203">
      <w:bodyDiv w:val="1"/>
      <w:marLeft w:val="0"/>
      <w:marRight w:val="0"/>
      <w:marTop w:val="0"/>
      <w:marBottom w:val="0"/>
      <w:divBdr>
        <w:top w:val="none" w:sz="0" w:space="0" w:color="auto"/>
        <w:left w:val="none" w:sz="0" w:space="0" w:color="auto"/>
        <w:bottom w:val="none" w:sz="0" w:space="0" w:color="auto"/>
        <w:right w:val="none" w:sz="0" w:space="0" w:color="auto"/>
      </w:divBdr>
    </w:div>
    <w:div w:id="441922287">
      <w:bodyDiv w:val="1"/>
      <w:marLeft w:val="0"/>
      <w:marRight w:val="0"/>
      <w:marTop w:val="0"/>
      <w:marBottom w:val="0"/>
      <w:divBdr>
        <w:top w:val="none" w:sz="0" w:space="0" w:color="auto"/>
        <w:left w:val="none" w:sz="0" w:space="0" w:color="auto"/>
        <w:bottom w:val="none" w:sz="0" w:space="0" w:color="auto"/>
        <w:right w:val="none" w:sz="0" w:space="0" w:color="auto"/>
      </w:divBdr>
    </w:div>
    <w:div w:id="442959996">
      <w:bodyDiv w:val="1"/>
      <w:marLeft w:val="0"/>
      <w:marRight w:val="0"/>
      <w:marTop w:val="0"/>
      <w:marBottom w:val="0"/>
      <w:divBdr>
        <w:top w:val="none" w:sz="0" w:space="0" w:color="auto"/>
        <w:left w:val="none" w:sz="0" w:space="0" w:color="auto"/>
        <w:bottom w:val="none" w:sz="0" w:space="0" w:color="auto"/>
        <w:right w:val="none" w:sz="0" w:space="0" w:color="auto"/>
      </w:divBdr>
    </w:div>
    <w:div w:id="443499177">
      <w:bodyDiv w:val="1"/>
      <w:marLeft w:val="0"/>
      <w:marRight w:val="0"/>
      <w:marTop w:val="0"/>
      <w:marBottom w:val="0"/>
      <w:divBdr>
        <w:top w:val="none" w:sz="0" w:space="0" w:color="auto"/>
        <w:left w:val="none" w:sz="0" w:space="0" w:color="auto"/>
        <w:bottom w:val="none" w:sz="0" w:space="0" w:color="auto"/>
        <w:right w:val="none" w:sz="0" w:space="0" w:color="auto"/>
      </w:divBdr>
    </w:div>
    <w:div w:id="447505260">
      <w:bodyDiv w:val="1"/>
      <w:marLeft w:val="0"/>
      <w:marRight w:val="0"/>
      <w:marTop w:val="0"/>
      <w:marBottom w:val="0"/>
      <w:divBdr>
        <w:top w:val="none" w:sz="0" w:space="0" w:color="auto"/>
        <w:left w:val="none" w:sz="0" w:space="0" w:color="auto"/>
        <w:bottom w:val="none" w:sz="0" w:space="0" w:color="auto"/>
        <w:right w:val="none" w:sz="0" w:space="0" w:color="auto"/>
      </w:divBdr>
    </w:div>
    <w:div w:id="447965387">
      <w:bodyDiv w:val="1"/>
      <w:marLeft w:val="0"/>
      <w:marRight w:val="0"/>
      <w:marTop w:val="0"/>
      <w:marBottom w:val="0"/>
      <w:divBdr>
        <w:top w:val="none" w:sz="0" w:space="0" w:color="auto"/>
        <w:left w:val="none" w:sz="0" w:space="0" w:color="auto"/>
        <w:bottom w:val="none" w:sz="0" w:space="0" w:color="auto"/>
        <w:right w:val="none" w:sz="0" w:space="0" w:color="auto"/>
      </w:divBdr>
    </w:div>
    <w:div w:id="450516856">
      <w:bodyDiv w:val="1"/>
      <w:marLeft w:val="0"/>
      <w:marRight w:val="0"/>
      <w:marTop w:val="0"/>
      <w:marBottom w:val="0"/>
      <w:divBdr>
        <w:top w:val="none" w:sz="0" w:space="0" w:color="auto"/>
        <w:left w:val="none" w:sz="0" w:space="0" w:color="auto"/>
        <w:bottom w:val="none" w:sz="0" w:space="0" w:color="auto"/>
        <w:right w:val="none" w:sz="0" w:space="0" w:color="auto"/>
      </w:divBdr>
    </w:div>
    <w:div w:id="451947830">
      <w:bodyDiv w:val="1"/>
      <w:marLeft w:val="0"/>
      <w:marRight w:val="0"/>
      <w:marTop w:val="0"/>
      <w:marBottom w:val="0"/>
      <w:divBdr>
        <w:top w:val="none" w:sz="0" w:space="0" w:color="auto"/>
        <w:left w:val="none" w:sz="0" w:space="0" w:color="auto"/>
        <w:bottom w:val="none" w:sz="0" w:space="0" w:color="auto"/>
        <w:right w:val="none" w:sz="0" w:space="0" w:color="auto"/>
      </w:divBdr>
    </w:div>
    <w:div w:id="451948458">
      <w:bodyDiv w:val="1"/>
      <w:marLeft w:val="0"/>
      <w:marRight w:val="0"/>
      <w:marTop w:val="0"/>
      <w:marBottom w:val="0"/>
      <w:divBdr>
        <w:top w:val="none" w:sz="0" w:space="0" w:color="auto"/>
        <w:left w:val="none" w:sz="0" w:space="0" w:color="auto"/>
        <w:bottom w:val="none" w:sz="0" w:space="0" w:color="auto"/>
        <w:right w:val="none" w:sz="0" w:space="0" w:color="auto"/>
      </w:divBdr>
    </w:div>
    <w:div w:id="454914230">
      <w:bodyDiv w:val="1"/>
      <w:marLeft w:val="0"/>
      <w:marRight w:val="0"/>
      <w:marTop w:val="0"/>
      <w:marBottom w:val="0"/>
      <w:divBdr>
        <w:top w:val="none" w:sz="0" w:space="0" w:color="auto"/>
        <w:left w:val="none" w:sz="0" w:space="0" w:color="auto"/>
        <w:bottom w:val="none" w:sz="0" w:space="0" w:color="auto"/>
        <w:right w:val="none" w:sz="0" w:space="0" w:color="auto"/>
      </w:divBdr>
    </w:div>
    <w:div w:id="456410600">
      <w:bodyDiv w:val="1"/>
      <w:marLeft w:val="0"/>
      <w:marRight w:val="0"/>
      <w:marTop w:val="0"/>
      <w:marBottom w:val="0"/>
      <w:divBdr>
        <w:top w:val="none" w:sz="0" w:space="0" w:color="auto"/>
        <w:left w:val="none" w:sz="0" w:space="0" w:color="auto"/>
        <w:bottom w:val="none" w:sz="0" w:space="0" w:color="auto"/>
        <w:right w:val="none" w:sz="0" w:space="0" w:color="auto"/>
      </w:divBdr>
    </w:div>
    <w:div w:id="456994855">
      <w:bodyDiv w:val="1"/>
      <w:marLeft w:val="0"/>
      <w:marRight w:val="0"/>
      <w:marTop w:val="0"/>
      <w:marBottom w:val="0"/>
      <w:divBdr>
        <w:top w:val="none" w:sz="0" w:space="0" w:color="auto"/>
        <w:left w:val="none" w:sz="0" w:space="0" w:color="auto"/>
        <w:bottom w:val="none" w:sz="0" w:space="0" w:color="auto"/>
        <w:right w:val="none" w:sz="0" w:space="0" w:color="auto"/>
      </w:divBdr>
    </w:div>
    <w:div w:id="461316055">
      <w:bodyDiv w:val="1"/>
      <w:marLeft w:val="0"/>
      <w:marRight w:val="0"/>
      <w:marTop w:val="0"/>
      <w:marBottom w:val="0"/>
      <w:divBdr>
        <w:top w:val="none" w:sz="0" w:space="0" w:color="auto"/>
        <w:left w:val="none" w:sz="0" w:space="0" w:color="auto"/>
        <w:bottom w:val="none" w:sz="0" w:space="0" w:color="auto"/>
        <w:right w:val="none" w:sz="0" w:space="0" w:color="auto"/>
      </w:divBdr>
    </w:div>
    <w:div w:id="462192151">
      <w:bodyDiv w:val="1"/>
      <w:marLeft w:val="0"/>
      <w:marRight w:val="0"/>
      <w:marTop w:val="0"/>
      <w:marBottom w:val="0"/>
      <w:divBdr>
        <w:top w:val="none" w:sz="0" w:space="0" w:color="auto"/>
        <w:left w:val="none" w:sz="0" w:space="0" w:color="auto"/>
        <w:bottom w:val="none" w:sz="0" w:space="0" w:color="auto"/>
        <w:right w:val="none" w:sz="0" w:space="0" w:color="auto"/>
      </w:divBdr>
    </w:div>
    <w:div w:id="463623576">
      <w:bodyDiv w:val="1"/>
      <w:marLeft w:val="0"/>
      <w:marRight w:val="0"/>
      <w:marTop w:val="0"/>
      <w:marBottom w:val="0"/>
      <w:divBdr>
        <w:top w:val="none" w:sz="0" w:space="0" w:color="auto"/>
        <w:left w:val="none" w:sz="0" w:space="0" w:color="auto"/>
        <w:bottom w:val="none" w:sz="0" w:space="0" w:color="auto"/>
        <w:right w:val="none" w:sz="0" w:space="0" w:color="auto"/>
      </w:divBdr>
    </w:div>
    <w:div w:id="464474350">
      <w:bodyDiv w:val="1"/>
      <w:marLeft w:val="0"/>
      <w:marRight w:val="0"/>
      <w:marTop w:val="0"/>
      <w:marBottom w:val="0"/>
      <w:divBdr>
        <w:top w:val="none" w:sz="0" w:space="0" w:color="auto"/>
        <w:left w:val="none" w:sz="0" w:space="0" w:color="auto"/>
        <w:bottom w:val="none" w:sz="0" w:space="0" w:color="auto"/>
        <w:right w:val="none" w:sz="0" w:space="0" w:color="auto"/>
      </w:divBdr>
    </w:div>
    <w:div w:id="465586488">
      <w:bodyDiv w:val="1"/>
      <w:marLeft w:val="0"/>
      <w:marRight w:val="0"/>
      <w:marTop w:val="0"/>
      <w:marBottom w:val="0"/>
      <w:divBdr>
        <w:top w:val="none" w:sz="0" w:space="0" w:color="auto"/>
        <w:left w:val="none" w:sz="0" w:space="0" w:color="auto"/>
        <w:bottom w:val="none" w:sz="0" w:space="0" w:color="auto"/>
        <w:right w:val="none" w:sz="0" w:space="0" w:color="auto"/>
      </w:divBdr>
    </w:div>
    <w:div w:id="465858030">
      <w:bodyDiv w:val="1"/>
      <w:marLeft w:val="0"/>
      <w:marRight w:val="0"/>
      <w:marTop w:val="0"/>
      <w:marBottom w:val="0"/>
      <w:divBdr>
        <w:top w:val="none" w:sz="0" w:space="0" w:color="auto"/>
        <w:left w:val="none" w:sz="0" w:space="0" w:color="auto"/>
        <w:bottom w:val="none" w:sz="0" w:space="0" w:color="auto"/>
        <w:right w:val="none" w:sz="0" w:space="0" w:color="auto"/>
      </w:divBdr>
    </w:div>
    <w:div w:id="466360075">
      <w:bodyDiv w:val="1"/>
      <w:marLeft w:val="0"/>
      <w:marRight w:val="0"/>
      <w:marTop w:val="0"/>
      <w:marBottom w:val="0"/>
      <w:divBdr>
        <w:top w:val="none" w:sz="0" w:space="0" w:color="auto"/>
        <w:left w:val="none" w:sz="0" w:space="0" w:color="auto"/>
        <w:bottom w:val="none" w:sz="0" w:space="0" w:color="auto"/>
        <w:right w:val="none" w:sz="0" w:space="0" w:color="auto"/>
      </w:divBdr>
    </w:div>
    <w:div w:id="469520607">
      <w:bodyDiv w:val="1"/>
      <w:marLeft w:val="0"/>
      <w:marRight w:val="0"/>
      <w:marTop w:val="0"/>
      <w:marBottom w:val="0"/>
      <w:divBdr>
        <w:top w:val="none" w:sz="0" w:space="0" w:color="auto"/>
        <w:left w:val="none" w:sz="0" w:space="0" w:color="auto"/>
        <w:bottom w:val="none" w:sz="0" w:space="0" w:color="auto"/>
        <w:right w:val="none" w:sz="0" w:space="0" w:color="auto"/>
      </w:divBdr>
    </w:div>
    <w:div w:id="471289311">
      <w:bodyDiv w:val="1"/>
      <w:marLeft w:val="0"/>
      <w:marRight w:val="0"/>
      <w:marTop w:val="0"/>
      <w:marBottom w:val="0"/>
      <w:divBdr>
        <w:top w:val="none" w:sz="0" w:space="0" w:color="auto"/>
        <w:left w:val="none" w:sz="0" w:space="0" w:color="auto"/>
        <w:bottom w:val="none" w:sz="0" w:space="0" w:color="auto"/>
        <w:right w:val="none" w:sz="0" w:space="0" w:color="auto"/>
      </w:divBdr>
    </w:div>
    <w:div w:id="474374274">
      <w:bodyDiv w:val="1"/>
      <w:marLeft w:val="0"/>
      <w:marRight w:val="0"/>
      <w:marTop w:val="0"/>
      <w:marBottom w:val="0"/>
      <w:divBdr>
        <w:top w:val="none" w:sz="0" w:space="0" w:color="auto"/>
        <w:left w:val="none" w:sz="0" w:space="0" w:color="auto"/>
        <w:bottom w:val="none" w:sz="0" w:space="0" w:color="auto"/>
        <w:right w:val="none" w:sz="0" w:space="0" w:color="auto"/>
      </w:divBdr>
    </w:div>
    <w:div w:id="476916363">
      <w:bodyDiv w:val="1"/>
      <w:marLeft w:val="0"/>
      <w:marRight w:val="0"/>
      <w:marTop w:val="0"/>
      <w:marBottom w:val="0"/>
      <w:divBdr>
        <w:top w:val="none" w:sz="0" w:space="0" w:color="auto"/>
        <w:left w:val="none" w:sz="0" w:space="0" w:color="auto"/>
        <w:bottom w:val="none" w:sz="0" w:space="0" w:color="auto"/>
        <w:right w:val="none" w:sz="0" w:space="0" w:color="auto"/>
      </w:divBdr>
    </w:div>
    <w:div w:id="477461274">
      <w:bodyDiv w:val="1"/>
      <w:marLeft w:val="0"/>
      <w:marRight w:val="0"/>
      <w:marTop w:val="0"/>
      <w:marBottom w:val="0"/>
      <w:divBdr>
        <w:top w:val="none" w:sz="0" w:space="0" w:color="auto"/>
        <w:left w:val="none" w:sz="0" w:space="0" w:color="auto"/>
        <w:bottom w:val="none" w:sz="0" w:space="0" w:color="auto"/>
        <w:right w:val="none" w:sz="0" w:space="0" w:color="auto"/>
      </w:divBdr>
    </w:div>
    <w:div w:id="479154450">
      <w:bodyDiv w:val="1"/>
      <w:marLeft w:val="0"/>
      <w:marRight w:val="0"/>
      <w:marTop w:val="0"/>
      <w:marBottom w:val="0"/>
      <w:divBdr>
        <w:top w:val="none" w:sz="0" w:space="0" w:color="auto"/>
        <w:left w:val="none" w:sz="0" w:space="0" w:color="auto"/>
        <w:bottom w:val="none" w:sz="0" w:space="0" w:color="auto"/>
        <w:right w:val="none" w:sz="0" w:space="0" w:color="auto"/>
      </w:divBdr>
    </w:div>
    <w:div w:id="480124072">
      <w:bodyDiv w:val="1"/>
      <w:marLeft w:val="0"/>
      <w:marRight w:val="0"/>
      <w:marTop w:val="0"/>
      <w:marBottom w:val="0"/>
      <w:divBdr>
        <w:top w:val="none" w:sz="0" w:space="0" w:color="auto"/>
        <w:left w:val="none" w:sz="0" w:space="0" w:color="auto"/>
        <w:bottom w:val="none" w:sz="0" w:space="0" w:color="auto"/>
        <w:right w:val="none" w:sz="0" w:space="0" w:color="auto"/>
      </w:divBdr>
    </w:div>
    <w:div w:id="483358071">
      <w:bodyDiv w:val="1"/>
      <w:marLeft w:val="0"/>
      <w:marRight w:val="0"/>
      <w:marTop w:val="0"/>
      <w:marBottom w:val="0"/>
      <w:divBdr>
        <w:top w:val="none" w:sz="0" w:space="0" w:color="auto"/>
        <w:left w:val="none" w:sz="0" w:space="0" w:color="auto"/>
        <w:bottom w:val="none" w:sz="0" w:space="0" w:color="auto"/>
        <w:right w:val="none" w:sz="0" w:space="0" w:color="auto"/>
      </w:divBdr>
    </w:div>
    <w:div w:id="484785382">
      <w:bodyDiv w:val="1"/>
      <w:marLeft w:val="0"/>
      <w:marRight w:val="0"/>
      <w:marTop w:val="0"/>
      <w:marBottom w:val="0"/>
      <w:divBdr>
        <w:top w:val="none" w:sz="0" w:space="0" w:color="auto"/>
        <w:left w:val="none" w:sz="0" w:space="0" w:color="auto"/>
        <w:bottom w:val="none" w:sz="0" w:space="0" w:color="auto"/>
        <w:right w:val="none" w:sz="0" w:space="0" w:color="auto"/>
      </w:divBdr>
    </w:div>
    <w:div w:id="490678354">
      <w:bodyDiv w:val="1"/>
      <w:marLeft w:val="0"/>
      <w:marRight w:val="0"/>
      <w:marTop w:val="0"/>
      <w:marBottom w:val="0"/>
      <w:divBdr>
        <w:top w:val="none" w:sz="0" w:space="0" w:color="auto"/>
        <w:left w:val="none" w:sz="0" w:space="0" w:color="auto"/>
        <w:bottom w:val="none" w:sz="0" w:space="0" w:color="auto"/>
        <w:right w:val="none" w:sz="0" w:space="0" w:color="auto"/>
      </w:divBdr>
    </w:div>
    <w:div w:id="493379527">
      <w:bodyDiv w:val="1"/>
      <w:marLeft w:val="0"/>
      <w:marRight w:val="0"/>
      <w:marTop w:val="0"/>
      <w:marBottom w:val="0"/>
      <w:divBdr>
        <w:top w:val="none" w:sz="0" w:space="0" w:color="auto"/>
        <w:left w:val="none" w:sz="0" w:space="0" w:color="auto"/>
        <w:bottom w:val="none" w:sz="0" w:space="0" w:color="auto"/>
        <w:right w:val="none" w:sz="0" w:space="0" w:color="auto"/>
      </w:divBdr>
    </w:div>
    <w:div w:id="494078356">
      <w:bodyDiv w:val="1"/>
      <w:marLeft w:val="0"/>
      <w:marRight w:val="0"/>
      <w:marTop w:val="0"/>
      <w:marBottom w:val="0"/>
      <w:divBdr>
        <w:top w:val="none" w:sz="0" w:space="0" w:color="auto"/>
        <w:left w:val="none" w:sz="0" w:space="0" w:color="auto"/>
        <w:bottom w:val="none" w:sz="0" w:space="0" w:color="auto"/>
        <w:right w:val="none" w:sz="0" w:space="0" w:color="auto"/>
      </w:divBdr>
    </w:div>
    <w:div w:id="496920226">
      <w:bodyDiv w:val="1"/>
      <w:marLeft w:val="0"/>
      <w:marRight w:val="0"/>
      <w:marTop w:val="0"/>
      <w:marBottom w:val="0"/>
      <w:divBdr>
        <w:top w:val="none" w:sz="0" w:space="0" w:color="auto"/>
        <w:left w:val="none" w:sz="0" w:space="0" w:color="auto"/>
        <w:bottom w:val="none" w:sz="0" w:space="0" w:color="auto"/>
        <w:right w:val="none" w:sz="0" w:space="0" w:color="auto"/>
      </w:divBdr>
    </w:div>
    <w:div w:id="497157258">
      <w:bodyDiv w:val="1"/>
      <w:marLeft w:val="0"/>
      <w:marRight w:val="0"/>
      <w:marTop w:val="0"/>
      <w:marBottom w:val="0"/>
      <w:divBdr>
        <w:top w:val="none" w:sz="0" w:space="0" w:color="auto"/>
        <w:left w:val="none" w:sz="0" w:space="0" w:color="auto"/>
        <w:bottom w:val="none" w:sz="0" w:space="0" w:color="auto"/>
        <w:right w:val="none" w:sz="0" w:space="0" w:color="auto"/>
      </w:divBdr>
    </w:div>
    <w:div w:id="497431150">
      <w:bodyDiv w:val="1"/>
      <w:marLeft w:val="0"/>
      <w:marRight w:val="0"/>
      <w:marTop w:val="0"/>
      <w:marBottom w:val="0"/>
      <w:divBdr>
        <w:top w:val="none" w:sz="0" w:space="0" w:color="auto"/>
        <w:left w:val="none" w:sz="0" w:space="0" w:color="auto"/>
        <w:bottom w:val="none" w:sz="0" w:space="0" w:color="auto"/>
        <w:right w:val="none" w:sz="0" w:space="0" w:color="auto"/>
      </w:divBdr>
    </w:div>
    <w:div w:id="498499526">
      <w:bodyDiv w:val="1"/>
      <w:marLeft w:val="0"/>
      <w:marRight w:val="0"/>
      <w:marTop w:val="0"/>
      <w:marBottom w:val="0"/>
      <w:divBdr>
        <w:top w:val="none" w:sz="0" w:space="0" w:color="auto"/>
        <w:left w:val="none" w:sz="0" w:space="0" w:color="auto"/>
        <w:bottom w:val="none" w:sz="0" w:space="0" w:color="auto"/>
        <w:right w:val="none" w:sz="0" w:space="0" w:color="auto"/>
      </w:divBdr>
    </w:div>
    <w:div w:id="498619502">
      <w:bodyDiv w:val="1"/>
      <w:marLeft w:val="0"/>
      <w:marRight w:val="0"/>
      <w:marTop w:val="0"/>
      <w:marBottom w:val="0"/>
      <w:divBdr>
        <w:top w:val="none" w:sz="0" w:space="0" w:color="auto"/>
        <w:left w:val="none" w:sz="0" w:space="0" w:color="auto"/>
        <w:bottom w:val="none" w:sz="0" w:space="0" w:color="auto"/>
        <w:right w:val="none" w:sz="0" w:space="0" w:color="auto"/>
      </w:divBdr>
    </w:div>
    <w:div w:id="502821596">
      <w:bodyDiv w:val="1"/>
      <w:marLeft w:val="0"/>
      <w:marRight w:val="0"/>
      <w:marTop w:val="0"/>
      <w:marBottom w:val="0"/>
      <w:divBdr>
        <w:top w:val="none" w:sz="0" w:space="0" w:color="auto"/>
        <w:left w:val="none" w:sz="0" w:space="0" w:color="auto"/>
        <w:bottom w:val="none" w:sz="0" w:space="0" w:color="auto"/>
        <w:right w:val="none" w:sz="0" w:space="0" w:color="auto"/>
      </w:divBdr>
    </w:div>
    <w:div w:id="504440532">
      <w:bodyDiv w:val="1"/>
      <w:marLeft w:val="0"/>
      <w:marRight w:val="0"/>
      <w:marTop w:val="0"/>
      <w:marBottom w:val="0"/>
      <w:divBdr>
        <w:top w:val="none" w:sz="0" w:space="0" w:color="auto"/>
        <w:left w:val="none" w:sz="0" w:space="0" w:color="auto"/>
        <w:bottom w:val="none" w:sz="0" w:space="0" w:color="auto"/>
        <w:right w:val="none" w:sz="0" w:space="0" w:color="auto"/>
      </w:divBdr>
    </w:div>
    <w:div w:id="508301712">
      <w:bodyDiv w:val="1"/>
      <w:marLeft w:val="0"/>
      <w:marRight w:val="0"/>
      <w:marTop w:val="0"/>
      <w:marBottom w:val="0"/>
      <w:divBdr>
        <w:top w:val="none" w:sz="0" w:space="0" w:color="auto"/>
        <w:left w:val="none" w:sz="0" w:space="0" w:color="auto"/>
        <w:bottom w:val="none" w:sz="0" w:space="0" w:color="auto"/>
        <w:right w:val="none" w:sz="0" w:space="0" w:color="auto"/>
      </w:divBdr>
    </w:div>
    <w:div w:id="508569314">
      <w:bodyDiv w:val="1"/>
      <w:marLeft w:val="0"/>
      <w:marRight w:val="0"/>
      <w:marTop w:val="0"/>
      <w:marBottom w:val="0"/>
      <w:divBdr>
        <w:top w:val="none" w:sz="0" w:space="0" w:color="auto"/>
        <w:left w:val="none" w:sz="0" w:space="0" w:color="auto"/>
        <w:bottom w:val="none" w:sz="0" w:space="0" w:color="auto"/>
        <w:right w:val="none" w:sz="0" w:space="0" w:color="auto"/>
      </w:divBdr>
    </w:div>
    <w:div w:id="511456329">
      <w:bodyDiv w:val="1"/>
      <w:marLeft w:val="0"/>
      <w:marRight w:val="0"/>
      <w:marTop w:val="0"/>
      <w:marBottom w:val="0"/>
      <w:divBdr>
        <w:top w:val="none" w:sz="0" w:space="0" w:color="auto"/>
        <w:left w:val="none" w:sz="0" w:space="0" w:color="auto"/>
        <w:bottom w:val="none" w:sz="0" w:space="0" w:color="auto"/>
        <w:right w:val="none" w:sz="0" w:space="0" w:color="auto"/>
      </w:divBdr>
    </w:div>
    <w:div w:id="512841309">
      <w:bodyDiv w:val="1"/>
      <w:marLeft w:val="0"/>
      <w:marRight w:val="0"/>
      <w:marTop w:val="0"/>
      <w:marBottom w:val="0"/>
      <w:divBdr>
        <w:top w:val="none" w:sz="0" w:space="0" w:color="auto"/>
        <w:left w:val="none" w:sz="0" w:space="0" w:color="auto"/>
        <w:bottom w:val="none" w:sz="0" w:space="0" w:color="auto"/>
        <w:right w:val="none" w:sz="0" w:space="0" w:color="auto"/>
      </w:divBdr>
    </w:div>
    <w:div w:id="516040826">
      <w:bodyDiv w:val="1"/>
      <w:marLeft w:val="0"/>
      <w:marRight w:val="0"/>
      <w:marTop w:val="0"/>
      <w:marBottom w:val="0"/>
      <w:divBdr>
        <w:top w:val="none" w:sz="0" w:space="0" w:color="auto"/>
        <w:left w:val="none" w:sz="0" w:space="0" w:color="auto"/>
        <w:bottom w:val="none" w:sz="0" w:space="0" w:color="auto"/>
        <w:right w:val="none" w:sz="0" w:space="0" w:color="auto"/>
      </w:divBdr>
    </w:div>
    <w:div w:id="516652730">
      <w:bodyDiv w:val="1"/>
      <w:marLeft w:val="0"/>
      <w:marRight w:val="0"/>
      <w:marTop w:val="0"/>
      <w:marBottom w:val="0"/>
      <w:divBdr>
        <w:top w:val="none" w:sz="0" w:space="0" w:color="auto"/>
        <w:left w:val="none" w:sz="0" w:space="0" w:color="auto"/>
        <w:bottom w:val="none" w:sz="0" w:space="0" w:color="auto"/>
        <w:right w:val="none" w:sz="0" w:space="0" w:color="auto"/>
      </w:divBdr>
    </w:div>
    <w:div w:id="525945327">
      <w:bodyDiv w:val="1"/>
      <w:marLeft w:val="0"/>
      <w:marRight w:val="0"/>
      <w:marTop w:val="0"/>
      <w:marBottom w:val="0"/>
      <w:divBdr>
        <w:top w:val="none" w:sz="0" w:space="0" w:color="auto"/>
        <w:left w:val="none" w:sz="0" w:space="0" w:color="auto"/>
        <w:bottom w:val="none" w:sz="0" w:space="0" w:color="auto"/>
        <w:right w:val="none" w:sz="0" w:space="0" w:color="auto"/>
      </w:divBdr>
    </w:div>
    <w:div w:id="530262323">
      <w:bodyDiv w:val="1"/>
      <w:marLeft w:val="0"/>
      <w:marRight w:val="0"/>
      <w:marTop w:val="0"/>
      <w:marBottom w:val="0"/>
      <w:divBdr>
        <w:top w:val="none" w:sz="0" w:space="0" w:color="auto"/>
        <w:left w:val="none" w:sz="0" w:space="0" w:color="auto"/>
        <w:bottom w:val="none" w:sz="0" w:space="0" w:color="auto"/>
        <w:right w:val="none" w:sz="0" w:space="0" w:color="auto"/>
      </w:divBdr>
    </w:div>
    <w:div w:id="532688941">
      <w:bodyDiv w:val="1"/>
      <w:marLeft w:val="0"/>
      <w:marRight w:val="0"/>
      <w:marTop w:val="0"/>
      <w:marBottom w:val="0"/>
      <w:divBdr>
        <w:top w:val="none" w:sz="0" w:space="0" w:color="auto"/>
        <w:left w:val="none" w:sz="0" w:space="0" w:color="auto"/>
        <w:bottom w:val="none" w:sz="0" w:space="0" w:color="auto"/>
        <w:right w:val="none" w:sz="0" w:space="0" w:color="auto"/>
      </w:divBdr>
    </w:div>
    <w:div w:id="532960484">
      <w:bodyDiv w:val="1"/>
      <w:marLeft w:val="0"/>
      <w:marRight w:val="0"/>
      <w:marTop w:val="0"/>
      <w:marBottom w:val="0"/>
      <w:divBdr>
        <w:top w:val="none" w:sz="0" w:space="0" w:color="auto"/>
        <w:left w:val="none" w:sz="0" w:space="0" w:color="auto"/>
        <w:bottom w:val="none" w:sz="0" w:space="0" w:color="auto"/>
        <w:right w:val="none" w:sz="0" w:space="0" w:color="auto"/>
      </w:divBdr>
    </w:div>
    <w:div w:id="534121706">
      <w:bodyDiv w:val="1"/>
      <w:marLeft w:val="0"/>
      <w:marRight w:val="0"/>
      <w:marTop w:val="0"/>
      <w:marBottom w:val="0"/>
      <w:divBdr>
        <w:top w:val="none" w:sz="0" w:space="0" w:color="auto"/>
        <w:left w:val="none" w:sz="0" w:space="0" w:color="auto"/>
        <w:bottom w:val="none" w:sz="0" w:space="0" w:color="auto"/>
        <w:right w:val="none" w:sz="0" w:space="0" w:color="auto"/>
      </w:divBdr>
    </w:div>
    <w:div w:id="539973310">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44491476">
      <w:bodyDiv w:val="1"/>
      <w:marLeft w:val="0"/>
      <w:marRight w:val="0"/>
      <w:marTop w:val="0"/>
      <w:marBottom w:val="0"/>
      <w:divBdr>
        <w:top w:val="none" w:sz="0" w:space="0" w:color="auto"/>
        <w:left w:val="none" w:sz="0" w:space="0" w:color="auto"/>
        <w:bottom w:val="none" w:sz="0" w:space="0" w:color="auto"/>
        <w:right w:val="none" w:sz="0" w:space="0" w:color="auto"/>
      </w:divBdr>
    </w:div>
    <w:div w:id="554464880">
      <w:bodyDiv w:val="1"/>
      <w:marLeft w:val="0"/>
      <w:marRight w:val="0"/>
      <w:marTop w:val="0"/>
      <w:marBottom w:val="0"/>
      <w:divBdr>
        <w:top w:val="none" w:sz="0" w:space="0" w:color="auto"/>
        <w:left w:val="none" w:sz="0" w:space="0" w:color="auto"/>
        <w:bottom w:val="none" w:sz="0" w:space="0" w:color="auto"/>
        <w:right w:val="none" w:sz="0" w:space="0" w:color="auto"/>
      </w:divBdr>
    </w:div>
    <w:div w:id="554899312">
      <w:bodyDiv w:val="1"/>
      <w:marLeft w:val="0"/>
      <w:marRight w:val="0"/>
      <w:marTop w:val="0"/>
      <w:marBottom w:val="0"/>
      <w:divBdr>
        <w:top w:val="none" w:sz="0" w:space="0" w:color="auto"/>
        <w:left w:val="none" w:sz="0" w:space="0" w:color="auto"/>
        <w:bottom w:val="none" w:sz="0" w:space="0" w:color="auto"/>
        <w:right w:val="none" w:sz="0" w:space="0" w:color="auto"/>
      </w:divBdr>
    </w:div>
    <w:div w:id="555628058">
      <w:bodyDiv w:val="1"/>
      <w:marLeft w:val="0"/>
      <w:marRight w:val="0"/>
      <w:marTop w:val="0"/>
      <w:marBottom w:val="0"/>
      <w:divBdr>
        <w:top w:val="none" w:sz="0" w:space="0" w:color="auto"/>
        <w:left w:val="none" w:sz="0" w:space="0" w:color="auto"/>
        <w:bottom w:val="none" w:sz="0" w:space="0" w:color="auto"/>
        <w:right w:val="none" w:sz="0" w:space="0" w:color="auto"/>
      </w:divBdr>
    </w:div>
    <w:div w:id="556860934">
      <w:bodyDiv w:val="1"/>
      <w:marLeft w:val="0"/>
      <w:marRight w:val="0"/>
      <w:marTop w:val="0"/>
      <w:marBottom w:val="0"/>
      <w:divBdr>
        <w:top w:val="none" w:sz="0" w:space="0" w:color="auto"/>
        <w:left w:val="none" w:sz="0" w:space="0" w:color="auto"/>
        <w:bottom w:val="none" w:sz="0" w:space="0" w:color="auto"/>
        <w:right w:val="none" w:sz="0" w:space="0" w:color="auto"/>
      </w:divBdr>
    </w:div>
    <w:div w:id="559443709">
      <w:bodyDiv w:val="1"/>
      <w:marLeft w:val="0"/>
      <w:marRight w:val="0"/>
      <w:marTop w:val="0"/>
      <w:marBottom w:val="0"/>
      <w:divBdr>
        <w:top w:val="none" w:sz="0" w:space="0" w:color="auto"/>
        <w:left w:val="none" w:sz="0" w:space="0" w:color="auto"/>
        <w:bottom w:val="none" w:sz="0" w:space="0" w:color="auto"/>
        <w:right w:val="none" w:sz="0" w:space="0" w:color="auto"/>
      </w:divBdr>
    </w:div>
    <w:div w:id="560167142">
      <w:bodyDiv w:val="1"/>
      <w:marLeft w:val="0"/>
      <w:marRight w:val="0"/>
      <w:marTop w:val="0"/>
      <w:marBottom w:val="0"/>
      <w:divBdr>
        <w:top w:val="none" w:sz="0" w:space="0" w:color="auto"/>
        <w:left w:val="none" w:sz="0" w:space="0" w:color="auto"/>
        <w:bottom w:val="none" w:sz="0" w:space="0" w:color="auto"/>
        <w:right w:val="none" w:sz="0" w:space="0" w:color="auto"/>
      </w:divBdr>
    </w:div>
    <w:div w:id="560212124">
      <w:bodyDiv w:val="1"/>
      <w:marLeft w:val="0"/>
      <w:marRight w:val="0"/>
      <w:marTop w:val="0"/>
      <w:marBottom w:val="0"/>
      <w:divBdr>
        <w:top w:val="none" w:sz="0" w:space="0" w:color="auto"/>
        <w:left w:val="none" w:sz="0" w:space="0" w:color="auto"/>
        <w:bottom w:val="none" w:sz="0" w:space="0" w:color="auto"/>
        <w:right w:val="none" w:sz="0" w:space="0" w:color="auto"/>
      </w:divBdr>
    </w:div>
    <w:div w:id="564266681">
      <w:bodyDiv w:val="1"/>
      <w:marLeft w:val="0"/>
      <w:marRight w:val="0"/>
      <w:marTop w:val="0"/>
      <w:marBottom w:val="0"/>
      <w:divBdr>
        <w:top w:val="none" w:sz="0" w:space="0" w:color="auto"/>
        <w:left w:val="none" w:sz="0" w:space="0" w:color="auto"/>
        <w:bottom w:val="none" w:sz="0" w:space="0" w:color="auto"/>
        <w:right w:val="none" w:sz="0" w:space="0" w:color="auto"/>
      </w:divBdr>
    </w:div>
    <w:div w:id="566846327">
      <w:bodyDiv w:val="1"/>
      <w:marLeft w:val="0"/>
      <w:marRight w:val="0"/>
      <w:marTop w:val="0"/>
      <w:marBottom w:val="0"/>
      <w:divBdr>
        <w:top w:val="none" w:sz="0" w:space="0" w:color="auto"/>
        <w:left w:val="none" w:sz="0" w:space="0" w:color="auto"/>
        <w:bottom w:val="none" w:sz="0" w:space="0" w:color="auto"/>
        <w:right w:val="none" w:sz="0" w:space="0" w:color="auto"/>
      </w:divBdr>
    </w:div>
    <w:div w:id="567151893">
      <w:bodyDiv w:val="1"/>
      <w:marLeft w:val="0"/>
      <w:marRight w:val="0"/>
      <w:marTop w:val="0"/>
      <w:marBottom w:val="0"/>
      <w:divBdr>
        <w:top w:val="none" w:sz="0" w:space="0" w:color="auto"/>
        <w:left w:val="none" w:sz="0" w:space="0" w:color="auto"/>
        <w:bottom w:val="none" w:sz="0" w:space="0" w:color="auto"/>
        <w:right w:val="none" w:sz="0" w:space="0" w:color="auto"/>
      </w:divBdr>
    </w:div>
    <w:div w:id="574973978">
      <w:bodyDiv w:val="1"/>
      <w:marLeft w:val="0"/>
      <w:marRight w:val="0"/>
      <w:marTop w:val="0"/>
      <w:marBottom w:val="0"/>
      <w:divBdr>
        <w:top w:val="none" w:sz="0" w:space="0" w:color="auto"/>
        <w:left w:val="none" w:sz="0" w:space="0" w:color="auto"/>
        <w:bottom w:val="none" w:sz="0" w:space="0" w:color="auto"/>
        <w:right w:val="none" w:sz="0" w:space="0" w:color="auto"/>
      </w:divBdr>
    </w:div>
    <w:div w:id="578907681">
      <w:bodyDiv w:val="1"/>
      <w:marLeft w:val="0"/>
      <w:marRight w:val="0"/>
      <w:marTop w:val="0"/>
      <w:marBottom w:val="0"/>
      <w:divBdr>
        <w:top w:val="none" w:sz="0" w:space="0" w:color="auto"/>
        <w:left w:val="none" w:sz="0" w:space="0" w:color="auto"/>
        <w:bottom w:val="none" w:sz="0" w:space="0" w:color="auto"/>
        <w:right w:val="none" w:sz="0" w:space="0" w:color="auto"/>
      </w:divBdr>
    </w:div>
    <w:div w:id="581256713">
      <w:bodyDiv w:val="1"/>
      <w:marLeft w:val="0"/>
      <w:marRight w:val="0"/>
      <w:marTop w:val="0"/>
      <w:marBottom w:val="0"/>
      <w:divBdr>
        <w:top w:val="none" w:sz="0" w:space="0" w:color="auto"/>
        <w:left w:val="none" w:sz="0" w:space="0" w:color="auto"/>
        <w:bottom w:val="none" w:sz="0" w:space="0" w:color="auto"/>
        <w:right w:val="none" w:sz="0" w:space="0" w:color="auto"/>
      </w:divBdr>
    </w:div>
    <w:div w:id="581566697">
      <w:bodyDiv w:val="1"/>
      <w:marLeft w:val="0"/>
      <w:marRight w:val="0"/>
      <w:marTop w:val="0"/>
      <w:marBottom w:val="0"/>
      <w:divBdr>
        <w:top w:val="none" w:sz="0" w:space="0" w:color="auto"/>
        <w:left w:val="none" w:sz="0" w:space="0" w:color="auto"/>
        <w:bottom w:val="none" w:sz="0" w:space="0" w:color="auto"/>
        <w:right w:val="none" w:sz="0" w:space="0" w:color="auto"/>
      </w:divBdr>
    </w:div>
    <w:div w:id="582108424">
      <w:bodyDiv w:val="1"/>
      <w:marLeft w:val="0"/>
      <w:marRight w:val="0"/>
      <w:marTop w:val="0"/>
      <w:marBottom w:val="0"/>
      <w:divBdr>
        <w:top w:val="none" w:sz="0" w:space="0" w:color="auto"/>
        <w:left w:val="none" w:sz="0" w:space="0" w:color="auto"/>
        <w:bottom w:val="none" w:sz="0" w:space="0" w:color="auto"/>
        <w:right w:val="none" w:sz="0" w:space="0" w:color="auto"/>
      </w:divBdr>
    </w:div>
    <w:div w:id="584461944">
      <w:bodyDiv w:val="1"/>
      <w:marLeft w:val="0"/>
      <w:marRight w:val="0"/>
      <w:marTop w:val="0"/>
      <w:marBottom w:val="0"/>
      <w:divBdr>
        <w:top w:val="none" w:sz="0" w:space="0" w:color="auto"/>
        <w:left w:val="none" w:sz="0" w:space="0" w:color="auto"/>
        <w:bottom w:val="none" w:sz="0" w:space="0" w:color="auto"/>
        <w:right w:val="none" w:sz="0" w:space="0" w:color="auto"/>
      </w:divBdr>
    </w:div>
    <w:div w:id="587346234">
      <w:bodyDiv w:val="1"/>
      <w:marLeft w:val="0"/>
      <w:marRight w:val="0"/>
      <w:marTop w:val="0"/>
      <w:marBottom w:val="0"/>
      <w:divBdr>
        <w:top w:val="none" w:sz="0" w:space="0" w:color="auto"/>
        <w:left w:val="none" w:sz="0" w:space="0" w:color="auto"/>
        <w:bottom w:val="none" w:sz="0" w:space="0" w:color="auto"/>
        <w:right w:val="none" w:sz="0" w:space="0" w:color="auto"/>
      </w:divBdr>
    </w:div>
    <w:div w:id="587350971">
      <w:bodyDiv w:val="1"/>
      <w:marLeft w:val="0"/>
      <w:marRight w:val="0"/>
      <w:marTop w:val="0"/>
      <w:marBottom w:val="0"/>
      <w:divBdr>
        <w:top w:val="none" w:sz="0" w:space="0" w:color="auto"/>
        <w:left w:val="none" w:sz="0" w:space="0" w:color="auto"/>
        <w:bottom w:val="none" w:sz="0" w:space="0" w:color="auto"/>
        <w:right w:val="none" w:sz="0" w:space="0" w:color="auto"/>
      </w:divBdr>
    </w:div>
    <w:div w:id="590819617">
      <w:bodyDiv w:val="1"/>
      <w:marLeft w:val="0"/>
      <w:marRight w:val="0"/>
      <w:marTop w:val="0"/>
      <w:marBottom w:val="0"/>
      <w:divBdr>
        <w:top w:val="none" w:sz="0" w:space="0" w:color="auto"/>
        <w:left w:val="none" w:sz="0" w:space="0" w:color="auto"/>
        <w:bottom w:val="none" w:sz="0" w:space="0" w:color="auto"/>
        <w:right w:val="none" w:sz="0" w:space="0" w:color="auto"/>
      </w:divBdr>
    </w:div>
    <w:div w:id="591090241">
      <w:bodyDiv w:val="1"/>
      <w:marLeft w:val="0"/>
      <w:marRight w:val="0"/>
      <w:marTop w:val="0"/>
      <w:marBottom w:val="0"/>
      <w:divBdr>
        <w:top w:val="none" w:sz="0" w:space="0" w:color="auto"/>
        <w:left w:val="none" w:sz="0" w:space="0" w:color="auto"/>
        <w:bottom w:val="none" w:sz="0" w:space="0" w:color="auto"/>
        <w:right w:val="none" w:sz="0" w:space="0" w:color="auto"/>
      </w:divBdr>
    </w:div>
    <w:div w:id="593519038">
      <w:bodyDiv w:val="1"/>
      <w:marLeft w:val="0"/>
      <w:marRight w:val="0"/>
      <w:marTop w:val="0"/>
      <w:marBottom w:val="0"/>
      <w:divBdr>
        <w:top w:val="none" w:sz="0" w:space="0" w:color="auto"/>
        <w:left w:val="none" w:sz="0" w:space="0" w:color="auto"/>
        <w:bottom w:val="none" w:sz="0" w:space="0" w:color="auto"/>
        <w:right w:val="none" w:sz="0" w:space="0" w:color="auto"/>
      </w:divBdr>
    </w:div>
    <w:div w:id="595284051">
      <w:bodyDiv w:val="1"/>
      <w:marLeft w:val="0"/>
      <w:marRight w:val="0"/>
      <w:marTop w:val="0"/>
      <w:marBottom w:val="0"/>
      <w:divBdr>
        <w:top w:val="none" w:sz="0" w:space="0" w:color="auto"/>
        <w:left w:val="none" w:sz="0" w:space="0" w:color="auto"/>
        <w:bottom w:val="none" w:sz="0" w:space="0" w:color="auto"/>
        <w:right w:val="none" w:sz="0" w:space="0" w:color="auto"/>
      </w:divBdr>
    </w:div>
    <w:div w:id="596131762">
      <w:bodyDiv w:val="1"/>
      <w:marLeft w:val="0"/>
      <w:marRight w:val="0"/>
      <w:marTop w:val="0"/>
      <w:marBottom w:val="0"/>
      <w:divBdr>
        <w:top w:val="none" w:sz="0" w:space="0" w:color="auto"/>
        <w:left w:val="none" w:sz="0" w:space="0" w:color="auto"/>
        <w:bottom w:val="none" w:sz="0" w:space="0" w:color="auto"/>
        <w:right w:val="none" w:sz="0" w:space="0" w:color="auto"/>
      </w:divBdr>
    </w:div>
    <w:div w:id="596210848">
      <w:bodyDiv w:val="1"/>
      <w:marLeft w:val="0"/>
      <w:marRight w:val="0"/>
      <w:marTop w:val="0"/>
      <w:marBottom w:val="0"/>
      <w:divBdr>
        <w:top w:val="none" w:sz="0" w:space="0" w:color="auto"/>
        <w:left w:val="none" w:sz="0" w:space="0" w:color="auto"/>
        <w:bottom w:val="none" w:sz="0" w:space="0" w:color="auto"/>
        <w:right w:val="none" w:sz="0" w:space="0" w:color="auto"/>
      </w:divBdr>
    </w:div>
    <w:div w:id="599459749">
      <w:bodyDiv w:val="1"/>
      <w:marLeft w:val="0"/>
      <w:marRight w:val="0"/>
      <w:marTop w:val="0"/>
      <w:marBottom w:val="0"/>
      <w:divBdr>
        <w:top w:val="none" w:sz="0" w:space="0" w:color="auto"/>
        <w:left w:val="none" w:sz="0" w:space="0" w:color="auto"/>
        <w:bottom w:val="none" w:sz="0" w:space="0" w:color="auto"/>
        <w:right w:val="none" w:sz="0" w:space="0" w:color="auto"/>
      </w:divBdr>
    </w:div>
    <w:div w:id="603342982">
      <w:bodyDiv w:val="1"/>
      <w:marLeft w:val="0"/>
      <w:marRight w:val="0"/>
      <w:marTop w:val="0"/>
      <w:marBottom w:val="0"/>
      <w:divBdr>
        <w:top w:val="none" w:sz="0" w:space="0" w:color="auto"/>
        <w:left w:val="none" w:sz="0" w:space="0" w:color="auto"/>
        <w:bottom w:val="none" w:sz="0" w:space="0" w:color="auto"/>
        <w:right w:val="none" w:sz="0" w:space="0" w:color="auto"/>
      </w:divBdr>
    </w:div>
    <w:div w:id="603421788">
      <w:bodyDiv w:val="1"/>
      <w:marLeft w:val="0"/>
      <w:marRight w:val="0"/>
      <w:marTop w:val="0"/>
      <w:marBottom w:val="0"/>
      <w:divBdr>
        <w:top w:val="none" w:sz="0" w:space="0" w:color="auto"/>
        <w:left w:val="none" w:sz="0" w:space="0" w:color="auto"/>
        <w:bottom w:val="none" w:sz="0" w:space="0" w:color="auto"/>
        <w:right w:val="none" w:sz="0" w:space="0" w:color="auto"/>
      </w:divBdr>
    </w:div>
    <w:div w:id="604312228">
      <w:bodyDiv w:val="1"/>
      <w:marLeft w:val="0"/>
      <w:marRight w:val="0"/>
      <w:marTop w:val="0"/>
      <w:marBottom w:val="0"/>
      <w:divBdr>
        <w:top w:val="none" w:sz="0" w:space="0" w:color="auto"/>
        <w:left w:val="none" w:sz="0" w:space="0" w:color="auto"/>
        <w:bottom w:val="none" w:sz="0" w:space="0" w:color="auto"/>
        <w:right w:val="none" w:sz="0" w:space="0" w:color="auto"/>
      </w:divBdr>
    </w:div>
    <w:div w:id="604506056">
      <w:bodyDiv w:val="1"/>
      <w:marLeft w:val="0"/>
      <w:marRight w:val="0"/>
      <w:marTop w:val="0"/>
      <w:marBottom w:val="0"/>
      <w:divBdr>
        <w:top w:val="none" w:sz="0" w:space="0" w:color="auto"/>
        <w:left w:val="none" w:sz="0" w:space="0" w:color="auto"/>
        <w:bottom w:val="none" w:sz="0" w:space="0" w:color="auto"/>
        <w:right w:val="none" w:sz="0" w:space="0" w:color="auto"/>
      </w:divBdr>
    </w:div>
    <w:div w:id="604968042">
      <w:bodyDiv w:val="1"/>
      <w:marLeft w:val="0"/>
      <w:marRight w:val="0"/>
      <w:marTop w:val="0"/>
      <w:marBottom w:val="0"/>
      <w:divBdr>
        <w:top w:val="none" w:sz="0" w:space="0" w:color="auto"/>
        <w:left w:val="none" w:sz="0" w:space="0" w:color="auto"/>
        <w:bottom w:val="none" w:sz="0" w:space="0" w:color="auto"/>
        <w:right w:val="none" w:sz="0" w:space="0" w:color="auto"/>
      </w:divBdr>
    </w:div>
    <w:div w:id="605432629">
      <w:bodyDiv w:val="1"/>
      <w:marLeft w:val="0"/>
      <w:marRight w:val="0"/>
      <w:marTop w:val="0"/>
      <w:marBottom w:val="0"/>
      <w:divBdr>
        <w:top w:val="none" w:sz="0" w:space="0" w:color="auto"/>
        <w:left w:val="none" w:sz="0" w:space="0" w:color="auto"/>
        <w:bottom w:val="none" w:sz="0" w:space="0" w:color="auto"/>
        <w:right w:val="none" w:sz="0" w:space="0" w:color="auto"/>
      </w:divBdr>
    </w:div>
    <w:div w:id="608466332">
      <w:bodyDiv w:val="1"/>
      <w:marLeft w:val="0"/>
      <w:marRight w:val="0"/>
      <w:marTop w:val="0"/>
      <w:marBottom w:val="0"/>
      <w:divBdr>
        <w:top w:val="none" w:sz="0" w:space="0" w:color="auto"/>
        <w:left w:val="none" w:sz="0" w:space="0" w:color="auto"/>
        <w:bottom w:val="none" w:sz="0" w:space="0" w:color="auto"/>
        <w:right w:val="none" w:sz="0" w:space="0" w:color="auto"/>
      </w:divBdr>
    </w:div>
    <w:div w:id="612246727">
      <w:bodyDiv w:val="1"/>
      <w:marLeft w:val="0"/>
      <w:marRight w:val="0"/>
      <w:marTop w:val="0"/>
      <w:marBottom w:val="0"/>
      <w:divBdr>
        <w:top w:val="none" w:sz="0" w:space="0" w:color="auto"/>
        <w:left w:val="none" w:sz="0" w:space="0" w:color="auto"/>
        <w:bottom w:val="none" w:sz="0" w:space="0" w:color="auto"/>
        <w:right w:val="none" w:sz="0" w:space="0" w:color="auto"/>
      </w:divBdr>
    </w:div>
    <w:div w:id="614403855">
      <w:bodyDiv w:val="1"/>
      <w:marLeft w:val="0"/>
      <w:marRight w:val="0"/>
      <w:marTop w:val="0"/>
      <w:marBottom w:val="0"/>
      <w:divBdr>
        <w:top w:val="none" w:sz="0" w:space="0" w:color="auto"/>
        <w:left w:val="none" w:sz="0" w:space="0" w:color="auto"/>
        <w:bottom w:val="none" w:sz="0" w:space="0" w:color="auto"/>
        <w:right w:val="none" w:sz="0" w:space="0" w:color="auto"/>
      </w:divBdr>
    </w:div>
    <w:div w:id="615141708">
      <w:bodyDiv w:val="1"/>
      <w:marLeft w:val="0"/>
      <w:marRight w:val="0"/>
      <w:marTop w:val="0"/>
      <w:marBottom w:val="0"/>
      <w:divBdr>
        <w:top w:val="none" w:sz="0" w:space="0" w:color="auto"/>
        <w:left w:val="none" w:sz="0" w:space="0" w:color="auto"/>
        <w:bottom w:val="none" w:sz="0" w:space="0" w:color="auto"/>
        <w:right w:val="none" w:sz="0" w:space="0" w:color="auto"/>
      </w:divBdr>
    </w:div>
    <w:div w:id="618219935">
      <w:bodyDiv w:val="1"/>
      <w:marLeft w:val="0"/>
      <w:marRight w:val="0"/>
      <w:marTop w:val="0"/>
      <w:marBottom w:val="0"/>
      <w:divBdr>
        <w:top w:val="none" w:sz="0" w:space="0" w:color="auto"/>
        <w:left w:val="none" w:sz="0" w:space="0" w:color="auto"/>
        <w:bottom w:val="none" w:sz="0" w:space="0" w:color="auto"/>
        <w:right w:val="none" w:sz="0" w:space="0" w:color="auto"/>
      </w:divBdr>
    </w:div>
    <w:div w:id="624121072">
      <w:bodyDiv w:val="1"/>
      <w:marLeft w:val="0"/>
      <w:marRight w:val="0"/>
      <w:marTop w:val="0"/>
      <w:marBottom w:val="0"/>
      <w:divBdr>
        <w:top w:val="none" w:sz="0" w:space="0" w:color="auto"/>
        <w:left w:val="none" w:sz="0" w:space="0" w:color="auto"/>
        <w:bottom w:val="none" w:sz="0" w:space="0" w:color="auto"/>
        <w:right w:val="none" w:sz="0" w:space="0" w:color="auto"/>
      </w:divBdr>
    </w:div>
    <w:div w:id="626081073">
      <w:bodyDiv w:val="1"/>
      <w:marLeft w:val="0"/>
      <w:marRight w:val="0"/>
      <w:marTop w:val="0"/>
      <w:marBottom w:val="0"/>
      <w:divBdr>
        <w:top w:val="none" w:sz="0" w:space="0" w:color="auto"/>
        <w:left w:val="none" w:sz="0" w:space="0" w:color="auto"/>
        <w:bottom w:val="none" w:sz="0" w:space="0" w:color="auto"/>
        <w:right w:val="none" w:sz="0" w:space="0" w:color="auto"/>
      </w:divBdr>
    </w:div>
    <w:div w:id="633485611">
      <w:bodyDiv w:val="1"/>
      <w:marLeft w:val="0"/>
      <w:marRight w:val="0"/>
      <w:marTop w:val="0"/>
      <w:marBottom w:val="0"/>
      <w:divBdr>
        <w:top w:val="none" w:sz="0" w:space="0" w:color="auto"/>
        <w:left w:val="none" w:sz="0" w:space="0" w:color="auto"/>
        <w:bottom w:val="none" w:sz="0" w:space="0" w:color="auto"/>
        <w:right w:val="none" w:sz="0" w:space="0" w:color="auto"/>
      </w:divBdr>
    </w:div>
    <w:div w:id="635376899">
      <w:bodyDiv w:val="1"/>
      <w:marLeft w:val="0"/>
      <w:marRight w:val="0"/>
      <w:marTop w:val="0"/>
      <w:marBottom w:val="0"/>
      <w:divBdr>
        <w:top w:val="none" w:sz="0" w:space="0" w:color="auto"/>
        <w:left w:val="none" w:sz="0" w:space="0" w:color="auto"/>
        <w:bottom w:val="none" w:sz="0" w:space="0" w:color="auto"/>
        <w:right w:val="none" w:sz="0" w:space="0" w:color="auto"/>
      </w:divBdr>
    </w:div>
    <w:div w:id="636030917">
      <w:bodyDiv w:val="1"/>
      <w:marLeft w:val="0"/>
      <w:marRight w:val="0"/>
      <w:marTop w:val="0"/>
      <w:marBottom w:val="0"/>
      <w:divBdr>
        <w:top w:val="none" w:sz="0" w:space="0" w:color="auto"/>
        <w:left w:val="none" w:sz="0" w:space="0" w:color="auto"/>
        <w:bottom w:val="none" w:sz="0" w:space="0" w:color="auto"/>
        <w:right w:val="none" w:sz="0" w:space="0" w:color="auto"/>
      </w:divBdr>
    </w:div>
    <w:div w:id="637495902">
      <w:bodyDiv w:val="1"/>
      <w:marLeft w:val="0"/>
      <w:marRight w:val="0"/>
      <w:marTop w:val="0"/>
      <w:marBottom w:val="0"/>
      <w:divBdr>
        <w:top w:val="none" w:sz="0" w:space="0" w:color="auto"/>
        <w:left w:val="none" w:sz="0" w:space="0" w:color="auto"/>
        <w:bottom w:val="none" w:sz="0" w:space="0" w:color="auto"/>
        <w:right w:val="none" w:sz="0" w:space="0" w:color="auto"/>
      </w:divBdr>
    </w:div>
    <w:div w:id="642001082">
      <w:bodyDiv w:val="1"/>
      <w:marLeft w:val="0"/>
      <w:marRight w:val="0"/>
      <w:marTop w:val="0"/>
      <w:marBottom w:val="0"/>
      <w:divBdr>
        <w:top w:val="none" w:sz="0" w:space="0" w:color="auto"/>
        <w:left w:val="none" w:sz="0" w:space="0" w:color="auto"/>
        <w:bottom w:val="none" w:sz="0" w:space="0" w:color="auto"/>
        <w:right w:val="none" w:sz="0" w:space="0" w:color="auto"/>
      </w:divBdr>
    </w:div>
    <w:div w:id="645863589">
      <w:bodyDiv w:val="1"/>
      <w:marLeft w:val="0"/>
      <w:marRight w:val="0"/>
      <w:marTop w:val="0"/>
      <w:marBottom w:val="0"/>
      <w:divBdr>
        <w:top w:val="none" w:sz="0" w:space="0" w:color="auto"/>
        <w:left w:val="none" w:sz="0" w:space="0" w:color="auto"/>
        <w:bottom w:val="none" w:sz="0" w:space="0" w:color="auto"/>
        <w:right w:val="none" w:sz="0" w:space="0" w:color="auto"/>
      </w:divBdr>
    </w:div>
    <w:div w:id="648167735">
      <w:bodyDiv w:val="1"/>
      <w:marLeft w:val="0"/>
      <w:marRight w:val="0"/>
      <w:marTop w:val="0"/>
      <w:marBottom w:val="0"/>
      <w:divBdr>
        <w:top w:val="none" w:sz="0" w:space="0" w:color="auto"/>
        <w:left w:val="none" w:sz="0" w:space="0" w:color="auto"/>
        <w:bottom w:val="none" w:sz="0" w:space="0" w:color="auto"/>
        <w:right w:val="none" w:sz="0" w:space="0" w:color="auto"/>
      </w:divBdr>
    </w:div>
    <w:div w:id="651714573">
      <w:bodyDiv w:val="1"/>
      <w:marLeft w:val="0"/>
      <w:marRight w:val="0"/>
      <w:marTop w:val="0"/>
      <w:marBottom w:val="0"/>
      <w:divBdr>
        <w:top w:val="none" w:sz="0" w:space="0" w:color="auto"/>
        <w:left w:val="none" w:sz="0" w:space="0" w:color="auto"/>
        <w:bottom w:val="none" w:sz="0" w:space="0" w:color="auto"/>
        <w:right w:val="none" w:sz="0" w:space="0" w:color="auto"/>
      </w:divBdr>
    </w:div>
    <w:div w:id="651762686">
      <w:bodyDiv w:val="1"/>
      <w:marLeft w:val="0"/>
      <w:marRight w:val="0"/>
      <w:marTop w:val="0"/>
      <w:marBottom w:val="0"/>
      <w:divBdr>
        <w:top w:val="none" w:sz="0" w:space="0" w:color="auto"/>
        <w:left w:val="none" w:sz="0" w:space="0" w:color="auto"/>
        <w:bottom w:val="none" w:sz="0" w:space="0" w:color="auto"/>
        <w:right w:val="none" w:sz="0" w:space="0" w:color="auto"/>
      </w:divBdr>
    </w:div>
    <w:div w:id="652175500">
      <w:bodyDiv w:val="1"/>
      <w:marLeft w:val="0"/>
      <w:marRight w:val="0"/>
      <w:marTop w:val="0"/>
      <w:marBottom w:val="0"/>
      <w:divBdr>
        <w:top w:val="none" w:sz="0" w:space="0" w:color="auto"/>
        <w:left w:val="none" w:sz="0" w:space="0" w:color="auto"/>
        <w:bottom w:val="none" w:sz="0" w:space="0" w:color="auto"/>
        <w:right w:val="none" w:sz="0" w:space="0" w:color="auto"/>
      </w:divBdr>
    </w:div>
    <w:div w:id="653336524">
      <w:bodyDiv w:val="1"/>
      <w:marLeft w:val="0"/>
      <w:marRight w:val="0"/>
      <w:marTop w:val="0"/>
      <w:marBottom w:val="0"/>
      <w:divBdr>
        <w:top w:val="none" w:sz="0" w:space="0" w:color="auto"/>
        <w:left w:val="none" w:sz="0" w:space="0" w:color="auto"/>
        <w:bottom w:val="none" w:sz="0" w:space="0" w:color="auto"/>
        <w:right w:val="none" w:sz="0" w:space="0" w:color="auto"/>
      </w:divBdr>
    </w:div>
    <w:div w:id="653611269">
      <w:bodyDiv w:val="1"/>
      <w:marLeft w:val="0"/>
      <w:marRight w:val="0"/>
      <w:marTop w:val="0"/>
      <w:marBottom w:val="0"/>
      <w:divBdr>
        <w:top w:val="none" w:sz="0" w:space="0" w:color="auto"/>
        <w:left w:val="none" w:sz="0" w:space="0" w:color="auto"/>
        <w:bottom w:val="none" w:sz="0" w:space="0" w:color="auto"/>
        <w:right w:val="none" w:sz="0" w:space="0" w:color="auto"/>
      </w:divBdr>
    </w:div>
    <w:div w:id="654770489">
      <w:bodyDiv w:val="1"/>
      <w:marLeft w:val="0"/>
      <w:marRight w:val="0"/>
      <w:marTop w:val="0"/>
      <w:marBottom w:val="0"/>
      <w:divBdr>
        <w:top w:val="none" w:sz="0" w:space="0" w:color="auto"/>
        <w:left w:val="none" w:sz="0" w:space="0" w:color="auto"/>
        <w:bottom w:val="none" w:sz="0" w:space="0" w:color="auto"/>
        <w:right w:val="none" w:sz="0" w:space="0" w:color="auto"/>
      </w:divBdr>
    </w:div>
    <w:div w:id="656302345">
      <w:bodyDiv w:val="1"/>
      <w:marLeft w:val="0"/>
      <w:marRight w:val="0"/>
      <w:marTop w:val="0"/>
      <w:marBottom w:val="0"/>
      <w:divBdr>
        <w:top w:val="none" w:sz="0" w:space="0" w:color="auto"/>
        <w:left w:val="none" w:sz="0" w:space="0" w:color="auto"/>
        <w:bottom w:val="none" w:sz="0" w:space="0" w:color="auto"/>
        <w:right w:val="none" w:sz="0" w:space="0" w:color="auto"/>
      </w:divBdr>
    </w:div>
    <w:div w:id="662047339">
      <w:bodyDiv w:val="1"/>
      <w:marLeft w:val="0"/>
      <w:marRight w:val="0"/>
      <w:marTop w:val="0"/>
      <w:marBottom w:val="0"/>
      <w:divBdr>
        <w:top w:val="none" w:sz="0" w:space="0" w:color="auto"/>
        <w:left w:val="none" w:sz="0" w:space="0" w:color="auto"/>
        <w:bottom w:val="none" w:sz="0" w:space="0" w:color="auto"/>
        <w:right w:val="none" w:sz="0" w:space="0" w:color="auto"/>
      </w:divBdr>
    </w:div>
    <w:div w:id="662127397">
      <w:bodyDiv w:val="1"/>
      <w:marLeft w:val="0"/>
      <w:marRight w:val="0"/>
      <w:marTop w:val="0"/>
      <w:marBottom w:val="0"/>
      <w:divBdr>
        <w:top w:val="none" w:sz="0" w:space="0" w:color="auto"/>
        <w:left w:val="none" w:sz="0" w:space="0" w:color="auto"/>
        <w:bottom w:val="none" w:sz="0" w:space="0" w:color="auto"/>
        <w:right w:val="none" w:sz="0" w:space="0" w:color="auto"/>
      </w:divBdr>
    </w:div>
    <w:div w:id="662510512">
      <w:bodyDiv w:val="1"/>
      <w:marLeft w:val="0"/>
      <w:marRight w:val="0"/>
      <w:marTop w:val="0"/>
      <w:marBottom w:val="0"/>
      <w:divBdr>
        <w:top w:val="none" w:sz="0" w:space="0" w:color="auto"/>
        <w:left w:val="none" w:sz="0" w:space="0" w:color="auto"/>
        <w:bottom w:val="none" w:sz="0" w:space="0" w:color="auto"/>
        <w:right w:val="none" w:sz="0" w:space="0" w:color="auto"/>
      </w:divBdr>
    </w:div>
    <w:div w:id="663438169">
      <w:bodyDiv w:val="1"/>
      <w:marLeft w:val="0"/>
      <w:marRight w:val="0"/>
      <w:marTop w:val="0"/>
      <w:marBottom w:val="0"/>
      <w:divBdr>
        <w:top w:val="none" w:sz="0" w:space="0" w:color="auto"/>
        <w:left w:val="none" w:sz="0" w:space="0" w:color="auto"/>
        <w:bottom w:val="none" w:sz="0" w:space="0" w:color="auto"/>
        <w:right w:val="none" w:sz="0" w:space="0" w:color="auto"/>
      </w:divBdr>
    </w:div>
    <w:div w:id="665550052">
      <w:bodyDiv w:val="1"/>
      <w:marLeft w:val="0"/>
      <w:marRight w:val="0"/>
      <w:marTop w:val="0"/>
      <w:marBottom w:val="0"/>
      <w:divBdr>
        <w:top w:val="none" w:sz="0" w:space="0" w:color="auto"/>
        <w:left w:val="none" w:sz="0" w:space="0" w:color="auto"/>
        <w:bottom w:val="none" w:sz="0" w:space="0" w:color="auto"/>
        <w:right w:val="none" w:sz="0" w:space="0" w:color="auto"/>
      </w:divBdr>
    </w:div>
    <w:div w:id="668171771">
      <w:bodyDiv w:val="1"/>
      <w:marLeft w:val="0"/>
      <w:marRight w:val="0"/>
      <w:marTop w:val="0"/>
      <w:marBottom w:val="0"/>
      <w:divBdr>
        <w:top w:val="none" w:sz="0" w:space="0" w:color="auto"/>
        <w:left w:val="none" w:sz="0" w:space="0" w:color="auto"/>
        <w:bottom w:val="none" w:sz="0" w:space="0" w:color="auto"/>
        <w:right w:val="none" w:sz="0" w:space="0" w:color="auto"/>
      </w:divBdr>
    </w:div>
    <w:div w:id="668599594">
      <w:bodyDiv w:val="1"/>
      <w:marLeft w:val="0"/>
      <w:marRight w:val="0"/>
      <w:marTop w:val="0"/>
      <w:marBottom w:val="0"/>
      <w:divBdr>
        <w:top w:val="none" w:sz="0" w:space="0" w:color="auto"/>
        <w:left w:val="none" w:sz="0" w:space="0" w:color="auto"/>
        <w:bottom w:val="none" w:sz="0" w:space="0" w:color="auto"/>
        <w:right w:val="none" w:sz="0" w:space="0" w:color="auto"/>
      </w:divBdr>
    </w:div>
    <w:div w:id="672951027">
      <w:bodyDiv w:val="1"/>
      <w:marLeft w:val="0"/>
      <w:marRight w:val="0"/>
      <w:marTop w:val="0"/>
      <w:marBottom w:val="0"/>
      <w:divBdr>
        <w:top w:val="none" w:sz="0" w:space="0" w:color="auto"/>
        <w:left w:val="none" w:sz="0" w:space="0" w:color="auto"/>
        <w:bottom w:val="none" w:sz="0" w:space="0" w:color="auto"/>
        <w:right w:val="none" w:sz="0" w:space="0" w:color="auto"/>
      </w:divBdr>
    </w:div>
    <w:div w:id="675767191">
      <w:bodyDiv w:val="1"/>
      <w:marLeft w:val="0"/>
      <w:marRight w:val="0"/>
      <w:marTop w:val="0"/>
      <w:marBottom w:val="0"/>
      <w:divBdr>
        <w:top w:val="none" w:sz="0" w:space="0" w:color="auto"/>
        <w:left w:val="none" w:sz="0" w:space="0" w:color="auto"/>
        <w:bottom w:val="none" w:sz="0" w:space="0" w:color="auto"/>
        <w:right w:val="none" w:sz="0" w:space="0" w:color="auto"/>
      </w:divBdr>
    </w:div>
    <w:div w:id="676620078">
      <w:bodyDiv w:val="1"/>
      <w:marLeft w:val="0"/>
      <w:marRight w:val="0"/>
      <w:marTop w:val="0"/>
      <w:marBottom w:val="0"/>
      <w:divBdr>
        <w:top w:val="none" w:sz="0" w:space="0" w:color="auto"/>
        <w:left w:val="none" w:sz="0" w:space="0" w:color="auto"/>
        <w:bottom w:val="none" w:sz="0" w:space="0" w:color="auto"/>
        <w:right w:val="none" w:sz="0" w:space="0" w:color="auto"/>
      </w:divBdr>
    </w:div>
    <w:div w:id="681400919">
      <w:bodyDiv w:val="1"/>
      <w:marLeft w:val="0"/>
      <w:marRight w:val="0"/>
      <w:marTop w:val="0"/>
      <w:marBottom w:val="0"/>
      <w:divBdr>
        <w:top w:val="none" w:sz="0" w:space="0" w:color="auto"/>
        <w:left w:val="none" w:sz="0" w:space="0" w:color="auto"/>
        <w:bottom w:val="none" w:sz="0" w:space="0" w:color="auto"/>
        <w:right w:val="none" w:sz="0" w:space="0" w:color="auto"/>
      </w:divBdr>
    </w:div>
    <w:div w:id="683746410">
      <w:bodyDiv w:val="1"/>
      <w:marLeft w:val="0"/>
      <w:marRight w:val="0"/>
      <w:marTop w:val="0"/>
      <w:marBottom w:val="0"/>
      <w:divBdr>
        <w:top w:val="none" w:sz="0" w:space="0" w:color="auto"/>
        <w:left w:val="none" w:sz="0" w:space="0" w:color="auto"/>
        <w:bottom w:val="none" w:sz="0" w:space="0" w:color="auto"/>
        <w:right w:val="none" w:sz="0" w:space="0" w:color="auto"/>
      </w:divBdr>
    </w:div>
    <w:div w:id="685400828">
      <w:bodyDiv w:val="1"/>
      <w:marLeft w:val="0"/>
      <w:marRight w:val="0"/>
      <w:marTop w:val="0"/>
      <w:marBottom w:val="0"/>
      <w:divBdr>
        <w:top w:val="none" w:sz="0" w:space="0" w:color="auto"/>
        <w:left w:val="none" w:sz="0" w:space="0" w:color="auto"/>
        <w:bottom w:val="none" w:sz="0" w:space="0" w:color="auto"/>
        <w:right w:val="none" w:sz="0" w:space="0" w:color="auto"/>
      </w:divBdr>
    </w:div>
    <w:div w:id="686756316">
      <w:bodyDiv w:val="1"/>
      <w:marLeft w:val="0"/>
      <w:marRight w:val="0"/>
      <w:marTop w:val="0"/>
      <w:marBottom w:val="0"/>
      <w:divBdr>
        <w:top w:val="none" w:sz="0" w:space="0" w:color="auto"/>
        <w:left w:val="none" w:sz="0" w:space="0" w:color="auto"/>
        <w:bottom w:val="none" w:sz="0" w:space="0" w:color="auto"/>
        <w:right w:val="none" w:sz="0" w:space="0" w:color="auto"/>
      </w:divBdr>
    </w:div>
    <w:div w:id="688800100">
      <w:bodyDiv w:val="1"/>
      <w:marLeft w:val="0"/>
      <w:marRight w:val="0"/>
      <w:marTop w:val="0"/>
      <w:marBottom w:val="0"/>
      <w:divBdr>
        <w:top w:val="none" w:sz="0" w:space="0" w:color="auto"/>
        <w:left w:val="none" w:sz="0" w:space="0" w:color="auto"/>
        <w:bottom w:val="none" w:sz="0" w:space="0" w:color="auto"/>
        <w:right w:val="none" w:sz="0" w:space="0" w:color="auto"/>
      </w:divBdr>
    </w:div>
    <w:div w:id="689378236">
      <w:bodyDiv w:val="1"/>
      <w:marLeft w:val="0"/>
      <w:marRight w:val="0"/>
      <w:marTop w:val="0"/>
      <w:marBottom w:val="0"/>
      <w:divBdr>
        <w:top w:val="none" w:sz="0" w:space="0" w:color="auto"/>
        <w:left w:val="none" w:sz="0" w:space="0" w:color="auto"/>
        <w:bottom w:val="none" w:sz="0" w:space="0" w:color="auto"/>
        <w:right w:val="none" w:sz="0" w:space="0" w:color="auto"/>
      </w:divBdr>
    </w:div>
    <w:div w:id="690961562">
      <w:bodyDiv w:val="1"/>
      <w:marLeft w:val="0"/>
      <w:marRight w:val="0"/>
      <w:marTop w:val="0"/>
      <w:marBottom w:val="0"/>
      <w:divBdr>
        <w:top w:val="none" w:sz="0" w:space="0" w:color="auto"/>
        <w:left w:val="none" w:sz="0" w:space="0" w:color="auto"/>
        <w:bottom w:val="none" w:sz="0" w:space="0" w:color="auto"/>
        <w:right w:val="none" w:sz="0" w:space="0" w:color="auto"/>
      </w:divBdr>
    </w:div>
    <w:div w:id="691808446">
      <w:bodyDiv w:val="1"/>
      <w:marLeft w:val="0"/>
      <w:marRight w:val="0"/>
      <w:marTop w:val="0"/>
      <w:marBottom w:val="0"/>
      <w:divBdr>
        <w:top w:val="none" w:sz="0" w:space="0" w:color="auto"/>
        <w:left w:val="none" w:sz="0" w:space="0" w:color="auto"/>
        <w:bottom w:val="none" w:sz="0" w:space="0" w:color="auto"/>
        <w:right w:val="none" w:sz="0" w:space="0" w:color="auto"/>
      </w:divBdr>
    </w:div>
    <w:div w:id="692150683">
      <w:bodyDiv w:val="1"/>
      <w:marLeft w:val="0"/>
      <w:marRight w:val="0"/>
      <w:marTop w:val="0"/>
      <w:marBottom w:val="0"/>
      <w:divBdr>
        <w:top w:val="none" w:sz="0" w:space="0" w:color="auto"/>
        <w:left w:val="none" w:sz="0" w:space="0" w:color="auto"/>
        <w:bottom w:val="none" w:sz="0" w:space="0" w:color="auto"/>
        <w:right w:val="none" w:sz="0" w:space="0" w:color="auto"/>
      </w:divBdr>
    </w:div>
    <w:div w:id="694624013">
      <w:bodyDiv w:val="1"/>
      <w:marLeft w:val="0"/>
      <w:marRight w:val="0"/>
      <w:marTop w:val="0"/>
      <w:marBottom w:val="0"/>
      <w:divBdr>
        <w:top w:val="none" w:sz="0" w:space="0" w:color="auto"/>
        <w:left w:val="none" w:sz="0" w:space="0" w:color="auto"/>
        <w:bottom w:val="none" w:sz="0" w:space="0" w:color="auto"/>
        <w:right w:val="none" w:sz="0" w:space="0" w:color="auto"/>
      </w:divBdr>
    </w:div>
    <w:div w:id="695621950">
      <w:bodyDiv w:val="1"/>
      <w:marLeft w:val="0"/>
      <w:marRight w:val="0"/>
      <w:marTop w:val="0"/>
      <w:marBottom w:val="0"/>
      <w:divBdr>
        <w:top w:val="none" w:sz="0" w:space="0" w:color="auto"/>
        <w:left w:val="none" w:sz="0" w:space="0" w:color="auto"/>
        <w:bottom w:val="none" w:sz="0" w:space="0" w:color="auto"/>
        <w:right w:val="none" w:sz="0" w:space="0" w:color="auto"/>
      </w:divBdr>
    </w:div>
    <w:div w:id="697315020">
      <w:bodyDiv w:val="1"/>
      <w:marLeft w:val="0"/>
      <w:marRight w:val="0"/>
      <w:marTop w:val="0"/>
      <w:marBottom w:val="0"/>
      <w:divBdr>
        <w:top w:val="none" w:sz="0" w:space="0" w:color="auto"/>
        <w:left w:val="none" w:sz="0" w:space="0" w:color="auto"/>
        <w:bottom w:val="none" w:sz="0" w:space="0" w:color="auto"/>
        <w:right w:val="none" w:sz="0" w:space="0" w:color="auto"/>
      </w:divBdr>
    </w:div>
    <w:div w:id="697779317">
      <w:bodyDiv w:val="1"/>
      <w:marLeft w:val="0"/>
      <w:marRight w:val="0"/>
      <w:marTop w:val="0"/>
      <w:marBottom w:val="0"/>
      <w:divBdr>
        <w:top w:val="none" w:sz="0" w:space="0" w:color="auto"/>
        <w:left w:val="none" w:sz="0" w:space="0" w:color="auto"/>
        <w:bottom w:val="none" w:sz="0" w:space="0" w:color="auto"/>
        <w:right w:val="none" w:sz="0" w:space="0" w:color="auto"/>
      </w:divBdr>
    </w:div>
    <w:div w:id="698969032">
      <w:bodyDiv w:val="1"/>
      <w:marLeft w:val="0"/>
      <w:marRight w:val="0"/>
      <w:marTop w:val="0"/>
      <w:marBottom w:val="0"/>
      <w:divBdr>
        <w:top w:val="none" w:sz="0" w:space="0" w:color="auto"/>
        <w:left w:val="none" w:sz="0" w:space="0" w:color="auto"/>
        <w:bottom w:val="none" w:sz="0" w:space="0" w:color="auto"/>
        <w:right w:val="none" w:sz="0" w:space="0" w:color="auto"/>
      </w:divBdr>
    </w:div>
    <w:div w:id="699473433">
      <w:bodyDiv w:val="1"/>
      <w:marLeft w:val="0"/>
      <w:marRight w:val="0"/>
      <w:marTop w:val="0"/>
      <w:marBottom w:val="0"/>
      <w:divBdr>
        <w:top w:val="none" w:sz="0" w:space="0" w:color="auto"/>
        <w:left w:val="none" w:sz="0" w:space="0" w:color="auto"/>
        <w:bottom w:val="none" w:sz="0" w:space="0" w:color="auto"/>
        <w:right w:val="none" w:sz="0" w:space="0" w:color="auto"/>
      </w:divBdr>
    </w:div>
    <w:div w:id="700325070">
      <w:bodyDiv w:val="1"/>
      <w:marLeft w:val="0"/>
      <w:marRight w:val="0"/>
      <w:marTop w:val="0"/>
      <w:marBottom w:val="0"/>
      <w:divBdr>
        <w:top w:val="none" w:sz="0" w:space="0" w:color="auto"/>
        <w:left w:val="none" w:sz="0" w:space="0" w:color="auto"/>
        <w:bottom w:val="none" w:sz="0" w:space="0" w:color="auto"/>
        <w:right w:val="none" w:sz="0" w:space="0" w:color="auto"/>
      </w:divBdr>
    </w:div>
    <w:div w:id="703478974">
      <w:bodyDiv w:val="1"/>
      <w:marLeft w:val="0"/>
      <w:marRight w:val="0"/>
      <w:marTop w:val="0"/>
      <w:marBottom w:val="0"/>
      <w:divBdr>
        <w:top w:val="none" w:sz="0" w:space="0" w:color="auto"/>
        <w:left w:val="none" w:sz="0" w:space="0" w:color="auto"/>
        <w:bottom w:val="none" w:sz="0" w:space="0" w:color="auto"/>
        <w:right w:val="none" w:sz="0" w:space="0" w:color="auto"/>
      </w:divBdr>
    </w:div>
    <w:div w:id="705909386">
      <w:bodyDiv w:val="1"/>
      <w:marLeft w:val="0"/>
      <w:marRight w:val="0"/>
      <w:marTop w:val="0"/>
      <w:marBottom w:val="0"/>
      <w:divBdr>
        <w:top w:val="none" w:sz="0" w:space="0" w:color="auto"/>
        <w:left w:val="none" w:sz="0" w:space="0" w:color="auto"/>
        <w:bottom w:val="none" w:sz="0" w:space="0" w:color="auto"/>
        <w:right w:val="none" w:sz="0" w:space="0" w:color="auto"/>
      </w:divBdr>
    </w:div>
    <w:div w:id="706956012">
      <w:bodyDiv w:val="1"/>
      <w:marLeft w:val="0"/>
      <w:marRight w:val="0"/>
      <w:marTop w:val="0"/>
      <w:marBottom w:val="0"/>
      <w:divBdr>
        <w:top w:val="none" w:sz="0" w:space="0" w:color="auto"/>
        <w:left w:val="none" w:sz="0" w:space="0" w:color="auto"/>
        <w:bottom w:val="none" w:sz="0" w:space="0" w:color="auto"/>
        <w:right w:val="none" w:sz="0" w:space="0" w:color="auto"/>
      </w:divBdr>
    </w:div>
    <w:div w:id="714698307">
      <w:bodyDiv w:val="1"/>
      <w:marLeft w:val="0"/>
      <w:marRight w:val="0"/>
      <w:marTop w:val="0"/>
      <w:marBottom w:val="0"/>
      <w:divBdr>
        <w:top w:val="none" w:sz="0" w:space="0" w:color="auto"/>
        <w:left w:val="none" w:sz="0" w:space="0" w:color="auto"/>
        <w:bottom w:val="none" w:sz="0" w:space="0" w:color="auto"/>
        <w:right w:val="none" w:sz="0" w:space="0" w:color="auto"/>
      </w:divBdr>
    </w:div>
    <w:div w:id="717049598">
      <w:bodyDiv w:val="1"/>
      <w:marLeft w:val="0"/>
      <w:marRight w:val="0"/>
      <w:marTop w:val="0"/>
      <w:marBottom w:val="0"/>
      <w:divBdr>
        <w:top w:val="none" w:sz="0" w:space="0" w:color="auto"/>
        <w:left w:val="none" w:sz="0" w:space="0" w:color="auto"/>
        <w:bottom w:val="none" w:sz="0" w:space="0" w:color="auto"/>
        <w:right w:val="none" w:sz="0" w:space="0" w:color="auto"/>
      </w:divBdr>
    </w:div>
    <w:div w:id="719868882">
      <w:bodyDiv w:val="1"/>
      <w:marLeft w:val="0"/>
      <w:marRight w:val="0"/>
      <w:marTop w:val="0"/>
      <w:marBottom w:val="0"/>
      <w:divBdr>
        <w:top w:val="none" w:sz="0" w:space="0" w:color="auto"/>
        <w:left w:val="none" w:sz="0" w:space="0" w:color="auto"/>
        <w:bottom w:val="none" w:sz="0" w:space="0" w:color="auto"/>
        <w:right w:val="none" w:sz="0" w:space="0" w:color="auto"/>
      </w:divBdr>
    </w:div>
    <w:div w:id="720976629">
      <w:bodyDiv w:val="1"/>
      <w:marLeft w:val="0"/>
      <w:marRight w:val="0"/>
      <w:marTop w:val="0"/>
      <w:marBottom w:val="0"/>
      <w:divBdr>
        <w:top w:val="none" w:sz="0" w:space="0" w:color="auto"/>
        <w:left w:val="none" w:sz="0" w:space="0" w:color="auto"/>
        <w:bottom w:val="none" w:sz="0" w:space="0" w:color="auto"/>
        <w:right w:val="none" w:sz="0" w:space="0" w:color="auto"/>
      </w:divBdr>
    </w:div>
    <w:div w:id="723409251">
      <w:bodyDiv w:val="1"/>
      <w:marLeft w:val="0"/>
      <w:marRight w:val="0"/>
      <w:marTop w:val="0"/>
      <w:marBottom w:val="0"/>
      <w:divBdr>
        <w:top w:val="none" w:sz="0" w:space="0" w:color="auto"/>
        <w:left w:val="none" w:sz="0" w:space="0" w:color="auto"/>
        <w:bottom w:val="none" w:sz="0" w:space="0" w:color="auto"/>
        <w:right w:val="none" w:sz="0" w:space="0" w:color="auto"/>
      </w:divBdr>
    </w:div>
    <w:div w:id="724180531">
      <w:bodyDiv w:val="1"/>
      <w:marLeft w:val="0"/>
      <w:marRight w:val="0"/>
      <w:marTop w:val="0"/>
      <w:marBottom w:val="0"/>
      <w:divBdr>
        <w:top w:val="none" w:sz="0" w:space="0" w:color="auto"/>
        <w:left w:val="none" w:sz="0" w:space="0" w:color="auto"/>
        <w:bottom w:val="none" w:sz="0" w:space="0" w:color="auto"/>
        <w:right w:val="none" w:sz="0" w:space="0" w:color="auto"/>
      </w:divBdr>
    </w:div>
    <w:div w:id="725496247">
      <w:bodyDiv w:val="1"/>
      <w:marLeft w:val="0"/>
      <w:marRight w:val="0"/>
      <w:marTop w:val="0"/>
      <w:marBottom w:val="0"/>
      <w:divBdr>
        <w:top w:val="none" w:sz="0" w:space="0" w:color="auto"/>
        <w:left w:val="none" w:sz="0" w:space="0" w:color="auto"/>
        <w:bottom w:val="none" w:sz="0" w:space="0" w:color="auto"/>
        <w:right w:val="none" w:sz="0" w:space="0" w:color="auto"/>
      </w:divBdr>
    </w:div>
    <w:div w:id="726731737">
      <w:bodyDiv w:val="1"/>
      <w:marLeft w:val="0"/>
      <w:marRight w:val="0"/>
      <w:marTop w:val="0"/>
      <w:marBottom w:val="0"/>
      <w:divBdr>
        <w:top w:val="none" w:sz="0" w:space="0" w:color="auto"/>
        <w:left w:val="none" w:sz="0" w:space="0" w:color="auto"/>
        <w:bottom w:val="none" w:sz="0" w:space="0" w:color="auto"/>
        <w:right w:val="none" w:sz="0" w:space="0" w:color="auto"/>
      </w:divBdr>
    </w:div>
    <w:div w:id="730927694">
      <w:bodyDiv w:val="1"/>
      <w:marLeft w:val="0"/>
      <w:marRight w:val="0"/>
      <w:marTop w:val="0"/>
      <w:marBottom w:val="0"/>
      <w:divBdr>
        <w:top w:val="none" w:sz="0" w:space="0" w:color="auto"/>
        <w:left w:val="none" w:sz="0" w:space="0" w:color="auto"/>
        <w:bottom w:val="none" w:sz="0" w:space="0" w:color="auto"/>
        <w:right w:val="none" w:sz="0" w:space="0" w:color="auto"/>
      </w:divBdr>
    </w:div>
    <w:div w:id="734012052">
      <w:bodyDiv w:val="1"/>
      <w:marLeft w:val="0"/>
      <w:marRight w:val="0"/>
      <w:marTop w:val="0"/>
      <w:marBottom w:val="0"/>
      <w:divBdr>
        <w:top w:val="none" w:sz="0" w:space="0" w:color="auto"/>
        <w:left w:val="none" w:sz="0" w:space="0" w:color="auto"/>
        <w:bottom w:val="none" w:sz="0" w:space="0" w:color="auto"/>
        <w:right w:val="none" w:sz="0" w:space="0" w:color="auto"/>
      </w:divBdr>
    </w:div>
    <w:div w:id="734278288">
      <w:bodyDiv w:val="1"/>
      <w:marLeft w:val="0"/>
      <w:marRight w:val="0"/>
      <w:marTop w:val="0"/>
      <w:marBottom w:val="0"/>
      <w:divBdr>
        <w:top w:val="none" w:sz="0" w:space="0" w:color="auto"/>
        <w:left w:val="none" w:sz="0" w:space="0" w:color="auto"/>
        <w:bottom w:val="none" w:sz="0" w:space="0" w:color="auto"/>
        <w:right w:val="none" w:sz="0" w:space="0" w:color="auto"/>
      </w:divBdr>
    </w:div>
    <w:div w:id="734278958">
      <w:bodyDiv w:val="1"/>
      <w:marLeft w:val="0"/>
      <w:marRight w:val="0"/>
      <w:marTop w:val="0"/>
      <w:marBottom w:val="0"/>
      <w:divBdr>
        <w:top w:val="none" w:sz="0" w:space="0" w:color="auto"/>
        <w:left w:val="none" w:sz="0" w:space="0" w:color="auto"/>
        <w:bottom w:val="none" w:sz="0" w:space="0" w:color="auto"/>
        <w:right w:val="none" w:sz="0" w:space="0" w:color="auto"/>
      </w:divBdr>
    </w:div>
    <w:div w:id="735664335">
      <w:bodyDiv w:val="1"/>
      <w:marLeft w:val="0"/>
      <w:marRight w:val="0"/>
      <w:marTop w:val="0"/>
      <w:marBottom w:val="0"/>
      <w:divBdr>
        <w:top w:val="none" w:sz="0" w:space="0" w:color="auto"/>
        <w:left w:val="none" w:sz="0" w:space="0" w:color="auto"/>
        <w:bottom w:val="none" w:sz="0" w:space="0" w:color="auto"/>
        <w:right w:val="none" w:sz="0" w:space="0" w:color="auto"/>
      </w:divBdr>
    </w:div>
    <w:div w:id="736512365">
      <w:bodyDiv w:val="1"/>
      <w:marLeft w:val="0"/>
      <w:marRight w:val="0"/>
      <w:marTop w:val="0"/>
      <w:marBottom w:val="0"/>
      <w:divBdr>
        <w:top w:val="none" w:sz="0" w:space="0" w:color="auto"/>
        <w:left w:val="none" w:sz="0" w:space="0" w:color="auto"/>
        <w:bottom w:val="none" w:sz="0" w:space="0" w:color="auto"/>
        <w:right w:val="none" w:sz="0" w:space="0" w:color="auto"/>
      </w:divBdr>
    </w:div>
    <w:div w:id="737746061">
      <w:bodyDiv w:val="1"/>
      <w:marLeft w:val="0"/>
      <w:marRight w:val="0"/>
      <w:marTop w:val="0"/>
      <w:marBottom w:val="0"/>
      <w:divBdr>
        <w:top w:val="none" w:sz="0" w:space="0" w:color="auto"/>
        <w:left w:val="none" w:sz="0" w:space="0" w:color="auto"/>
        <w:bottom w:val="none" w:sz="0" w:space="0" w:color="auto"/>
        <w:right w:val="none" w:sz="0" w:space="0" w:color="auto"/>
      </w:divBdr>
    </w:div>
    <w:div w:id="738213006">
      <w:bodyDiv w:val="1"/>
      <w:marLeft w:val="0"/>
      <w:marRight w:val="0"/>
      <w:marTop w:val="0"/>
      <w:marBottom w:val="0"/>
      <w:divBdr>
        <w:top w:val="none" w:sz="0" w:space="0" w:color="auto"/>
        <w:left w:val="none" w:sz="0" w:space="0" w:color="auto"/>
        <w:bottom w:val="none" w:sz="0" w:space="0" w:color="auto"/>
        <w:right w:val="none" w:sz="0" w:space="0" w:color="auto"/>
      </w:divBdr>
    </w:div>
    <w:div w:id="738332538">
      <w:bodyDiv w:val="1"/>
      <w:marLeft w:val="0"/>
      <w:marRight w:val="0"/>
      <w:marTop w:val="0"/>
      <w:marBottom w:val="0"/>
      <w:divBdr>
        <w:top w:val="none" w:sz="0" w:space="0" w:color="auto"/>
        <w:left w:val="none" w:sz="0" w:space="0" w:color="auto"/>
        <w:bottom w:val="none" w:sz="0" w:space="0" w:color="auto"/>
        <w:right w:val="none" w:sz="0" w:space="0" w:color="auto"/>
      </w:divBdr>
    </w:div>
    <w:div w:id="739208326">
      <w:bodyDiv w:val="1"/>
      <w:marLeft w:val="0"/>
      <w:marRight w:val="0"/>
      <w:marTop w:val="0"/>
      <w:marBottom w:val="0"/>
      <w:divBdr>
        <w:top w:val="none" w:sz="0" w:space="0" w:color="auto"/>
        <w:left w:val="none" w:sz="0" w:space="0" w:color="auto"/>
        <w:bottom w:val="none" w:sz="0" w:space="0" w:color="auto"/>
        <w:right w:val="none" w:sz="0" w:space="0" w:color="auto"/>
      </w:divBdr>
    </w:div>
    <w:div w:id="739669379">
      <w:bodyDiv w:val="1"/>
      <w:marLeft w:val="0"/>
      <w:marRight w:val="0"/>
      <w:marTop w:val="0"/>
      <w:marBottom w:val="0"/>
      <w:divBdr>
        <w:top w:val="none" w:sz="0" w:space="0" w:color="auto"/>
        <w:left w:val="none" w:sz="0" w:space="0" w:color="auto"/>
        <w:bottom w:val="none" w:sz="0" w:space="0" w:color="auto"/>
        <w:right w:val="none" w:sz="0" w:space="0" w:color="auto"/>
      </w:divBdr>
    </w:div>
    <w:div w:id="744649485">
      <w:bodyDiv w:val="1"/>
      <w:marLeft w:val="0"/>
      <w:marRight w:val="0"/>
      <w:marTop w:val="0"/>
      <w:marBottom w:val="0"/>
      <w:divBdr>
        <w:top w:val="none" w:sz="0" w:space="0" w:color="auto"/>
        <w:left w:val="none" w:sz="0" w:space="0" w:color="auto"/>
        <w:bottom w:val="none" w:sz="0" w:space="0" w:color="auto"/>
        <w:right w:val="none" w:sz="0" w:space="0" w:color="auto"/>
      </w:divBdr>
    </w:div>
    <w:div w:id="746653659">
      <w:bodyDiv w:val="1"/>
      <w:marLeft w:val="0"/>
      <w:marRight w:val="0"/>
      <w:marTop w:val="0"/>
      <w:marBottom w:val="0"/>
      <w:divBdr>
        <w:top w:val="none" w:sz="0" w:space="0" w:color="auto"/>
        <w:left w:val="none" w:sz="0" w:space="0" w:color="auto"/>
        <w:bottom w:val="none" w:sz="0" w:space="0" w:color="auto"/>
        <w:right w:val="none" w:sz="0" w:space="0" w:color="auto"/>
      </w:divBdr>
    </w:div>
    <w:div w:id="754320827">
      <w:bodyDiv w:val="1"/>
      <w:marLeft w:val="0"/>
      <w:marRight w:val="0"/>
      <w:marTop w:val="0"/>
      <w:marBottom w:val="0"/>
      <w:divBdr>
        <w:top w:val="none" w:sz="0" w:space="0" w:color="auto"/>
        <w:left w:val="none" w:sz="0" w:space="0" w:color="auto"/>
        <w:bottom w:val="none" w:sz="0" w:space="0" w:color="auto"/>
        <w:right w:val="none" w:sz="0" w:space="0" w:color="auto"/>
      </w:divBdr>
    </w:div>
    <w:div w:id="755783168">
      <w:bodyDiv w:val="1"/>
      <w:marLeft w:val="0"/>
      <w:marRight w:val="0"/>
      <w:marTop w:val="0"/>
      <w:marBottom w:val="0"/>
      <w:divBdr>
        <w:top w:val="none" w:sz="0" w:space="0" w:color="auto"/>
        <w:left w:val="none" w:sz="0" w:space="0" w:color="auto"/>
        <w:bottom w:val="none" w:sz="0" w:space="0" w:color="auto"/>
        <w:right w:val="none" w:sz="0" w:space="0" w:color="auto"/>
      </w:divBdr>
    </w:div>
    <w:div w:id="757290331">
      <w:bodyDiv w:val="1"/>
      <w:marLeft w:val="0"/>
      <w:marRight w:val="0"/>
      <w:marTop w:val="0"/>
      <w:marBottom w:val="0"/>
      <w:divBdr>
        <w:top w:val="none" w:sz="0" w:space="0" w:color="auto"/>
        <w:left w:val="none" w:sz="0" w:space="0" w:color="auto"/>
        <w:bottom w:val="none" w:sz="0" w:space="0" w:color="auto"/>
        <w:right w:val="none" w:sz="0" w:space="0" w:color="auto"/>
      </w:divBdr>
    </w:div>
    <w:div w:id="757596384">
      <w:bodyDiv w:val="1"/>
      <w:marLeft w:val="0"/>
      <w:marRight w:val="0"/>
      <w:marTop w:val="0"/>
      <w:marBottom w:val="0"/>
      <w:divBdr>
        <w:top w:val="none" w:sz="0" w:space="0" w:color="auto"/>
        <w:left w:val="none" w:sz="0" w:space="0" w:color="auto"/>
        <w:bottom w:val="none" w:sz="0" w:space="0" w:color="auto"/>
        <w:right w:val="none" w:sz="0" w:space="0" w:color="auto"/>
      </w:divBdr>
    </w:div>
    <w:div w:id="759058802">
      <w:bodyDiv w:val="1"/>
      <w:marLeft w:val="0"/>
      <w:marRight w:val="0"/>
      <w:marTop w:val="0"/>
      <w:marBottom w:val="0"/>
      <w:divBdr>
        <w:top w:val="none" w:sz="0" w:space="0" w:color="auto"/>
        <w:left w:val="none" w:sz="0" w:space="0" w:color="auto"/>
        <w:bottom w:val="none" w:sz="0" w:space="0" w:color="auto"/>
        <w:right w:val="none" w:sz="0" w:space="0" w:color="auto"/>
      </w:divBdr>
    </w:div>
    <w:div w:id="762579072">
      <w:bodyDiv w:val="1"/>
      <w:marLeft w:val="0"/>
      <w:marRight w:val="0"/>
      <w:marTop w:val="0"/>
      <w:marBottom w:val="0"/>
      <w:divBdr>
        <w:top w:val="none" w:sz="0" w:space="0" w:color="auto"/>
        <w:left w:val="none" w:sz="0" w:space="0" w:color="auto"/>
        <w:bottom w:val="none" w:sz="0" w:space="0" w:color="auto"/>
        <w:right w:val="none" w:sz="0" w:space="0" w:color="auto"/>
      </w:divBdr>
    </w:div>
    <w:div w:id="764762613">
      <w:bodyDiv w:val="1"/>
      <w:marLeft w:val="0"/>
      <w:marRight w:val="0"/>
      <w:marTop w:val="0"/>
      <w:marBottom w:val="0"/>
      <w:divBdr>
        <w:top w:val="none" w:sz="0" w:space="0" w:color="auto"/>
        <w:left w:val="none" w:sz="0" w:space="0" w:color="auto"/>
        <w:bottom w:val="none" w:sz="0" w:space="0" w:color="auto"/>
        <w:right w:val="none" w:sz="0" w:space="0" w:color="auto"/>
      </w:divBdr>
    </w:div>
    <w:div w:id="776759066">
      <w:bodyDiv w:val="1"/>
      <w:marLeft w:val="0"/>
      <w:marRight w:val="0"/>
      <w:marTop w:val="0"/>
      <w:marBottom w:val="0"/>
      <w:divBdr>
        <w:top w:val="none" w:sz="0" w:space="0" w:color="auto"/>
        <w:left w:val="none" w:sz="0" w:space="0" w:color="auto"/>
        <w:bottom w:val="none" w:sz="0" w:space="0" w:color="auto"/>
        <w:right w:val="none" w:sz="0" w:space="0" w:color="auto"/>
      </w:divBdr>
    </w:div>
    <w:div w:id="777143245">
      <w:bodyDiv w:val="1"/>
      <w:marLeft w:val="0"/>
      <w:marRight w:val="0"/>
      <w:marTop w:val="0"/>
      <w:marBottom w:val="0"/>
      <w:divBdr>
        <w:top w:val="none" w:sz="0" w:space="0" w:color="auto"/>
        <w:left w:val="none" w:sz="0" w:space="0" w:color="auto"/>
        <w:bottom w:val="none" w:sz="0" w:space="0" w:color="auto"/>
        <w:right w:val="none" w:sz="0" w:space="0" w:color="auto"/>
      </w:divBdr>
    </w:div>
    <w:div w:id="777601533">
      <w:bodyDiv w:val="1"/>
      <w:marLeft w:val="0"/>
      <w:marRight w:val="0"/>
      <w:marTop w:val="0"/>
      <w:marBottom w:val="0"/>
      <w:divBdr>
        <w:top w:val="none" w:sz="0" w:space="0" w:color="auto"/>
        <w:left w:val="none" w:sz="0" w:space="0" w:color="auto"/>
        <w:bottom w:val="none" w:sz="0" w:space="0" w:color="auto"/>
        <w:right w:val="none" w:sz="0" w:space="0" w:color="auto"/>
      </w:divBdr>
    </w:div>
    <w:div w:id="777989066">
      <w:bodyDiv w:val="1"/>
      <w:marLeft w:val="0"/>
      <w:marRight w:val="0"/>
      <w:marTop w:val="0"/>
      <w:marBottom w:val="0"/>
      <w:divBdr>
        <w:top w:val="none" w:sz="0" w:space="0" w:color="auto"/>
        <w:left w:val="none" w:sz="0" w:space="0" w:color="auto"/>
        <w:bottom w:val="none" w:sz="0" w:space="0" w:color="auto"/>
        <w:right w:val="none" w:sz="0" w:space="0" w:color="auto"/>
      </w:divBdr>
    </w:div>
    <w:div w:id="778649626">
      <w:bodyDiv w:val="1"/>
      <w:marLeft w:val="0"/>
      <w:marRight w:val="0"/>
      <w:marTop w:val="0"/>
      <w:marBottom w:val="0"/>
      <w:divBdr>
        <w:top w:val="none" w:sz="0" w:space="0" w:color="auto"/>
        <w:left w:val="none" w:sz="0" w:space="0" w:color="auto"/>
        <w:bottom w:val="none" w:sz="0" w:space="0" w:color="auto"/>
        <w:right w:val="none" w:sz="0" w:space="0" w:color="auto"/>
      </w:divBdr>
    </w:div>
    <w:div w:id="778989937">
      <w:bodyDiv w:val="1"/>
      <w:marLeft w:val="0"/>
      <w:marRight w:val="0"/>
      <w:marTop w:val="0"/>
      <w:marBottom w:val="0"/>
      <w:divBdr>
        <w:top w:val="none" w:sz="0" w:space="0" w:color="auto"/>
        <w:left w:val="none" w:sz="0" w:space="0" w:color="auto"/>
        <w:bottom w:val="none" w:sz="0" w:space="0" w:color="auto"/>
        <w:right w:val="none" w:sz="0" w:space="0" w:color="auto"/>
      </w:divBdr>
    </w:div>
    <w:div w:id="782772707">
      <w:bodyDiv w:val="1"/>
      <w:marLeft w:val="0"/>
      <w:marRight w:val="0"/>
      <w:marTop w:val="0"/>
      <w:marBottom w:val="0"/>
      <w:divBdr>
        <w:top w:val="none" w:sz="0" w:space="0" w:color="auto"/>
        <w:left w:val="none" w:sz="0" w:space="0" w:color="auto"/>
        <w:bottom w:val="none" w:sz="0" w:space="0" w:color="auto"/>
        <w:right w:val="none" w:sz="0" w:space="0" w:color="auto"/>
      </w:divBdr>
    </w:div>
    <w:div w:id="783575476">
      <w:bodyDiv w:val="1"/>
      <w:marLeft w:val="0"/>
      <w:marRight w:val="0"/>
      <w:marTop w:val="0"/>
      <w:marBottom w:val="0"/>
      <w:divBdr>
        <w:top w:val="none" w:sz="0" w:space="0" w:color="auto"/>
        <w:left w:val="none" w:sz="0" w:space="0" w:color="auto"/>
        <w:bottom w:val="none" w:sz="0" w:space="0" w:color="auto"/>
        <w:right w:val="none" w:sz="0" w:space="0" w:color="auto"/>
      </w:divBdr>
    </w:div>
    <w:div w:id="785276856">
      <w:bodyDiv w:val="1"/>
      <w:marLeft w:val="0"/>
      <w:marRight w:val="0"/>
      <w:marTop w:val="0"/>
      <w:marBottom w:val="0"/>
      <w:divBdr>
        <w:top w:val="none" w:sz="0" w:space="0" w:color="auto"/>
        <w:left w:val="none" w:sz="0" w:space="0" w:color="auto"/>
        <w:bottom w:val="none" w:sz="0" w:space="0" w:color="auto"/>
        <w:right w:val="none" w:sz="0" w:space="0" w:color="auto"/>
      </w:divBdr>
    </w:div>
    <w:div w:id="787428306">
      <w:bodyDiv w:val="1"/>
      <w:marLeft w:val="0"/>
      <w:marRight w:val="0"/>
      <w:marTop w:val="0"/>
      <w:marBottom w:val="0"/>
      <w:divBdr>
        <w:top w:val="none" w:sz="0" w:space="0" w:color="auto"/>
        <w:left w:val="none" w:sz="0" w:space="0" w:color="auto"/>
        <w:bottom w:val="none" w:sz="0" w:space="0" w:color="auto"/>
        <w:right w:val="none" w:sz="0" w:space="0" w:color="auto"/>
      </w:divBdr>
    </w:div>
    <w:div w:id="788012765">
      <w:bodyDiv w:val="1"/>
      <w:marLeft w:val="0"/>
      <w:marRight w:val="0"/>
      <w:marTop w:val="0"/>
      <w:marBottom w:val="0"/>
      <w:divBdr>
        <w:top w:val="none" w:sz="0" w:space="0" w:color="auto"/>
        <w:left w:val="none" w:sz="0" w:space="0" w:color="auto"/>
        <w:bottom w:val="none" w:sz="0" w:space="0" w:color="auto"/>
        <w:right w:val="none" w:sz="0" w:space="0" w:color="auto"/>
      </w:divBdr>
    </w:div>
    <w:div w:id="788859193">
      <w:bodyDiv w:val="1"/>
      <w:marLeft w:val="0"/>
      <w:marRight w:val="0"/>
      <w:marTop w:val="0"/>
      <w:marBottom w:val="0"/>
      <w:divBdr>
        <w:top w:val="none" w:sz="0" w:space="0" w:color="auto"/>
        <w:left w:val="none" w:sz="0" w:space="0" w:color="auto"/>
        <w:bottom w:val="none" w:sz="0" w:space="0" w:color="auto"/>
        <w:right w:val="none" w:sz="0" w:space="0" w:color="auto"/>
      </w:divBdr>
    </w:div>
    <w:div w:id="789936582">
      <w:bodyDiv w:val="1"/>
      <w:marLeft w:val="0"/>
      <w:marRight w:val="0"/>
      <w:marTop w:val="0"/>
      <w:marBottom w:val="0"/>
      <w:divBdr>
        <w:top w:val="none" w:sz="0" w:space="0" w:color="auto"/>
        <w:left w:val="none" w:sz="0" w:space="0" w:color="auto"/>
        <w:bottom w:val="none" w:sz="0" w:space="0" w:color="auto"/>
        <w:right w:val="none" w:sz="0" w:space="0" w:color="auto"/>
      </w:divBdr>
    </w:div>
    <w:div w:id="792554291">
      <w:bodyDiv w:val="1"/>
      <w:marLeft w:val="0"/>
      <w:marRight w:val="0"/>
      <w:marTop w:val="0"/>
      <w:marBottom w:val="0"/>
      <w:divBdr>
        <w:top w:val="none" w:sz="0" w:space="0" w:color="auto"/>
        <w:left w:val="none" w:sz="0" w:space="0" w:color="auto"/>
        <w:bottom w:val="none" w:sz="0" w:space="0" w:color="auto"/>
        <w:right w:val="none" w:sz="0" w:space="0" w:color="auto"/>
      </w:divBdr>
    </w:div>
    <w:div w:id="794521936">
      <w:bodyDiv w:val="1"/>
      <w:marLeft w:val="0"/>
      <w:marRight w:val="0"/>
      <w:marTop w:val="0"/>
      <w:marBottom w:val="0"/>
      <w:divBdr>
        <w:top w:val="none" w:sz="0" w:space="0" w:color="auto"/>
        <w:left w:val="none" w:sz="0" w:space="0" w:color="auto"/>
        <w:bottom w:val="none" w:sz="0" w:space="0" w:color="auto"/>
        <w:right w:val="none" w:sz="0" w:space="0" w:color="auto"/>
      </w:divBdr>
    </w:div>
    <w:div w:id="795219797">
      <w:bodyDiv w:val="1"/>
      <w:marLeft w:val="0"/>
      <w:marRight w:val="0"/>
      <w:marTop w:val="0"/>
      <w:marBottom w:val="0"/>
      <w:divBdr>
        <w:top w:val="none" w:sz="0" w:space="0" w:color="auto"/>
        <w:left w:val="none" w:sz="0" w:space="0" w:color="auto"/>
        <w:bottom w:val="none" w:sz="0" w:space="0" w:color="auto"/>
        <w:right w:val="none" w:sz="0" w:space="0" w:color="auto"/>
      </w:divBdr>
    </w:div>
    <w:div w:id="801002433">
      <w:bodyDiv w:val="1"/>
      <w:marLeft w:val="0"/>
      <w:marRight w:val="0"/>
      <w:marTop w:val="0"/>
      <w:marBottom w:val="0"/>
      <w:divBdr>
        <w:top w:val="none" w:sz="0" w:space="0" w:color="auto"/>
        <w:left w:val="none" w:sz="0" w:space="0" w:color="auto"/>
        <w:bottom w:val="none" w:sz="0" w:space="0" w:color="auto"/>
        <w:right w:val="none" w:sz="0" w:space="0" w:color="auto"/>
      </w:divBdr>
    </w:div>
    <w:div w:id="808979623">
      <w:bodyDiv w:val="1"/>
      <w:marLeft w:val="0"/>
      <w:marRight w:val="0"/>
      <w:marTop w:val="0"/>
      <w:marBottom w:val="0"/>
      <w:divBdr>
        <w:top w:val="none" w:sz="0" w:space="0" w:color="auto"/>
        <w:left w:val="none" w:sz="0" w:space="0" w:color="auto"/>
        <w:bottom w:val="none" w:sz="0" w:space="0" w:color="auto"/>
        <w:right w:val="none" w:sz="0" w:space="0" w:color="auto"/>
      </w:divBdr>
    </w:div>
    <w:div w:id="811480262">
      <w:bodyDiv w:val="1"/>
      <w:marLeft w:val="0"/>
      <w:marRight w:val="0"/>
      <w:marTop w:val="0"/>
      <w:marBottom w:val="0"/>
      <w:divBdr>
        <w:top w:val="none" w:sz="0" w:space="0" w:color="auto"/>
        <w:left w:val="none" w:sz="0" w:space="0" w:color="auto"/>
        <w:bottom w:val="none" w:sz="0" w:space="0" w:color="auto"/>
        <w:right w:val="none" w:sz="0" w:space="0" w:color="auto"/>
      </w:divBdr>
    </w:div>
    <w:div w:id="815147441">
      <w:bodyDiv w:val="1"/>
      <w:marLeft w:val="0"/>
      <w:marRight w:val="0"/>
      <w:marTop w:val="0"/>
      <w:marBottom w:val="0"/>
      <w:divBdr>
        <w:top w:val="none" w:sz="0" w:space="0" w:color="auto"/>
        <w:left w:val="none" w:sz="0" w:space="0" w:color="auto"/>
        <w:bottom w:val="none" w:sz="0" w:space="0" w:color="auto"/>
        <w:right w:val="none" w:sz="0" w:space="0" w:color="auto"/>
      </w:divBdr>
    </w:div>
    <w:div w:id="818615914">
      <w:bodyDiv w:val="1"/>
      <w:marLeft w:val="0"/>
      <w:marRight w:val="0"/>
      <w:marTop w:val="0"/>
      <w:marBottom w:val="0"/>
      <w:divBdr>
        <w:top w:val="none" w:sz="0" w:space="0" w:color="auto"/>
        <w:left w:val="none" w:sz="0" w:space="0" w:color="auto"/>
        <w:bottom w:val="none" w:sz="0" w:space="0" w:color="auto"/>
        <w:right w:val="none" w:sz="0" w:space="0" w:color="auto"/>
      </w:divBdr>
    </w:div>
    <w:div w:id="819035237">
      <w:bodyDiv w:val="1"/>
      <w:marLeft w:val="0"/>
      <w:marRight w:val="0"/>
      <w:marTop w:val="0"/>
      <w:marBottom w:val="0"/>
      <w:divBdr>
        <w:top w:val="none" w:sz="0" w:space="0" w:color="auto"/>
        <w:left w:val="none" w:sz="0" w:space="0" w:color="auto"/>
        <w:bottom w:val="none" w:sz="0" w:space="0" w:color="auto"/>
        <w:right w:val="none" w:sz="0" w:space="0" w:color="auto"/>
      </w:divBdr>
    </w:div>
    <w:div w:id="830679969">
      <w:bodyDiv w:val="1"/>
      <w:marLeft w:val="0"/>
      <w:marRight w:val="0"/>
      <w:marTop w:val="0"/>
      <w:marBottom w:val="0"/>
      <w:divBdr>
        <w:top w:val="none" w:sz="0" w:space="0" w:color="auto"/>
        <w:left w:val="none" w:sz="0" w:space="0" w:color="auto"/>
        <w:bottom w:val="none" w:sz="0" w:space="0" w:color="auto"/>
        <w:right w:val="none" w:sz="0" w:space="0" w:color="auto"/>
      </w:divBdr>
    </w:div>
    <w:div w:id="831872229">
      <w:bodyDiv w:val="1"/>
      <w:marLeft w:val="0"/>
      <w:marRight w:val="0"/>
      <w:marTop w:val="0"/>
      <w:marBottom w:val="0"/>
      <w:divBdr>
        <w:top w:val="none" w:sz="0" w:space="0" w:color="auto"/>
        <w:left w:val="none" w:sz="0" w:space="0" w:color="auto"/>
        <w:bottom w:val="none" w:sz="0" w:space="0" w:color="auto"/>
        <w:right w:val="none" w:sz="0" w:space="0" w:color="auto"/>
      </w:divBdr>
    </w:div>
    <w:div w:id="833491567">
      <w:bodyDiv w:val="1"/>
      <w:marLeft w:val="0"/>
      <w:marRight w:val="0"/>
      <w:marTop w:val="0"/>
      <w:marBottom w:val="0"/>
      <w:divBdr>
        <w:top w:val="none" w:sz="0" w:space="0" w:color="auto"/>
        <w:left w:val="none" w:sz="0" w:space="0" w:color="auto"/>
        <w:bottom w:val="none" w:sz="0" w:space="0" w:color="auto"/>
        <w:right w:val="none" w:sz="0" w:space="0" w:color="auto"/>
      </w:divBdr>
    </w:div>
    <w:div w:id="833688180">
      <w:bodyDiv w:val="1"/>
      <w:marLeft w:val="0"/>
      <w:marRight w:val="0"/>
      <w:marTop w:val="0"/>
      <w:marBottom w:val="0"/>
      <w:divBdr>
        <w:top w:val="none" w:sz="0" w:space="0" w:color="auto"/>
        <w:left w:val="none" w:sz="0" w:space="0" w:color="auto"/>
        <w:bottom w:val="none" w:sz="0" w:space="0" w:color="auto"/>
        <w:right w:val="none" w:sz="0" w:space="0" w:color="auto"/>
      </w:divBdr>
    </w:div>
    <w:div w:id="834033677">
      <w:bodyDiv w:val="1"/>
      <w:marLeft w:val="0"/>
      <w:marRight w:val="0"/>
      <w:marTop w:val="0"/>
      <w:marBottom w:val="0"/>
      <w:divBdr>
        <w:top w:val="none" w:sz="0" w:space="0" w:color="auto"/>
        <w:left w:val="none" w:sz="0" w:space="0" w:color="auto"/>
        <w:bottom w:val="none" w:sz="0" w:space="0" w:color="auto"/>
        <w:right w:val="none" w:sz="0" w:space="0" w:color="auto"/>
      </w:divBdr>
    </w:div>
    <w:div w:id="835343263">
      <w:bodyDiv w:val="1"/>
      <w:marLeft w:val="0"/>
      <w:marRight w:val="0"/>
      <w:marTop w:val="0"/>
      <w:marBottom w:val="0"/>
      <w:divBdr>
        <w:top w:val="none" w:sz="0" w:space="0" w:color="auto"/>
        <w:left w:val="none" w:sz="0" w:space="0" w:color="auto"/>
        <w:bottom w:val="none" w:sz="0" w:space="0" w:color="auto"/>
        <w:right w:val="none" w:sz="0" w:space="0" w:color="auto"/>
      </w:divBdr>
    </w:div>
    <w:div w:id="837162097">
      <w:bodyDiv w:val="1"/>
      <w:marLeft w:val="0"/>
      <w:marRight w:val="0"/>
      <w:marTop w:val="0"/>
      <w:marBottom w:val="0"/>
      <w:divBdr>
        <w:top w:val="none" w:sz="0" w:space="0" w:color="auto"/>
        <w:left w:val="none" w:sz="0" w:space="0" w:color="auto"/>
        <w:bottom w:val="none" w:sz="0" w:space="0" w:color="auto"/>
        <w:right w:val="none" w:sz="0" w:space="0" w:color="auto"/>
      </w:divBdr>
    </w:div>
    <w:div w:id="838082967">
      <w:bodyDiv w:val="1"/>
      <w:marLeft w:val="0"/>
      <w:marRight w:val="0"/>
      <w:marTop w:val="0"/>
      <w:marBottom w:val="0"/>
      <w:divBdr>
        <w:top w:val="none" w:sz="0" w:space="0" w:color="auto"/>
        <w:left w:val="none" w:sz="0" w:space="0" w:color="auto"/>
        <w:bottom w:val="none" w:sz="0" w:space="0" w:color="auto"/>
        <w:right w:val="none" w:sz="0" w:space="0" w:color="auto"/>
      </w:divBdr>
    </w:div>
    <w:div w:id="845170626">
      <w:bodyDiv w:val="1"/>
      <w:marLeft w:val="0"/>
      <w:marRight w:val="0"/>
      <w:marTop w:val="0"/>
      <w:marBottom w:val="0"/>
      <w:divBdr>
        <w:top w:val="none" w:sz="0" w:space="0" w:color="auto"/>
        <w:left w:val="none" w:sz="0" w:space="0" w:color="auto"/>
        <w:bottom w:val="none" w:sz="0" w:space="0" w:color="auto"/>
        <w:right w:val="none" w:sz="0" w:space="0" w:color="auto"/>
      </w:divBdr>
    </w:div>
    <w:div w:id="849024499">
      <w:bodyDiv w:val="1"/>
      <w:marLeft w:val="0"/>
      <w:marRight w:val="0"/>
      <w:marTop w:val="0"/>
      <w:marBottom w:val="0"/>
      <w:divBdr>
        <w:top w:val="none" w:sz="0" w:space="0" w:color="auto"/>
        <w:left w:val="none" w:sz="0" w:space="0" w:color="auto"/>
        <w:bottom w:val="none" w:sz="0" w:space="0" w:color="auto"/>
        <w:right w:val="none" w:sz="0" w:space="0" w:color="auto"/>
      </w:divBdr>
    </w:div>
    <w:div w:id="850610301">
      <w:bodyDiv w:val="1"/>
      <w:marLeft w:val="0"/>
      <w:marRight w:val="0"/>
      <w:marTop w:val="0"/>
      <w:marBottom w:val="0"/>
      <w:divBdr>
        <w:top w:val="none" w:sz="0" w:space="0" w:color="auto"/>
        <w:left w:val="none" w:sz="0" w:space="0" w:color="auto"/>
        <w:bottom w:val="none" w:sz="0" w:space="0" w:color="auto"/>
        <w:right w:val="none" w:sz="0" w:space="0" w:color="auto"/>
      </w:divBdr>
    </w:div>
    <w:div w:id="851725291">
      <w:bodyDiv w:val="1"/>
      <w:marLeft w:val="0"/>
      <w:marRight w:val="0"/>
      <w:marTop w:val="0"/>
      <w:marBottom w:val="0"/>
      <w:divBdr>
        <w:top w:val="none" w:sz="0" w:space="0" w:color="auto"/>
        <w:left w:val="none" w:sz="0" w:space="0" w:color="auto"/>
        <w:bottom w:val="none" w:sz="0" w:space="0" w:color="auto"/>
        <w:right w:val="none" w:sz="0" w:space="0" w:color="auto"/>
      </w:divBdr>
    </w:div>
    <w:div w:id="852378781">
      <w:bodyDiv w:val="1"/>
      <w:marLeft w:val="0"/>
      <w:marRight w:val="0"/>
      <w:marTop w:val="0"/>
      <w:marBottom w:val="0"/>
      <w:divBdr>
        <w:top w:val="none" w:sz="0" w:space="0" w:color="auto"/>
        <w:left w:val="none" w:sz="0" w:space="0" w:color="auto"/>
        <w:bottom w:val="none" w:sz="0" w:space="0" w:color="auto"/>
        <w:right w:val="none" w:sz="0" w:space="0" w:color="auto"/>
      </w:divBdr>
    </w:div>
    <w:div w:id="853566907">
      <w:bodyDiv w:val="1"/>
      <w:marLeft w:val="0"/>
      <w:marRight w:val="0"/>
      <w:marTop w:val="0"/>
      <w:marBottom w:val="0"/>
      <w:divBdr>
        <w:top w:val="none" w:sz="0" w:space="0" w:color="auto"/>
        <w:left w:val="none" w:sz="0" w:space="0" w:color="auto"/>
        <w:bottom w:val="none" w:sz="0" w:space="0" w:color="auto"/>
        <w:right w:val="none" w:sz="0" w:space="0" w:color="auto"/>
      </w:divBdr>
    </w:div>
    <w:div w:id="855919485">
      <w:bodyDiv w:val="1"/>
      <w:marLeft w:val="0"/>
      <w:marRight w:val="0"/>
      <w:marTop w:val="0"/>
      <w:marBottom w:val="0"/>
      <w:divBdr>
        <w:top w:val="none" w:sz="0" w:space="0" w:color="auto"/>
        <w:left w:val="none" w:sz="0" w:space="0" w:color="auto"/>
        <w:bottom w:val="none" w:sz="0" w:space="0" w:color="auto"/>
        <w:right w:val="none" w:sz="0" w:space="0" w:color="auto"/>
      </w:divBdr>
    </w:div>
    <w:div w:id="856116153">
      <w:bodyDiv w:val="1"/>
      <w:marLeft w:val="0"/>
      <w:marRight w:val="0"/>
      <w:marTop w:val="0"/>
      <w:marBottom w:val="0"/>
      <w:divBdr>
        <w:top w:val="none" w:sz="0" w:space="0" w:color="auto"/>
        <w:left w:val="none" w:sz="0" w:space="0" w:color="auto"/>
        <w:bottom w:val="none" w:sz="0" w:space="0" w:color="auto"/>
        <w:right w:val="none" w:sz="0" w:space="0" w:color="auto"/>
      </w:divBdr>
    </w:div>
    <w:div w:id="859780421">
      <w:bodyDiv w:val="1"/>
      <w:marLeft w:val="0"/>
      <w:marRight w:val="0"/>
      <w:marTop w:val="0"/>
      <w:marBottom w:val="0"/>
      <w:divBdr>
        <w:top w:val="none" w:sz="0" w:space="0" w:color="auto"/>
        <w:left w:val="none" w:sz="0" w:space="0" w:color="auto"/>
        <w:bottom w:val="none" w:sz="0" w:space="0" w:color="auto"/>
        <w:right w:val="none" w:sz="0" w:space="0" w:color="auto"/>
      </w:divBdr>
    </w:div>
    <w:div w:id="862018086">
      <w:bodyDiv w:val="1"/>
      <w:marLeft w:val="0"/>
      <w:marRight w:val="0"/>
      <w:marTop w:val="0"/>
      <w:marBottom w:val="0"/>
      <w:divBdr>
        <w:top w:val="none" w:sz="0" w:space="0" w:color="auto"/>
        <w:left w:val="none" w:sz="0" w:space="0" w:color="auto"/>
        <w:bottom w:val="none" w:sz="0" w:space="0" w:color="auto"/>
        <w:right w:val="none" w:sz="0" w:space="0" w:color="auto"/>
      </w:divBdr>
    </w:div>
    <w:div w:id="862134515">
      <w:bodyDiv w:val="1"/>
      <w:marLeft w:val="0"/>
      <w:marRight w:val="0"/>
      <w:marTop w:val="0"/>
      <w:marBottom w:val="0"/>
      <w:divBdr>
        <w:top w:val="none" w:sz="0" w:space="0" w:color="auto"/>
        <w:left w:val="none" w:sz="0" w:space="0" w:color="auto"/>
        <w:bottom w:val="none" w:sz="0" w:space="0" w:color="auto"/>
        <w:right w:val="none" w:sz="0" w:space="0" w:color="auto"/>
      </w:divBdr>
    </w:div>
    <w:div w:id="862135057">
      <w:bodyDiv w:val="1"/>
      <w:marLeft w:val="0"/>
      <w:marRight w:val="0"/>
      <w:marTop w:val="0"/>
      <w:marBottom w:val="0"/>
      <w:divBdr>
        <w:top w:val="none" w:sz="0" w:space="0" w:color="auto"/>
        <w:left w:val="none" w:sz="0" w:space="0" w:color="auto"/>
        <w:bottom w:val="none" w:sz="0" w:space="0" w:color="auto"/>
        <w:right w:val="none" w:sz="0" w:space="0" w:color="auto"/>
      </w:divBdr>
    </w:div>
    <w:div w:id="865484681">
      <w:bodyDiv w:val="1"/>
      <w:marLeft w:val="0"/>
      <w:marRight w:val="0"/>
      <w:marTop w:val="0"/>
      <w:marBottom w:val="0"/>
      <w:divBdr>
        <w:top w:val="none" w:sz="0" w:space="0" w:color="auto"/>
        <w:left w:val="none" w:sz="0" w:space="0" w:color="auto"/>
        <w:bottom w:val="none" w:sz="0" w:space="0" w:color="auto"/>
        <w:right w:val="none" w:sz="0" w:space="0" w:color="auto"/>
      </w:divBdr>
    </w:div>
    <w:div w:id="880748305">
      <w:bodyDiv w:val="1"/>
      <w:marLeft w:val="0"/>
      <w:marRight w:val="0"/>
      <w:marTop w:val="0"/>
      <w:marBottom w:val="0"/>
      <w:divBdr>
        <w:top w:val="none" w:sz="0" w:space="0" w:color="auto"/>
        <w:left w:val="none" w:sz="0" w:space="0" w:color="auto"/>
        <w:bottom w:val="none" w:sz="0" w:space="0" w:color="auto"/>
        <w:right w:val="none" w:sz="0" w:space="0" w:color="auto"/>
      </w:divBdr>
    </w:div>
    <w:div w:id="884291359">
      <w:bodyDiv w:val="1"/>
      <w:marLeft w:val="0"/>
      <w:marRight w:val="0"/>
      <w:marTop w:val="0"/>
      <w:marBottom w:val="0"/>
      <w:divBdr>
        <w:top w:val="none" w:sz="0" w:space="0" w:color="auto"/>
        <w:left w:val="none" w:sz="0" w:space="0" w:color="auto"/>
        <w:bottom w:val="none" w:sz="0" w:space="0" w:color="auto"/>
        <w:right w:val="none" w:sz="0" w:space="0" w:color="auto"/>
      </w:divBdr>
    </w:div>
    <w:div w:id="885338217">
      <w:bodyDiv w:val="1"/>
      <w:marLeft w:val="0"/>
      <w:marRight w:val="0"/>
      <w:marTop w:val="0"/>
      <w:marBottom w:val="0"/>
      <w:divBdr>
        <w:top w:val="none" w:sz="0" w:space="0" w:color="auto"/>
        <w:left w:val="none" w:sz="0" w:space="0" w:color="auto"/>
        <w:bottom w:val="none" w:sz="0" w:space="0" w:color="auto"/>
        <w:right w:val="none" w:sz="0" w:space="0" w:color="auto"/>
      </w:divBdr>
    </w:div>
    <w:div w:id="887885077">
      <w:bodyDiv w:val="1"/>
      <w:marLeft w:val="0"/>
      <w:marRight w:val="0"/>
      <w:marTop w:val="0"/>
      <w:marBottom w:val="0"/>
      <w:divBdr>
        <w:top w:val="none" w:sz="0" w:space="0" w:color="auto"/>
        <w:left w:val="none" w:sz="0" w:space="0" w:color="auto"/>
        <w:bottom w:val="none" w:sz="0" w:space="0" w:color="auto"/>
        <w:right w:val="none" w:sz="0" w:space="0" w:color="auto"/>
      </w:divBdr>
    </w:div>
    <w:div w:id="888028392">
      <w:bodyDiv w:val="1"/>
      <w:marLeft w:val="0"/>
      <w:marRight w:val="0"/>
      <w:marTop w:val="0"/>
      <w:marBottom w:val="0"/>
      <w:divBdr>
        <w:top w:val="none" w:sz="0" w:space="0" w:color="auto"/>
        <w:left w:val="none" w:sz="0" w:space="0" w:color="auto"/>
        <w:bottom w:val="none" w:sz="0" w:space="0" w:color="auto"/>
        <w:right w:val="none" w:sz="0" w:space="0" w:color="auto"/>
      </w:divBdr>
    </w:div>
    <w:div w:id="891115914">
      <w:bodyDiv w:val="1"/>
      <w:marLeft w:val="0"/>
      <w:marRight w:val="0"/>
      <w:marTop w:val="0"/>
      <w:marBottom w:val="0"/>
      <w:divBdr>
        <w:top w:val="none" w:sz="0" w:space="0" w:color="auto"/>
        <w:left w:val="none" w:sz="0" w:space="0" w:color="auto"/>
        <w:bottom w:val="none" w:sz="0" w:space="0" w:color="auto"/>
        <w:right w:val="none" w:sz="0" w:space="0" w:color="auto"/>
      </w:divBdr>
    </w:div>
    <w:div w:id="892739275">
      <w:bodyDiv w:val="1"/>
      <w:marLeft w:val="0"/>
      <w:marRight w:val="0"/>
      <w:marTop w:val="0"/>
      <w:marBottom w:val="0"/>
      <w:divBdr>
        <w:top w:val="none" w:sz="0" w:space="0" w:color="auto"/>
        <w:left w:val="none" w:sz="0" w:space="0" w:color="auto"/>
        <w:bottom w:val="none" w:sz="0" w:space="0" w:color="auto"/>
        <w:right w:val="none" w:sz="0" w:space="0" w:color="auto"/>
      </w:divBdr>
    </w:div>
    <w:div w:id="894127474">
      <w:bodyDiv w:val="1"/>
      <w:marLeft w:val="0"/>
      <w:marRight w:val="0"/>
      <w:marTop w:val="0"/>
      <w:marBottom w:val="0"/>
      <w:divBdr>
        <w:top w:val="none" w:sz="0" w:space="0" w:color="auto"/>
        <w:left w:val="none" w:sz="0" w:space="0" w:color="auto"/>
        <w:bottom w:val="none" w:sz="0" w:space="0" w:color="auto"/>
        <w:right w:val="none" w:sz="0" w:space="0" w:color="auto"/>
      </w:divBdr>
    </w:div>
    <w:div w:id="896936785">
      <w:bodyDiv w:val="1"/>
      <w:marLeft w:val="0"/>
      <w:marRight w:val="0"/>
      <w:marTop w:val="0"/>
      <w:marBottom w:val="0"/>
      <w:divBdr>
        <w:top w:val="none" w:sz="0" w:space="0" w:color="auto"/>
        <w:left w:val="none" w:sz="0" w:space="0" w:color="auto"/>
        <w:bottom w:val="none" w:sz="0" w:space="0" w:color="auto"/>
        <w:right w:val="none" w:sz="0" w:space="0" w:color="auto"/>
      </w:divBdr>
    </w:div>
    <w:div w:id="897476316">
      <w:bodyDiv w:val="1"/>
      <w:marLeft w:val="0"/>
      <w:marRight w:val="0"/>
      <w:marTop w:val="0"/>
      <w:marBottom w:val="0"/>
      <w:divBdr>
        <w:top w:val="none" w:sz="0" w:space="0" w:color="auto"/>
        <w:left w:val="none" w:sz="0" w:space="0" w:color="auto"/>
        <w:bottom w:val="none" w:sz="0" w:space="0" w:color="auto"/>
        <w:right w:val="none" w:sz="0" w:space="0" w:color="auto"/>
      </w:divBdr>
    </w:div>
    <w:div w:id="899943686">
      <w:bodyDiv w:val="1"/>
      <w:marLeft w:val="0"/>
      <w:marRight w:val="0"/>
      <w:marTop w:val="0"/>
      <w:marBottom w:val="0"/>
      <w:divBdr>
        <w:top w:val="none" w:sz="0" w:space="0" w:color="auto"/>
        <w:left w:val="none" w:sz="0" w:space="0" w:color="auto"/>
        <w:bottom w:val="none" w:sz="0" w:space="0" w:color="auto"/>
        <w:right w:val="none" w:sz="0" w:space="0" w:color="auto"/>
      </w:divBdr>
    </w:div>
    <w:div w:id="902332337">
      <w:bodyDiv w:val="1"/>
      <w:marLeft w:val="0"/>
      <w:marRight w:val="0"/>
      <w:marTop w:val="0"/>
      <w:marBottom w:val="0"/>
      <w:divBdr>
        <w:top w:val="none" w:sz="0" w:space="0" w:color="auto"/>
        <w:left w:val="none" w:sz="0" w:space="0" w:color="auto"/>
        <w:bottom w:val="none" w:sz="0" w:space="0" w:color="auto"/>
        <w:right w:val="none" w:sz="0" w:space="0" w:color="auto"/>
      </w:divBdr>
    </w:div>
    <w:div w:id="902712939">
      <w:bodyDiv w:val="1"/>
      <w:marLeft w:val="0"/>
      <w:marRight w:val="0"/>
      <w:marTop w:val="0"/>
      <w:marBottom w:val="0"/>
      <w:divBdr>
        <w:top w:val="none" w:sz="0" w:space="0" w:color="auto"/>
        <w:left w:val="none" w:sz="0" w:space="0" w:color="auto"/>
        <w:bottom w:val="none" w:sz="0" w:space="0" w:color="auto"/>
        <w:right w:val="none" w:sz="0" w:space="0" w:color="auto"/>
      </w:divBdr>
    </w:div>
    <w:div w:id="905648569">
      <w:bodyDiv w:val="1"/>
      <w:marLeft w:val="0"/>
      <w:marRight w:val="0"/>
      <w:marTop w:val="0"/>
      <w:marBottom w:val="0"/>
      <w:divBdr>
        <w:top w:val="none" w:sz="0" w:space="0" w:color="auto"/>
        <w:left w:val="none" w:sz="0" w:space="0" w:color="auto"/>
        <w:bottom w:val="none" w:sz="0" w:space="0" w:color="auto"/>
        <w:right w:val="none" w:sz="0" w:space="0" w:color="auto"/>
      </w:divBdr>
    </w:div>
    <w:div w:id="906067809">
      <w:bodyDiv w:val="1"/>
      <w:marLeft w:val="0"/>
      <w:marRight w:val="0"/>
      <w:marTop w:val="0"/>
      <w:marBottom w:val="0"/>
      <w:divBdr>
        <w:top w:val="none" w:sz="0" w:space="0" w:color="auto"/>
        <w:left w:val="none" w:sz="0" w:space="0" w:color="auto"/>
        <w:bottom w:val="none" w:sz="0" w:space="0" w:color="auto"/>
        <w:right w:val="none" w:sz="0" w:space="0" w:color="auto"/>
      </w:divBdr>
    </w:div>
    <w:div w:id="909268059">
      <w:bodyDiv w:val="1"/>
      <w:marLeft w:val="0"/>
      <w:marRight w:val="0"/>
      <w:marTop w:val="0"/>
      <w:marBottom w:val="0"/>
      <w:divBdr>
        <w:top w:val="none" w:sz="0" w:space="0" w:color="auto"/>
        <w:left w:val="none" w:sz="0" w:space="0" w:color="auto"/>
        <w:bottom w:val="none" w:sz="0" w:space="0" w:color="auto"/>
        <w:right w:val="none" w:sz="0" w:space="0" w:color="auto"/>
      </w:divBdr>
    </w:div>
    <w:div w:id="913130644">
      <w:bodyDiv w:val="1"/>
      <w:marLeft w:val="0"/>
      <w:marRight w:val="0"/>
      <w:marTop w:val="0"/>
      <w:marBottom w:val="0"/>
      <w:divBdr>
        <w:top w:val="none" w:sz="0" w:space="0" w:color="auto"/>
        <w:left w:val="none" w:sz="0" w:space="0" w:color="auto"/>
        <w:bottom w:val="none" w:sz="0" w:space="0" w:color="auto"/>
        <w:right w:val="none" w:sz="0" w:space="0" w:color="auto"/>
      </w:divBdr>
    </w:div>
    <w:div w:id="915285339">
      <w:bodyDiv w:val="1"/>
      <w:marLeft w:val="0"/>
      <w:marRight w:val="0"/>
      <w:marTop w:val="0"/>
      <w:marBottom w:val="0"/>
      <w:divBdr>
        <w:top w:val="none" w:sz="0" w:space="0" w:color="auto"/>
        <w:left w:val="none" w:sz="0" w:space="0" w:color="auto"/>
        <w:bottom w:val="none" w:sz="0" w:space="0" w:color="auto"/>
        <w:right w:val="none" w:sz="0" w:space="0" w:color="auto"/>
      </w:divBdr>
    </w:div>
    <w:div w:id="916135294">
      <w:bodyDiv w:val="1"/>
      <w:marLeft w:val="0"/>
      <w:marRight w:val="0"/>
      <w:marTop w:val="0"/>
      <w:marBottom w:val="0"/>
      <w:divBdr>
        <w:top w:val="none" w:sz="0" w:space="0" w:color="auto"/>
        <w:left w:val="none" w:sz="0" w:space="0" w:color="auto"/>
        <w:bottom w:val="none" w:sz="0" w:space="0" w:color="auto"/>
        <w:right w:val="none" w:sz="0" w:space="0" w:color="auto"/>
      </w:divBdr>
    </w:div>
    <w:div w:id="916742976">
      <w:bodyDiv w:val="1"/>
      <w:marLeft w:val="0"/>
      <w:marRight w:val="0"/>
      <w:marTop w:val="0"/>
      <w:marBottom w:val="0"/>
      <w:divBdr>
        <w:top w:val="none" w:sz="0" w:space="0" w:color="auto"/>
        <w:left w:val="none" w:sz="0" w:space="0" w:color="auto"/>
        <w:bottom w:val="none" w:sz="0" w:space="0" w:color="auto"/>
        <w:right w:val="none" w:sz="0" w:space="0" w:color="auto"/>
      </w:divBdr>
    </w:div>
    <w:div w:id="917983020">
      <w:bodyDiv w:val="1"/>
      <w:marLeft w:val="0"/>
      <w:marRight w:val="0"/>
      <w:marTop w:val="0"/>
      <w:marBottom w:val="0"/>
      <w:divBdr>
        <w:top w:val="none" w:sz="0" w:space="0" w:color="auto"/>
        <w:left w:val="none" w:sz="0" w:space="0" w:color="auto"/>
        <w:bottom w:val="none" w:sz="0" w:space="0" w:color="auto"/>
        <w:right w:val="none" w:sz="0" w:space="0" w:color="auto"/>
      </w:divBdr>
    </w:div>
    <w:div w:id="920216771">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3880612">
      <w:bodyDiv w:val="1"/>
      <w:marLeft w:val="0"/>
      <w:marRight w:val="0"/>
      <w:marTop w:val="0"/>
      <w:marBottom w:val="0"/>
      <w:divBdr>
        <w:top w:val="none" w:sz="0" w:space="0" w:color="auto"/>
        <w:left w:val="none" w:sz="0" w:space="0" w:color="auto"/>
        <w:bottom w:val="none" w:sz="0" w:space="0" w:color="auto"/>
        <w:right w:val="none" w:sz="0" w:space="0" w:color="auto"/>
      </w:divBdr>
    </w:div>
    <w:div w:id="923995331">
      <w:bodyDiv w:val="1"/>
      <w:marLeft w:val="0"/>
      <w:marRight w:val="0"/>
      <w:marTop w:val="0"/>
      <w:marBottom w:val="0"/>
      <w:divBdr>
        <w:top w:val="none" w:sz="0" w:space="0" w:color="auto"/>
        <w:left w:val="none" w:sz="0" w:space="0" w:color="auto"/>
        <w:bottom w:val="none" w:sz="0" w:space="0" w:color="auto"/>
        <w:right w:val="none" w:sz="0" w:space="0" w:color="auto"/>
      </w:divBdr>
    </w:div>
    <w:div w:id="931938249">
      <w:bodyDiv w:val="1"/>
      <w:marLeft w:val="0"/>
      <w:marRight w:val="0"/>
      <w:marTop w:val="0"/>
      <w:marBottom w:val="0"/>
      <w:divBdr>
        <w:top w:val="none" w:sz="0" w:space="0" w:color="auto"/>
        <w:left w:val="none" w:sz="0" w:space="0" w:color="auto"/>
        <w:bottom w:val="none" w:sz="0" w:space="0" w:color="auto"/>
        <w:right w:val="none" w:sz="0" w:space="0" w:color="auto"/>
      </w:divBdr>
    </w:div>
    <w:div w:id="934678723">
      <w:bodyDiv w:val="1"/>
      <w:marLeft w:val="0"/>
      <w:marRight w:val="0"/>
      <w:marTop w:val="0"/>
      <w:marBottom w:val="0"/>
      <w:divBdr>
        <w:top w:val="none" w:sz="0" w:space="0" w:color="auto"/>
        <w:left w:val="none" w:sz="0" w:space="0" w:color="auto"/>
        <w:bottom w:val="none" w:sz="0" w:space="0" w:color="auto"/>
        <w:right w:val="none" w:sz="0" w:space="0" w:color="auto"/>
      </w:divBdr>
    </w:div>
    <w:div w:id="936863526">
      <w:bodyDiv w:val="1"/>
      <w:marLeft w:val="0"/>
      <w:marRight w:val="0"/>
      <w:marTop w:val="0"/>
      <w:marBottom w:val="0"/>
      <w:divBdr>
        <w:top w:val="none" w:sz="0" w:space="0" w:color="auto"/>
        <w:left w:val="none" w:sz="0" w:space="0" w:color="auto"/>
        <w:bottom w:val="none" w:sz="0" w:space="0" w:color="auto"/>
        <w:right w:val="none" w:sz="0" w:space="0" w:color="auto"/>
      </w:divBdr>
    </w:div>
    <w:div w:id="943071809">
      <w:bodyDiv w:val="1"/>
      <w:marLeft w:val="0"/>
      <w:marRight w:val="0"/>
      <w:marTop w:val="0"/>
      <w:marBottom w:val="0"/>
      <w:divBdr>
        <w:top w:val="none" w:sz="0" w:space="0" w:color="auto"/>
        <w:left w:val="none" w:sz="0" w:space="0" w:color="auto"/>
        <w:bottom w:val="none" w:sz="0" w:space="0" w:color="auto"/>
        <w:right w:val="none" w:sz="0" w:space="0" w:color="auto"/>
      </w:divBdr>
    </w:div>
    <w:div w:id="946232676">
      <w:bodyDiv w:val="1"/>
      <w:marLeft w:val="0"/>
      <w:marRight w:val="0"/>
      <w:marTop w:val="0"/>
      <w:marBottom w:val="0"/>
      <w:divBdr>
        <w:top w:val="none" w:sz="0" w:space="0" w:color="auto"/>
        <w:left w:val="none" w:sz="0" w:space="0" w:color="auto"/>
        <w:bottom w:val="none" w:sz="0" w:space="0" w:color="auto"/>
        <w:right w:val="none" w:sz="0" w:space="0" w:color="auto"/>
      </w:divBdr>
    </w:div>
    <w:div w:id="948702907">
      <w:bodyDiv w:val="1"/>
      <w:marLeft w:val="0"/>
      <w:marRight w:val="0"/>
      <w:marTop w:val="0"/>
      <w:marBottom w:val="0"/>
      <w:divBdr>
        <w:top w:val="none" w:sz="0" w:space="0" w:color="auto"/>
        <w:left w:val="none" w:sz="0" w:space="0" w:color="auto"/>
        <w:bottom w:val="none" w:sz="0" w:space="0" w:color="auto"/>
        <w:right w:val="none" w:sz="0" w:space="0" w:color="auto"/>
      </w:divBdr>
    </w:div>
    <w:div w:id="953557475">
      <w:bodyDiv w:val="1"/>
      <w:marLeft w:val="0"/>
      <w:marRight w:val="0"/>
      <w:marTop w:val="0"/>
      <w:marBottom w:val="0"/>
      <w:divBdr>
        <w:top w:val="none" w:sz="0" w:space="0" w:color="auto"/>
        <w:left w:val="none" w:sz="0" w:space="0" w:color="auto"/>
        <w:bottom w:val="none" w:sz="0" w:space="0" w:color="auto"/>
        <w:right w:val="none" w:sz="0" w:space="0" w:color="auto"/>
      </w:divBdr>
    </w:div>
    <w:div w:id="954603822">
      <w:bodyDiv w:val="1"/>
      <w:marLeft w:val="0"/>
      <w:marRight w:val="0"/>
      <w:marTop w:val="0"/>
      <w:marBottom w:val="0"/>
      <w:divBdr>
        <w:top w:val="none" w:sz="0" w:space="0" w:color="auto"/>
        <w:left w:val="none" w:sz="0" w:space="0" w:color="auto"/>
        <w:bottom w:val="none" w:sz="0" w:space="0" w:color="auto"/>
        <w:right w:val="none" w:sz="0" w:space="0" w:color="auto"/>
      </w:divBdr>
    </w:div>
    <w:div w:id="954824063">
      <w:bodyDiv w:val="1"/>
      <w:marLeft w:val="0"/>
      <w:marRight w:val="0"/>
      <w:marTop w:val="0"/>
      <w:marBottom w:val="0"/>
      <w:divBdr>
        <w:top w:val="none" w:sz="0" w:space="0" w:color="auto"/>
        <w:left w:val="none" w:sz="0" w:space="0" w:color="auto"/>
        <w:bottom w:val="none" w:sz="0" w:space="0" w:color="auto"/>
        <w:right w:val="none" w:sz="0" w:space="0" w:color="auto"/>
      </w:divBdr>
    </w:div>
    <w:div w:id="956956793">
      <w:bodyDiv w:val="1"/>
      <w:marLeft w:val="0"/>
      <w:marRight w:val="0"/>
      <w:marTop w:val="0"/>
      <w:marBottom w:val="0"/>
      <w:divBdr>
        <w:top w:val="none" w:sz="0" w:space="0" w:color="auto"/>
        <w:left w:val="none" w:sz="0" w:space="0" w:color="auto"/>
        <w:bottom w:val="none" w:sz="0" w:space="0" w:color="auto"/>
        <w:right w:val="none" w:sz="0" w:space="0" w:color="auto"/>
      </w:divBdr>
    </w:div>
    <w:div w:id="962078649">
      <w:bodyDiv w:val="1"/>
      <w:marLeft w:val="0"/>
      <w:marRight w:val="0"/>
      <w:marTop w:val="0"/>
      <w:marBottom w:val="0"/>
      <w:divBdr>
        <w:top w:val="none" w:sz="0" w:space="0" w:color="auto"/>
        <w:left w:val="none" w:sz="0" w:space="0" w:color="auto"/>
        <w:bottom w:val="none" w:sz="0" w:space="0" w:color="auto"/>
        <w:right w:val="none" w:sz="0" w:space="0" w:color="auto"/>
      </w:divBdr>
    </w:div>
    <w:div w:id="962811196">
      <w:bodyDiv w:val="1"/>
      <w:marLeft w:val="0"/>
      <w:marRight w:val="0"/>
      <w:marTop w:val="0"/>
      <w:marBottom w:val="0"/>
      <w:divBdr>
        <w:top w:val="none" w:sz="0" w:space="0" w:color="auto"/>
        <w:left w:val="none" w:sz="0" w:space="0" w:color="auto"/>
        <w:bottom w:val="none" w:sz="0" w:space="0" w:color="auto"/>
        <w:right w:val="none" w:sz="0" w:space="0" w:color="auto"/>
      </w:divBdr>
    </w:div>
    <w:div w:id="963267169">
      <w:bodyDiv w:val="1"/>
      <w:marLeft w:val="0"/>
      <w:marRight w:val="0"/>
      <w:marTop w:val="0"/>
      <w:marBottom w:val="0"/>
      <w:divBdr>
        <w:top w:val="none" w:sz="0" w:space="0" w:color="auto"/>
        <w:left w:val="none" w:sz="0" w:space="0" w:color="auto"/>
        <w:bottom w:val="none" w:sz="0" w:space="0" w:color="auto"/>
        <w:right w:val="none" w:sz="0" w:space="0" w:color="auto"/>
      </w:divBdr>
    </w:div>
    <w:div w:id="963345923">
      <w:bodyDiv w:val="1"/>
      <w:marLeft w:val="0"/>
      <w:marRight w:val="0"/>
      <w:marTop w:val="0"/>
      <w:marBottom w:val="0"/>
      <w:divBdr>
        <w:top w:val="none" w:sz="0" w:space="0" w:color="auto"/>
        <w:left w:val="none" w:sz="0" w:space="0" w:color="auto"/>
        <w:bottom w:val="none" w:sz="0" w:space="0" w:color="auto"/>
        <w:right w:val="none" w:sz="0" w:space="0" w:color="auto"/>
      </w:divBdr>
    </w:div>
    <w:div w:id="964578302">
      <w:bodyDiv w:val="1"/>
      <w:marLeft w:val="0"/>
      <w:marRight w:val="0"/>
      <w:marTop w:val="0"/>
      <w:marBottom w:val="0"/>
      <w:divBdr>
        <w:top w:val="none" w:sz="0" w:space="0" w:color="auto"/>
        <w:left w:val="none" w:sz="0" w:space="0" w:color="auto"/>
        <w:bottom w:val="none" w:sz="0" w:space="0" w:color="auto"/>
        <w:right w:val="none" w:sz="0" w:space="0" w:color="auto"/>
      </w:divBdr>
    </w:div>
    <w:div w:id="964583580">
      <w:bodyDiv w:val="1"/>
      <w:marLeft w:val="0"/>
      <w:marRight w:val="0"/>
      <w:marTop w:val="0"/>
      <w:marBottom w:val="0"/>
      <w:divBdr>
        <w:top w:val="none" w:sz="0" w:space="0" w:color="auto"/>
        <w:left w:val="none" w:sz="0" w:space="0" w:color="auto"/>
        <w:bottom w:val="none" w:sz="0" w:space="0" w:color="auto"/>
        <w:right w:val="none" w:sz="0" w:space="0" w:color="auto"/>
      </w:divBdr>
    </w:div>
    <w:div w:id="972253853">
      <w:bodyDiv w:val="1"/>
      <w:marLeft w:val="0"/>
      <w:marRight w:val="0"/>
      <w:marTop w:val="0"/>
      <w:marBottom w:val="0"/>
      <w:divBdr>
        <w:top w:val="none" w:sz="0" w:space="0" w:color="auto"/>
        <w:left w:val="none" w:sz="0" w:space="0" w:color="auto"/>
        <w:bottom w:val="none" w:sz="0" w:space="0" w:color="auto"/>
        <w:right w:val="none" w:sz="0" w:space="0" w:color="auto"/>
      </w:divBdr>
    </w:div>
    <w:div w:id="977538671">
      <w:bodyDiv w:val="1"/>
      <w:marLeft w:val="0"/>
      <w:marRight w:val="0"/>
      <w:marTop w:val="0"/>
      <w:marBottom w:val="0"/>
      <w:divBdr>
        <w:top w:val="none" w:sz="0" w:space="0" w:color="auto"/>
        <w:left w:val="none" w:sz="0" w:space="0" w:color="auto"/>
        <w:bottom w:val="none" w:sz="0" w:space="0" w:color="auto"/>
        <w:right w:val="none" w:sz="0" w:space="0" w:color="auto"/>
      </w:divBdr>
    </w:div>
    <w:div w:id="980423403">
      <w:bodyDiv w:val="1"/>
      <w:marLeft w:val="0"/>
      <w:marRight w:val="0"/>
      <w:marTop w:val="0"/>
      <w:marBottom w:val="0"/>
      <w:divBdr>
        <w:top w:val="none" w:sz="0" w:space="0" w:color="auto"/>
        <w:left w:val="none" w:sz="0" w:space="0" w:color="auto"/>
        <w:bottom w:val="none" w:sz="0" w:space="0" w:color="auto"/>
        <w:right w:val="none" w:sz="0" w:space="0" w:color="auto"/>
      </w:divBdr>
    </w:div>
    <w:div w:id="981348852">
      <w:bodyDiv w:val="1"/>
      <w:marLeft w:val="0"/>
      <w:marRight w:val="0"/>
      <w:marTop w:val="0"/>
      <w:marBottom w:val="0"/>
      <w:divBdr>
        <w:top w:val="none" w:sz="0" w:space="0" w:color="auto"/>
        <w:left w:val="none" w:sz="0" w:space="0" w:color="auto"/>
        <w:bottom w:val="none" w:sz="0" w:space="0" w:color="auto"/>
        <w:right w:val="none" w:sz="0" w:space="0" w:color="auto"/>
      </w:divBdr>
    </w:div>
    <w:div w:id="982386480">
      <w:bodyDiv w:val="1"/>
      <w:marLeft w:val="0"/>
      <w:marRight w:val="0"/>
      <w:marTop w:val="0"/>
      <w:marBottom w:val="0"/>
      <w:divBdr>
        <w:top w:val="none" w:sz="0" w:space="0" w:color="auto"/>
        <w:left w:val="none" w:sz="0" w:space="0" w:color="auto"/>
        <w:bottom w:val="none" w:sz="0" w:space="0" w:color="auto"/>
        <w:right w:val="none" w:sz="0" w:space="0" w:color="auto"/>
      </w:divBdr>
    </w:div>
    <w:div w:id="983242342">
      <w:bodyDiv w:val="1"/>
      <w:marLeft w:val="0"/>
      <w:marRight w:val="0"/>
      <w:marTop w:val="0"/>
      <w:marBottom w:val="0"/>
      <w:divBdr>
        <w:top w:val="none" w:sz="0" w:space="0" w:color="auto"/>
        <w:left w:val="none" w:sz="0" w:space="0" w:color="auto"/>
        <w:bottom w:val="none" w:sz="0" w:space="0" w:color="auto"/>
        <w:right w:val="none" w:sz="0" w:space="0" w:color="auto"/>
      </w:divBdr>
    </w:div>
    <w:div w:id="983267828">
      <w:bodyDiv w:val="1"/>
      <w:marLeft w:val="0"/>
      <w:marRight w:val="0"/>
      <w:marTop w:val="0"/>
      <w:marBottom w:val="0"/>
      <w:divBdr>
        <w:top w:val="none" w:sz="0" w:space="0" w:color="auto"/>
        <w:left w:val="none" w:sz="0" w:space="0" w:color="auto"/>
        <w:bottom w:val="none" w:sz="0" w:space="0" w:color="auto"/>
        <w:right w:val="none" w:sz="0" w:space="0" w:color="auto"/>
      </w:divBdr>
    </w:div>
    <w:div w:id="988436017">
      <w:bodyDiv w:val="1"/>
      <w:marLeft w:val="0"/>
      <w:marRight w:val="0"/>
      <w:marTop w:val="0"/>
      <w:marBottom w:val="0"/>
      <w:divBdr>
        <w:top w:val="none" w:sz="0" w:space="0" w:color="auto"/>
        <w:left w:val="none" w:sz="0" w:space="0" w:color="auto"/>
        <w:bottom w:val="none" w:sz="0" w:space="0" w:color="auto"/>
        <w:right w:val="none" w:sz="0" w:space="0" w:color="auto"/>
      </w:divBdr>
    </w:div>
    <w:div w:id="989989748">
      <w:bodyDiv w:val="1"/>
      <w:marLeft w:val="0"/>
      <w:marRight w:val="0"/>
      <w:marTop w:val="0"/>
      <w:marBottom w:val="0"/>
      <w:divBdr>
        <w:top w:val="none" w:sz="0" w:space="0" w:color="auto"/>
        <w:left w:val="none" w:sz="0" w:space="0" w:color="auto"/>
        <w:bottom w:val="none" w:sz="0" w:space="0" w:color="auto"/>
        <w:right w:val="none" w:sz="0" w:space="0" w:color="auto"/>
      </w:divBdr>
    </w:div>
    <w:div w:id="996496873">
      <w:bodyDiv w:val="1"/>
      <w:marLeft w:val="0"/>
      <w:marRight w:val="0"/>
      <w:marTop w:val="0"/>
      <w:marBottom w:val="0"/>
      <w:divBdr>
        <w:top w:val="none" w:sz="0" w:space="0" w:color="auto"/>
        <w:left w:val="none" w:sz="0" w:space="0" w:color="auto"/>
        <w:bottom w:val="none" w:sz="0" w:space="0" w:color="auto"/>
        <w:right w:val="none" w:sz="0" w:space="0" w:color="auto"/>
      </w:divBdr>
    </w:div>
    <w:div w:id="999039181">
      <w:bodyDiv w:val="1"/>
      <w:marLeft w:val="0"/>
      <w:marRight w:val="0"/>
      <w:marTop w:val="0"/>
      <w:marBottom w:val="0"/>
      <w:divBdr>
        <w:top w:val="none" w:sz="0" w:space="0" w:color="auto"/>
        <w:left w:val="none" w:sz="0" w:space="0" w:color="auto"/>
        <w:bottom w:val="none" w:sz="0" w:space="0" w:color="auto"/>
        <w:right w:val="none" w:sz="0" w:space="0" w:color="auto"/>
      </w:divBdr>
    </w:div>
    <w:div w:id="1003823818">
      <w:bodyDiv w:val="1"/>
      <w:marLeft w:val="0"/>
      <w:marRight w:val="0"/>
      <w:marTop w:val="0"/>
      <w:marBottom w:val="0"/>
      <w:divBdr>
        <w:top w:val="none" w:sz="0" w:space="0" w:color="auto"/>
        <w:left w:val="none" w:sz="0" w:space="0" w:color="auto"/>
        <w:bottom w:val="none" w:sz="0" w:space="0" w:color="auto"/>
        <w:right w:val="none" w:sz="0" w:space="0" w:color="auto"/>
      </w:divBdr>
    </w:div>
    <w:div w:id="1004554475">
      <w:bodyDiv w:val="1"/>
      <w:marLeft w:val="0"/>
      <w:marRight w:val="0"/>
      <w:marTop w:val="0"/>
      <w:marBottom w:val="0"/>
      <w:divBdr>
        <w:top w:val="none" w:sz="0" w:space="0" w:color="auto"/>
        <w:left w:val="none" w:sz="0" w:space="0" w:color="auto"/>
        <w:bottom w:val="none" w:sz="0" w:space="0" w:color="auto"/>
        <w:right w:val="none" w:sz="0" w:space="0" w:color="auto"/>
      </w:divBdr>
    </w:div>
    <w:div w:id="1004941167">
      <w:bodyDiv w:val="1"/>
      <w:marLeft w:val="0"/>
      <w:marRight w:val="0"/>
      <w:marTop w:val="0"/>
      <w:marBottom w:val="0"/>
      <w:divBdr>
        <w:top w:val="none" w:sz="0" w:space="0" w:color="auto"/>
        <w:left w:val="none" w:sz="0" w:space="0" w:color="auto"/>
        <w:bottom w:val="none" w:sz="0" w:space="0" w:color="auto"/>
        <w:right w:val="none" w:sz="0" w:space="0" w:color="auto"/>
      </w:divBdr>
    </w:div>
    <w:div w:id="1005136846">
      <w:bodyDiv w:val="1"/>
      <w:marLeft w:val="0"/>
      <w:marRight w:val="0"/>
      <w:marTop w:val="0"/>
      <w:marBottom w:val="0"/>
      <w:divBdr>
        <w:top w:val="none" w:sz="0" w:space="0" w:color="auto"/>
        <w:left w:val="none" w:sz="0" w:space="0" w:color="auto"/>
        <w:bottom w:val="none" w:sz="0" w:space="0" w:color="auto"/>
        <w:right w:val="none" w:sz="0" w:space="0" w:color="auto"/>
      </w:divBdr>
    </w:div>
    <w:div w:id="1009409467">
      <w:bodyDiv w:val="1"/>
      <w:marLeft w:val="0"/>
      <w:marRight w:val="0"/>
      <w:marTop w:val="0"/>
      <w:marBottom w:val="0"/>
      <w:divBdr>
        <w:top w:val="none" w:sz="0" w:space="0" w:color="auto"/>
        <w:left w:val="none" w:sz="0" w:space="0" w:color="auto"/>
        <w:bottom w:val="none" w:sz="0" w:space="0" w:color="auto"/>
        <w:right w:val="none" w:sz="0" w:space="0" w:color="auto"/>
      </w:divBdr>
    </w:div>
    <w:div w:id="1011488756">
      <w:bodyDiv w:val="1"/>
      <w:marLeft w:val="0"/>
      <w:marRight w:val="0"/>
      <w:marTop w:val="0"/>
      <w:marBottom w:val="0"/>
      <w:divBdr>
        <w:top w:val="none" w:sz="0" w:space="0" w:color="auto"/>
        <w:left w:val="none" w:sz="0" w:space="0" w:color="auto"/>
        <w:bottom w:val="none" w:sz="0" w:space="0" w:color="auto"/>
        <w:right w:val="none" w:sz="0" w:space="0" w:color="auto"/>
      </w:divBdr>
    </w:div>
    <w:div w:id="1017578420">
      <w:bodyDiv w:val="1"/>
      <w:marLeft w:val="0"/>
      <w:marRight w:val="0"/>
      <w:marTop w:val="0"/>
      <w:marBottom w:val="0"/>
      <w:divBdr>
        <w:top w:val="none" w:sz="0" w:space="0" w:color="auto"/>
        <w:left w:val="none" w:sz="0" w:space="0" w:color="auto"/>
        <w:bottom w:val="none" w:sz="0" w:space="0" w:color="auto"/>
        <w:right w:val="none" w:sz="0" w:space="0" w:color="auto"/>
      </w:divBdr>
    </w:div>
    <w:div w:id="1018772513">
      <w:bodyDiv w:val="1"/>
      <w:marLeft w:val="0"/>
      <w:marRight w:val="0"/>
      <w:marTop w:val="0"/>
      <w:marBottom w:val="0"/>
      <w:divBdr>
        <w:top w:val="none" w:sz="0" w:space="0" w:color="auto"/>
        <w:left w:val="none" w:sz="0" w:space="0" w:color="auto"/>
        <w:bottom w:val="none" w:sz="0" w:space="0" w:color="auto"/>
        <w:right w:val="none" w:sz="0" w:space="0" w:color="auto"/>
      </w:divBdr>
    </w:div>
    <w:div w:id="1018845550">
      <w:bodyDiv w:val="1"/>
      <w:marLeft w:val="0"/>
      <w:marRight w:val="0"/>
      <w:marTop w:val="0"/>
      <w:marBottom w:val="0"/>
      <w:divBdr>
        <w:top w:val="none" w:sz="0" w:space="0" w:color="auto"/>
        <w:left w:val="none" w:sz="0" w:space="0" w:color="auto"/>
        <w:bottom w:val="none" w:sz="0" w:space="0" w:color="auto"/>
        <w:right w:val="none" w:sz="0" w:space="0" w:color="auto"/>
      </w:divBdr>
    </w:div>
    <w:div w:id="1018969927">
      <w:bodyDiv w:val="1"/>
      <w:marLeft w:val="0"/>
      <w:marRight w:val="0"/>
      <w:marTop w:val="0"/>
      <w:marBottom w:val="0"/>
      <w:divBdr>
        <w:top w:val="none" w:sz="0" w:space="0" w:color="auto"/>
        <w:left w:val="none" w:sz="0" w:space="0" w:color="auto"/>
        <w:bottom w:val="none" w:sz="0" w:space="0" w:color="auto"/>
        <w:right w:val="none" w:sz="0" w:space="0" w:color="auto"/>
      </w:divBdr>
    </w:div>
    <w:div w:id="1020350258">
      <w:bodyDiv w:val="1"/>
      <w:marLeft w:val="0"/>
      <w:marRight w:val="0"/>
      <w:marTop w:val="0"/>
      <w:marBottom w:val="0"/>
      <w:divBdr>
        <w:top w:val="none" w:sz="0" w:space="0" w:color="auto"/>
        <w:left w:val="none" w:sz="0" w:space="0" w:color="auto"/>
        <w:bottom w:val="none" w:sz="0" w:space="0" w:color="auto"/>
        <w:right w:val="none" w:sz="0" w:space="0" w:color="auto"/>
      </w:divBdr>
    </w:div>
    <w:div w:id="1022971195">
      <w:bodyDiv w:val="1"/>
      <w:marLeft w:val="0"/>
      <w:marRight w:val="0"/>
      <w:marTop w:val="0"/>
      <w:marBottom w:val="0"/>
      <w:divBdr>
        <w:top w:val="none" w:sz="0" w:space="0" w:color="auto"/>
        <w:left w:val="none" w:sz="0" w:space="0" w:color="auto"/>
        <w:bottom w:val="none" w:sz="0" w:space="0" w:color="auto"/>
        <w:right w:val="none" w:sz="0" w:space="0" w:color="auto"/>
      </w:divBdr>
    </w:div>
    <w:div w:id="1032338262">
      <w:bodyDiv w:val="1"/>
      <w:marLeft w:val="0"/>
      <w:marRight w:val="0"/>
      <w:marTop w:val="0"/>
      <w:marBottom w:val="0"/>
      <w:divBdr>
        <w:top w:val="none" w:sz="0" w:space="0" w:color="auto"/>
        <w:left w:val="none" w:sz="0" w:space="0" w:color="auto"/>
        <w:bottom w:val="none" w:sz="0" w:space="0" w:color="auto"/>
        <w:right w:val="none" w:sz="0" w:space="0" w:color="auto"/>
      </w:divBdr>
    </w:div>
    <w:div w:id="1033386947">
      <w:bodyDiv w:val="1"/>
      <w:marLeft w:val="0"/>
      <w:marRight w:val="0"/>
      <w:marTop w:val="0"/>
      <w:marBottom w:val="0"/>
      <w:divBdr>
        <w:top w:val="none" w:sz="0" w:space="0" w:color="auto"/>
        <w:left w:val="none" w:sz="0" w:space="0" w:color="auto"/>
        <w:bottom w:val="none" w:sz="0" w:space="0" w:color="auto"/>
        <w:right w:val="none" w:sz="0" w:space="0" w:color="auto"/>
      </w:divBdr>
    </w:div>
    <w:div w:id="1036782869">
      <w:bodyDiv w:val="1"/>
      <w:marLeft w:val="0"/>
      <w:marRight w:val="0"/>
      <w:marTop w:val="0"/>
      <w:marBottom w:val="0"/>
      <w:divBdr>
        <w:top w:val="none" w:sz="0" w:space="0" w:color="auto"/>
        <w:left w:val="none" w:sz="0" w:space="0" w:color="auto"/>
        <w:bottom w:val="none" w:sz="0" w:space="0" w:color="auto"/>
        <w:right w:val="none" w:sz="0" w:space="0" w:color="auto"/>
      </w:divBdr>
    </w:div>
    <w:div w:id="1037779041">
      <w:bodyDiv w:val="1"/>
      <w:marLeft w:val="0"/>
      <w:marRight w:val="0"/>
      <w:marTop w:val="0"/>
      <w:marBottom w:val="0"/>
      <w:divBdr>
        <w:top w:val="none" w:sz="0" w:space="0" w:color="auto"/>
        <w:left w:val="none" w:sz="0" w:space="0" w:color="auto"/>
        <w:bottom w:val="none" w:sz="0" w:space="0" w:color="auto"/>
        <w:right w:val="none" w:sz="0" w:space="0" w:color="auto"/>
      </w:divBdr>
    </w:div>
    <w:div w:id="1040518999">
      <w:bodyDiv w:val="1"/>
      <w:marLeft w:val="0"/>
      <w:marRight w:val="0"/>
      <w:marTop w:val="0"/>
      <w:marBottom w:val="0"/>
      <w:divBdr>
        <w:top w:val="none" w:sz="0" w:space="0" w:color="auto"/>
        <w:left w:val="none" w:sz="0" w:space="0" w:color="auto"/>
        <w:bottom w:val="none" w:sz="0" w:space="0" w:color="auto"/>
        <w:right w:val="none" w:sz="0" w:space="0" w:color="auto"/>
      </w:divBdr>
    </w:div>
    <w:div w:id="1042753084">
      <w:bodyDiv w:val="1"/>
      <w:marLeft w:val="0"/>
      <w:marRight w:val="0"/>
      <w:marTop w:val="0"/>
      <w:marBottom w:val="0"/>
      <w:divBdr>
        <w:top w:val="none" w:sz="0" w:space="0" w:color="auto"/>
        <w:left w:val="none" w:sz="0" w:space="0" w:color="auto"/>
        <w:bottom w:val="none" w:sz="0" w:space="0" w:color="auto"/>
        <w:right w:val="none" w:sz="0" w:space="0" w:color="auto"/>
      </w:divBdr>
    </w:div>
    <w:div w:id="1044522766">
      <w:bodyDiv w:val="1"/>
      <w:marLeft w:val="0"/>
      <w:marRight w:val="0"/>
      <w:marTop w:val="0"/>
      <w:marBottom w:val="0"/>
      <w:divBdr>
        <w:top w:val="none" w:sz="0" w:space="0" w:color="auto"/>
        <w:left w:val="none" w:sz="0" w:space="0" w:color="auto"/>
        <w:bottom w:val="none" w:sz="0" w:space="0" w:color="auto"/>
        <w:right w:val="none" w:sz="0" w:space="0" w:color="auto"/>
      </w:divBdr>
    </w:div>
    <w:div w:id="1044673851">
      <w:bodyDiv w:val="1"/>
      <w:marLeft w:val="0"/>
      <w:marRight w:val="0"/>
      <w:marTop w:val="0"/>
      <w:marBottom w:val="0"/>
      <w:divBdr>
        <w:top w:val="none" w:sz="0" w:space="0" w:color="auto"/>
        <w:left w:val="none" w:sz="0" w:space="0" w:color="auto"/>
        <w:bottom w:val="none" w:sz="0" w:space="0" w:color="auto"/>
        <w:right w:val="none" w:sz="0" w:space="0" w:color="auto"/>
      </w:divBdr>
    </w:div>
    <w:div w:id="1048798226">
      <w:bodyDiv w:val="1"/>
      <w:marLeft w:val="0"/>
      <w:marRight w:val="0"/>
      <w:marTop w:val="0"/>
      <w:marBottom w:val="0"/>
      <w:divBdr>
        <w:top w:val="none" w:sz="0" w:space="0" w:color="auto"/>
        <w:left w:val="none" w:sz="0" w:space="0" w:color="auto"/>
        <w:bottom w:val="none" w:sz="0" w:space="0" w:color="auto"/>
        <w:right w:val="none" w:sz="0" w:space="0" w:color="auto"/>
      </w:divBdr>
    </w:div>
    <w:div w:id="1049956763">
      <w:bodyDiv w:val="1"/>
      <w:marLeft w:val="0"/>
      <w:marRight w:val="0"/>
      <w:marTop w:val="0"/>
      <w:marBottom w:val="0"/>
      <w:divBdr>
        <w:top w:val="none" w:sz="0" w:space="0" w:color="auto"/>
        <w:left w:val="none" w:sz="0" w:space="0" w:color="auto"/>
        <w:bottom w:val="none" w:sz="0" w:space="0" w:color="auto"/>
        <w:right w:val="none" w:sz="0" w:space="0" w:color="auto"/>
      </w:divBdr>
    </w:div>
    <w:div w:id="1050762806">
      <w:bodyDiv w:val="1"/>
      <w:marLeft w:val="0"/>
      <w:marRight w:val="0"/>
      <w:marTop w:val="0"/>
      <w:marBottom w:val="0"/>
      <w:divBdr>
        <w:top w:val="none" w:sz="0" w:space="0" w:color="auto"/>
        <w:left w:val="none" w:sz="0" w:space="0" w:color="auto"/>
        <w:bottom w:val="none" w:sz="0" w:space="0" w:color="auto"/>
        <w:right w:val="none" w:sz="0" w:space="0" w:color="auto"/>
      </w:divBdr>
    </w:div>
    <w:div w:id="1051269692">
      <w:bodyDiv w:val="1"/>
      <w:marLeft w:val="0"/>
      <w:marRight w:val="0"/>
      <w:marTop w:val="0"/>
      <w:marBottom w:val="0"/>
      <w:divBdr>
        <w:top w:val="none" w:sz="0" w:space="0" w:color="auto"/>
        <w:left w:val="none" w:sz="0" w:space="0" w:color="auto"/>
        <w:bottom w:val="none" w:sz="0" w:space="0" w:color="auto"/>
        <w:right w:val="none" w:sz="0" w:space="0" w:color="auto"/>
      </w:divBdr>
    </w:div>
    <w:div w:id="1053768075">
      <w:bodyDiv w:val="1"/>
      <w:marLeft w:val="0"/>
      <w:marRight w:val="0"/>
      <w:marTop w:val="0"/>
      <w:marBottom w:val="0"/>
      <w:divBdr>
        <w:top w:val="none" w:sz="0" w:space="0" w:color="auto"/>
        <w:left w:val="none" w:sz="0" w:space="0" w:color="auto"/>
        <w:bottom w:val="none" w:sz="0" w:space="0" w:color="auto"/>
        <w:right w:val="none" w:sz="0" w:space="0" w:color="auto"/>
      </w:divBdr>
    </w:div>
    <w:div w:id="1055279511">
      <w:bodyDiv w:val="1"/>
      <w:marLeft w:val="0"/>
      <w:marRight w:val="0"/>
      <w:marTop w:val="0"/>
      <w:marBottom w:val="0"/>
      <w:divBdr>
        <w:top w:val="none" w:sz="0" w:space="0" w:color="auto"/>
        <w:left w:val="none" w:sz="0" w:space="0" w:color="auto"/>
        <w:bottom w:val="none" w:sz="0" w:space="0" w:color="auto"/>
        <w:right w:val="none" w:sz="0" w:space="0" w:color="auto"/>
      </w:divBdr>
    </w:div>
    <w:div w:id="1058212150">
      <w:bodyDiv w:val="1"/>
      <w:marLeft w:val="0"/>
      <w:marRight w:val="0"/>
      <w:marTop w:val="0"/>
      <w:marBottom w:val="0"/>
      <w:divBdr>
        <w:top w:val="none" w:sz="0" w:space="0" w:color="auto"/>
        <w:left w:val="none" w:sz="0" w:space="0" w:color="auto"/>
        <w:bottom w:val="none" w:sz="0" w:space="0" w:color="auto"/>
        <w:right w:val="none" w:sz="0" w:space="0" w:color="auto"/>
      </w:divBdr>
    </w:div>
    <w:div w:id="1059592601">
      <w:bodyDiv w:val="1"/>
      <w:marLeft w:val="0"/>
      <w:marRight w:val="0"/>
      <w:marTop w:val="0"/>
      <w:marBottom w:val="0"/>
      <w:divBdr>
        <w:top w:val="none" w:sz="0" w:space="0" w:color="auto"/>
        <w:left w:val="none" w:sz="0" w:space="0" w:color="auto"/>
        <w:bottom w:val="none" w:sz="0" w:space="0" w:color="auto"/>
        <w:right w:val="none" w:sz="0" w:space="0" w:color="auto"/>
      </w:divBdr>
    </w:div>
    <w:div w:id="1061251825">
      <w:bodyDiv w:val="1"/>
      <w:marLeft w:val="0"/>
      <w:marRight w:val="0"/>
      <w:marTop w:val="0"/>
      <w:marBottom w:val="0"/>
      <w:divBdr>
        <w:top w:val="none" w:sz="0" w:space="0" w:color="auto"/>
        <w:left w:val="none" w:sz="0" w:space="0" w:color="auto"/>
        <w:bottom w:val="none" w:sz="0" w:space="0" w:color="auto"/>
        <w:right w:val="none" w:sz="0" w:space="0" w:color="auto"/>
      </w:divBdr>
    </w:div>
    <w:div w:id="1061832836">
      <w:bodyDiv w:val="1"/>
      <w:marLeft w:val="0"/>
      <w:marRight w:val="0"/>
      <w:marTop w:val="0"/>
      <w:marBottom w:val="0"/>
      <w:divBdr>
        <w:top w:val="none" w:sz="0" w:space="0" w:color="auto"/>
        <w:left w:val="none" w:sz="0" w:space="0" w:color="auto"/>
        <w:bottom w:val="none" w:sz="0" w:space="0" w:color="auto"/>
        <w:right w:val="none" w:sz="0" w:space="0" w:color="auto"/>
      </w:divBdr>
    </w:div>
    <w:div w:id="1063719063">
      <w:bodyDiv w:val="1"/>
      <w:marLeft w:val="0"/>
      <w:marRight w:val="0"/>
      <w:marTop w:val="0"/>
      <w:marBottom w:val="0"/>
      <w:divBdr>
        <w:top w:val="none" w:sz="0" w:space="0" w:color="auto"/>
        <w:left w:val="none" w:sz="0" w:space="0" w:color="auto"/>
        <w:bottom w:val="none" w:sz="0" w:space="0" w:color="auto"/>
        <w:right w:val="none" w:sz="0" w:space="0" w:color="auto"/>
      </w:divBdr>
    </w:div>
    <w:div w:id="1067650268">
      <w:bodyDiv w:val="1"/>
      <w:marLeft w:val="0"/>
      <w:marRight w:val="0"/>
      <w:marTop w:val="0"/>
      <w:marBottom w:val="0"/>
      <w:divBdr>
        <w:top w:val="none" w:sz="0" w:space="0" w:color="auto"/>
        <w:left w:val="none" w:sz="0" w:space="0" w:color="auto"/>
        <w:bottom w:val="none" w:sz="0" w:space="0" w:color="auto"/>
        <w:right w:val="none" w:sz="0" w:space="0" w:color="auto"/>
      </w:divBdr>
    </w:div>
    <w:div w:id="1068334614">
      <w:bodyDiv w:val="1"/>
      <w:marLeft w:val="0"/>
      <w:marRight w:val="0"/>
      <w:marTop w:val="0"/>
      <w:marBottom w:val="0"/>
      <w:divBdr>
        <w:top w:val="none" w:sz="0" w:space="0" w:color="auto"/>
        <w:left w:val="none" w:sz="0" w:space="0" w:color="auto"/>
        <w:bottom w:val="none" w:sz="0" w:space="0" w:color="auto"/>
        <w:right w:val="none" w:sz="0" w:space="0" w:color="auto"/>
      </w:divBdr>
    </w:div>
    <w:div w:id="1071585545">
      <w:bodyDiv w:val="1"/>
      <w:marLeft w:val="0"/>
      <w:marRight w:val="0"/>
      <w:marTop w:val="0"/>
      <w:marBottom w:val="0"/>
      <w:divBdr>
        <w:top w:val="none" w:sz="0" w:space="0" w:color="auto"/>
        <w:left w:val="none" w:sz="0" w:space="0" w:color="auto"/>
        <w:bottom w:val="none" w:sz="0" w:space="0" w:color="auto"/>
        <w:right w:val="none" w:sz="0" w:space="0" w:color="auto"/>
      </w:divBdr>
    </w:div>
    <w:div w:id="1074664791">
      <w:bodyDiv w:val="1"/>
      <w:marLeft w:val="0"/>
      <w:marRight w:val="0"/>
      <w:marTop w:val="0"/>
      <w:marBottom w:val="0"/>
      <w:divBdr>
        <w:top w:val="none" w:sz="0" w:space="0" w:color="auto"/>
        <w:left w:val="none" w:sz="0" w:space="0" w:color="auto"/>
        <w:bottom w:val="none" w:sz="0" w:space="0" w:color="auto"/>
        <w:right w:val="none" w:sz="0" w:space="0" w:color="auto"/>
      </w:divBdr>
    </w:div>
    <w:div w:id="1076174083">
      <w:bodyDiv w:val="1"/>
      <w:marLeft w:val="0"/>
      <w:marRight w:val="0"/>
      <w:marTop w:val="0"/>
      <w:marBottom w:val="0"/>
      <w:divBdr>
        <w:top w:val="none" w:sz="0" w:space="0" w:color="auto"/>
        <w:left w:val="none" w:sz="0" w:space="0" w:color="auto"/>
        <w:bottom w:val="none" w:sz="0" w:space="0" w:color="auto"/>
        <w:right w:val="none" w:sz="0" w:space="0" w:color="auto"/>
      </w:divBdr>
    </w:div>
    <w:div w:id="1076708727">
      <w:bodyDiv w:val="1"/>
      <w:marLeft w:val="0"/>
      <w:marRight w:val="0"/>
      <w:marTop w:val="0"/>
      <w:marBottom w:val="0"/>
      <w:divBdr>
        <w:top w:val="none" w:sz="0" w:space="0" w:color="auto"/>
        <w:left w:val="none" w:sz="0" w:space="0" w:color="auto"/>
        <w:bottom w:val="none" w:sz="0" w:space="0" w:color="auto"/>
        <w:right w:val="none" w:sz="0" w:space="0" w:color="auto"/>
      </w:divBdr>
    </w:div>
    <w:div w:id="1080983528">
      <w:bodyDiv w:val="1"/>
      <w:marLeft w:val="0"/>
      <w:marRight w:val="0"/>
      <w:marTop w:val="0"/>
      <w:marBottom w:val="0"/>
      <w:divBdr>
        <w:top w:val="none" w:sz="0" w:space="0" w:color="auto"/>
        <w:left w:val="none" w:sz="0" w:space="0" w:color="auto"/>
        <w:bottom w:val="none" w:sz="0" w:space="0" w:color="auto"/>
        <w:right w:val="none" w:sz="0" w:space="0" w:color="auto"/>
      </w:divBdr>
    </w:div>
    <w:div w:id="1081947659">
      <w:bodyDiv w:val="1"/>
      <w:marLeft w:val="0"/>
      <w:marRight w:val="0"/>
      <w:marTop w:val="0"/>
      <w:marBottom w:val="0"/>
      <w:divBdr>
        <w:top w:val="none" w:sz="0" w:space="0" w:color="auto"/>
        <w:left w:val="none" w:sz="0" w:space="0" w:color="auto"/>
        <w:bottom w:val="none" w:sz="0" w:space="0" w:color="auto"/>
        <w:right w:val="none" w:sz="0" w:space="0" w:color="auto"/>
      </w:divBdr>
    </w:div>
    <w:div w:id="1082414293">
      <w:bodyDiv w:val="1"/>
      <w:marLeft w:val="0"/>
      <w:marRight w:val="0"/>
      <w:marTop w:val="0"/>
      <w:marBottom w:val="0"/>
      <w:divBdr>
        <w:top w:val="none" w:sz="0" w:space="0" w:color="auto"/>
        <w:left w:val="none" w:sz="0" w:space="0" w:color="auto"/>
        <w:bottom w:val="none" w:sz="0" w:space="0" w:color="auto"/>
        <w:right w:val="none" w:sz="0" w:space="0" w:color="auto"/>
      </w:divBdr>
    </w:div>
    <w:div w:id="1083642822">
      <w:bodyDiv w:val="1"/>
      <w:marLeft w:val="0"/>
      <w:marRight w:val="0"/>
      <w:marTop w:val="0"/>
      <w:marBottom w:val="0"/>
      <w:divBdr>
        <w:top w:val="none" w:sz="0" w:space="0" w:color="auto"/>
        <w:left w:val="none" w:sz="0" w:space="0" w:color="auto"/>
        <w:bottom w:val="none" w:sz="0" w:space="0" w:color="auto"/>
        <w:right w:val="none" w:sz="0" w:space="0" w:color="auto"/>
      </w:divBdr>
    </w:div>
    <w:div w:id="1083993002">
      <w:bodyDiv w:val="1"/>
      <w:marLeft w:val="0"/>
      <w:marRight w:val="0"/>
      <w:marTop w:val="0"/>
      <w:marBottom w:val="0"/>
      <w:divBdr>
        <w:top w:val="none" w:sz="0" w:space="0" w:color="auto"/>
        <w:left w:val="none" w:sz="0" w:space="0" w:color="auto"/>
        <w:bottom w:val="none" w:sz="0" w:space="0" w:color="auto"/>
        <w:right w:val="none" w:sz="0" w:space="0" w:color="auto"/>
      </w:divBdr>
    </w:div>
    <w:div w:id="1084258352">
      <w:bodyDiv w:val="1"/>
      <w:marLeft w:val="0"/>
      <w:marRight w:val="0"/>
      <w:marTop w:val="0"/>
      <w:marBottom w:val="0"/>
      <w:divBdr>
        <w:top w:val="none" w:sz="0" w:space="0" w:color="auto"/>
        <w:left w:val="none" w:sz="0" w:space="0" w:color="auto"/>
        <w:bottom w:val="none" w:sz="0" w:space="0" w:color="auto"/>
        <w:right w:val="none" w:sz="0" w:space="0" w:color="auto"/>
      </w:divBdr>
    </w:div>
    <w:div w:id="1086420779">
      <w:bodyDiv w:val="1"/>
      <w:marLeft w:val="0"/>
      <w:marRight w:val="0"/>
      <w:marTop w:val="0"/>
      <w:marBottom w:val="0"/>
      <w:divBdr>
        <w:top w:val="none" w:sz="0" w:space="0" w:color="auto"/>
        <w:left w:val="none" w:sz="0" w:space="0" w:color="auto"/>
        <w:bottom w:val="none" w:sz="0" w:space="0" w:color="auto"/>
        <w:right w:val="none" w:sz="0" w:space="0" w:color="auto"/>
      </w:divBdr>
    </w:div>
    <w:div w:id="1086994657">
      <w:bodyDiv w:val="1"/>
      <w:marLeft w:val="0"/>
      <w:marRight w:val="0"/>
      <w:marTop w:val="0"/>
      <w:marBottom w:val="0"/>
      <w:divBdr>
        <w:top w:val="none" w:sz="0" w:space="0" w:color="auto"/>
        <w:left w:val="none" w:sz="0" w:space="0" w:color="auto"/>
        <w:bottom w:val="none" w:sz="0" w:space="0" w:color="auto"/>
        <w:right w:val="none" w:sz="0" w:space="0" w:color="auto"/>
      </w:divBdr>
    </w:div>
    <w:div w:id="1089042605">
      <w:bodyDiv w:val="1"/>
      <w:marLeft w:val="0"/>
      <w:marRight w:val="0"/>
      <w:marTop w:val="0"/>
      <w:marBottom w:val="0"/>
      <w:divBdr>
        <w:top w:val="none" w:sz="0" w:space="0" w:color="auto"/>
        <w:left w:val="none" w:sz="0" w:space="0" w:color="auto"/>
        <w:bottom w:val="none" w:sz="0" w:space="0" w:color="auto"/>
        <w:right w:val="none" w:sz="0" w:space="0" w:color="auto"/>
      </w:divBdr>
    </w:div>
    <w:div w:id="1092320550">
      <w:bodyDiv w:val="1"/>
      <w:marLeft w:val="0"/>
      <w:marRight w:val="0"/>
      <w:marTop w:val="0"/>
      <w:marBottom w:val="0"/>
      <w:divBdr>
        <w:top w:val="none" w:sz="0" w:space="0" w:color="auto"/>
        <w:left w:val="none" w:sz="0" w:space="0" w:color="auto"/>
        <w:bottom w:val="none" w:sz="0" w:space="0" w:color="auto"/>
        <w:right w:val="none" w:sz="0" w:space="0" w:color="auto"/>
      </w:divBdr>
    </w:div>
    <w:div w:id="1097098155">
      <w:bodyDiv w:val="1"/>
      <w:marLeft w:val="0"/>
      <w:marRight w:val="0"/>
      <w:marTop w:val="0"/>
      <w:marBottom w:val="0"/>
      <w:divBdr>
        <w:top w:val="none" w:sz="0" w:space="0" w:color="auto"/>
        <w:left w:val="none" w:sz="0" w:space="0" w:color="auto"/>
        <w:bottom w:val="none" w:sz="0" w:space="0" w:color="auto"/>
        <w:right w:val="none" w:sz="0" w:space="0" w:color="auto"/>
      </w:divBdr>
    </w:div>
    <w:div w:id="1097795554">
      <w:bodyDiv w:val="1"/>
      <w:marLeft w:val="0"/>
      <w:marRight w:val="0"/>
      <w:marTop w:val="0"/>
      <w:marBottom w:val="0"/>
      <w:divBdr>
        <w:top w:val="none" w:sz="0" w:space="0" w:color="auto"/>
        <w:left w:val="none" w:sz="0" w:space="0" w:color="auto"/>
        <w:bottom w:val="none" w:sz="0" w:space="0" w:color="auto"/>
        <w:right w:val="none" w:sz="0" w:space="0" w:color="auto"/>
      </w:divBdr>
    </w:div>
    <w:div w:id="1098062834">
      <w:bodyDiv w:val="1"/>
      <w:marLeft w:val="0"/>
      <w:marRight w:val="0"/>
      <w:marTop w:val="0"/>
      <w:marBottom w:val="0"/>
      <w:divBdr>
        <w:top w:val="none" w:sz="0" w:space="0" w:color="auto"/>
        <w:left w:val="none" w:sz="0" w:space="0" w:color="auto"/>
        <w:bottom w:val="none" w:sz="0" w:space="0" w:color="auto"/>
        <w:right w:val="none" w:sz="0" w:space="0" w:color="auto"/>
      </w:divBdr>
    </w:div>
    <w:div w:id="1103763795">
      <w:bodyDiv w:val="1"/>
      <w:marLeft w:val="0"/>
      <w:marRight w:val="0"/>
      <w:marTop w:val="0"/>
      <w:marBottom w:val="0"/>
      <w:divBdr>
        <w:top w:val="none" w:sz="0" w:space="0" w:color="auto"/>
        <w:left w:val="none" w:sz="0" w:space="0" w:color="auto"/>
        <w:bottom w:val="none" w:sz="0" w:space="0" w:color="auto"/>
        <w:right w:val="none" w:sz="0" w:space="0" w:color="auto"/>
      </w:divBdr>
    </w:div>
    <w:div w:id="1107000870">
      <w:bodyDiv w:val="1"/>
      <w:marLeft w:val="0"/>
      <w:marRight w:val="0"/>
      <w:marTop w:val="0"/>
      <w:marBottom w:val="0"/>
      <w:divBdr>
        <w:top w:val="none" w:sz="0" w:space="0" w:color="auto"/>
        <w:left w:val="none" w:sz="0" w:space="0" w:color="auto"/>
        <w:bottom w:val="none" w:sz="0" w:space="0" w:color="auto"/>
        <w:right w:val="none" w:sz="0" w:space="0" w:color="auto"/>
      </w:divBdr>
    </w:div>
    <w:div w:id="1111164803">
      <w:bodyDiv w:val="1"/>
      <w:marLeft w:val="0"/>
      <w:marRight w:val="0"/>
      <w:marTop w:val="0"/>
      <w:marBottom w:val="0"/>
      <w:divBdr>
        <w:top w:val="none" w:sz="0" w:space="0" w:color="auto"/>
        <w:left w:val="none" w:sz="0" w:space="0" w:color="auto"/>
        <w:bottom w:val="none" w:sz="0" w:space="0" w:color="auto"/>
        <w:right w:val="none" w:sz="0" w:space="0" w:color="auto"/>
      </w:divBdr>
    </w:div>
    <w:div w:id="1111898178">
      <w:bodyDiv w:val="1"/>
      <w:marLeft w:val="0"/>
      <w:marRight w:val="0"/>
      <w:marTop w:val="0"/>
      <w:marBottom w:val="0"/>
      <w:divBdr>
        <w:top w:val="none" w:sz="0" w:space="0" w:color="auto"/>
        <w:left w:val="none" w:sz="0" w:space="0" w:color="auto"/>
        <w:bottom w:val="none" w:sz="0" w:space="0" w:color="auto"/>
        <w:right w:val="none" w:sz="0" w:space="0" w:color="auto"/>
      </w:divBdr>
    </w:div>
    <w:div w:id="1113751273">
      <w:bodyDiv w:val="1"/>
      <w:marLeft w:val="0"/>
      <w:marRight w:val="0"/>
      <w:marTop w:val="0"/>
      <w:marBottom w:val="0"/>
      <w:divBdr>
        <w:top w:val="none" w:sz="0" w:space="0" w:color="auto"/>
        <w:left w:val="none" w:sz="0" w:space="0" w:color="auto"/>
        <w:bottom w:val="none" w:sz="0" w:space="0" w:color="auto"/>
        <w:right w:val="none" w:sz="0" w:space="0" w:color="auto"/>
      </w:divBdr>
    </w:div>
    <w:div w:id="1117332837">
      <w:bodyDiv w:val="1"/>
      <w:marLeft w:val="0"/>
      <w:marRight w:val="0"/>
      <w:marTop w:val="0"/>
      <w:marBottom w:val="0"/>
      <w:divBdr>
        <w:top w:val="none" w:sz="0" w:space="0" w:color="auto"/>
        <w:left w:val="none" w:sz="0" w:space="0" w:color="auto"/>
        <w:bottom w:val="none" w:sz="0" w:space="0" w:color="auto"/>
        <w:right w:val="none" w:sz="0" w:space="0" w:color="auto"/>
      </w:divBdr>
    </w:div>
    <w:div w:id="1118376536">
      <w:bodyDiv w:val="1"/>
      <w:marLeft w:val="0"/>
      <w:marRight w:val="0"/>
      <w:marTop w:val="0"/>
      <w:marBottom w:val="0"/>
      <w:divBdr>
        <w:top w:val="none" w:sz="0" w:space="0" w:color="auto"/>
        <w:left w:val="none" w:sz="0" w:space="0" w:color="auto"/>
        <w:bottom w:val="none" w:sz="0" w:space="0" w:color="auto"/>
        <w:right w:val="none" w:sz="0" w:space="0" w:color="auto"/>
      </w:divBdr>
    </w:div>
    <w:div w:id="1119028109">
      <w:bodyDiv w:val="1"/>
      <w:marLeft w:val="0"/>
      <w:marRight w:val="0"/>
      <w:marTop w:val="0"/>
      <w:marBottom w:val="0"/>
      <w:divBdr>
        <w:top w:val="none" w:sz="0" w:space="0" w:color="auto"/>
        <w:left w:val="none" w:sz="0" w:space="0" w:color="auto"/>
        <w:bottom w:val="none" w:sz="0" w:space="0" w:color="auto"/>
        <w:right w:val="none" w:sz="0" w:space="0" w:color="auto"/>
      </w:divBdr>
    </w:div>
    <w:div w:id="1122453639">
      <w:bodyDiv w:val="1"/>
      <w:marLeft w:val="0"/>
      <w:marRight w:val="0"/>
      <w:marTop w:val="0"/>
      <w:marBottom w:val="0"/>
      <w:divBdr>
        <w:top w:val="none" w:sz="0" w:space="0" w:color="auto"/>
        <w:left w:val="none" w:sz="0" w:space="0" w:color="auto"/>
        <w:bottom w:val="none" w:sz="0" w:space="0" w:color="auto"/>
        <w:right w:val="none" w:sz="0" w:space="0" w:color="auto"/>
      </w:divBdr>
    </w:div>
    <w:div w:id="1122655393">
      <w:bodyDiv w:val="1"/>
      <w:marLeft w:val="0"/>
      <w:marRight w:val="0"/>
      <w:marTop w:val="0"/>
      <w:marBottom w:val="0"/>
      <w:divBdr>
        <w:top w:val="none" w:sz="0" w:space="0" w:color="auto"/>
        <w:left w:val="none" w:sz="0" w:space="0" w:color="auto"/>
        <w:bottom w:val="none" w:sz="0" w:space="0" w:color="auto"/>
        <w:right w:val="none" w:sz="0" w:space="0" w:color="auto"/>
      </w:divBdr>
    </w:div>
    <w:div w:id="1123618876">
      <w:bodyDiv w:val="1"/>
      <w:marLeft w:val="0"/>
      <w:marRight w:val="0"/>
      <w:marTop w:val="0"/>
      <w:marBottom w:val="0"/>
      <w:divBdr>
        <w:top w:val="none" w:sz="0" w:space="0" w:color="auto"/>
        <w:left w:val="none" w:sz="0" w:space="0" w:color="auto"/>
        <w:bottom w:val="none" w:sz="0" w:space="0" w:color="auto"/>
        <w:right w:val="none" w:sz="0" w:space="0" w:color="auto"/>
      </w:divBdr>
    </w:div>
    <w:div w:id="1124688997">
      <w:bodyDiv w:val="1"/>
      <w:marLeft w:val="0"/>
      <w:marRight w:val="0"/>
      <w:marTop w:val="0"/>
      <w:marBottom w:val="0"/>
      <w:divBdr>
        <w:top w:val="none" w:sz="0" w:space="0" w:color="auto"/>
        <w:left w:val="none" w:sz="0" w:space="0" w:color="auto"/>
        <w:bottom w:val="none" w:sz="0" w:space="0" w:color="auto"/>
        <w:right w:val="none" w:sz="0" w:space="0" w:color="auto"/>
      </w:divBdr>
    </w:div>
    <w:div w:id="1125734780">
      <w:bodyDiv w:val="1"/>
      <w:marLeft w:val="0"/>
      <w:marRight w:val="0"/>
      <w:marTop w:val="0"/>
      <w:marBottom w:val="0"/>
      <w:divBdr>
        <w:top w:val="none" w:sz="0" w:space="0" w:color="auto"/>
        <w:left w:val="none" w:sz="0" w:space="0" w:color="auto"/>
        <w:bottom w:val="none" w:sz="0" w:space="0" w:color="auto"/>
        <w:right w:val="none" w:sz="0" w:space="0" w:color="auto"/>
      </w:divBdr>
    </w:div>
    <w:div w:id="1125781733">
      <w:bodyDiv w:val="1"/>
      <w:marLeft w:val="0"/>
      <w:marRight w:val="0"/>
      <w:marTop w:val="0"/>
      <w:marBottom w:val="0"/>
      <w:divBdr>
        <w:top w:val="none" w:sz="0" w:space="0" w:color="auto"/>
        <w:left w:val="none" w:sz="0" w:space="0" w:color="auto"/>
        <w:bottom w:val="none" w:sz="0" w:space="0" w:color="auto"/>
        <w:right w:val="none" w:sz="0" w:space="0" w:color="auto"/>
      </w:divBdr>
    </w:div>
    <w:div w:id="1125852145">
      <w:bodyDiv w:val="1"/>
      <w:marLeft w:val="0"/>
      <w:marRight w:val="0"/>
      <w:marTop w:val="0"/>
      <w:marBottom w:val="0"/>
      <w:divBdr>
        <w:top w:val="none" w:sz="0" w:space="0" w:color="auto"/>
        <w:left w:val="none" w:sz="0" w:space="0" w:color="auto"/>
        <w:bottom w:val="none" w:sz="0" w:space="0" w:color="auto"/>
        <w:right w:val="none" w:sz="0" w:space="0" w:color="auto"/>
      </w:divBdr>
    </w:div>
    <w:div w:id="1135832726">
      <w:bodyDiv w:val="1"/>
      <w:marLeft w:val="0"/>
      <w:marRight w:val="0"/>
      <w:marTop w:val="0"/>
      <w:marBottom w:val="0"/>
      <w:divBdr>
        <w:top w:val="none" w:sz="0" w:space="0" w:color="auto"/>
        <w:left w:val="none" w:sz="0" w:space="0" w:color="auto"/>
        <w:bottom w:val="none" w:sz="0" w:space="0" w:color="auto"/>
        <w:right w:val="none" w:sz="0" w:space="0" w:color="auto"/>
      </w:divBdr>
    </w:div>
    <w:div w:id="1137842022">
      <w:bodyDiv w:val="1"/>
      <w:marLeft w:val="0"/>
      <w:marRight w:val="0"/>
      <w:marTop w:val="0"/>
      <w:marBottom w:val="0"/>
      <w:divBdr>
        <w:top w:val="none" w:sz="0" w:space="0" w:color="auto"/>
        <w:left w:val="none" w:sz="0" w:space="0" w:color="auto"/>
        <w:bottom w:val="none" w:sz="0" w:space="0" w:color="auto"/>
        <w:right w:val="none" w:sz="0" w:space="0" w:color="auto"/>
      </w:divBdr>
    </w:div>
    <w:div w:id="1144153160">
      <w:bodyDiv w:val="1"/>
      <w:marLeft w:val="0"/>
      <w:marRight w:val="0"/>
      <w:marTop w:val="0"/>
      <w:marBottom w:val="0"/>
      <w:divBdr>
        <w:top w:val="none" w:sz="0" w:space="0" w:color="auto"/>
        <w:left w:val="none" w:sz="0" w:space="0" w:color="auto"/>
        <w:bottom w:val="none" w:sz="0" w:space="0" w:color="auto"/>
        <w:right w:val="none" w:sz="0" w:space="0" w:color="auto"/>
      </w:divBdr>
    </w:div>
    <w:div w:id="1148549369">
      <w:bodyDiv w:val="1"/>
      <w:marLeft w:val="0"/>
      <w:marRight w:val="0"/>
      <w:marTop w:val="0"/>
      <w:marBottom w:val="0"/>
      <w:divBdr>
        <w:top w:val="none" w:sz="0" w:space="0" w:color="auto"/>
        <w:left w:val="none" w:sz="0" w:space="0" w:color="auto"/>
        <w:bottom w:val="none" w:sz="0" w:space="0" w:color="auto"/>
        <w:right w:val="none" w:sz="0" w:space="0" w:color="auto"/>
      </w:divBdr>
    </w:div>
    <w:div w:id="1149320193">
      <w:bodyDiv w:val="1"/>
      <w:marLeft w:val="0"/>
      <w:marRight w:val="0"/>
      <w:marTop w:val="0"/>
      <w:marBottom w:val="0"/>
      <w:divBdr>
        <w:top w:val="none" w:sz="0" w:space="0" w:color="auto"/>
        <w:left w:val="none" w:sz="0" w:space="0" w:color="auto"/>
        <w:bottom w:val="none" w:sz="0" w:space="0" w:color="auto"/>
        <w:right w:val="none" w:sz="0" w:space="0" w:color="auto"/>
      </w:divBdr>
    </w:div>
    <w:div w:id="1151478538">
      <w:bodyDiv w:val="1"/>
      <w:marLeft w:val="0"/>
      <w:marRight w:val="0"/>
      <w:marTop w:val="0"/>
      <w:marBottom w:val="0"/>
      <w:divBdr>
        <w:top w:val="none" w:sz="0" w:space="0" w:color="auto"/>
        <w:left w:val="none" w:sz="0" w:space="0" w:color="auto"/>
        <w:bottom w:val="none" w:sz="0" w:space="0" w:color="auto"/>
        <w:right w:val="none" w:sz="0" w:space="0" w:color="auto"/>
      </w:divBdr>
    </w:div>
    <w:div w:id="1162426776">
      <w:bodyDiv w:val="1"/>
      <w:marLeft w:val="0"/>
      <w:marRight w:val="0"/>
      <w:marTop w:val="0"/>
      <w:marBottom w:val="0"/>
      <w:divBdr>
        <w:top w:val="none" w:sz="0" w:space="0" w:color="auto"/>
        <w:left w:val="none" w:sz="0" w:space="0" w:color="auto"/>
        <w:bottom w:val="none" w:sz="0" w:space="0" w:color="auto"/>
        <w:right w:val="none" w:sz="0" w:space="0" w:color="auto"/>
      </w:divBdr>
    </w:div>
    <w:div w:id="1163005737">
      <w:bodyDiv w:val="1"/>
      <w:marLeft w:val="0"/>
      <w:marRight w:val="0"/>
      <w:marTop w:val="0"/>
      <w:marBottom w:val="0"/>
      <w:divBdr>
        <w:top w:val="none" w:sz="0" w:space="0" w:color="auto"/>
        <w:left w:val="none" w:sz="0" w:space="0" w:color="auto"/>
        <w:bottom w:val="none" w:sz="0" w:space="0" w:color="auto"/>
        <w:right w:val="none" w:sz="0" w:space="0" w:color="auto"/>
      </w:divBdr>
    </w:div>
    <w:div w:id="1164051908">
      <w:bodyDiv w:val="1"/>
      <w:marLeft w:val="0"/>
      <w:marRight w:val="0"/>
      <w:marTop w:val="0"/>
      <w:marBottom w:val="0"/>
      <w:divBdr>
        <w:top w:val="none" w:sz="0" w:space="0" w:color="auto"/>
        <w:left w:val="none" w:sz="0" w:space="0" w:color="auto"/>
        <w:bottom w:val="none" w:sz="0" w:space="0" w:color="auto"/>
        <w:right w:val="none" w:sz="0" w:space="0" w:color="auto"/>
      </w:divBdr>
    </w:div>
    <w:div w:id="1166482948">
      <w:bodyDiv w:val="1"/>
      <w:marLeft w:val="0"/>
      <w:marRight w:val="0"/>
      <w:marTop w:val="0"/>
      <w:marBottom w:val="0"/>
      <w:divBdr>
        <w:top w:val="none" w:sz="0" w:space="0" w:color="auto"/>
        <w:left w:val="none" w:sz="0" w:space="0" w:color="auto"/>
        <w:bottom w:val="none" w:sz="0" w:space="0" w:color="auto"/>
        <w:right w:val="none" w:sz="0" w:space="0" w:color="auto"/>
      </w:divBdr>
    </w:div>
    <w:div w:id="1167134341">
      <w:bodyDiv w:val="1"/>
      <w:marLeft w:val="0"/>
      <w:marRight w:val="0"/>
      <w:marTop w:val="0"/>
      <w:marBottom w:val="0"/>
      <w:divBdr>
        <w:top w:val="none" w:sz="0" w:space="0" w:color="auto"/>
        <w:left w:val="none" w:sz="0" w:space="0" w:color="auto"/>
        <w:bottom w:val="none" w:sz="0" w:space="0" w:color="auto"/>
        <w:right w:val="none" w:sz="0" w:space="0" w:color="auto"/>
      </w:divBdr>
    </w:div>
    <w:div w:id="1167287604">
      <w:bodyDiv w:val="1"/>
      <w:marLeft w:val="0"/>
      <w:marRight w:val="0"/>
      <w:marTop w:val="0"/>
      <w:marBottom w:val="0"/>
      <w:divBdr>
        <w:top w:val="none" w:sz="0" w:space="0" w:color="auto"/>
        <w:left w:val="none" w:sz="0" w:space="0" w:color="auto"/>
        <w:bottom w:val="none" w:sz="0" w:space="0" w:color="auto"/>
        <w:right w:val="none" w:sz="0" w:space="0" w:color="auto"/>
      </w:divBdr>
    </w:div>
    <w:div w:id="1169173069">
      <w:bodyDiv w:val="1"/>
      <w:marLeft w:val="0"/>
      <w:marRight w:val="0"/>
      <w:marTop w:val="0"/>
      <w:marBottom w:val="0"/>
      <w:divBdr>
        <w:top w:val="none" w:sz="0" w:space="0" w:color="auto"/>
        <w:left w:val="none" w:sz="0" w:space="0" w:color="auto"/>
        <w:bottom w:val="none" w:sz="0" w:space="0" w:color="auto"/>
        <w:right w:val="none" w:sz="0" w:space="0" w:color="auto"/>
      </w:divBdr>
    </w:div>
    <w:div w:id="1171138274">
      <w:bodyDiv w:val="1"/>
      <w:marLeft w:val="0"/>
      <w:marRight w:val="0"/>
      <w:marTop w:val="0"/>
      <w:marBottom w:val="0"/>
      <w:divBdr>
        <w:top w:val="none" w:sz="0" w:space="0" w:color="auto"/>
        <w:left w:val="none" w:sz="0" w:space="0" w:color="auto"/>
        <w:bottom w:val="none" w:sz="0" w:space="0" w:color="auto"/>
        <w:right w:val="none" w:sz="0" w:space="0" w:color="auto"/>
      </w:divBdr>
    </w:div>
    <w:div w:id="1174103785">
      <w:bodyDiv w:val="1"/>
      <w:marLeft w:val="0"/>
      <w:marRight w:val="0"/>
      <w:marTop w:val="0"/>
      <w:marBottom w:val="0"/>
      <w:divBdr>
        <w:top w:val="none" w:sz="0" w:space="0" w:color="auto"/>
        <w:left w:val="none" w:sz="0" w:space="0" w:color="auto"/>
        <w:bottom w:val="none" w:sz="0" w:space="0" w:color="auto"/>
        <w:right w:val="none" w:sz="0" w:space="0" w:color="auto"/>
      </w:divBdr>
    </w:div>
    <w:div w:id="1174876714">
      <w:bodyDiv w:val="1"/>
      <w:marLeft w:val="0"/>
      <w:marRight w:val="0"/>
      <w:marTop w:val="0"/>
      <w:marBottom w:val="0"/>
      <w:divBdr>
        <w:top w:val="none" w:sz="0" w:space="0" w:color="auto"/>
        <w:left w:val="none" w:sz="0" w:space="0" w:color="auto"/>
        <w:bottom w:val="none" w:sz="0" w:space="0" w:color="auto"/>
        <w:right w:val="none" w:sz="0" w:space="0" w:color="auto"/>
      </w:divBdr>
    </w:div>
    <w:div w:id="1175191729">
      <w:bodyDiv w:val="1"/>
      <w:marLeft w:val="0"/>
      <w:marRight w:val="0"/>
      <w:marTop w:val="0"/>
      <w:marBottom w:val="0"/>
      <w:divBdr>
        <w:top w:val="none" w:sz="0" w:space="0" w:color="auto"/>
        <w:left w:val="none" w:sz="0" w:space="0" w:color="auto"/>
        <w:bottom w:val="none" w:sz="0" w:space="0" w:color="auto"/>
        <w:right w:val="none" w:sz="0" w:space="0" w:color="auto"/>
      </w:divBdr>
    </w:div>
    <w:div w:id="1178277090">
      <w:bodyDiv w:val="1"/>
      <w:marLeft w:val="0"/>
      <w:marRight w:val="0"/>
      <w:marTop w:val="0"/>
      <w:marBottom w:val="0"/>
      <w:divBdr>
        <w:top w:val="none" w:sz="0" w:space="0" w:color="auto"/>
        <w:left w:val="none" w:sz="0" w:space="0" w:color="auto"/>
        <w:bottom w:val="none" w:sz="0" w:space="0" w:color="auto"/>
        <w:right w:val="none" w:sz="0" w:space="0" w:color="auto"/>
      </w:divBdr>
    </w:div>
    <w:div w:id="1185557271">
      <w:bodyDiv w:val="1"/>
      <w:marLeft w:val="0"/>
      <w:marRight w:val="0"/>
      <w:marTop w:val="0"/>
      <w:marBottom w:val="0"/>
      <w:divBdr>
        <w:top w:val="none" w:sz="0" w:space="0" w:color="auto"/>
        <w:left w:val="none" w:sz="0" w:space="0" w:color="auto"/>
        <w:bottom w:val="none" w:sz="0" w:space="0" w:color="auto"/>
        <w:right w:val="none" w:sz="0" w:space="0" w:color="auto"/>
      </w:divBdr>
    </w:div>
    <w:div w:id="1185944634">
      <w:bodyDiv w:val="1"/>
      <w:marLeft w:val="0"/>
      <w:marRight w:val="0"/>
      <w:marTop w:val="0"/>
      <w:marBottom w:val="0"/>
      <w:divBdr>
        <w:top w:val="none" w:sz="0" w:space="0" w:color="auto"/>
        <w:left w:val="none" w:sz="0" w:space="0" w:color="auto"/>
        <w:bottom w:val="none" w:sz="0" w:space="0" w:color="auto"/>
        <w:right w:val="none" w:sz="0" w:space="0" w:color="auto"/>
      </w:divBdr>
    </w:div>
    <w:div w:id="1193573943">
      <w:bodyDiv w:val="1"/>
      <w:marLeft w:val="0"/>
      <w:marRight w:val="0"/>
      <w:marTop w:val="0"/>
      <w:marBottom w:val="0"/>
      <w:divBdr>
        <w:top w:val="none" w:sz="0" w:space="0" w:color="auto"/>
        <w:left w:val="none" w:sz="0" w:space="0" w:color="auto"/>
        <w:bottom w:val="none" w:sz="0" w:space="0" w:color="auto"/>
        <w:right w:val="none" w:sz="0" w:space="0" w:color="auto"/>
      </w:divBdr>
    </w:div>
    <w:div w:id="1194806700">
      <w:bodyDiv w:val="1"/>
      <w:marLeft w:val="0"/>
      <w:marRight w:val="0"/>
      <w:marTop w:val="0"/>
      <w:marBottom w:val="0"/>
      <w:divBdr>
        <w:top w:val="none" w:sz="0" w:space="0" w:color="auto"/>
        <w:left w:val="none" w:sz="0" w:space="0" w:color="auto"/>
        <w:bottom w:val="none" w:sz="0" w:space="0" w:color="auto"/>
        <w:right w:val="none" w:sz="0" w:space="0" w:color="auto"/>
      </w:divBdr>
    </w:div>
    <w:div w:id="1197696076">
      <w:bodyDiv w:val="1"/>
      <w:marLeft w:val="0"/>
      <w:marRight w:val="0"/>
      <w:marTop w:val="0"/>
      <w:marBottom w:val="0"/>
      <w:divBdr>
        <w:top w:val="none" w:sz="0" w:space="0" w:color="auto"/>
        <w:left w:val="none" w:sz="0" w:space="0" w:color="auto"/>
        <w:bottom w:val="none" w:sz="0" w:space="0" w:color="auto"/>
        <w:right w:val="none" w:sz="0" w:space="0" w:color="auto"/>
      </w:divBdr>
    </w:div>
    <w:div w:id="1199270923">
      <w:bodyDiv w:val="1"/>
      <w:marLeft w:val="0"/>
      <w:marRight w:val="0"/>
      <w:marTop w:val="0"/>
      <w:marBottom w:val="0"/>
      <w:divBdr>
        <w:top w:val="none" w:sz="0" w:space="0" w:color="auto"/>
        <w:left w:val="none" w:sz="0" w:space="0" w:color="auto"/>
        <w:bottom w:val="none" w:sz="0" w:space="0" w:color="auto"/>
        <w:right w:val="none" w:sz="0" w:space="0" w:color="auto"/>
      </w:divBdr>
    </w:div>
    <w:div w:id="1199271020">
      <w:bodyDiv w:val="1"/>
      <w:marLeft w:val="0"/>
      <w:marRight w:val="0"/>
      <w:marTop w:val="0"/>
      <w:marBottom w:val="0"/>
      <w:divBdr>
        <w:top w:val="none" w:sz="0" w:space="0" w:color="auto"/>
        <w:left w:val="none" w:sz="0" w:space="0" w:color="auto"/>
        <w:bottom w:val="none" w:sz="0" w:space="0" w:color="auto"/>
        <w:right w:val="none" w:sz="0" w:space="0" w:color="auto"/>
      </w:divBdr>
    </w:div>
    <w:div w:id="1199271857">
      <w:bodyDiv w:val="1"/>
      <w:marLeft w:val="0"/>
      <w:marRight w:val="0"/>
      <w:marTop w:val="0"/>
      <w:marBottom w:val="0"/>
      <w:divBdr>
        <w:top w:val="none" w:sz="0" w:space="0" w:color="auto"/>
        <w:left w:val="none" w:sz="0" w:space="0" w:color="auto"/>
        <w:bottom w:val="none" w:sz="0" w:space="0" w:color="auto"/>
        <w:right w:val="none" w:sz="0" w:space="0" w:color="auto"/>
      </w:divBdr>
    </w:div>
    <w:div w:id="1199468950">
      <w:bodyDiv w:val="1"/>
      <w:marLeft w:val="0"/>
      <w:marRight w:val="0"/>
      <w:marTop w:val="0"/>
      <w:marBottom w:val="0"/>
      <w:divBdr>
        <w:top w:val="none" w:sz="0" w:space="0" w:color="auto"/>
        <w:left w:val="none" w:sz="0" w:space="0" w:color="auto"/>
        <w:bottom w:val="none" w:sz="0" w:space="0" w:color="auto"/>
        <w:right w:val="none" w:sz="0" w:space="0" w:color="auto"/>
      </w:divBdr>
    </w:div>
    <w:div w:id="1208955586">
      <w:bodyDiv w:val="1"/>
      <w:marLeft w:val="0"/>
      <w:marRight w:val="0"/>
      <w:marTop w:val="0"/>
      <w:marBottom w:val="0"/>
      <w:divBdr>
        <w:top w:val="none" w:sz="0" w:space="0" w:color="auto"/>
        <w:left w:val="none" w:sz="0" w:space="0" w:color="auto"/>
        <w:bottom w:val="none" w:sz="0" w:space="0" w:color="auto"/>
        <w:right w:val="none" w:sz="0" w:space="0" w:color="auto"/>
      </w:divBdr>
    </w:div>
    <w:div w:id="1210074416">
      <w:bodyDiv w:val="1"/>
      <w:marLeft w:val="0"/>
      <w:marRight w:val="0"/>
      <w:marTop w:val="0"/>
      <w:marBottom w:val="0"/>
      <w:divBdr>
        <w:top w:val="none" w:sz="0" w:space="0" w:color="auto"/>
        <w:left w:val="none" w:sz="0" w:space="0" w:color="auto"/>
        <w:bottom w:val="none" w:sz="0" w:space="0" w:color="auto"/>
        <w:right w:val="none" w:sz="0" w:space="0" w:color="auto"/>
      </w:divBdr>
    </w:div>
    <w:div w:id="1211305999">
      <w:bodyDiv w:val="1"/>
      <w:marLeft w:val="0"/>
      <w:marRight w:val="0"/>
      <w:marTop w:val="0"/>
      <w:marBottom w:val="0"/>
      <w:divBdr>
        <w:top w:val="none" w:sz="0" w:space="0" w:color="auto"/>
        <w:left w:val="none" w:sz="0" w:space="0" w:color="auto"/>
        <w:bottom w:val="none" w:sz="0" w:space="0" w:color="auto"/>
        <w:right w:val="none" w:sz="0" w:space="0" w:color="auto"/>
      </w:divBdr>
    </w:div>
    <w:div w:id="1214538326">
      <w:bodyDiv w:val="1"/>
      <w:marLeft w:val="0"/>
      <w:marRight w:val="0"/>
      <w:marTop w:val="0"/>
      <w:marBottom w:val="0"/>
      <w:divBdr>
        <w:top w:val="none" w:sz="0" w:space="0" w:color="auto"/>
        <w:left w:val="none" w:sz="0" w:space="0" w:color="auto"/>
        <w:bottom w:val="none" w:sz="0" w:space="0" w:color="auto"/>
        <w:right w:val="none" w:sz="0" w:space="0" w:color="auto"/>
      </w:divBdr>
    </w:div>
    <w:div w:id="1215580280">
      <w:bodyDiv w:val="1"/>
      <w:marLeft w:val="0"/>
      <w:marRight w:val="0"/>
      <w:marTop w:val="0"/>
      <w:marBottom w:val="0"/>
      <w:divBdr>
        <w:top w:val="none" w:sz="0" w:space="0" w:color="auto"/>
        <w:left w:val="none" w:sz="0" w:space="0" w:color="auto"/>
        <w:bottom w:val="none" w:sz="0" w:space="0" w:color="auto"/>
        <w:right w:val="none" w:sz="0" w:space="0" w:color="auto"/>
      </w:divBdr>
    </w:div>
    <w:div w:id="1218711029">
      <w:bodyDiv w:val="1"/>
      <w:marLeft w:val="0"/>
      <w:marRight w:val="0"/>
      <w:marTop w:val="0"/>
      <w:marBottom w:val="0"/>
      <w:divBdr>
        <w:top w:val="none" w:sz="0" w:space="0" w:color="auto"/>
        <w:left w:val="none" w:sz="0" w:space="0" w:color="auto"/>
        <w:bottom w:val="none" w:sz="0" w:space="0" w:color="auto"/>
        <w:right w:val="none" w:sz="0" w:space="0" w:color="auto"/>
      </w:divBdr>
    </w:div>
    <w:div w:id="1221139941">
      <w:bodyDiv w:val="1"/>
      <w:marLeft w:val="0"/>
      <w:marRight w:val="0"/>
      <w:marTop w:val="0"/>
      <w:marBottom w:val="0"/>
      <w:divBdr>
        <w:top w:val="none" w:sz="0" w:space="0" w:color="auto"/>
        <w:left w:val="none" w:sz="0" w:space="0" w:color="auto"/>
        <w:bottom w:val="none" w:sz="0" w:space="0" w:color="auto"/>
        <w:right w:val="none" w:sz="0" w:space="0" w:color="auto"/>
      </w:divBdr>
    </w:div>
    <w:div w:id="1221598285">
      <w:bodyDiv w:val="1"/>
      <w:marLeft w:val="0"/>
      <w:marRight w:val="0"/>
      <w:marTop w:val="0"/>
      <w:marBottom w:val="0"/>
      <w:divBdr>
        <w:top w:val="none" w:sz="0" w:space="0" w:color="auto"/>
        <w:left w:val="none" w:sz="0" w:space="0" w:color="auto"/>
        <w:bottom w:val="none" w:sz="0" w:space="0" w:color="auto"/>
        <w:right w:val="none" w:sz="0" w:space="0" w:color="auto"/>
      </w:divBdr>
    </w:div>
    <w:div w:id="1221862982">
      <w:bodyDiv w:val="1"/>
      <w:marLeft w:val="0"/>
      <w:marRight w:val="0"/>
      <w:marTop w:val="0"/>
      <w:marBottom w:val="0"/>
      <w:divBdr>
        <w:top w:val="none" w:sz="0" w:space="0" w:color="auto"/>
        <w:left w:val="none" w:sz="0" w:space="0" w:color="auto"/>
        <w:bottom w:val="none" w:sz="0" w:space="0" w:color="auto"/>
        <w:right w:val="none" w:sz="0" w:space="0" w:color="auto"/>
      </w:divBdr>
    </w:div>
    <w:div w:id="1222784774">
      <w:bodyDiv w:val="1"/>
      <w:marLeft w:val="0"/>
      <w:marRight w:val="0"/>
      <w:marTop w:val="0"/>
      <w:marBottom w:val="0"/>
      <w:divBdr>
        <w:top w:val="none" w:sz="0" w:space="0" w:color="auto"/>
        <w:left w:val="none" w:sz="0" w:space="0" w:color="auto"/>
        <w:bottom w:val="none" w:sz="0" w:space="0" w:color="auto"/>
        <w:right w:val="none" w:sz="0" w:space="0" w:color="auto"/>
      </w:divBdr>
    </w:div>
    <w:div w:id="1223060885">
      <w:bodyDiv w:val="1"/>
      <w:marLeft w:val="0"/>
      <w:marRight w:val="0"/>
      <w:marTop w:val="0"/>
      <w:marBottom w:val="0"/>
      <w:divBdr>
        <w:top w:val="none" w:sz="0" w:space="0" w:color="auto"/>
        <w:left w:val="none" w:sz="0" w:space="0" w:color="auto"/>
        <w:bottom w:val="none" w:sz="0" w:space="0" w:color="auto"/>
        <w:right w:val="none" w:sz="0" w:space="0" w:color="auto"/>
      </w:divBdr>
    </w:div>
    <w:div w:id="1227641209">
      <w:bodyDiv w:val="1"/>
      <w:marLeft w:val="0"/>
      <w:marRight w:val="0"/>
      <w:marTop w:val="0"/>
      <w:marBottom w:val="0"/>
      <w:divBdr>
        <w:top w:val="none" w:sz="0" w:space="0" w:color="auto"/>
        <w:left w:val="none" w:sz="0" w:space="0" w:color="auto"/>
        <w:bottom w:val="none" w:sz="0" w:space="0" w:color="auto"/>
        <w:right w:val="none" w:sz="0" w:space="0" w:color="auto"/>
      </w:divBdr>
    </w:div>
    <w:div w:id="1227768074">
      <w:bodyDiv w:val="1"/>
      <w:marLeft w:val="0"/>
      <w:marRight w:val="0"/>
      <w:marTop w:val="0"/>
      <w:marBottom w:val="0"/>
      <w:divBdr>
        <w:top w:val="none" w:sz="0" w:space="0" w:color="auto"/>
        <w:left w:val="none" w:sz="0" w:space="0" w:color="auto"/>
        <w:bottom w:val="none" w:sz="0" w:space="0" w:color="auto"/>
        <w:right w:val="none" w:sz="0" w:space="0" w:color="auto"/>
      </w:divBdr>
    </w:div>
    <w:div w:id="1232230392">
      <w:bodyDiv w:val="1"/>
      <w:marLeft w:val="0"/>
      <w:marRight w:val="0"/>
      <w:marTop w:val="0"/>
      <w:marBottom w:val="0"/>
      <w:divBdr>
        <w:top w:val="none" w:sz="0" w:space="0" w:color="auto"/>
        <w:left w:val="none" w:sz="0" w:space="0" w:color="auto"/>
        <w:bottom w:val="none" w:sz="0" w:space="0" w:color="auto"/>
        <w:right w:val="none" w:sz="0" w:space="0" w:color="auto"/>
      </w:divBdr>
    </w:div>
    <w:div w:id="1234387798">
      <w:bodyDiv w:val="1"/>
      <w:marLeft w:val="0"/>
      <w:marRight w:val="0"/>
      <w:marTop w:val="0"/>
      <w:marBottom w:val="0"/>
      <w:divBdr>
        <w:top w:val="none" w:sz="0" w:space="0" w:color="auto"/>
        <w:left w:val="none" w:sz="0" w:space="0" w:color="auto"/>
        <w:bottom w:val="none" w:sz="0" w:space="0" w:color="auto"/>
        <w:right w:val="none" w:sz="0" w:space="0" w:color="auto"/>
      </w:divBdr>
    </w:div>
    <w:div w:id="1234466219">
      <w:bodyDiv w:val="1"/>
      <w:marLeft w:val="0"/>
      <w:marRight w:val="0"/>
      <w:marTop w:val="0"/>
      <w:marBottom w:val="0"/>
      <w:divBdr>
        <w:top w:val="none" w:sz="0" w:space="0" w:color="auto"/>
        <w:left w:val="none" w:sz="0" w:space="0" w:color="auto"/>
        <w:bottom w:val="none" w:sz="0" w:space="0" w:color="auto"/>
        <w:right w:val="none" w:sz="0" w:space="0" w:color="auto"/>
      </w:divBdr>
    </w:div>
    <w:div w:id="1234706977">
      <w:bodyDiv w:val="1"/>
      <w:marLeft w:val="0"/>
      <w:marRight w:val="0"/>
      <w:marTop w:val="0"/>
      <w:marBottom w:val="0"/>
      <w:divBdr>
        <w:top w:val="none" w:sz="0" w:space="0" w:color="auto"/>
        <w:left w:val="none" w:sz="0" w:space="0" w:color="auto"/>
        <w:bottom w:val="none" w:sz="0" w:space="0" w:color="auto"/>
        <w:right w:val="none" w:sz="0" w:space="0" w:color="auto"/>
      </w:divBdr>
    </w:div>
    <w:div w:id="1235629302">
      <w:bodyDiv w:val="1"/>
      <w:marLeft w:val="0"/>
      <w:marRight w:val="0"/>
      <w:marTop w:val="0"/>
      <w:marBottom w:val="0"/>
      <w:divBdr>
        <w:top w:val="none" w:sz="0" w:space="0" w:color="auto"/>
        <w:left w:val="none" w:sz="0" w:space="0" w:color="auto"/>
        <w:bottom w:val="none" w:sz="0" w:space="0" w:color="auto"/>
        <w:right w:val="none" w:sz="0" w:space="0" w:color="auto"/>
      </w:divBdr>
    </w:div>
    <w:div w:id="1241790568">
      <w:bodyDiv w:val="1"/>
      <w:marLeft w:val="0"/>
      <w:marRight w:val="0"/>
      <w:marTop w:val="0"/>
      <w:marBottom w:val="0"/>
      <w:divBdr>
        <w:top w:val="none" w:sz="0" w:space="0" w:color="auto"/>
        <w:left w:val="none" w:sz="0" w:space="0" w:color="auto"/>
        <w:bottom w:val="none" w:sz="0" w:space="0" w:color="auto"/>
        <w:right w:val="none" w:sz="0" w:space="0" w:color="auto"/>
      </w:divBdr>
    </w:div>
    <w:div w:id="1242527875">
      <w:bodyDiv w:val="1"/>
      <w:marLeft w:val="0"/>
      <w:marRight w:val="0"/>
      <w:marTop w:val="0"/>
      <w:marBottom w:val="0"/>
      <w:divBdr>
        <w:top w:val="none" w:sz="0" w:space="0" w:color="auto"/>
        <w:left w:val="none" w:sz="0" w:space="0" w:color="auto"/>
        <w:bottom w:val="none" w:sz="0" w:space="0" w:color="auto"/>
        <w:right w:val="none" w:sz="0" w:space="0" w:color="auto"/>
      </w:divBdr>
    </w:div>
    <w:div w:id="1243372197">
      <w:bodyDiv w:val="1"/>
      <w:marLeft w:val="0"/>
      <w:marRight w:val="0"/>
      <w:marTop w:val="0"/>
      <w:marBottom w:val="0"/>
      <w:divBdr>
        <w:top w:val="none" w:sz="0" w:space="0" w:color="auto"/>
        <w:left w:val="none" w:sz="0" w:space="0" w:color="auto"/>
        <w:bottom w:val="none" w:sz="0" w:space="0" w:color="auto"/>
        <w:right w:val="none" w:sz="0" w:space="0" w:color="auto"/>
      </w:divBdr>
    </w:div>
    <w:div w:id="1243485621">
      <w:bodyDiv w:val="1"/>
      <w:marLeft w:val="0"/>
      <w:marRight w:val="0"/>
      <w:marTop w:val="0"/>
      <w:marBottom w:val="0"/>
      <w:divBdr>
        <w:top w:val="none" w:sz="0" w:space="0" w:color="auto"/>
        <w:left w:val="none" w:sz="0" w:space="0" w:color="auto"/>
        <w:bottom w:val="none" w:sz="0" w:space="0" w:color="auto"/>
        <w:right w:val="none" w:sz="0" w:space="0" w:color="auto"/>
      </w:divBdr>
    </w:div>
    <w:div w:id="1244291217">
      <w:bodyDiv w:val="1"/>
      <w:marLeft w:val="0"/>
      <w:marRight w:val="0"/>
      <w:marTop w:val="0"/>
      <w:marBottom w:val="0"/>
      <w:divBdr>
        <w:top w:val="none" w:sz="0" w:space="0" w:color="auto"/>
        <w:left w:val="none" w:sz="0" w:space="0" w:color="auto"/>
        <w:bottom w:val="none" w:sz="0" w:space="0" w:color="auto"/>
        <w:right w:val="none" w:sz="0" w:space="0" w:color="auto"/>
      </w:divBdr>
    </w:div>
    <w:div w:id="1245650715">
      <w:bodyDiv w:val="1"/>
      <w:marLeft w:val="0"/>
      <w:marRight w:val="0"/>
      <w:marTop w:val="0"/>
      <w:marBottom w:val="0"/>
      <w:divBdr>
        <w:top w:val="none" w:sz="0" w:space="0" w:color="auto"/>
        <w:left w:val="none" w:sz="0" w:space="0" w:color="auto"/>
        <w:bottom w:val="none" w:sz="0" w:space="0" w:color="auto"/>
        <w:right w:val="none" w:sz="0" w:space="0" w:color="auto"/>
      </w:divBdr>
    </w:div>
    <w:div w:id="1245722573">
      <w:bodyDiv w:val="1"/>
      <w:marLeft w:val="0"/>
      <w:marRight w:val="0"/>
      <w:marTop w:val="0"/>
      <w:marBottom w:val="0"/>
      <w:divBdr>
        <w:top w:val="none" w:sz="0" w:space="0" w:color="auto"/>
        <w:left w:val="none" w:sz="0" w:space="0" w:color="auto"/>
        <w:bottom w:val="none" w:sz="0" w:space="0" w:color="auto"/>
        <w:right w:val="none" w:sz="0" w:space="0" w:color="auto"/>
      </w:divBdr>
    </w:div>
    <w:div w:id="1247495376">
      <w:bodyDiv w:val="1"/>
      <w:marLeft w:val="0"/>
      <w:marRight w:val="0"/>
      <w:marTop w:val="0"/>
      <w:marBottom w:val="0"/>
      <w:divBdr>
        <w:top w:val="none" w:sz="0" w:space="0" w:color="auto"/>
        <w:left w:val="none" w:sz="0" w:space="0" w:color="auto"/>
        <w:bottom w:val="none" w:sz="0" w:space="0" w:color="auto"/>
        <w:right w:val="none" w:sz="0" w:space="0" w:color="auto"/>
      </w:divBdr>
    </w:div>
    <w:div w:id="1247571247">
      <w:bodyDiv w:val="1"/>
      <w:marLeft w:val="0"/>
      <w:marRight w:val="0"/>
      <w:marTop w:val="0"/>
      <w:marBottom w:val="0"/>
      <w:divBdr>
        <w:top w:val="none" w:sz="0" w:space="0" w:color="auto"/>
        <w:left w:val="none" w:sz="0" w:space="0" w:color="auto"/>
        <w:bottom w:val="none" w:sz="0" w:space="0" w:color="auto"/>
        <w:right w:val="none" w:sz="0" w:space="0" w:color="auto"/>
      </w:divBdr>
    </w:div>
    <w:div w:id="1253389666">
      <w:bodyDiv w:val="1"/>
      <w:marLeft w:val="0"/>
      <w:marRight w:val="0"/>
      <w:marTop w:val="0"/>
      <w:marBottom w:val="0"/>
      <w:divBdr>
        <w:top w:val="none" w:sz="0" w:space="0" w:color="auto"/>
        <w:left w:val="none" w:sz="0" w:space="0" w:color="auto"/>
        <w:bottom w:val="none" w:sz="0" w:space="0" w:color="auto"/>
        <w:right w:val="none" w:sz="0" w:space="0" w:color="auto"/>
      </w:divBdr>
    </w:div>
    <w:div w:id="1254584063">
      <w:bodyDiv w:val="1"/>
      <w:marLeft w:val="0"/>
      <w:marRight w:val="0"/>
      <w:marTop w:val="0"/>
      <w:marBottom w:val="0"/>
      <w:divBdr>
        <w:top w:val="none" w:sz="0" w:space="0" w:color="auto"/>
        <w:left w:val="none" w:sz="0" w:space="0" w:color="auto"/>
        <w:bottom w:val="none" w:sz="0" w:space="0" w:color="auto"/>
        <w:right w:val="none" w:sz="0" w:space="0" w:color="auto"/>
      </w:divBdr>
    </w:div>
    <w:div w:id="1256743145">
      <w:bodyDiv w:val="1"/>
      <w:marLeft w:val="0"/>
      <w:marRight w:val="0"/>
      <w:marTop w:val="0"/>
      <w:marBottom w:val="0"/>
      <w:divBdr>
        <w:top w:val="none" w:sz="0" w:space="0" w:color="auto"/>
        <w:left w:val="none" w:sz="0" w:space="0" w:color="auto"/>
        <w:bottom w:val="none" w:sz="0" w:space="0" w:color="auto"/>
        <w:right w:val="none" w:sz="0" w:space="0" w:color="auto"/>
      </w:divBdr>
    </w:div>
    <w:div w:id="1257517644">
      <w:bodyDiv w:val="1"/>
      <w:marLeft w:val="0"/>
      <w:marRight w:val="0"/>
      <w:marTop w:val="0"/>
      <w:marBottom w:val="0"/>
      <w:divBdr>
        <w:top w:val="none" w:sz="0" w:space="0" w:color="auto"/>
        <w:left w:val="none" w:sz="0" w:space="0" w:color="auto"/>
        <w:bottom w:val="none" w:sz="0" w:space="0" w:color="auto"/>
        <w:right w:val="none" w:sz="0" w:space="0" w:color="auto"/>
      </w:divBdr>
    </w:div>
    <w:div w:id="1258712933">
      <w:bodyDiv w:val="1"/>
      <w:marLeft w:val="0"/>
      <w:marRight w:val="0"/>
      <w:marTop w:val="0"/>
      <w:marBottom w:val="0"/>
      <w:divBdr>
        <w:top w:val="none" w:sz="0" w:space="0" w:color="auto"/>
        <w:left w:val="none" w:sz="0" w:space="0" w:color="auto"/>
        <w:bottom w:val="none" w:sz="0" w:space="0" w:color="auto"/>
        <w:right w:val="none" w:sz="0" w:space="0" w:color="auto"/>
      </w:divBdr>
    </w:div>
    <w:div w:id="1259408543">
      <w:bodyDiv w:val="1"/>
      <w:marLeft w:val="0"/>
      <w:marRight w:val="0"/>
      <w:marTop w:val="0"/>
      <w:marBottom w:val="0"/>
      <w:divBdr>
        <w:top w:val="none" w:sz="0" w:space="0" w:color="auto"/>
        <w:left w:val="none" w:sz="0" w:space="0" w:color="auto"/>
        <w:bottom w:val="none" w:sz="0" w:space="0" w:color="auto"/>
        <w:right w:val="none" w:sz="0" w:space="0" w:color="auto"/>
      </w:divBdr>
    </w:div>
    <w:div w:id="1262225214">
      <w:bodyDiv w:val="1"/>
      <w:marLeft w:val="0"/>
      <w:marRight w:val="0"/>
      <w:marTop w:val="0"/>
      <w:marBottom w:val="0"/>
      <w:divBdr>
        <w:top w:val="none" w:sz="0" w:space="0" w:color="auto"/>
        <w:left w:val="none" w:sz="0" w:space="0" w:color="auto"/>
        <w:bottom w:val="none" w:sz="0" w:space="0" w:color="auto"/>
        <w:right w:val="none" w:sz="0" w:space="0" w:color="auto"/>
      </w:divBdr>
    </w:div>
    <w:div w:id="1262300354">
      <w:bodyDiv w:val="1"/>
      <w:marLeft w:val="0"/>
      <w:marRight w:val="0"/>
      <w:marTop w:val="0"/>
      <w:marBottom w:val="0"/>
      <w:divBdr>
        <w:top w:val="none" w:sz="0" w:space="0" w:color="auto"/>
        <w:left w:val="none" w:sz="0" w:space="0" w:color="auto"/>
        <w:bottom w:val="none" w:sz="0" w:space="0" w:color="auto"/>
        <w:right w:val="none" w:sz="0" w:space="0" w:color="auto"/>
      </w:divBdr>
    </w:div>
    <w:div w:id="1263420122">
      <w:bodyDiv w:val="1"/>
      <w:marLeft w:val="0"/>
      <w:marRight w:val="0"/>
      <w:marTop w:val="0"/>
      <w:marBottom w:val="0"/>
      <w:divBdr>
        <w:top w:val="none" w:sz="0" w:space="0" w:color="auto"/>
        <w:left w:val="none" w:sz="0" w:space="0" w:color="auto"/>
        <w:bottom w:val="none" w:sz="0" w:space="0" w:color="auto"/>
        <w:right w:val="none" w:sz="0" w:space="0" w:color="auto"/>
      </w:divBdr>
    </w:div>
    <w:div w:id="1266695749">
      <w:bodyDiv w:val="1"/>
      <w:marLeft w:val="0"/>
      <w:marRight w:val="0"/>
      <w:marTop w:val="0"/>
      <w:marBottom w:val="0"/>
      <w:divBdr>
        <w:top w:val="none" w:sz="0" w:space="0" w:color="auto"/>
        <w:left w:val="none" w:sz="0" w:space="0" w:color="auto"/>
        <w:bottom w:val="none" w:sz="0" w:space="0" w:color="auto"/>
        <w:right w:val="none" w:sz="0" w:space="0" w:color="auto"/>
      </w:divBdr>
    </w:div>
    <w:div w:id="1267543603">
      <w:bodyDiv w:val="1"/>
      <w:marLeft w:val="0"/>
      <w:marRight w:val="0"/>
      <w:marTop w:val="0"/>
      <w:marBottom w:val="0"/>
      <w:divBdr>
        <w:top w:val="none" w:sz="0" w:space="0" w:color="auto"/>
        <w:left w:val="none" w:sz="0" w:space="0" w:color="auto"/>
        <w:bottom w:val="none" w:sz="0" w:space="0" w:color="auto"/>
        <w:right w:val="none" w:sz="0" w:space="0" w:color="auto"/>
      </w:divBdr>
    </w:div>
    <w:div w:id="1269773788">
      <w:bodyDiv w:val="1"/>
      <w:marLeft w:val="0"/>
      <w:marRight w:val="0"/>
      <w:marTop w:val="0"/>
      <w:marBottom w:val="0"/>
      <w:divBdr>
        <w:top w:val="none" w:sz="0" w:space="0" w:color="auto"/>
        <w:left w:val="none" w:sz="0" w:space="0" w:color="auto"/>
        <w:bottom w:val="none" w:sz="0" w:space="0" w:color="auto"/>
        <w:right w:val="none" w:sz="0" w:space="0" w:color="auto"/>
      </w:divBdr>
    </w:div>
    <w:div w:id="1271551158">
      <w:bodyDiv w:val="1"/>
      <w:marLeft w:val="0"/>
      <w:marRight w:val="0"/>
      <w:marTop w:val="0"/>
      <w:marBottom w:val="0"/>
      <w:divBdr>
        <w:top w:val="none" w:sz="0" w:space="0" w:color="auto"/>
        <w:left w:val="none" w:sz="0" w:space="0" w:color="auto"/>
        <w:bottom w:val="none" w:sz="0" w:space="0" w:color="auto"/>
        <w:right w:val="none" w:sz="0" w:space="0" w:color="auto"/>
      </w:divBdr>
    </w:div>
    <w:div w:id="1275593910">
      <w:bodyDiv w:val="1"/>
      <w:marLeft w:val="0"/>
      <w:marRight w:val="0"/>
      <w:marTop w:val="0"/>
      <w:marBottom w:val="0"/>
      <w:divBdr>
        <w:top w:val="none" w:sz="0" w:space="0" w:color="auto"/>
        <w:left w:val="none" w:sz="0" w:space="0" w:color="auto"/>
        <w:bottom w:val="none" w:sz="0" w:space="0" w:color="auto"/>
        <w:right w:val="none" w:sz="0" w:space="0" w:color="auto"/>
      </w:divBdr>
    </w:div>
    <w:div w:id="1278026784">
      <w:bodyDiv w:val="1"/>
      <w:marLeft w:val="0"/>
      <w:marRight w:val="0"/>
      <w:marTop w:val="0"/>
      <w:marBottom w:val="0"/>
      <w:divBdr>
        <w:top w:val="none" w:sz="0" w:space="0" w:color="auto"/>
        <w:left w:val="none" w:sz="0" w:space="0" w:color="auto"/>
        <w:bottom w:val="none" w:sz="0" w:space="0" w:color="auto"/>
        <w:right w:val="none" w:sz="0" w:space="0" w:color="auto"/>
      </w:divBdr>
    </w:div>
    <w:div w:id="1281455150">
      <w:bodyDiv w:val="1"/>
      <w:marLeft w:val="0"/>
      <w:marRight w:val="0"/>
      <w:marTop w:val="0"/>
      <w:marBottom w:val="0"/>
      <w:divBdr>
        <w:top w:val="none" w:sz="0" w:space="0" w:color="auto"/>
        <w:left w:val="none" w:sz="0" w:space="0" w:color="auto"/>
        <w:bottom w:val="none" w:sz="0" w:space="0" w:color="auto"/>
        <w:right w:val="none" w:sz="0" w:space="0" w:color="auto"/>
      </w:divBdr>
    </w:div>
    <w:div w:id="1283611720">
      <w:bodyDiv w:val="1"/>
      <w:marLeft w:val="0"/>
      <w:marRight w:val="0"/>
      <w:marTop w:val="0"/>
      <w:marBottom w:val="0"/>
      <w:divBdr>
        <w:top w:val="none" w:sz="0" w:space="0" w:color="auto"/>
        <w:left w:val="none" w:sz="0" w:space="0" w:color="auto"/>
        <w:bottom w:val="none" w:sz="0" w:space="0" w:color="auto"/>
        <w:right w:val="none" w:sz="0" w:space="0" w:color="auto"/>
      </w:divBdr>
    </w:div>
    <w:div w:id="1284768300">
      <w:bodyDiv w:val="1"/>
      <w:marLeft w:val="0"/>
      <w:marRight w:val="0"/>
      <w:marTop w:val="0"/>
      <w:marBottom w:val="0"/>
      <w:divBdr>
        <w:top w:val="none" w:sz="0" w:space="0" w:color="auto"/>
        <w:left w:val="none" w:sz="0" w:space="0" w:color="auto"/>
        <w:bottom w:val="none" w:sz="0" w:space="0" w:color="auto"/>
        <w:right w:val="none" w:sz="0" w:space="0" w:color="auto"/>
      </w:divBdr>
    </w:div>
    <w:div w:id="1284919146">
      <w:bodyDiv w:val="1"/>
      <w:marLeft w:val="0"/>
      <w:marRight w:val="0"/>
      <w:marTop w:val="0"/>
      <w:marBottom w:val="0"/>
      <w:divBdr>
        <w:top w:val="none" w:sz="0" w:space="0" w:color="auto"/>
        <w:left w:val="none" w:sz="0" w:space="0" w:color="auto"/>
        <w:bottom w:val="none" w:sz="0" w:space="0" w:color="auto"/>
        <w:right w:val="none" w:sz="0" w:space="0" w:color="auto"/>
      </w:divBdr>
    </w:div>
    <w:div w:id="1286353958">
      <w:bodyDiv w:val="1"/>
      <w:marLeft w:val="0"/>
      <w:marRight w:val="0"/>
      <w:marTop w:val="0"/>
      <w:marBottom w:val="0"/>
      <w:divBdr>
        <w:top w:val="none" w:sz="0" w:space="0" w:color="auto"/>
        <w:left w:val="none" w:sz="0" w:space="0" w:color="auto"/>
        <w:bottom w:val="none" w:sz="0" w:space="0" w:color="auto"/>
        <w:right w:val="none" w:sz="0" w:space="0" w:color="auto"/>
      </w:divBdr>
    </w:div>
    <w:div w:id="1286502584">
      <w:bodyDiv w:val="1"/>
      <w:marLeft w:val="0"/>
      <w:marRight w:val="0"/>
      <w:marTop w:val="0"/>
      <w:marBottom w:val="0"/>
      <w:divBdr>
        <w:top w:val="none" w:sz="0" w:space="0" w:color="auto"/>
        <w:left w:val="none" w:sz="0" w:space="0" w:color="auto"/>
        <w:bottom w:val="none" w:sz="0" w:space="0" w:color="auto"/>
        <w:right w:val="none" w:sz="0" w:space="0" w:color="auto"/>
      </w:divBdr>
    </w:div>
    <w:div w:id="1287854219">
      <w:bodyDiv w:val="1"/>
      <w:marLeft w:val="0"/>
      <w:marRight w:val="0"/>
      <w:marTop w:val="0"/>
      <w:marBottom w:val="0"/>
      <w:divBdr>
        <w:top w:val="none" w:sz="0" w:space="0" w:color="auto"/>
        <w:left w:val="none" w:sz="0" w:space="0" w:color="auto"/>
        <w:bottom w:val="none" w:sz="0" w:space="0" w:color="auto"/>
        <w:right w:val="none" w:sz="0" w:space="0" w:color="auto"/>
      </w:divBdr>
    </w:div>
    <w:div w:id="1290282882">
      <w:bodyDiv w:val="1"/>
      <w:marLeft w:val="0"/>
      <w:marRight w:val="0"/>
      <w:marTop w:val="0"/>
      <w:marBottom w:val="0"/>
      <w:divBdr>
        <w:top w:val="none" w:sz="0" w:space="0" w:color="auto"/>
        <w:left w:val="none" w:sz="0" w:space="0" w:color="auto"/>
        <w:bottom w:val="none" w:sz="0" w:space="0" w:color="auto"/>
        <w:right w:val="none" w:sz="0" w:space="0" w:color="auto"/>
      </w:divBdr>
    </w:div>
    <w:div w:id="1291785101">
      <w:bodyDiv w:val="1"/>
      <w:marLeft w:val="0"/>
      <w:marRight w:val="0"/>
      <w:marTop w:val="0"/>
      <w:marBottom w:val="0"/>
      <w:divBdr>
        <w:top w:val="none" w:sz="0" w:space="0" w:color="auto"/>
        <w:left w:val="none" w:sz="0" w:space="0" w:color="auto"/>
        <w:bottom w:val="none" w:sz="0" w:space="0" w:color="auto"/>
        <w:right w:val="none" w:sz="0" w:space="0" w:color="auto"/>
      </w:divBdr>
    </w:div>
    <w:div w:id="1292126274">
      <w:bodyDiv w:val="1"/>
      <w:marLeft w:val="0"/>
      <w:marRight w:val="0"/>
      <w:marTop w:val="0"/>
      <w:marBottom w:val="0"/>
      <w:divBdr>
        <w:top w:val="none" w:sz="0" w:space="0" w:color="auto"/>
        <w:left w:val="none" w:sz="0" w:space="0" w:color="auto"/>
        <w:bottom w:val="none" w:sz="0" w:space="0" w:color="auto"/>
        <w:right w:val="none" w:sz="0" w:space="0" w:color="auto"/>
      </w:divBdr>
    </w:div>
    <w:div w:id="1293094476">
      <w:bodyDiv w:val="1"/>
      <w:marLeft w:val="0"/>
      <w:marRight w:val="0"/>
      <w:marTop w:val="0"/>
      <w:marBottom w:val="0"/>
      <w:divBdr>
        <w:top w:val="none" w:sz="0" w:space="0" w:color="auto"/>
        <w:left w:val="none" w:sz="0" w:space="0" w:color="auto"/>
        <w:bottom w:val="none" w:sz="0" w:space="0" w:color="auto"/>
        <w:right w:val="none" w:sz="0" w:space="0" w:color="auto"/>
      </w:divBdr>
    </w:div>
    <w:div w:id="1294141741">
      <w:bodyDiv w:val="1"/>
      <w:marLeft w:val="0"/>
      <w:marRight w:val="0"/>
      <w:marTop w:val="0"/>
      <w:marBottom w:val="0"/>
      <w:divBdr>
        <w:top w:val="none" w:sz="0" w:space="0" w:color="auto"/>
        <w:left w:val="none" w:sz="0" w:space="0" w:color="auto"/>
        <w:bottom w:val="none" w:sz="0" w:space="0" w:color="auto"/>
        <w:right w:val="none" w:sz="0" w:space="0" w:color="auto"/>
      </w:divBdr>
    </w:div>
    <w:div w:id="1298682374">
      <w:bodyDiv w:val="1"/>
      <w:marLeft w:val="0"/>
      <w:marRight w:val="0"/>
      <w:marTop w:val="0"/>
      <w:marBottom w:val="0"/>
      <w:divBdr>
        <w:top w:val="none" w:sz="0" w:space="0" w:color="auto"/>
        <w:left w:val="none" w:sz="0" w:space="0" w:color="auto"/>
        <w:bottom w:val="none" w:sz="0" w:space="0" w:color="auto"/>
        <w:right w:val="none" w:sz="0" w:space="0" w:color="auto"/>
      </w:divBdr>
    </w:div>
    <w:div w:id="1304041545">
      <w:bodyDiv w:val="1"/>
      <w:marLeft w:val="0"/>
      <w:marRight w:val="0"/>
      <w:marTop w:val="0"/>
      <w:marBottom w:val="0"/>
      <w:divBdr>
        <w:top w:val="none" w:sz="0" w:space="0" w:color="auto"/>
        <w:left w:val="none" w:sz="0" w:space="0" w:color="auto"/>
        <w:bottom w:val="none" w:sz="0" w:space="0" w:color="auto"/>
        <w:right w:val="none" w:sz="0" w:space="0" w:color="auto"/>
      </w:divBdr>
    </w:div>
    <w:div w:id="1304654643">
      <w:bodyDiv w:val="1"/>
      <w:marLeft w:val="0"/>
      <w:marRight w:val="0"/>
      <w:marTop w:val="0"/>
      <w:marBottom w:val="0"/>
      <w:divBdr>
        <w:top w:val="none" w:sz="0" w:space="0" w:color="auto"/>
        <w:left w:val="none" w:sz="0" w:space="0" w:color="auto"/>
        <w:bottom w:val="none" w:sz="0" w:space="0" w:color="auto"/>
        <w:right w:val="none" w:sz="0" w:space="0" w:color="auto"/>
      </w:divBdr>
    </w:div>
    <w:div w:id="1305157648">
      <w:bodyDiv w:val="1"/>
      <w:marLeft w:val="0"/>
      <w:marRight w:val="0"/>
      <w:marTop w:val="0"/>
      <w:marBottom w:val="0"/>
      <w:divBdr>
        <w:top w:val="none" w:sz="0" w:space="0" w:color="auto"/>
        <w:left w:val="none" w:sz="0" w:space="0" w:color="auto"/>
        <w:bottom w:val="none" w:sz="0" w:space="0" w:color="auto"/>
        <w:right w:val="none" w:sz="0" w:space="0" w:color="auto"/>
      </w:divBdr>
    </w:div>
    <w:div w:id="1305551071">
      <w:bodyDiv w:val="1"/>
      <w:marLeft w:val="0"/>
      <w:marRight w:val="0"/>
      <w:marTop w:val="0"/>
      <w:marBottom w:val="0"/>
      <w:divBdr>
        <w:top w:val="none" w:sz="0" w:space="0" w:color="auto"/>
        <w:left w:val="none" w:sz="0" w:space="0" w:color="auto"/>
        <w:bottom w:val="none" w:sz="0" w:space="0" w:color="auto"/>
        <w:right w:val="none" w:sz="0" w:space="0" w:color="auto"/>
      </w:divBdr>
    </w:div>
    <w:div w:id="1305574997">
      <w:bodyDiv w:val="1"/>
      <w:marLeft w:val="0"/>
      <w:marRight w:val="0"/>
      <w:marTop w:val="0"/>
      <w:marBottom w:val="0"/>
      <w:divBdr>
        <w:top w:val="none" w:sz="0" w:space="0" w:color="auto"/>
        <w:left w:val="none" w:sz="0" w:space="0" w:color="auto"/>
        <w:bottom w:val="none" w:sz="0" w:space="0" w:color="auto"/>
        <w:right w:val="none" w:sz="0" w:space="0" w:color="auto"/>
      </w:divBdr>
    </w:div>
    <w:div w:id="1308514597">
      <w:bodyDiv w:val="1"/>
      <w:marLeft w:val="0"/>
      <w:marRight w:val="0"/>
      <w:marTop w:val="0"/>
      <w:marBottom w:val="0"/>
      <w:divBdr>
        <w:top w:val="none" w:sz="0" w:space="0" w:color="auto"/>
        <w:left w:val="none" w:sz="0" w:space="0" w:color="auto"/>
        <w:bottom w:val="none" w:sz="0" w:space="0" w:color="auto"/>
        <w:right w:val="none" w:sz="0" w:space="0" w:color="auto"/>
      </w:divBdr>
    </w:div>
    <w:div w:id="1308897538">
      <w:bodyDiv w:val="1"/>
      <w:marLeft w:val="0"/>
      <w:marRight w:val="0"/>
      <w:marTop w:val="0"/>
      <w:marBottom w:val="0"/>
      <w:divBdr>
        <w:top w:val="none" w:sz="0" w:space="0" w:color="auto"/>
        <w:left w:val="none" w:sz="0" w:space="0" w:color="auto"/>
        <w:bottom w:val="none" w:sz="0" w:space="0" w:color="auto"/>
        <w:right w:val="none" w:sz="0" w:space="0" w:color="auto"/>
      </w:divBdr>
    </w:div>
    <w:div w:id="1309895223">
      <w:bodyDiv w:val="1"/>
      <w:marLeft w:val="0"/>
      <w:marRight w:val="0"/>
      <w:marTop w:val="0"/>
      <w:marBottom w:val="0"/>
      <w:divBdr>
        <w:top w:val="none" w:sz="0" w:space="0" w:color="auto"/>
        <w:left w:val="none" w:sz="0" w:space="0" w:color="auto"/>
        <w:bottom w:val="none" w:sz="0" w:space="0" w:color="auto"/>
        <w:right w:val="none" w:sz="0" w:space="0" w:color="auto"/>
      </w:divBdr>
    </w:div>
    <w:div w:id="1313677796">
      <w:bodyDiv w:val="1"/>
      <w:marLeft w:val="0"/>
      <w:marRight w:val="0"/>
      <w:marTop w:val="0"/>
      <w:marBottom w:val="0"/>
      <w:divBdr>
        <w:top w:val="none" w:sz="0" w:space="0" w:color="auto"/>
        <w:left w:val="none" w:sz="0" w:space="0" w:color="auto"/>
        <w:bottom w:val="none" w:sz="0" w:space="0" w:color="auto"/>
        <w:right w:val="none" w:sz="0" w:space="0" w:color="auto"/>
      </w:divBdr>
    </w:div>
    <w:div w:id="1318072544">
      <w:bodyDiv w:val="1"/>
      <w:marLeft w:val="0"/>
      <w:marRight w:val="0"/>
      <w:marTop w:val="0"/>
      <w:marBottom w:val="0"/>
      <w:divBdr>
        <w:top w:val="none" w:sz="0" w:space="0" w:color="auto"/>
        <w:left w:val="none" w:sz="0" w:space="0" w:color="auto"/>
        <w:bottom w:val="none" w:sz="0" w:space="0" w:color="auto"/>
        <w:right w:val="none" w:sz="0" w:space="0" w:color="auto"/>
      </w:divBdr>
    </w:div>
    <w:div w:id="1320815902">
      <w:bodyDiv w:val="1"/>
      <w:marLeft w:val="0"/>
      <w:marRight w:val="0"/>
      <w:marTop w:val="0"/>
      <w:marBottom w:val="0"/>
      <w:divBdr>
        <w:top w:val="none" w:sz="0" w:space="0" w:color="auto"/>
        <w:left w:val="none" w:sz="0" w:space="0" w:color="auto"/>
        <w:bottom w:val="none" w:sz="0" w:space="0" w:color="auto"/>
        <w:right w:val="none" w:sz="0" w:space="0" w:color="auto"/>
      </w:divBdr>
    </w:div>
    <w:div w:id="1321736520">
      <w:bodyDiv w:val="1"/>
      <w:marLeft w:val="0"/>
      <w:marRight w:val="0"/>
      <w:marTop w:val="0"/>
      <w:marBottom w:val="0"/>
      <w:divBdr>
        <w:top w:val="none" w:sz="0" w:space="0" w:color="auto"/>
        <w:left w:val="none" w:sz="0" w:space="0" w:color="auto"/>
        <w:bottom w:val="none" w:sz="0" w:space="0" w:color="auto"/>
        <w:right w:val="none" w:sz="0" w:space="0" w:color="auto"/>
      </w:divBdr>
    </w:div>
    <w:div w:id="1323700607">
      <w:bodyDiv w:val="1"/>
      <w:marLeft w:val="0"/>
      <w:marRight w:val="0"/>
      <w:marTop w:val="0"/>
      <w:marBottom w:val="0"/>
      <w:divBdr>
        <w:top w:val="none" w:sz="0" w:space="0" w:color="auto"/>
        <w:left w:val="none" w:sz="0" w:space="0" w:color="auto"/>
        <w:bottom w:val="none" w:sz="0" w:space="0" w:color="auto"/>
        <w:right w:val="none" w:sz="0" w:space="0" w:color="auto"/>
      </w:divBdr>
    </w:div>
    <w:div w:id="1323896574">
      <w:bodyDiv w:val="1"/>
      <w:marLeft w:val="0"/>
      <w:marRight w:val="0"/>
      <w:marTop w:val="0"/>
      <w:marBottom w:val="0"/>
      <w:divBdr>
        <w:top w:val="none" w:sz="0" w:space="0" w:color="auto"/>
        <w:left w:val="none" w:sz="0" w:space="0" w:color="auto"/>
        <w:bottom w:val="none" w:sz="0" w:space="0" w:color="auto"/>
        <w:right w:val="none" w:sz="0" w:space="0" w:color="auto"/>
      </w:divBdr>
    </w:div>
    <w:div w:id="1323970494">
      <w:bodyDiv w:val="1"/>
      <w:marLeft w:val="0"/>
      <w:marRight w:val="0"/>
      <w:marTop w:val="0"/>
      <w:marBottom w:val="0"/>
      <w:divBdr>
        <w:top w:val="none" w:sz="0" w:space="0" w:color="auto"/>
        <w:left w:val="none" w:sz="0" w:space="0" w:color="auto"/>
        <w:bottom w:val="none" w:sz="0" w:space="0" w:color="auto"/>
        <w:right w:val="none" w:sz="0" w:space="0" w:color="auto"/>
      </w:divBdr>
    </w:div>
    <w:div w:id="1327785541">
      <w:bodyDiv w:val="1"/>
      <w:marLeft w:val="0"/>
      <w:marRight w:val="0"/>
      <w:marTop w:val="0"/>
      <w:marBottom w:val="0"/>
      <w:divBdr>
        <w:top w:val="none" w:sz="0" w:space="0" w:color="auto"/>
        <w:left w:val="none" w:sz="0" w:space="0" w:color="auto"/>
        <w:bottom w:val="none" w:sz="0" w:space="0" w:color="auto"/>
        <w:right w:val="none" w:sz="0" w:space="0" w:color="auto"/>
      </w:divBdr>
    </w:div>
    <w:div w:id="1327854005">
      <w:bodyDiv w:val="1"/>
      <w:marLeft w:val="0"/>
      <w:marRight w:val="0"/>
      <w:marTop w:val="0"/>
      <w:marBottom w:val="0"/>
      <w:divBdr>
        <w:top w:val="none" w:sz="0" w:space="0" w:color="auto"/>
        <w:left w:val="none" w:sz="0" w:space="0" w:color="auto"/>
        <w:bottom w:val="none" w:sz="0" w:space="0" w:color="auto"/>
        <w:right w:val="none" w:sz="0" w:space="0" w:color="auto"/>
      </w:divBdr>
    </w:div>
    <w:div w:id="1330673165">
      <w:bodyDiv w:val="1"/>
      <w:marLeft w:val="0"/>
      <w:marRight w:val="0"/>
      <w:marTop w:val="0"/>
      <w:marBottom w:val="0"/>
      <w:divBdr>
        <w:top w:val="none" w:sz="0" w:space="0" w:color="auto"/>
        <w:left w:val="none" w:sz="0" w:space="0" w:color="auto"/>
        <w:bottom w:val="none" w:sz="0" w:space="0" w:color="auto"/>
        <w:right w:val="none" w:sz="0" w:space="0" w:color="auto"/>
      </w:divBdr>
    </w:div>
    <w:div w:id="1331638655">
      <w:bodyDiv w:val="1"/>
      <w:marLeft w:val="0"/>
      <w:marRight w:val="0"/>
      <w:marTop w:val="0"/>
      <w:marBottom w:val="0"/>
      <w:divBdr>
        <w:top w:val="none" w:sz="0" w:space="0" w:color="auto"/>
        <w:left w:val="none" w:sz="0" w:space="0" w:color="auto"/>
        <w:bottom w:val="none" w:sz="0" w:space="0" w:color="auto"/>
        <w:right w:val="none" w:sz="0" w:space="0" w:color="auto"/>
      </w:divBdr>
    </w:div>
    <w:div w:id="1332483577">
      <w:bodyDiv w:val="1"/>
      <w:marLeft w:val="0"/>
      <w:marRight w:val="0"/>
      <w:marTop w:val="0"/>
      <w:marBottom w:val="0"/>
      <w:divBdr>
        <w:top w:val="none" w:sz="0" w:space="0" w:color="auto"/>
        <w:left w:val="none" w:sz="0" w:space="0" w:color="auto"/>
        <w:bottom w:val="none" w:sz="0" w:space="0" w:color="auto"/>
        <w:right w:val="none" w:sz="0" w:space="0" w:color="auto"/>
      </w:divBdr>
    </w:div>
    <w:div w:id="1332833403">
      <w:bodyDiv w:val="1"/>
      <w:marLeft w:val="0"/>
      <w:marRight w:val="0"/>
      <w:marTop w:val="0"/>
      <w:marBottom w:val="0"/>
      <w:divBdr>
        <w:top w:val="none" w:sz="0" w:space="0" w:color="auto"/>
        <w:left w:val="none" w:sz="0" w:space="0" w:color="auto"/>
        <w:bottom w:val="none" w:sz="0" w:space="0" w:color="auto"/>
        <w:right w:val="none" w:sz="0" w:space="0" w:color="auto"/>
      </w:divBdr>
    </w:div>
    <w:div w:id="1333023976">
      <w:bodyDiv w:val="1"/>
      <w:marLeft w:val="0"/>
      <w:marRight w:val="0"/>
      <w:marTop w:val="0"/>
      <w:marBottom w:val="0"/>
      <w:divBdr>
        <w:top w:val="none" w:sz="0" w:space="0" w:color="auto"/>
        <w:left w:val="none" w:sz="0" w:space="0" w:color="auto"/>
        <w:bottom w:val="none" w:sz="0" w:space="0" w:color="auto"/>
        <w:right w:val="none" w:sz="0" w:space="0" w:color="auto"/>
      </w:divBdr>
    </w:div>
    <w:div w:id="1333797688">
      <w:bodyDiv w:val="1"/>
      <w:marLeft w:val="0"/>
      <w:marRight w:val="0"/>
      <w:marTop w:val="0"/>
      <w:marBottom w:val="0"/>
      <w:divBdr>
        <w:top w:val="none" w:sz="0" w:space="0" w:color="auto"/>
        <w:left w:val="none" w:sz="0" w:space="0" w:color="auto"/>
        <w:bottom w:val="none" w:sz="0" w:space="0" w:color="auto"/>
        <w:right w:val="none" w:sz="0" w:space="0" w:color="auto"/>
      </w:divBdr>
    </w:div>
    <w:div w:id="1334838142">
      <w:bodyDiv w:val="1"/>
      <w:marLeft w:val="0"/>
      <w:marRight w:val="0"/>
      <w:marTop w:val="0"/>
      <w:marBottom w:val="0"/>
      <w:divBdr>
        <w:top w:val="none" w:sz="0" w:space="0" w:color="auto"/>
        <w:left w:val="none" w:sz="0" w:space="0" w:color="auto"/>
        <w:bottom w:val="none" w:sz="0" w:space="0" w:color="auto"/>
        <w:right w:val="none" w:sz="0" w:space="0" w:color="auto"/>
      </w:divBdr>
    </w:div>
    <w:div w:id="1335183324">
      <w:bodyDiv w:val="1"/>
      <w:marLeft w:val="0"/>
      <w:marRight w:val="0"/>
      <w:marTop w:val="0"/>
      <w:marBottom w:val="0"/>
      <w:divBdr>
        <w:top w:val="none" w:sz="0" w:space="0" w:color="auto"/>
        <w:left w:val="none" w:sz="0" w:space="0" w:color="auto"/>
        <w:bottom w:val="none" w:sz="0" w:space="0" w:color="auto"/>
        <w:right w:val="none" w:sz="0" w:space="0" w:color="auto"/>
      </w:divBdr>
    </w:div>
    <w:div w:id="1341854866">
      <w:bodyDiv w:val="1"/>
      <w:marLeft w:val="0"/>
      <w:marRight w:val="0"/>
      <w:marTop w:val="0"/>
      <w:marBottom w:val="0"/>
      <w:divBdr>
        <w:top w:val="none" w:sz="0" w:space="0" w:color="auto"/>
        <w:left w:val="none" w:sz="0" w:space="0" w:color="auto"/>
        <w:bottom w:val="none" w:sz="0" w:space="0" w:color="auto"/>
        <w:right w:val="none" w:sz="0" w:space="0" w:color="auto"/>
      </w:divBdr>
    </w:div>
    <w:div w:id="1342663827">
      <w:bodyDiv w:val="1"/>
      <w:marLeft w:val="0"/>
      <w:marRight w:val="0"/>
      <w:marTop w:val="0"/>
      <w:marBottom w:val="0"/>
      <w:divBdr>
        <w:top w:val="none" w:sz="0" w:space="0" w:color="auto"/>
        <w:left w:val="none" w:sz="0" w:space="0" w:color="auto"/>
        <w:bottom w:val="none" w:sz="0" w:space="0" w:color="auto"/>
        <w:right w:val="none" w:sz="0" w:space="0" w:color="auto"/>
      </w:divBdr>
    </w:div>
    <w:div w:id="1342900293">
      <w:bodyDiv w:val="1"/>
      <w:marLeft w:val="0"/>
      <w:marRight w:val="0"/>
      <w:marTop w:val="0"/>
      <w:marBottom w:val="0"/>
      <w:divBdr>
        <w:top w:val="none" w:sz="0" w:space="0" w:color="auto"/>
        <w:left w:val="none" w:sz="0" w:space="0" w:color="auto"/>
        <w:bottom w:val="none" w:sz="0" w:space="0" w:color="auto"/>
        <w:right w:val="none" w:sz="0" w:space="0" w:color="auto"/>
      </w:divBdr>
    </w:div>
    <w:div w:id="1343507705">
      <w:bodyDiv w:val="1"/>
      <w:marLeft w:val="0"/>
      <w:marRight w:val="0"/>
      <w:marTop w:val="0"/>
      <w:marBottom w:val="0"/>
      <w:divBdr>
        <w:top w:val="none" w:sz="0" w:space="0" w:color="auto"/>
        <w:left w:val="none" w:sz="0" w:space="0" w:color="auto"/>
        <w:bottom w:val="none" w:sz="0" w:space="0" w:color="auto"/>
        <w:right w:val="none" w:sz="0" w:space="0" w:color="auto"/>
      </w:divBdr>
    </w:div>
    <w:div w:id="1344478742">
      <w:bodyDiv w:val="1"/>
      <w:marLeft w:val="0"/>
      <w:marRight w:val="0"/>
      <w:marTop w:val="0"/>
      <w:marBottom w:val="0"/>
      <w:divBdr>
        <w:top w:val="none" w:sz="0" w:space="0" w:color="auto"/>
        <w:left w:val="none" w:sz="0" w:space="0" w:color="auto"/>
        <w:bottom w:val="none" w:sz="0" w:space="0" w:color="auto"/>
        <w:right w:val="none" w:sz="0" w:space="0" w:color="auto"/>
      </w:divBdr>
    </w:div>
    <w:div w:id="1344817337">
      <w:bodyDiv w:val="1"/>
      <w:marLeft w:val="0"/>
      <w:marRight w:val="0"/>
      <w:marTop w:val="0"/>
      <w:marBottom w:val="0"/>
      <w:divBdr>
        <w:top w:val="none" w:sz="0" w:space="0" w:color="auto"/>
        <w:left w:val="none" w:sz="0" w:space="0" w:color="auto"/>
        <w:bottom w:val="none" w:sz="0" w:space="0" w:color="auto"/>
        <w:right w:val="none" w:sz="0" w:space="0" w:color="auto"/>
      </w:divBdr>
    </w:div>
    <w:div w:id="1345866855">
      <w:bodyDiv w:val="1"/>
      <w:marLeft w:val="0"/>
      <w:marRight w:val="0"/>
      <w:marTop w:val="0"/>
      <w:marBottom w:val="0"/>
      <w:divBdr>
        <w:top w:val="none" w:sz="0" w:space="0" w:color="auto"/>
        <w:left w:val="none" w:sz="0" w:space="0" w:color="auto"/>
        <w:bottom w:val="none" w:sz="0" w:space="0" w:color="auto"/>
        <w:right w:val="none" w:sz="0" w:space="0" w:color="auto"/>
      </w:divBdr>
    </w:div>
    <w:div w:id="1347246871">
      <w:bodyDiv w:val="1"/>
      <w:marLeft w:val="0"/>
      <w:marRight w:val="0"/>
      <w:marTop w:val="0"/>
      <w:marBottom w:val="0"/>
      <w:divBdr>
        <w:top w:val="none" w:sz="0" w:space="0" w:color="auto"/>
        <w:left w:val="none" w:sz="0" w:space="0" w:color="auto"/>
        <w:bottom w:val="none" w:sz="0" w:space="0" w:color="auto"/>
        <w:right w:val="none" w:sz="0" w:space="0" w:color="auto"/>
      </w:divBdr>
    </w:div>
    <w:div w:id="1348556000">
      <w:bodyDiv w:val="1"/>
      <w:marLeft w:val="0"/>
      <w:marRight w:val="0"/>
      <w:marTop w:val="0"/>
      <w:marBottom w:val="0"/>
      <w:divBdr>
        <w:top w:val="none" w:sz="0" w:space="0" w:color="auto"/>
        <w:left w:val="none" w:sz="0" w:space="0" w:color="auto"/>
        <w:bottom w:val="none" w:sz="0" w:space="0" w:color="auto"/>
        <w:right w:val="none" w:sz="0" w:space="0" w:color="auto"/>
      </w:divBdr>
    </w:div>
    <w:div w:id="1349017263">
      <w:bodyDiv w:val="1"/>
      <w:marLeft w:val="0"/>
      <w:marRight w:val="0"/>
      <w:marTop w:val="0"/>
      <w:marBottom w:val="0"/>
      <w:divBdr>
        <w:top w:val="none" w:sz="0" w:space="0" w:color="auto"/>
        <w:left w:val="none" w:sz="0" w:space="0" w:color="auto"/>
        <w:bottom w:val="none" w:sz="0" w:space="0" w:color="auto"/>
        <w:right w:val="none" w:sz="0" w:space="0" w:color="auto"/>
      </w:divBdr>
    </w:div>
    <w:div w:id="1351108392">
      <w:bodyDiv w:val="1"/>
      <w:marLeft w:val="0"/>
      <w:marRight w:val="0"/>
      <w:marTop w:val="0"/>
      <w:marBottom w:val="0"/>
      <w:divBdr>
        <w:top w:val="none" w:sz="0" w:space="0" w:color="auto"/>
        <w:left w:val="none" w:sz="0" w:space="0" w:color="auto"/>
        <w:bottom w:val="none" w:sz="0" w:space="0" w:color="auto"/>
        <w:right w:val="none" w:sz="0" w:space="0" w:color="auto"/>
      </w:divBdr>
    </w:div>
    <w:div w:id="1354763347">
      <w:bodyDiv w:val="1"/>
      <w:marLeft w:val="0"/>
      <w:marRight w:val="0"/>
      <w:marTop w:val="0"/>
      <w:marBottom w:val="0"/>
      <w:divBdr>
        <w:top w:val="none" w:sz="0" w:space="0" w:color="auto"/>
        <w:left w:val="none" w:sz="0" w:space="0" w:color="auto"/>
        <w:bottom w:val="none" w:sz="0" w:space="0" w:color="auto"/>
        <w:right w:val="none" w:sz="0" w:space="0" w:color="auto"/>
      </w:divBdr>
    </w:div>
    <w:div w:id="1356882663">
      <w:bodyDiv w:val="1"/>
      <w:marLeft w:val="0"/>
      <w:marRight w:val="0"/>
      <w:marTop w:val="0"/>
      <w:marBottom w:val="0"/>
      <w:divBdr>
        <w:top w:val="none" w:sz="0" w:space="0" w:color="auto"/>
        <w:left w:val="none" w:sz="0" w:space="0" w:color="auto"/>
        <w:bottom w:val="none" w:sz="0" w:space="0" w:color="auto"/>
        <w:right w:val="none" w:sz="0" w:space="0" w:color="auto"/>
      </w:divBdr>
    </w:div>
    <w:div w:id="1358041553">
      <w:bodyDiv w:val="1"/>
      <w:marLeft w:val="0"/>
      <w:marRight w:val="0"/>
      <w:marTop w:val="0"/>
      <w:marBottom w:val="0"/>
      <w:divBdr>
        <w:top w:val="none" w:sz="0" w:space="0" w:color="auto"/>
        <w:left w:val="none" w:sz="0" w:space="0" w:color="auto"/>
        <w:bottom w:val="none" w:sz="0" w:space="0" w:color="auto"/>
        <w:right w:val="none" w:sz="0" w:space="0" w:color="auto"/>
      </w:divBdr>
    </w:div>
    <w:div w:id="1358194368">
      <w:bodyDiv w:val="1"/>
      <w:marLeft w:val="0"/>
      <w:marRight w:val="0"/>
      <w:marTop w:val="0"/>
      <w:marBottom w:val="0"/>
      <w:divBdr>
        <w:top w:val="none" w:sz="0" w:space="0" w:color="auto"/>
        <w:left w:val="none" w:sz="0" w:space="0" w:color="auto"/>
        <w:bottom w:val="none" w:sz="0" w:space="0" w:color="auto"/>
        <w:right w:val="none" w:sz="0" w:space="0" w:color="auto"/>
      </w:divBdr>
    </w:div>
    <w:div w:id="1361973278">
      <w:bodyDiv w:val="1"/>
      <w:marLeft w:val="0"/>
      <w:marRight w:val="0"/>
      <w:marTop w:val="0"/>
      <w:marBottom w:val="0"/>
      <w:divBdr>
        <w:top w:val="none" w:sz="0" w:space="0" w:color="auto"/>
        <w:left w:val="none" w:sz="0" w:space="0" w:color="auto"/>
        <w:bottom w:val="none" w:sz="0" w:space="0" w:color="auto"/>
        <w:right w:val="none" w:sz="0" w:space="0" w:color="auto"/>
      </w:divBdr>
    </w:div>
    <w:div w:id="1364287817">
      <w:bodyDiv w:val="1"/>
      <w:marLeft w:val="0"/>
      <w:marRight w:val="0"/>
      <w:marTop w:val="0"/>
      <w:marBottom w:val="0"/>
      <w:divBdr>
        <w:top w:val="none" w:sz="0" w:space="0" w:color="auto"/>
        <w:left w:val="none" w:sz="0" w:space="0" w:color="auto"/>
        <w:bottom w:val="none" w:sz="0" w:space="0" w:color="auto"/>
        <w:right w:val="none" w:sz="0" w:space="0" w:color="auto"/>
      </w:divBdr>
    </w:div>
    <w:div w:id="1371416797">
      <w:bodyDiv w:val="1"/>
      <w:marLeft w:val="0"/>
      <w:marRight w:val="0"/>
      <w:marTop w:val="0"/>
      <w:marBottom w:val="0"/>
      <w:divBdr>
        <w:top w:val="none" w:sz="0" w:space="0" w:color="auto"/>
        <w:left w:val="none" w:sz="0" w:space="0" w:color="auto"/>
        <w:bottom w:val="none" w:sz="0" w:space="0" w:color="auto"/>
        <w:right w:val="none" w:sz="0" w:space="0" w:color="auto"/>
      </w:divBdr>
    </w:div>
    <w:div w:id="1371959678">
      <w:bodyDiv w:val="1"/>
      <w:marLeft w:val="0"/>
      <w:marRight w:val="0"/>
      <w:marTop w:val="0"/>
      <w:marBottom w:val="0"/>
      <w:divBdr>
        <w:top w:val="none" w:sz="0" w:space="0" w:color="auto"/>
        <w:left w:val="none" w:sz="0" w:space="0" w:color="auto"/>
        <w:bottom w:val="none" w:sz="0" w:space="0" w:color="auto"/>
        <w:right w:val="none" w:sz="0" w:space="0" w:color="auto"/>
      </w:divBdr>
    </w:div>
    <w:div w:id="1374580010">
      <w:bodyDiv w:val="1"/>
      <w:marLeft w:val="0"/>
      <w:marRight w:val="0"/>
      <w:marTop w:val="0"/>
      <w:marBottom w:val="0"/>
      <w:divBdr>
        <w:top w:val="none" w:sz="0" w:space="0" w:color="auto"/>
        <w:left w:val="none" w:sz="0" w:space="0" w:color="auto"/>
        <w:bottom w:val="none" w:sz="0" w:space="0" w:color="auto"/>
        <w:right w:val="none" w:sz="0" w:space="0" w:color="auto"/>
      </w:divBdr>
    </w:div>
    <w:div w:id="1376807684">
      <w:bodyDiv w:val="1"/>
      <w:marLeft w:val="0"/>
      <w:marRight w:val="0"/>
      <w:marTop w:val="0"/>
      <w:marBottom w:val="0"/>
      <w:divBdr>
        <w:top w:val="none" w:sz="0" w:space="0" w:color="auto"/>
        <w:left w:val="none" w:sz="0" w:space="0" w:color="auto"/>
        <w:bottom w:val="none" w:sz="0" w:space="0" w:color="auto"/>
        <w:right w:val="none" w:sz="0" w:space="0" w:color="auto"/>
      </w:divBdr>
    </w:div>
    <w:div w:id="1379429624">
      <w:bodyDiv w:val="1"/>
      <w:marLeft w:val="0"/>
      <w:marRight w:val="0"/>
      <w:marTop w:val="0"/>
      <w:marBottom w:val="0"/>
      <w:divBdr>
        <w:top w:val="none" w:sz="0" w:space="0" w:color="auto"/>
        <w:left w:val="none" w:sz="0" w:space="0" w:color="auto"/>
        <w:bottom w:val="none" w:sz="0" w:space="0" w:color="auto"/>
        <w:right w:val="none" w:sz="0" w:space="0" w:color="auto"/>
      </w:divBdr>
    </w:div>
    <w:div w:id="1382244156">
      <w:bodyDiv w:val="1"/>
      <w:marLeft w:val="0"/>
      <w:marRight w:val="0"/>
      <w:marTop w:val="0"/>
      <w:marBottom w:val="0"/>
      <w:divBdr>
        <w:top w:val="none" w:sz="0" w:space="0" w:color="auto"/>
        <w:left w:val="none" w:sz="0" w:space="0" w:color="auto"/>
        <w:bottom w:val="none" w:sz="0" w:space="0" w:color="auto"/>
        <w:right w:val="none" w:sz="0" w:space="0" w:color="auto"/>
      </w:divBdr>
    </w:div>
    <w:div w:id="1382443909">
      <w:bodyDiv w:val="1"/>
      <w:marLeft w:val="0"/>
      <w:marRight w:val="0"/>
      <w:marTop w:val="0"/>
      <w:marBottom w:val="0"/>
      <w:divBdr>
        <w:top w:val="none" w:sz="0" w:space="0" w:color="auto"/>
        <w:left w:val="none" w:sz="0" w:space="0" w:color="auto"/>
        <w:bottom w:val="none" w:sz="0" w:space="0" w:color="auto"/>
        <w:right w:val="none" w:sz="0" w:space="0" w:color="auto"/>
      </w:divBdr>
    </w:div>
    <w:div w:id="1386250138">
      <w:bodyDiv w:val="1"/>
      <w:marLeft w:val="0"/>
      <w:marRight w:val="0"/>
      <w:marTop w:val="0"/>
      <w:marBottom w:val="0"/>
      <w:divBdr>
        <w:top w:val="none" w:sz="0" w:space="0" w:color="auto"/>
        <w:left w:val="none" w:sz="0" w:space="0" w:color="auto"/>
        <w:bottom w:val="none" w:sz="0" w:space="0" w:color="auto"/>
        <w:right w:val="none" w:sz="0" w:space="0" w:color="auto"/>
      </w:divBdr>
    </w:div>
    <w:div w:id="1386830162">
      <w:bodyDiv w:val="1"/>
      <w:marLeft w:val="0"/>
      <w:marRight w:val="0"/>
      <w:marTop w:val="0"/>
      <w:marBottom w:val="0"/>
      <w:divBdr>
        <w:top w:val="none" w:sz="0" w:space="0" w:color="auto"/>
        <w:left w:val="none" w:sz="0" w:space="0" w:color="auto"/>
        <w:bottom w:val="none" w:sz="0" w:space="0" w:color="auto"/>
        <w:right w:val="none" w:sz="0" w:space="0" w:color="auto"/>
      </w:divBdr>
    </w:div>
    <w:div w:id="1386948465">
      <w:bodyDiv w:val="1"/>
      <w:marLeft w:val="0"/>
      <w:marRight w:val="0"/>
      <w:marTop w:val="0"/>
      <w:marBottom w:val="0"/>
      <w:divBdr>
        <w:top w:val="none" w:sz="0" w:space="0" w:color="auto"/>
        <w:left w:val="none" w:sz="0" w:space="0" w:color="auto"/>
        <w:bottom w:val="none" w:sz="0" w:space="0" w:color="auto"/>
        <w:right w:val="none" w:sz="0" w:space="0" w:color="auto"/>
      </w:divBdr>
    </w:div>
    <w:div w:id="1387340393">
      <w:bodyDiv w:val="1"/>
      <w:marLeft w:val="0"/>
      <w:marRight w:val="0"/>
      <w:marTop w:val="0"/>
      <w:marBottom w:val="0"/>
      <w:divBdr>
        <w:top w:val="none" w:sz="0" w:space="0" w:color="auto"/>
        <w:left w:val="none" w:sz="0" w:space="0" w:color="auto"/>
        <w:bottom w:val="none" w:sz="0" w:space="0" w:color="auto"/>
        <w:right w:val="none" w:sz="0" w:space="0" w:color="auto"/>
      </w:divBdr>
    </w:div>
    <w:div w:id="1389572123">
      <w:bodyDiv w:val="1"/>
      <w:marLeft w:val="0"/>
      <w:marRight w:val="0"/>
      <w:marTop w:val="0"/>
      <w:marBottom w:val="0"/>
      <w:divBdr>
        <w:top w:val="none" w:sz="0" w:space="0" w:color="auto"/>
        <w:left w:val="none" w:sz="0" w:space="0" w:color="auto"/>
        <w:bottom w:val="none" w:sz="0" w:space="0" w:color="auto"/>
        <w:right w:val="none" w:sz="0" w:space="0" w:color="auto"/>
      </w:divBdr>
    </w:div>
    <w:div w:id="1395161531">
      <w:bodyDiv w:val="1"/>
      <w:marLeft w:val="0"/>
      <w:marRight w:val="0"/>
      <w:marTop w:val="0"/>
      <w:marBottom w:val="0"/>
      <w:divBdr>
        <w:top w:val="none" w:sz="0" w:space="0" w:color="auto"/>
        <w:left w:val="none" w:sz="0" w:space="0" w:color="auto"/>
        <w:bottom w:val="none" w:sz="0" w:space="0" w:color="auto"/>
        <w:right w:val="none" w:sz="0" w:space="0" w:color="auto"/>
      </w:divBdr>
    </w:div>
    <w:div w:id="1397390332">
      <w:bodyDiv w:val="1"/>
      <w:marLeft w:val="0"/>
      <w:marRight w:val="0"/>
      <w:marTop w:val="0"/>
      <w:marBottom w:val="0"/>
      <w:divBdr>
        <w:top w:val="none" w:sz="0" w:space="0" w:color="auto"/>
        <w:left w:val="none" w:sz="0" w:space="0" w:color="auto"/>
        <w:bottom w:val="none" w:sz="0" w:space="0" w:color="auto"/>
        <w:right w:val="none" w:sz="0" w:space="0" w:color="auto"/>
      </w:divBdr>
    </w:div>
    <w:div w:id="1399208713">
      <w:bodyDiv w:val="1"/>
      <w:marLeft w:val="0"/>
      <w:marRight w:val="0"/>
      <w:marTop w:val="0"/>
      <w:marBottom w:val="0"/>
      <w:divBdr>
        <w:top w:val="none" w:sz="0" w:space="0" w:color="auto"/>
        <w:left w:val="none" w:sz="0" w:space="0" w:color="auto"/>
        <w:bottom w:val="none" w:sz="0" w:space="0" w:color="auto"/>
        <w:right w:val="none" w:sz="0" w:space="0" w:color="auto"/>
      </w:divBdr>
    </w:div>
    <w:div w:id="1401293295">
      <w:bodyDiv w:val="1"/>
      <w:marLeft w:val="0"/>
      <w:marRight w:val="0"/>
      <w:marTop w:val="0"/>
      <w:marBottom w:val="0"/>
      <w:divBdr>
        <w:top w:val="none" w:sz="0" w:space="0" w:color="auto"/>
        <w:left w:val="none" w:sz="0" w:space="0" w:color="auto"/>
        <w:bottom w:val="none" w:sz="0" w:space="0" w:color="auto"/>
        <w:right w:val="none" w:sz="0" w:space="0" w:color="auto"/>
      </w:divBdr>
    </w:div>
    <w:div w:id="1402750821">
      <w:bodyDiv w:val="1"/>
      <w:marLeft w:val="0"/>
      <w:marRight w:val="0"/>
      <w:marTop w:val="0"/>
      <w:marBottom w:val="0"/>
      <w:divBdr>
        <w:top w:val="none" w:sz="0" w:space="0" w:color="auto"/>
        <w:left w:val="none" w:sz="0" w:space="0" w:color="auto"/>
        <w:bottom w:val="none" w:sz="0" w:space="0" w:color="auto"/>
        <w:right w:val="none" w:sz="0" w:space="0" w:color="auto"/>
      </w:divBdr>
    </w:div>
    <w:div w:id="1405639440">
      <w:bodyDiv w:val="1"/>
      <w:marLeft w:val="0"/>
      <w:marRight w:val="0"/>
      <w:marTop w:val="0"/>
      <w:marBottom w:val="0"/>
      <w:divBdr>
        <w:top w:val="none" w:sz="0" w:space="0" w:color="auto"/>
        <w:left w:val="none" w:sz="0" w:space="0" w:color="auto"/>
        <w:bottom w:val="none" w:sz="0" w:space="0" w:color="auto"/>
        <w:right w:val="none" w:sz="0" w:space="0" w:color="auto"/>
      </w:divBdr>
    </w:div>
    <w:div w:id="1405907479">
      <w:bodyDiv w:val="1"/>
      <w:marLeft w:val="0"/>
      <w:marRight w:val="0"/>
      <w:marTop w:val="0"/>
      <w:marBottom w:val="0"/>
      <w:divBdr>
        <w:top w:val="none" w:sz="0" w:space="0" w:color="auto"/>
        <w:left w:val="none" w:sz="0" w:space="0" w:color="auto"/>
        <w:bottom w:val="none" w:sz="0" w:space="0" w:color="auto"/>
        <w:right w:val="none" w:sz="0" w:space="0" w:color="auto"/>
      </w:divBdr>
    </w:div>
    <w:div w:id="1406028403">
      <w:bodyDiv w:val="1"/>
      <w:marLeft w:val="0"/>
      <w:marRight w:val="0"/>
      <w:marTop w:val="0"/>
      <w:marBottom w:val="0"/>
      <w:divBdr>
        <w:top w:val="none" w:sz="0" w:space="0" w:color="auto"/>
        <w:left w:val="none" w:sz="0" w:space="0" w:color="auto"/>
        <w:bottom w:val="none" w:sz="0" w:space="0" w:color="auto"/>
        <w:right w:val="none" w:sz="0" w:space="0" w:color="auto"/>
      </w:divBdr>
    </w:div>
    <w:div w:id="1406295438">
      <w:bodyDiv w:val="1"/>
      <w:marLeft w:val="0"/>
      <w:marRight w:val="0"/>
      <w:marTop w:val="0"/>
      <w:marBottom w:val="0"/>
      <w:divBdr>
        <w:top w:val="none" w:sz="0" w:space="0" w:color="auto"/>
        <w:left w:val="none" w:sz="0" w:space="0" w:color="auto"/>
        <w:bottom w:val="none" w:sz="0" w:space="0" w:color="auto"/>
        <w:right w:val="none" w:sz="0" w:space="0" w:color="auto"/>
      </w:divBdr>
    </w:div>
    <w:div w:id="1408843071">
      <w:bodyDiv w:val="1"/>
      <w:marLeft w:val="0"/>
      <w:marRight w:val="0"/>
      <w:marTop w:val="0"/>
      <w:marBottom w:val="0"/>
      <w:divBdr>
        <w:top w:val="none" w:sz="0" w:space="0" w:color="auto"/>
        <w:left w:val="none" w:sz="0" w:space="0" w:color="auto"/>
        <w:bottom w:val="none" w:sz="0" w:space="0" w:color="auto"/>
        <w:right w:val="none" w:sz="0" w:space="0" w:color="auto"/>
      </w:divBdr>
    </w:div>
    <w:div w:id="1409573021">
      <w:bodyDiv w:val="1"/>
      <w:marLeft w:val="0"/>
      <w:marRight w:val="0"/>
      <w:marTop w:val="0"/>
      <w:marBottom w:val="0"/>
      <w:divBdr>
        <w:top w:val="none" w:sz="0" w:space="0" w:color="auto"/>
        <w:left w:val="none" w:sz="0" w:space="0" w:color="auto"/>
        <w:bottom w:val="none" w:sz="0" w:space="0" w:color="auto"/>
        <w:right w:val="none" w:sz="0" w:space="0" w:color="auto"/>
      </w:divBdr>
    </w:div>
    <w:div w:id="1410157079">
      <w:bodyDiv w:val="1"/>
      <w:marLeft w:val="0"/>
      <w:marRight w:val="0"/>
      <w:marTop w:val="0"/>
      <w:marBottom w:val="0"/>
      <w:divBdr>
        <w:top w:val="none" w:sz="0" w:space="0" w:color="auto"/>
        <w:left w:val="none" w:sz="0" w:space="0" w:color="auto"/>
        <w:bottom w:val="none" w:sz="0" w:space="0" w:color="auto"/>
        <w:right w:val="none" w:sz="0" w:space="0" w:color="auto"/>
      </w:divBdr>
    </w:div>
    <w:div w:id="1413233943">
      <w:bodyDiv w:val="1"/>
      <w:marLeft w:val="0"/>
      <w:marRight w:val="0"/>
      <w:marTop w:val="0"/>
      <w:marBottom w:val="0"/>
      <w:divBdr>
        <w:top w:val="none" w:sz="0" w:space="0" w:color="auto"/>
        <w:left w:val="none" w:sz="0" w:space="0" w:color="auto"/>
        <w:bottom w:val="none" w:sz="0" w:space="0" w:color="auto"/>
        <w:right w:val="none" w:sz="0" w:space="0" w:color="auto"/>
      </w:divBdr>
    </w:div>
    <w:div w:id="1413815097">
      <w:bodyDiv w:val="1"/>
      <w:marLeft w:val="0"/>
      <w:marRight w:val="0"/>
      <w:marTop w:val="0"/>
      <w:marBottom w:val="0"/>
      <w:divBdr>
        <w:top w:val="none" w:sz="0" w:space="0" w:color="auto"/>
        <w:left w:val="none" w:sz="0" w:space="0" w:color="auto"/>
        <w:bottom w:val="none" w:sz="0" w:space="0" w:color="auto"/>
        <w:right w:val="none" w:sz="0" w:space="0" w:color="auto"/>
      </w:divBdr>
    </w:div>
    <w:div w:id="1414474005">
      <w:bodyDiv w:val="1"/>
      <w:marLeft w:val="0"/>
      <w:marRight w:val="0"/>
      <w:marTop w:val="0"/>
      <w:marBottom w:val="0"/>
      <w:divBdr>
        <w:top w:val="none" w:sz="0" w:space="0" w:color="auto"/>
        <w:left w:val="none" w:sz="0" w:space="0" w:color="auto"/>
        <w:bottom w:val="none" w:sz="0" w:space="0" w:color="auto"/>
        <w:right w:val="none" w:sz="0" w:space="0" w:color="auto"/>
      </w:divBdr>
    </w:div>
    <w:div w:id="1415277844">
      <w:bodyDiv w:val="1"/>
      <w:marLeft w:val="0"/>
      <w:marRight w:val="0"/>
      <w:marTop w:val="0"/>
      <w:marBottom w:val="0"/>
      <w:divBdr>
        <w:top w:val="none" w:sz="0" w:space="0" w:color="auto"/>
        <w:left w:val="none" w:sz="0" w:space="0" w:color="auto"/>
        <w:bottom w:val="none" w:sz="0" w:space="0" w:color="auto"/>
        <w:right w:val="none" w:sz="0" w:space="0" w:color="auto"/>
      </w:divBdr>
    </w:div>
    <w:div w:id="1416902096">
      <w:bodyDiv w:val="1"/>
      <w:marLeft w:val="0"/>
      <w:marRight w:val="0"/>
      <w:marTop w:val="0"/>
      <w:marBottom w:val="0"/>
      <w:divBdr>
        <w:top w:val="none" w:sz="0" w:space="0" w:color="auto"/>
        <w:left w:val="none" w:sz="0" w:space="0" w:color="auto"/>
        <w:bottom w:val="none" w:sz="0" w:space="0" w:color="auto"/>
        <w:right w:val="none" w:sz="0" w:space="0" w:color="auto"/>
      </w:divBdr>
    </w:div>
    <w:div w:id="1418986878">
      <w:bodyDiv w:val="1"/>
      <w:marLeft w:val="0"/>
      <w:marRight w:val="0"/>
      <w:marTop w:val="0"/>
      <w:marBottom w:val="0"/>
      <w:divBdr>
        <w:top w:val="none" w:sz="0" w:space="0" w:color="auto"/>
        <w:left w:val="none" w:sz="0" w:space="0" w:color="auto"/>
        <w:bottom w:val="none" w:sz="0" w:space="0" w:color="auto"/>
        <w:right w:val="none" w:sz="0" w:space="0" w:color="auto"/>
      </w:divBdr>
    </w:div>
    <w:div w:id="1419059214">
      <w:bodyDiv w:val="1"/>
      <w:marLeft w:val="0"/>
      <w:marRight w:val="0"/>
      <w:marTop w:val="0"/>
      <w:marBottom w:val="0"/>
      <w:divBdr>
        <w:top w:val="none" w:sz="0" w:space="0" w:color="auto"/>
        <w:left w:val="none" w:sz="0" w:space="0" w:color="auto"/>
        <w:bottom w:val="none" w:sz="0" w:space="0" w:color="auto"/>
        <w:right w:val="none" w:sz="0" w:space="0" w:color="auto"/>
      </w:divBdr>
    </w:div>
    <w:div w:id="1420910838">
      <w:bodyDiv w:val="1"/>
      <w:marLeft w:val="0"/>
      <w:marRight w:val="0"/>
      <w:marTop w:val="0"/>
      <w:marBottom w:val="0"/>
      <w:divBdr>
        <w:top w:val="none" w:sz="0" w:space="0" w:color="auto"/>
        <w:left w:val="none" w:sz="0" w:space="0" w:color="auto"/>
        <w:bottom w:val="none" w:sz="0" w:space="0" w:color="auto"/>
        <w:right w:val="none" w:sz="0" w:space="0" w:color="auto"/>
      </w:divBdr>
    </w:div>
    <w:div w:id="1422020974">
      <w:bodyDiv w:val="1"/>
      <w:marLeft w:val="0"/>
      <w:marRight w:val="0"/>
      <w:marTop w:val="0"/>
      <w:marBottom w:val="0"/>
      <w:divBdr>
        <w:top w:val="none" w:sz="0" w:space="0" w:color="auto"/>
        <w:left w:val="none" w:sz="0" w:space="0" w:color="auto"/>
        <w:bottom w:val="none" w:sz="0" w:space="0" w:color="auto"/>
        <w:right w:val="none" w:sz="0" w:space="0" w:color="auto"/>
      </w:divBdr>
    </w:div>
    <w:div w:id="1425225477">
      <w:bodyDiv w:val="1"/>
      <w:marLeft w:val="0"/>
      <w:marRight w:val="0"/>
      <w:marTop w:val="0"/>
      <w:marBottom w:val="0"/>
      <w:divBdr>
        <w:top w:val="none" w:sz="0" w:space="0" w:color="auto"/>
        <w:left w:val="none" w:sz="0" w:space="0" w:color="auto"/>
        <w:bottom w:val="none" w:sz="0" w:space="0" w:color="auto"/>
        <w:right w:val="none" w:sz="0" w:space="0" w:color="auto"/>
      </w:divBdr>
    </w:div>
    <w:div w:id="1426538869">
      <w:bodyDiv w:val="1"/>
      <w:marLeft w:val="0"/>
      <w:marRight w:val="0"/>
      <w:marTop w:val="0"/>
      <w:marBottom w:val="0"/>
      <w:divBdr>
        <w:top w:val="none" w:sz="0" w:space="0" w:color="auto"/>
        <w:left w:val="none" w:sz="0" w:space="0" w:color="auto"/>
        <w:bottom w:val="none" w:sz="0" w:space="0" w:color="auto"/>
        <w:right w:val="none" w:sz="0" w:space="0" w:color="auto"/>
      </w:divBdr>
    </w:div>
    <w:div w:id="1428848293">
      <w:bodyDiv w:val="1"/>
      <w:marLeft w:val="0"/>
      <w:marRight w:val="0"/>
      <w:marTop w:val="0"/>
      <w:marBottom w:val="0"/>
      <w:divBdr>
        <w:top w:val="none" w:sz="0" w:space="0" w:color="auto"/>
        <w:left w:val="none" w:sz="0" w:space="0" w:color="auto"/>
        <w:bottom w:val="none" w:sz="0" w:space="0" w:color="auto"/>
        <w:right w:val="none" w:sz="0" w:space="0" w:color="auto"/>
      </w:divBdr>
    </w:div>
    <w:div w:id="1429501922">
      <w:bodyDiv w:val="1"/>
      <w:marLeft w:val="0"/>
      <w:marRight w:val="0"/>
      <w:marTop w:val="0"/>
      <w:marBottom w:val="0"/>
      <w:divBdr>
        <w:top w:val="none" w:sz="0" w:space="0" w:color="auto"/>
        <w:left w:val="none" w:sz="0" w:space="0" w:color="auto"/>
        <w:bottom w:val="none" w:sz="0" w:space="0" w:color="auto"/>
        <w:right w:val="none" w:sz="0" w:space="0" w:color="auto"/>
      </w:divBdr>
    </w:div>
    <w:div w:id="1430663923">
      <w:bodyDiv w:val="1"/>
      <w:marLeft w:val="0"/>
      <w:marRight w:val="0"/>
      <w:marTop w:val="0"/>
      <w:marBottom w:val="0"/>
      <w:divBdr>
        <w:top w:val="none" w:sz="0" w:space="0" w:color="auto"/>
        <w:left w:val="none" w:sz="0" w:space="0" w:color="auto"/>
        <w:bottom w:val="none" w:sz="0" w:space="0" w:color="auto"/>
        <w:right w:val="none" w:sz="0" w:space="0" w:color="auto"/>
      </w:divBdr>
    </w:div>
    <w:div w:id="1431437561">
      <w:bodyDiv w:val="1"/>
      <w:marLeft w:val="0"/>
      <w:marRight w:val="0"/>
      <w:marTop w:val="0"/>
      <w:marBottom w:val="0"/>
      <w:divBdr>
        <w:top w:val="none" w:sz="0" w:space="0" w:color="auto"/>
        <w:left w:val="none" w:sz="0" w:space="0" w:color="auto"/>
        <w:bottom w:val="none" w:sz="0" w:space="0" w:color="auto"/>
        <w:right w:val="none" w:sz="0" w:space="0" w:color="auto"/>
      </w:divBdr>
    </w:div>
    <w:div w:id="1431850851">
      <w:bodyDiv w:val="1"/>
      <w:marLeft w:val="0"/>
      <w:marRight w:val="0"/>
      <w:marTop w:val="0"/>
      <w:marBottom w:val="0"/>
      <w:divBdr>
        <w:top w:val="none" w:sz="0" w:space="0" w:color="auto"/>
        <w:left w:val="none" w:sz="0" w:space="0" w:color="auto"/>
        <w:bottom w:val="none" w:sz="0" w:space="0" w:color="auto"/>
        <w:right w:val="none" w:sz="0" w:space="0" w:color="auto"/>
      </w:divBdr>
    </w:div>
    <w:div w:id="1433164955">
      <w:bodyDiv w:val="1"/>
      <w:marLeft w:val="0"/>
      <w:marRight w:val="0"/>
      <w:marTop w:val="0"/>
      <w:marBottom w:val="0"/>
      <w:divBdr>
        <w:top w:val="none" w:sz="0" w:space="0" w:color="auto"/>
        <w:left w:val="none" w:sz="0" w:space="0" w:color="auto"/>
        <w:bottom w:val="none" w:sz="0" w:space="0" w:color="auto"/>
        <w:right w:val="none" w:sz="0" w:space="0" w:color="auto"/>
      </w:divBdr>
    </w:div>
    <w:div w:id="1435052418">
      <w:bodyDiv w:val="1"/>
      <w:marLeft w:val="0"/>
      <w:marRight w:val="0"/>
      <w:marTop w:val="0"/>
      <w:marBottom w:val="0"/>
      <w:divBdr>
        <w:top w:val="none" w:sz="0" w:space="0" w:color="auto"/>
        <w:left w:val="none" w:sz="0" w:space="0" w:color="auto"/>
        <w:bottom w:val="none" w:sz="0" w:space="0" w:color="auto"/>
        <w:right w:val="none" w:sz="0" w:space="0" w:color="auto"/>
      </w:divBdr>
    </w:div>
    <w:div w:id="1436291825">
      <w:bodyDiv w:val="1"/>
      <w:marLeft w:val="0"/>
      <w:marRight w:val="0"/>
      <w:marTop w:val="0"/>
      <w:marBottom w:val="0"/>
      <w:divBdr>
        <w:top w:val="none" w:sz="0" w:space="0" w:color="auto"/>
        <w:left w:val="none" w:sz="0" w:space="0" w:color="auto"/>
        <w:bottom w:val="none" w:sz="0" w:space="0" w:color="auto"/>
        <w:right w:val="none" w:sz="0" w:space="0" w:color="auto"/>
      </w:divBdr>
    </w:div>
    <w:div w:id="1438914203">
      <w:bodyDiv w:val="1"/>
      <w:marLeft w:val="0"/>
      <w:marRight w:val="0"/>
      <w:marTop w:val="0"/>
      <w:marBottom w:val="0"/>
      <w:divBdr>
        <w:top w:val="none" w:sz="0" w:space="0" w:color="auto"/>
        <w:left w:val="none" w:sz="0" w:space="0" w:color="auto"/>
        <w:bottom w:val="none" w:sz="0" w:space="0" w:color="auto"/>
        <w:right w:val="none" w:sz="0" w:space="0" w:color="auto"/>
      </w:divBdr>
    </w:div>
    <w:div w:id="1444298742">
      <w:bodyDiv w:val="1"/>
      <w:marLeft w:val="0"/>
      <w:marRight w:val="0"/>
      <w:marTop w:val="0"/>
      <w:marBottom w:val="0"/>
      <w:divBdr>
        <w:top w:val="none" w:sz="0" w:space="0" w:color="auto"/>
        <w:left w:val="none" w:sz="0" w:space="0" w:color="auto"/>
        <w:bottom w:val="none" w:sz="0" w:space="0" w:color="auto"/>
        <w:right w:val="none" w:sz="0" w:space="0" w:color="auto"/>
      </w:divBdr>
    </w:div>
    <w:div w:id="1445266209">
      <w:bodyDiv w:val="1"/>
      <w:marLeft w:val="0"/>
      <w:marRight w:val="0"/>
      <w:marTop w:val="0"/>
      <w:marBottom w:val="0"/>
      <w:divBdr>
        <w:top w:val="none" w:sz="0" w:space="0" w:color="auto"/>
        <w:left w:val="none" w:sz="0" w:space="0" w:color="auto"/>
        <w:bottom w:val="none" w:sz="0" w:space="0" w:color="auto"/>
        <w:right w:val="none" w:sz="0" w:space="0" w:color="auto"/>
      </w:divBdr>
    </w:div>
    <w:div w:id="1448887196">
      <w:bodyDiv w:val="1"/>
      <w:marLeft w:val="0"/>
      <w:marRight w:val="0"/>
      <w:marTop w:val="0"/>
      <w:marBottom w:val="0"/>
      <w:divBdr>
        <w:top w:val="none" w:sz="0" w:space="0" w:color="auto"/>
        <w:left w:val="none" w:sz="0" w:space="0" w:color="auto"/>
        <w:bottom w:val="none" w:sz="0" w:space="0" w:color="auto"/>
        <w:right w:val="none" w:sz="0" w:space="0" w:color="auto"/>
      </w:divBdr>
    </w:div>
    <w:div w:id="1448963377">
      <w:bodyDiv w:val="1"/>
      <w:marLeft w:val="0"/>
      <w:marRight w:val="0"/>
      <w:marTop w:val="0"/>
      <w:marBottom w:val="0"/>
      <w:divBdr>
        <w:top w:val="none" w:sz="0" w:space="0" w:color="auto"/>
        <w:left w:val="none" w:sz="0" w:space="0" w:color="auto"/>
        <w:bottom w:val="none" w:sz="0" w:space="0" w:color="auto"/>
        <w:right w:val="none" w:sz="0" w:space="0" w:color="auto"/>
      </w:divBdr>
    </w:div>
    <w:div w:id="1449351364">
      <w:bodyDiv w:val="1"/>
      <w:marLeft w:val="0"/>
      <w:marRight w:val="0"/>
      <w:marTop w:val="0"/>
      <w:marBottom w:val="0"/>
      <w:divBdr>
        <w:top w:val="none" w:sz="0" w:space="0" w:color="auto"/>
        <w:left w:val="none" w:sz="0" w:space="0" w:color="auto"/>
        <w:bottom w:val="none" w:sz="0" w:space="0" w:color="auto"/>
        <w:right w:val="none" w:sz="0" w:space="0" w:color="auto"/>
      </w:divBdr>
    </w:div>
    <w:div w:id="1450468032">
      <w:bodyDiv w:val="1"/>
      <w:marLeft w:val="0"/>
      <w:marRight w:val="0"/>
      <w:marTop w:val="0"/>
      <w:marBottom w:val="0"/>
      <w:divBdr>
        <w:top w:val="none" w:sz="0" w:space="0" w:color="auto"/>
        <w:left w:val="none" w:sz="0" w:space="0" w:color="auto"/>
        <w:bottom w:val="none" w:sz="0" w:space="0" w:color="auto"/>
        <w:right w:val="none" w:sz="0" w:space="0" w:color="auto"/>
      </w:divBdr>
    </w:div>
    <w:div w:id="1455057232">
      <w:bodyDiv w:val="1"/>
      <w:marLeft w:val="0"/>
      <w:marRight w:val="0"/>
      <w:marTop w:val="0"/>
      <w:marBottom w:val="0"/>
      <w:divBdr>
        <w:top w:val="none" w:sz="0" w:space="0" w:color="auto"/>
        <w:left w:val="none" w:sz="0" w:space="0" w:color="auto"/>
        <w:bottom w:val="none" w:sz="0" w:space="0" w:color="auto"/>
        <w:right w:val="none" w:sz="0" w:space="0" w:color="auto"/>
      </w:divBdr>
    </w:div>
    <w:div w:id="1455711790">
      <w:bodyDiv w:val="1"/>
      <w:marLeft w:val="0"/>
      <w:marRight w:val="0"/>
      <w:marTop w:val="0"/>
      <w:marBottom w:val="0"/>
      <w:divBdr>
        <w:top w:val="none" w:sz="0" w:space="0" w:color="auto"/>
        <w:left w:val="none" w:sz="0" w:space="0" w:color="auto"/>
        <w:bottom w:val="none" w:sz="0" w:space="0" w:color="auto"/>
        <w:right w:val="none" w:sz="0" w:space="0" w:color="auto"/>
      </w:divBdr>
    </w:div>
    <w:div w:id="1456412813">
      <w:bodyDiv w:val="1"/>
      <w:marLeft w:val="0"/>
      <w:marRight w:val="0"/>
      <w:marTop w:val="0"/>
      <w:marBottom w:val="0"/>
      <w:divBdr>
        <w:top w:val="none" w:sz="0" w:space="0" w:color="auto"/>
        <w:left w:val="none" w:sz="0" w:space="0" w:color="auto"/>
        <w:bottom w:val="none" w:sz="0" w:space="0" w:color="auto"/>
        <w:right w:val="none" w:sz="0" w:space="0" w:color="auto"/>
      </w:divBdr>
    </w:div>
    <w:div w:id="1459571248">
      <w:bodyDiv w:val="1"/>
      <w:marLeft w:val="0"/>
      <w:marRight w:val="0"/>
      <w:marTop w:val="0"/>
      <w:marBottom w:val="0"/>
      <w:divBdr>
        <w:top w:val="none" w:sz="0" w:space="0" w:color="auto"/>
        <w:left w:val="none" w:sz="0" w:space="0" w:color="auto"/>
        <w:bottom w:val="none" w:sz="0" w:space="0" w:color="auto"/>
        <w:right w:val="none" w:sz="0" w:space="0" w:color="auto"/>
      </w:divBdr>
    </w:div>
    <w:div w:id="1461268815">
      <w:bodyDiv w:val="1"/>
      <w:marLeft w:val="0"/>
      <w:marRight w:val="0"/>
      <w:marTop w:val="0"/>
      <w:marBottom w:val="0"/>
      <w:divBdr>
        <w:top w:val="none" w:sz="0" w:space="0" w:color="auto"/>
        <w:left w:val="none" w:sz="0" w:space="0" w:color="auto"/>
        <w:bottom w:val="none" w:sz="0" w:space="0" w:color="auto"/>
        <w:right w:val="none" w:sz="0" w:space="0" w:color="auto"/>
      </w:divBdr>
    </w:div>
    <w:div w:id="1466460586">
      <w:bodyDiv w:val="1"/>
      <w:marLeft w:val="0"/>
      <w:marRight w:val="0"/>
      <w:marTop w:val="0"/>
      <w:marBottom w:val="0"/>
      <w:divBdr>
        <w:top w:val="none" w:sz="0" w:space="0" w:color="auto"/>
        <w:left w:val="none" w:sz="0" w:space="0" w:color="auto"/>
        <w:bottom w:val="none" w:sz="0" w:space="0" w:color="auto"/>
        <w:right w:val="none" w:sz="0" w:space="0" w:color="auto"/>
      </w:divBdr>
    </w:div>
    <w:div w:id="1469279598">
      <w:bodyDiv w:val="1"/>
      <w:marLeft w:val="0"/>
      <w:marRight w:val="0"/>
      <w:marTop w:val="0"/>
      <w:marBottom w:val="0"/>
      <w:divBdr>
        <w:top w:val="none" w:sz="0" w:space="0" w:color="auto"/>
        <w:left w:val="none" w:sz="0" w:space="0" w:color="auto"/>
        <w:bottom w:val="none" w:sz="0" w:space="0" w:color="auto"/>
        <w:right w:val="none" w:sz="0" w:space="0" w:color="auto"/>
      </w:divBdr>
    </w:div>
    <w:div w:id="1471676542">
      <w:bodyDiv w:val="1"/>
      <w:marLeft w:val="0"/>
      <w:marRight w:val="0"/>
      <w:marTop w:val="0"/>
      <w:marBottom w:val="0"/>
      <w:divBdr>
        <w:top w:val="none" w:sz="0" w:space="0" w:color="auto"/>
        <w:left w:val="none" w:sz="0" w:space="0" w:color="auto"/>
        <w:bottom w:val="none" w:sz="0" w:space="0" w:color="auto"/>
        <w:right w:val="none" w:sz="0" w:space="0" w:color="auto"/>
      </w:divBdr>
    </w:div>
    <w:div w:id="1475103782">
      <w:bodyDiv w:val="1"/>
      <w:marLeft w:val="0"/>
      <w:marRight w:val="0"/>
      <w:marTop w:val="0"/>
      <w:marBottom w:val="0"/>
      <w:divBdr>
        <w:top w:val="none" w:sz="0" w:space="0" w:color="auto"/>
        <w:left w:val="none" w:sz="0" w:space="0" w:color="auto"/>
        <w:bottom w:val="none" w:sz="0" w:space="0" w:color="auto"/>
        <w:right w:val="none" w:sz="0" w:space="0" w:color="auto"/>
      </w:divBdr>
    </w:div>
    <w:div w:id="1478107343">
      <w:bodyDiv w:val="1"/>
      <w:marLeft w:val="0"/>
      <w:marRight w:val="0"/>
      <w:marTop w:val="0"/>
      <w:marBottom w:val="0"/>
      <w:divBdr>
        <w:top w:val="none" w:sz="0" w:space="0" w:color="auto"/>
        <w:left w:val="none" w:sz="0" w:space="0" w:color="auto"/>
        <w:bottom w:val="none" w:sz="0" w:space="0" w:color="auto"/>
        <w:right w:val="none" w:sz="0" w:space="0" w:color="auto"/>
      </w:divBdr>
    </w:div>
    <w:div w:id="1481996366">
      <w:bodyDiv w:val="1"/>
      <w:marLeft w:val="0"/>
      <w:marRight w:val="0"/>
      <w:marTop w:val="0"/>
      <w:marBottom w:val="0"/>
      <w:divBdr>
        <w:top w:val="none" w:sz="0" w:space="0" w:color="auto"/>
        <w:left w:val="none" w:sz="0" w:space="0" w:color="auto"/>
        <w:bottom w:val="none" w:sz="0" w:space="0" w:color="auto"/>
        <w:right w:val="none" w:sz="0" w:space="0" w:color="auto"/>
      </w:divBdr>
    </w:div>
    <w:div w:id="1484001243">
      <w:bodyDiv w:val="1"/>
      <w:marLeft w:val="0"/>
      <w:marRight w:val="0"/>
      <w:marTop w:val="0"/>
      <w:marBottom w:val="0"/>
      <w:divBdr>
        <w:top w:val="none" w:sz="0" w:space="0" w:color="auto"/>
        <w:left w:val="none" w:sz="0" w:space="0" w:color="auto"/>
        <w:bottom w:val="none" w:sz="0" w:space="0" w:color="auto"/>
        <w:right w:val="none" w:sz="0" w:space="0" w:color="auto"/>
      </w:divBdr>
    </w:div>
    <w:div w:id="1486627548">
      <w:bodyDiv w:val="1"/>
      <w:marLeft w:val="0"/>
      <w:marRight w:val="0"/>
      <w:marTop w:val="0"/>
      <w:marBottom w:val="0"/>
      <w:divBdr>
        <w:top w:val="none" w:sz="0" w:space="0" w:color="auto"/>
        <w:left w:val="none" w:sz="0" w:space="0" w:color="auto"/>
        <w:bottom w:val="none" w:sz="0" w:space="0" w:color="auto"/>
        <w:right w:val="none" w:sz="0" w:space="0" w:color="auto"/>
      </w:divBdr>
    </w:div>
    <w:div w:id="1490093296">
      <w:bodyDiv w:val="1"/>
      <w:marLeft w:val="0"/>
      <w:marRight w:val="0"/>
      <w:marTop w:val="0"/>
      <w:marBottom w:val="0"/>
      <w:divBdr>
        <w:top w:val="none" w:sz="0" w:space="0" w:color="auto"/>
        <w:left w:val="none" w:sz="0" w:space="0" w:color="auto"/>
        <w:bottom w:val="none" w:sz="0" w:space="0" w:color="auto"/>
        <w:right w:val="none" w:sz="0" w:space="0" w:color="auto"/>
      </w:divBdr>
    </w:div>
    <w:div w:id="1492140530">
      <w:bodyDiv w:val="1"/>
      <w:marLeft w:val="0"/>
      <w:marRight w:val="0"/>
      <w:marTop w:val="0"/>
      <w:marBottom w:val="0"/>
      <w:divBdr>
        <w:top w:val="none" w:sz="0" w:space="0" w:color="auto"/>
        <w:left w:val="none" w:sz="0" w:space="0" w:color="auto"/>
        <w:bottom w:val="none" w:sz="0" w:space="0" w:color="auto"/>
        <w:right w:val="none" w:sz="0" w:space="0" w:color="auto"/>
      </w:divBdr>
    </w:div>
    <w:div w:id="1492335851">
      <w:bodyDiv w:val="1"/>
      <w:marLeft w:val="0"/>
      <w:marRight w:val="0"/>
      <w:marTop w:val="0"/>
      <w:marBottom w:val="0"/>
      <w:divBdr>
        <w:top w:val="none" w:sz="0" w:space="0" w:color="auto"/>
        <w:left w:val="none" w:sz="0" w:space="0" w:color="auto"/>
        <w:bottom w:val="none" w:sz="0" w:space="0" w:color="auto"/>
        <w:right w:val="none" w:sz="0" w:space="0" w:color="auto"/>
      </w:divBdr>
    </w:div>
    <w:div w:id="1496459867">
      <w:bodyDiv w:val="1"/>
      <w:marLeft w:val="0"/>
      <w:marRight w:val="0"/>
      <w:marTop w:val="0"/>
      <w:marBottom w:val="0"/>
      <w:divBdr>
        <w:top w:val="none" w:sz="0" w:space="0" w:color="auto"/>
        <w:left w:val="none" w:sz="0" w:space="0" w:color="auto"/>
        <w:bottom w:val="none" w:sz="0" w:space="0" w:color="auto"/>
        <w:right w:val="none" w:sz="0" w:space="0" w:color="auto"/>
      </w:divBdr>
    </w:div>
    <w:div w:id="1496870733">
      <w:bodyDiv w:val="1"/>
      <w:marLeft w:val="0"/>
      <w:marRight w:val="0"/>
      <w:marTop w:val="0"/>
      <w:marBottom w:val="0"/>
      <w:divBdr>
        <w:top w:val="none" w:sz="0" w:space="0" w:color="auto"/>
        <w:left w:val="none" w:sz="0" w:space="0" w:color="auto"/>
        <w:bottom w:val="none" w:sz="0" w:space="0" w:color="auto"/>
        <w:right w:val="none" w:sz="0" w:space="0" w:color="auto"/>
      </w:divBdr>
    </w:div>
    <w:div w:id="1498962279">
      <w:bodyDiv w:val="1"/>
      <w:marLeft w:val="0"/>
      <w:marRight w:val="0"/>
      <w:marTop w:val="0"/>
      <w:marBottom w:val="0"/>
      <w:divBdr>
        <w:top w:val="none" w:sz="0" w:space="0" w:color="auto"/>
        <w:left w:val="none" w:sz="0" w:space="0" w:color="auto"/>
        <w:bottom w:val="none" w:sz="0" w:space="0" w:color="auto"/>
        <w:right w:val="none" w:sz="0" w:space="0" w:color="auto"/>
      </w:divBdr>
    </w:div>
    <w:div w:id="1499808610">
      <w:bodyDiv w:val="1"/>
      <w:marLeft w:val="0"/>
      <w:marRight w:val="0"/>
      <w:marTop w:val="0"/>
      <w:marBottom w:val="0"/>
      <w:divBdr>
        <w:top w:val="none" w:sz="0" w:space="0" w:color="auto"/>
        <w:left w:val="none" w:sz="0" w:space="0" w:color="auto"/>
        <w:bottom w:val="none" w:sz="0" w:space="0" w:color="auto"/>
        <w:right w:val="none" w:sz="0" w:space="0" w:color="auto"/>
      </w:divBdr>
    </w:div>
    <w:div w:id="1504274542">
      <w:bodyDiv w:val="1"/>
      <w:marLeft w:val="0"/>
      <w:marRight w:val="0"/>
      <w:marTop w:val="0"/>
      <w:marBottom w:val="0"/>
      <w:divBdr>
        <w:top w:val="none" w:sz="0" w:space="0" w:color="auto"/>
        <w:left w:val="none" w:sz="0" w:space="0" w:color="auto"/>
        <w:bottom w:val="none" w:sz="0" w:space="0" w:color="auto"/>
        <w:right w:val="none" w:sz="0" w:space="0" w:color="auto"/>
      </w:divBdr>
    </w:div>
    <w:div w:id="1504280387">
      <w:bodyDiv w:val="1"/>
      <w:marLeft w:val="0"/>
      <w:marRight w:val="0"/>
      <w:marTop w:val="0"/>
      <w:marBottom w:val="0"/>
      <w:divBdr>
        <w:top w:val="none" w:sz="0" w:space="0" w:color="auto"/>
        <w:left w:val="none" w:sz="0" w:space="0" w:color="auto"/>
        <w:bottom w:val="none" w:sz="0" w:space="0" w:color="auto"/>
        <w:right w:val="none" w:sz="0" w:space="0" w:color="auto"/>
      </w:divBdr>
    </w:div>
    <w:div w:id="1508639212">
      <w:bodyDiv w:val="1"/>
      <w:marLeft w:val="0"/>
      <w:marRight w:val="0"/>
      <w:marTop w:val="0"/>
      <w:marBottom w:val="0"/>
      <w:divBdr>
        <w:top w:val="none" w:sz="0" w:space="0" w:color="auto"/>
        <w:left w:val="none" w:sz="0" w:space="0" w:color="auto"/>
        <w:bottom w:val="none" w:sz="0" w:space="0" w:color="auto"/>
        <w:right w:val="none" w:sz="0" w:space="0" w:color="auto"/>
      </w:divBdr>
    </w:div>
    <w:div w:id="1509326249">
      <w:bodyDiv w:val="1"/>
      <w:marLeft w:val="0"/>
      <w:marRight w:val="0"/>
      <w:marTop w:val="0"/>
      <w:marBottom w:val="0"/>
      <w:divBdr>
        <w:top w:val="none" w:sz="0" w:space="0" w:color="auto"/>
        <w:left w:val="none" w:sz="0" w:space="0" w:color="auto"/>
        <w:bottom w:val="none" w:sz="0" w:space="0" w:color="auto"/>
        <w:right w:val="none" w:sz="0" w:space="0" w:color="auto"/>
      </w:divBdr>
    </w:div>
    <w:div w:id="1514143928">
      <w:bodyDiv w:val="1"/>
      <w:marLeft w:val="0"/>
      <w:marRight w:val="0"/>
      <w:marTop w:val="0"/>
      <w:marBottom w:val="0"/>
      <w:divBdr>
        <w:top w:val="none" w:sz="0" w:space="0" w:color="auto"/>
        <w:left w:val="none" w:sz="0" w:space="0" w:color="auto"/>
        <w:bottom w:val="none" w:sz="0" w:space="0" w:color="auto"/>
        <w:right w:val="none" w:sz="0" w:space="0" w:color="auto"/>
      </w:divBdr>
    </w:div>
    <w:div w:id="1520584746">
      <w:bodyDiv w:val="1"/>
      <w:marLeft w:val="0"/>
      <w:marRight w:val="0"/>
      <w:marTop w:val="0"/>
      <w:marBottom w:val="0"/>
      <w:divBdr>
        <w:top w:val="none" w:sz="0" w:space="0" w:color="auto"/>
        <w:left w:val="none" w:sz="0" w:space="0" w:color="auto"/>
        <w:bottom w:val="none" w:sz="0" w:space="0" w:color="auto"/>
        <w:right w:val="none" w:sz="0" w:space="0" w:color="auto"/>
      </w:divBdr>
    </w:div>
    <w:div w:id="1530951322">
      <w:bodyDiv w:val="1"/>
      <w:marLeft w:val="0"/>
      <w:marRight w:val="0"/>
      <w:marTop w:val="0"/>
      <w:marBottom w:val="0"/>
      <w:divBdr>
        <w:top w:val="none" w:sz="0" w:space="0" w:color="auto"/>
        <w:left w:val="none" w:sz="0" w:space="0" w:color="auto"/>
        <w:bottom w:val="none" w:sz="0" w:space="0" w:color="auto"/>
        <w:right w:val="none" w:sz="0" w:space="0" w:color="auto"/>
      </w:divBdr>
    </w:div>
    <w:div w:id="1531724363">
      <w:bodyDiv w:val="1"/>
      <w:marLeft w:val="0"/>
      <w:marRight w:val="0"/>
      <w:marTop w:val="0"/>
      <w:marBottom w:val="0"/>
      <w:divBdr>
        <w:top w:val="none" w:sz="0" w:space="0" w:color="auto"/>
        <w:left w:val="none" w:sz="0" w:space="0" w:color="auto"/>
        <w:bottom w:val="none" w:sz="0" w:space="0" w:color="auto"/>
        <w:right w:val="none" w:sz="0" w:space="0" w:color="auto"/>
      </w:divBdr>
    </w:div>
    <w:div w:id="1532263654">
      <w:bodyDiv w:val="1"/>
      <w:marLeft w:val="0"/>
      <w:marRight w:val="0"/>
      <w:marTop w:val="0"/>
      <w:marBottom w:val="0"/>
      <w:divBdr>
        <w:top w:val="none" w:sz="0" w:space="0" w:color="auto"/>
        <w:left w:val="none" w:sz="0" w:space="0" w:color="auto"/>
        <w:bottom w:val="none" w:sz="0" w:space="0" w:color="auto"/>
        <w:right w:val="none" w:sz="0" w:space="0" w:color="auto"/>
      </w:divBdr>
    </w:div>
    <w:div w:id="1534342407">
      <w:bodyDiv w:val="1"/>
      <w:marLeft w:val="0"/>
      <w:marRight w:val="0"/>
      <w:marTop w:val="0"/>
      <w:marBottom w:val="0"/>
      <w:divBdr>
        <w:top w:val="none" w:sz="0" w:space="0" w:color="auto"/>
        <w:left w:val="none" w:sz="0" w:space="0" w:color="auto"/>
        <w:bottom w:val="none" w:sz="0" w:space="0" w:color="auto"/>
        <w:right w:val="none" w:sz="0" w:space="0" w:color="auto"/>
      </w:divBdr>
    </w:div>
    <w:div w:id="1545750175">
      <w:bodyDiv w:val="1"/>
      <w:marLeft w:val="0"/>
      <w:marRight w:val="0"/>
      <w:marTop w:val="0"/>
      <w:marBottom w:val="0"/>
      <w:divBdr>
        <w:top w:val="none" w:sz="0" w:space="0" w:color="auto"/>
        <w:left w:val="none" w:sz="0" w:space="0" w:color="auto"/>
        <w:bottom w:val="none" w:sz="0" w:space="0" w:color="auto"/>
        <w:right w:val="none" w:sz="0" w:space="0" w:color="auto"/>
      </w:divBdr>
    </w:div>
    <w:div w:id="1551305872">
      <w:bodyDiv w:val="1"/>
      <w:marLeft w:val="0"/>
      <w:marRight w:val="0"/>
      <w:marTop w:val="0"/>
      <w:marBottom w:val="0"/>
      <w:divBdr>
        <w:top w:val="none" w:sz="0" w:space="0" w:color="auto"/>
        <w:left w:val="none" w:sz="0" w:space="0" w:color="auto"/>
        <w:bottom w:val="none" w:sz="0" w:space="0" w:color="auto"/>
        <w:right w:val="none" w:sz="0" w:space="0" w:color="auto"/>
      </w:divBdr>
    </w:div>
    <w:div w:id="1552618861">
      <w:bodyDiv w:val="1"/>
      <w:marLeft w:val="0"/>
      <w:marRight w:val="0"/>
      <w:marTop w:val="0"/>
      <w:marBottom w:val="0"/>
      <w:divBdr>
        <w:top w:val="none" w:sz="0" w:space="0" w:color="auto"/>
        <w:left w:val="none" w:sz="0" w:space="0" w:color="auto"/>
        <w:bottom w:val="none" w:sz="0" w:space="0" w:color="auto"/>
        <w:right w:val="none" w:sz="0" w:space="0" w:color="auto"/>
      </w:divBdr>
    </w:div>
    <w:div w:id="1553687259">
      <w:bodyDiv w:val="1"/>
      <w:marLeft w:val="0"/>
      <w:marRight w:val="0"/>
      <w:marTop w:val="0"/>
      <w:marBottom w:val="0"/>
      <w:divBdr>
        <w:top w:val="none" w:sz="0" w:space="0" w:color="auto"/>
        <w:left w:val="none" w:sz="0" w:space="0" w:color="auto"/>
        <w:bottom w:val="none" w:sz="0" w:space="0" w:color="auto"/>
        <w:right w:val="none" w:sz="0" w:space="0" w:color="auto"/>
      </w:divBdr>
    </w:div>
    <w:div w:id="1554465093">
      <w:bodyDiv w:val="1"/>
      <w:marLeft w:val="0"/>
      <w:marRight w:val="0"/>
      <w:marTop w:val="0"/>
      <w:marBottom w:val="0"/>
      <w:divBdr>
        <w:top w:val="none" w:sz="0" w:space="0" w:color="auto"/>
        <w:left w:val="none" w:sz="0" w:space="0" w:color="auto"/>
        <w:bottom w:val="none" w:sz="0" w:space="0" w:color="auto"/>
        <w:right w:val="none" w:sz="0" w:space="0" w:color="auto"/>
      </w:divBdr>
    </w:div>
    <w:div w:id="1555310593">
      <w:bodyDiv w:val="1"/>
      <w:marLeft w:val="0"/>
      <w:marRight w:val="0"/>
      <w:marTop w:val="0"/>
      <w:marBottom w:val="0"/>
      <w:divBdr>
        <w:top w:val="none" w:sz="0" w:space="0" w:color="auto"/>
        <w:left w:val="none" w:sz="0" w:space="0" w:color="auto"/>
        <w:bottom w:val="none" w:sz="0" w:space="0" w:color="auto"/>
        <w:right w:val="none" w:sz="0" w:space="0" w:color="auto"/>
      </w:divBdr>
    </w:div>
    <w:div w:id="1556118577">
      <w:bodyDiv w:val="1"/>
      <w:marLeft w:val="0"/>
      <w:marRight w:val="0"/>
      <w:marTop w:val="0"/>
      <w:marBottom w:val="0"/>
      <w:divBdr>
        <w:top w:val="none" w:sz="0" w:space="0" w:color="auto"/>
        <w:left w:val="none" w:sz="0" w:space="0" w:color="auto"/>
        <w:bottom w:val="none" w:sz="0" w:space="0" w:color="auto"/>
        <w:right w:val="none" w:sz="0" w:space="0" w:color="auto"/>
      </w:divBdr>
    </w:div>
    <w:div w:id="1557859883">
      <w:bodyDiv w:val="1"/>
      <w:marLeft w:val="0"/>
      <w:marRight w:val="0"/>
      <w:marTop w:val="0"/>
      <w:marBottom w:val="0"/>
      <w:divBdr>
        <w:top w:val="none" w:sz="0" w:space="0" w:color="auto"/>
        <w:left w:val="none" w:sz="0" w:space="0" w:color="auto"/>
        <w:bottom w:val="none" w:sz="0" w:space="0" w:color="auto"/>
        <w:right w:val="none" w:sz="0" w:space="0" w:color="auto"/>
      </w:divBdr>
    </w:div>
    <w:div w:id="1559046197">
      <w:bodyDiv w:val="1"/>
      <w:marLeft w:val="0"/>
      <w:marRight w:val="0"/>
      <w:marTop w:val="0"/>
      <w:marBottom w:val="0"/>
      <w:divBdr>
        <w:top w:val="none" w:sz="0" w:space="0" w:color="auto"/>
        <w:left w:val="none" w:sz="0" w:space="0" w:color="auto"/>
        <w:bottom w:val="none" w:sz="0" w:space="0" w:color="auto"/>
        <w:right w:val="none" w:sz="0" w:space="0" w:color="auto"/>
      </w:divBdr>
    </w:div>
    <w:div w:id="1563447560">
      <w:bodyDiv w:val="1"/>
      <w:marLeft w:val="0"/>
      <w:marRight w:val="0"/>
      <w:marTop w:val="0"/>
      <w:marBottom w:val="0"/>
      <w:divBdr>
        <w:top w:val="none" w:sz="0" w:space="0" w:color="auto"/>
        <w:left w:val="none" w:sz="0" w:space="0" w:color="auto"/>
        <w:bottom w:val="none" w:sz="0" w:space="0" w:color="auto"/>
        <w:right w:val="none" w:sz="0" w:space="0" w:color="auto"/>
      </w:divBdr>
    </w:div>
    <w:div w:id="1565918718">
      <w:bodyDiv w:val="1"/>
      <w:marLeft w:val="0"/>
      <w:marRight w:val="0"/>
      <w:marTop w:val="0"/>
      <w:marBottom w:val="0"/>
      <w:divBdr>
        <w:top w:val="none" w:sz="0" w:space="0" w:color="auto"/>
        <w:left w:val="none" w:sz="0" w:space="0" w:color="auto"/>
        <w:bottom w:val="none" w:sz="0" w:space="0" w:color="auto"/>
        <w:right w:val="none" w:sz="0" w:space="0" w:color="auto"/>
      </w:divBdr>
    </w:div>
    <w:div w:id="1568497019">
      <w:bodyDiv w:val="1"/>
      <w:marLeft w:val="0"/>
      <w:marRight w:val="0"/>
      <w:marTop w:val="0"/>
      <w:marBottom w:val="0"/>
      <w:divBdr>
        <w:top w:val="none" w:sz="0" w:space="0" w:color="auto"/>
        <w:left w:val="none" w:sz="0" w:space="0" w:color="auto"/>
        <w:bottom w:val="none" w:sz="0" w:space="0" w:color="auto"/>
        <w:right w:val="none" w:sz="0" w:space="0" w:color="auto"/>
      </w:divBdr>
    </w:div>
    <w:div w:id="1572497878">
      <w:bodyDiv w:val="1"/>
      <w:marLeft w:val="0"/>
      <w:marRight w:val="0"/>
      <w:marTop w:val="0"/>
      <w:marBottom w:val="0"/>
      <w:divBdr>
        <w:top w:val="none" w:sz="0" w:space="0" w:color="auto"/>
        <w:left w:val="none" w:sz="0" w:space="0" w:color="auto"/>
        <w:bottom w:val="none" w:sz="0" w:space="0" w:color="auto"/>
        <w:right w:val="none" w:sz="0" w:space="0" w:color="auto"/>
      </w:divBdr>
    </w:div>
    <w:div w:id="1576478114">
      <w:bodyDiv w:val="1"/>
      <w:marLeft w:val="0"/>
      <w:marRight w:val="0"/>
      <w:marTop w:val="0"/>
      <w:marBottom w:val="0"/>
      <w:divBdr>
        <w:top w:val="none" w:sz="0" w:space="0" w:color="auto"/>
        <w:left w:val="none" w:sz="0" w:space="0" w:color="auto"/>
        <w:bottom w:val="none" w:sz="0" w:space="0" w:color="auto"/>
        <w:right w:val="none" w:sz="0" w:space="0" w:color="auto"/>
      </w:divBdr>
    </w:div>
    <w:div w:id="1579943161">
      <w:bodyDiv w:val="1"/>
      <w:marLeft w:val="0"/>
      <w:marRight w:val="0"/>
      <w:marTop w:val="0"/>
      <w:marBottom w:val="0"/>
      <w:divBdr>
        <w:top w:val="none" w:sz="0" w:space="0" w:color="auto"/>
        <w:left w:val="none" w:sz="0" w:space="0" w:color="auto"/>
        <w:bottom w:val="none" w:sz="0" w:space="0" w:color="auto"/>
        <w:right w:val="none" w:sz="0" w:space="0" w:color="auto"/>
      </w:divBdr>
    </w:div>
    <w:div w:id="1581716492">
      <w:bodyDiv w:val="1"/>
      <w:marLeft w:val="0"/>
      <w:marRight w:val="0"/>
      <w:marTop w:val="0"/>
      <w:marBottom w:val="0"/>
      <w:divBdr>
        <w:top w:val="none" w:sz="0" w:space="0" w:color="auto"/>
        <w:left w:val="none" w:sz="0" w:space="0" w:color="auto"/>
        <w:bottom w:val="none" w:sz="0" w:space="0" w:color="auto"/>
        <w:right w:val="none" w:sz="0" w:space="0" w:color="auto"/>
      </w:divBdr>
    </w:div>
    <w:div w:id="1585609397">
      <w:bodyDiv w:val="1"/>
      <w:marLeft w:val="0"/>
      <w:marRight w:val="0"/>
      <w:marTop w:val="0"/>
      <w:marBottom w:val="0"/>
      <w:divBdr>
        <w:top w:val="none" w:sz="0" w:space="0" w:color="auto"/>
        <w:left w:val="none" w:sz="0" w:space="0" w:color="auto"/>
        <w:bottom w:val="none" w:sz="0" w:space="0" w:color="auto"/>
        <w:right w:val="none" w:sz="0" w:space="0" w:color="auto"/>
      </w:divBdr>
    </w:div>
    <w:div w:id="1585651446">
      <w:bodyDiv w:val="1"/>
      <w:marLeft w:val="0"/>
      <w:marRight w:val="0"/>
      <w:marTop w:val="0"/>
      <w:marBottom w:val="0"/>
      <w:divBdr>
        <w:top w:val="none" w:sz="0" w:space="0" w:color="auto"/>
        <w:left w:val="none" w:sz="0" w:space="0" w:color="auto"/>
        <w:bottom w:val="none" w:sz="0" w:space="0" w:color="auto"/>
        <w:right w:val="none" w:sz="0" w:space="0" w:color="auto"/>
      </w:divBdr>
    </w:div>
    <w:div w:id="1587499982">
      <w:bodyDiv w:val="1"/>
      <w:marLeft w:val="0"/>
      <w:marRight w:val="0"/>
      <w:marTop w:val="0"/>
      <w:marBottom w:val="0"/>
      <w:divBdr>
        <w:top w:val="none" w:sz="0" w:space="0" w:color="auto"/>
        <w:left w:val="none" w:sz="0" w:space="0" w:color="auto"/>
        <w:bottom w:val="none" w:sz="0" w:space="0" w:color="auto"/>
        <w:right w:val="none" w:sz="0" w:space="0" w:color="auto"/>
      </w:divBdr>
    </w:div>
    <w:div w:id="1592424279">
      <w:bodyDiv w:val="1"/>
      <w:marLeft w:val="0"/>
      <w:marRight w:val="0"/>
      <w:marTop w:val="0"/>
      <w:marBottom w:val="0"/>
      <w:divBdr>
        <w:top w:val="none" w:sz="0" w:space="0" w:color="auto"/>
        <w:left w:val="none" w:sz="0" w:space="0" w:color="auto"/>
        <w:bottom w:val="none" w:sz="0" w:space="0" w:color="auto"/>
        <w:right w:val="none" w:sz="0" w:space="0" w:color="auto"/>
      </w:divBdr>
    </w:div>
    <w:div w:id="1595631668">
      <w:bodyDiv w:val="1"/>
      <w:marLeft w:val="0"/>
      <w:marRight w:val="0"/>
      <w:marTop w:val="0"/>
      <w:marBottom w:val="0"/>
      <w:divBdr>
        <w:top w:val="none" w:sz="0" w:space="0" w:color="auto"/>
        <w:left w:val="none" w:sz="0" w:space="0" w:color="auto"/>
        <w:bottom w:val="none" w:sz="0" w:space="0" w:color="auto"/>
        <w:right w:val="none" w:sz="0" w:space="0" w:color="auto"/>
      </w:divBdr>
    </w:div>
    <w:div w:id="1595701526">
      <w:bodyDiv w:val="1"/>
      <w:marLeft w:val="0"/>
      <w:marRight w:val="0"/>
      <w:marTop w:val="0"/>
      <w:marBottom w:val="0"/>
      <w:divBdr>
        <w:top w:val="none" w:sz="0" w:space="0" w:color="auto"/>
        <w:left w:val="none" w:sz="0" w:space="0" w:color="auto"/>
        <w:bottom w:val="none" w:sz="0" w:space="0" w:color="auto"/>
        <w:right w:val="none" w:sz="0" w:space="0" w:color="auto"/>
      </w:divBdr>
    </w:div>
    <w:div w:id="1600681128">
      <w:bodyDiv w:val="1"/>
      <w:marLeft w:val="0"/>
      <w:marRight w:val="0"/>
      <w:marTop w:val="0"/>
      <w:marBottom w:val="0"/>
      <w:divBdr>
        <w:top w:val="none" w:sz="0" w:space="0" w:color="auto"/>
        <w:left w:val="none" w:sz="0" w:space="0" w:color="auto"/>
        <w:bottom w:val="none" w:sz="0" w:space="0" w:color="auto"/>
        <w:right w:val="none" w:sz="0" w:space="0" w:color="auto"/>
      </w:divBdr>
    </w:div>
    <w:div w:id="1603564527">
      <w:bodyDiv w:val="1"/>
      <w:marLeft w:val="0"/>
      <w:marRight w:val="0"/>
      <w:marTop w:val="0"/>
      <w:marBottom w:val="0"/>
      <w:divBdr>
        <w:top w:val="none" w:sz="0" w:space="0" w:color="auto"/>
        <w:left w:val="none" w:sz="0" w:space="0" w:color="auto"/>
        <w:bottom w:val="none" w:sz="0" w:space="0" w:color="auto"/>
        <w:right w:val="none" w:sz="0" w:space="0" w:color="auto"/>
      </w:divBdr>
    </w:div>
    <w:div w:id="1604148318">
      <w:bodyDiv w:val="1"/>
      <w:marLeft w:val="0"/>
      <w:marRight w:val="0"/>
      <w:marTop w:val="0"/>
      <w:marBottom w:val="0"/>
      <w:divBdr>
        <w:top w:val="none" w:sz="0" w:space="0" w:color="auto"/>
        <w:left w:val="none" w:sz="0" w:space="0" w:color="auto"/>
        <w:bottom w:val="none" w:sz="0" w:space="0" w:color="auto"/>
        <w:right w:val="none" w:sz="0" w:space="0" w:color="auto"/>
      </w:divBdr>
    </w:div>
    <w:div w:id="1606495631">
      <w:bodyDiv w:val="1"/>
      <w:marLeft w:val="0"/>
      <w:marRight w:val="0"/>
      <w:marTop w:val="0"/>
      <w:marBottom w:val="0"/>
      <w:divBdr>
        <w:top w:val="none" w:sz="0" w:space="0" w:color="auto"/>
        <w:left w:val="none" w:sz="0" w:space="0" w:color="auto"/>
        <w:bottom w:val="none" w:sz="0" w:space="0" w:color="auto"/>
        <w:right w:val="none" w:sz="0" w:space="0" w:color="auto"/>
      </w:divBdr>
    </w:div>
    <w:div w:id="1609004890">
      <w:bodyDiv w:val="1"/>
      <w:marLeft w:val="0"/>
      <w:marRight w:val="0"/>
      <w:marTop w:val="0"/>
      <w:marBottom w:val="0"/>
      <w:divBdr>
        <w:top w:val="none" w:sz="0" w:space="0" w:color="auto"/>
        <w:left w:val="none" w:sz="0" w:space="0" w:color="auto"/>
        <w:bottom w:val="none" w:sz="0" w:space="0" w:color="auto"/>
        <w:right w:val="none" w:sz="0" w:space="0" w:color="auto"/>
      </w:divBdr>
    </w:div>
    <w:div w:id="1616793205">
      <w:bodyDiv w:val="1"/>
      <w:marLeft w:val="0"/>
      <w:marRight w:val="0"/>
      <w:marTop w:val="0"/>
      <w:marBottom w:val="0"/>
      <w:divBdr>
        <w:top w:val="none" w:sz="0" w:space="0" w:color="auto"/>
        <w:left w:val="none" w:sz="0" w:space="0" w:color="auto"/>
        <w:bottom w:val="none" w:sz="0" w:space="0" w:color="auto"/>
        <w:right w:val="none" w:sz="0" w:space="0" w:color="auto"/>
      </w:divBdr>
    </w:div>
    <w:div w:id="1619676410">
      <w:bodyDiv w:val="1"/>
      <w:marLeft w:val="0"/>
      <w:marRight w:val="0"/>
      <w:marTop w:val="0"/>
      <w:marBottom w:val="0"/>
      <w:divBdr>
        <w:top w:val="none" w:sz="0" w:space="0" w:color="auto"/>
        <w:left w:val="none" w:sz="0" w:space="0" w:color="auto"/>
        <w:bottom w:val="none" w:sz="0" w:space="0" w:color="auto"/>
        <w:right w:val="none" w:sz="0" w:space="0" w:color="auto"/>
      </w:divBdr>
    </w:div>
    <w:div w:id="1619726719">
      <w:bodyDiv w:val="1"/>
      <w:marLeft w:val="0"/>
      <w:marRight w:val="0"/>
      <w:marTop w:val="0"/>
      <w:marBottom w:val="0"/>
      <w:divBdr>
        <w:top w:val="none" w:sz="0" w:space="0" w:color="auto"/>
        <w:left w:val="none" w:sz="0" w:space="0" w:color="auto"/>
        <w:bottom w:val="none" w:sz="0" w:space="0" w:color="auto"/>
        <w:right w:val="none" w:sz="0" w:space="0" w:color="auto"/>
      </w:divBdr>
    </w:div>
    <w:div w:id="1619873068">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996737">
      <w:bodyDiv w:val="1"/>
      <w:marLeft w:val="0"/>
      <w:marRight w:val="0"/>
      <w:marTop w:val="0"/>
      <w:marBottom w:val="0"/>
      <w:divBdr>
        <w:top w:val="none" w:sz="0" w:space="0" w:color="auto"/>
        <w:left w:val="none" w:sz="0" w:space="0" w:color="auto"/>
        <w:bottom w:val="none" w:sz="0" w:space="0" w:color="auto"/>
        <w:right w:val="none" w:sz="0" w:space="0" w:color="auto"/>
      </w:divBdr>
    </w:div>
    <w:div w:id="1628126693">
      <w:bodyDiv w:val="1"/>
      <w:marLeft w:val="0"/>
      <w:marRight w:val="0"/>
      <w:marTop w:val="0"/>
      <w:marBottom w:val="0"/>
      <w:divBdr>
        <w:top w:val="none" w:sz="0" w:space="0" w:color="auto"/>
        <w:left w:val="none" w:sz="0" w:space="0" w:color="auto"/>
        <w:bottom w:val="none" w:sz="0" w:space="0" w:color="auto"/>
        <w:right w:val="none" w:sz="0" w:space="0" w:color="auto"/>
      </w:divBdr>
    </w:div>
    <w:div w:id="1632128368">
      <w:bodyDiv w:val="1"/>
      <w:marLeft w:val="0"/>
      <w:marRight w:val="0"/>
      <w:marTop w:val="0"/>
      <w:marBottom w:val="0"/>
      <w:divBdr>
        <w:top w:val="none" w:sz="0" w:space="0" w:color="auto"/>
        <w:left w:val="none" w:sz="0" w:space="0" w:color="auto"/>
        <w:bottom w:val="none" w:sz="0" w:space="0" w:color="auto"/>
        <w:right w:val="none" w:sz="0" w:space="0" w:color="auto"/>
      </w:divBdr>
    </w:div>
    <w:div w:id="1635259526">
      <w:bodyDiv w:val="1"/>
      <w:marLeft w:val="0"/>
      <w:marRight w:val="0"/>
      <w:marTop w:val="0"/>
      <w:marBottom w:val="0"/>
      <w:divBdr>
        <w:top w:val="none" w:sz="0" w:space="0" w:color="auto"/>
        <w:left w:val="none" w:sz="0" w:space="0" w:color="auto"/>
        <w:bottom w:val="none" w:sz="0" w:space="0" w:color="auto"/>
        <w:right w:val="none" w:sz="0" w:space="0" w:color="auto"/>
      </w:divBdr>
    </w:div>
    <w:div w:id="1637372166">
      <w:bodyDiv w:val="1"/>
      <w:marLeft w:val="0"/>
      <w:marRight w:val="0"/>
      <w:marTop w:val="0"/>
      <w:marBottom w:val="0"/>
      <w:divBdr>
        <w:top w:val="none" w:sz="0" w:space="0" w:color="auto"/>
        <w:left w:val="none" w:sz="0" w:space="0" w:color="auto"/>
        <w:bottom w:val="none" w:sz="0" w:space="0" w:color="auto"/>
        <w:right w:val="none" w:sz="0" w:space="0" w:color="auto"/>
      </w:divBdr>
    </w:div>
    <w:div w:id="1638143989">
      <w:bodyDiv w:val="1"/>
      <w:marLeft w:val="0"/>
      <w:marRight w:val="0"/>
      <w:marTop w:val="0"/>
      <w:marBottom w:val="0"/>
      <w:divBdr>
        <w:top w:val="none" w:sz="0" w:space="0" w:color="auto"/>
        <w:left w:val="none" w:sz="0" w:space="0" w:color="auto"/>
        <w:bottom w:val="none" w:sz="0" w:space="0" w:color="auto"/>
        <w:right w:val="none" w:sz="0" w:space="0" w:color="auto"/>
      </w:divBdr>
    </w:div>
    <w:div w:id="1643391051">
      <w:bodyDiv w:val="1"/>
      <w:marLeft w:val="0"/>
      <w:marRight w:val="0"/>
      <w:marTop w:val="0"/>
      <w:marBottom w:val="0"/>
      <w:divBdr>
        <w:top w:val="none" w:sz="0" w:space="0" w:color="auto"/>
        <w:left w:val="none" w:sz="0" w:space="0" w:color="auto"/>
        <w:bottom w:val="none" w:sz="0" w:space="0" w:color="auto"/>
        <w:right w:val="none" w:sz="0" w:space="0" w:color="auto"/>
      </w:divBdr>
    </w:div>
    <w:div w:id="1644652028">
      <w:bodyDiv w:val="1"/>
      <w:marLeft w:val="0"/>
      <w:marRight w:val="0"/>
      <w:marTop w:val="0"/>
      <w:marBottom w:val="0"/>
      <w:divBdr>
        <w:top w:val="none" w:sz="0" w:space="0" w:color="auto"/>
        <w:left w:val="none" w:sz="0" w:space="0" w:color="auto"/>
        <w:bottom w:val="none" w:sz="0" w:space="0" w:color="auto"/>
        <w:right w:val="none" w:sz="0" w:space="0" w:color="auto"/>
      </w:divBdr>
    </w:div>
    <w:div w:id="1645543699">
      <w:bodyDiv w:val="1"/>
      <w:marLeft w:val="0"/>
      <w:marRight w:val="0"/>
      <w:marTop w:val="0"/>
      <w:marBottom w:val="0"/>
      <w:divBdr>
        <w:top w:val="none" w:sz="0" w:space="0" w:color="auto"/>
        <w:left w:val="none" w:sz="0" w:space="0" w:color="auto"/>
        <w:bottom w:val="none" w:sz="0" w:space="0" w:color="auto"/>
        <w:right w:val="none" w:sz="0" w:space="0" w:color="auto"/>
      </w:divBdr>
    </w:div>
    <w:div w:id="1650594966">
      <w:bodyDiv w:val="1"/>
      <w:marLeft w:val="0"/>
      <w:marRight w:val="0"/>
      <w:marTop w:val="0"/>
      <w:marBottom w:val="0"/>
      <w:divBdr>
        <w:top w:val="none" w:sz="0" w:space="0" w:color="auto"/>
        <w:left w:val="none" w:sz="0" w:space="0" w:color="auto"/>
        <w:bottom w:val="none" w:sz="0" w:space="0" w:color="auto"/>
        <w:right w:val="none" w:sz="0" w:space="0" w:color="auto"/>
      </w:divBdr>
    </w:div>
    <w:div w:id="1650867517">
      <w:bodyDiv w:val="1"/>
      <w:marLeft w:val="0"/>
      <w:marRight w:val="0"/>
      <w:marTop w:val="0"/>
      <w:marBottom w:val="0"/>
      <w:divBdr>
        <w:top w:val="none" w:sz="0" w:space="0" w:color="auto"/>
        <w:left w:val="none" w:sz="0" w:space="0" w:color="auto"/>
        <w:bottom w:val="none" w:sz="0" w:space="0" w:color="auto"/>
        <w:right w:val="none" w:sz="0" w:space="0" w:color="auto"/>
      </w:divBdr>
    </w:div>
    <w:div w:id="1651247152">
      <w:bodyDiv w:val="1"/>
      <w:marLeft w:val="0"/>
      <w:marRight w:val="0"/>
      <w:marTop w:val="0"/>
      <w:marBottom w:val="0"/>
      <w:divBdr>
        <w:top w:val="none" w:sz="0" w:space="0" w:color="auto"/>
        <w:left w:val="none" w:sz="0" w:space="0" w:color="auto"/>
        <w:bottom w:val="none" w:sz="0" w:space="0" w:color="auto"/>
        <w:right w:val="none" w:sz="0" w:space="0" w:color="auto"/>
      </w:divBdr>
    </w:div>
    <w:div w:id="1652059072">
      <w:bodyDiv w:val="1"/>
      <w:marLeft w:val="0"/>
      <w:marRight w:val="0"/>
      <w:marTop w:val="0"/>
      <w:marBottom w:val="0"/>
      <w:divBdr>
        <w:top w:val="none" w:sz="0" w:space="0" w:color="auto"/>
        <w:left w:val="none" w:sz="0" w:space="0" w:color="auto"/>
        <w:bottom w:val="none" w:sz="0" w:space="0" w:color="auto"/>
        <w:right w:val="none" w:sz="0" w:space="0" w:color="auto"/>
      </w:divBdr>
    </w:div>
    <w:div w:id="1655643463">
      <w:bodyDiv w:val="1"/>
      <w:marLeft w:val="0"/>
      <w:marRight w:val="0"/>
      <w:marTop w:val="0"/>
      <w:marBottom w:val="0"/>
      <w:divBdr>
        <w:top w:val="none" w:sz="0" w:space="0" w:color="auto"/>
        <w:left w:val="none" w:sz="0" w:space="0" w:color="auto"/>
        <w:bottom w:val="none" w:sz="0" w:space="0" w:color="auto"/>
        <w:right w:val="none" w:sz="0" w:space="0" w:color="auto"/>
      </w:divBdr>
    </w:div>
    <w:div w:id="1655916398">
      <w:bodyDiv w:val="1"/>
      <w:marLeft w:val="0"/>
      <w:marRight w:val="0"/>
      <w:marTop w:val="0"/>
      <w:marBottom w:val="0"/>
      <w:divBdr>
        <w:top w:val="none" w:sz="0" w:space="0" w:color="auto"/>
        <w:left w:val="none" w:sz="0" w:space="0" w:color="auto"/>
        <w:bottom w:val="none" w:sz="0" w:space="0" w:color="auto"/>
        <w:right w:val="none" w:sz="0" w:space="0" w:color="auto"/>
      </w:divBdr>
    </w:div>
    <w:div w:id="1658726096">
      <w:bodyDiv w:val="1"/>
      <w:marLeft w:val="0"/>
      <w:marRight w:val="0"/>
      <w:marTop w:val="0"/>
      <w:marBottom w:val="0"/>
      <w:divBdr>
        <w:top w:val="none" w:sz="0" w:space="0" w:color="auto"/>
        <w:left w:val="none" w:sz="0" w:space="0" w:color="auto"/>
        <w:bottom w:val="none" w:sz="0" w:space="0" w:color="auto"/>
        <w:right w:val="none" w:sz="0" w:space="0" w:color="auto"/>
      </w:divBdr>
    </w:div>
    <w:div w:id="1658799393">
      <w:bodyDiv w:val="1"/>
      <w:marLeft w:val="0"/>
      <w:marRight w:val="0"/>
      <w:marTop w:val="0"/>
      <w:marBottom w:val="0"/>
      <w:divBdr>
        <w:top w:val="none" w:sz="0" w:space="0" w:color="auto"/>
        <w:left w:val="none" w:sz="0" w:space="0" w:color="auto"/>
        <w:bottom w:val="none" w:sz="0" w:space="0" w:color="auto"/>
        <w:right w:val="none" w:sz="0" w:space="0" w:color="auto"/>
      </w:divBdr>
    </w:div>
    <w:div w:id="1659647699">
      <w:bodyDiv w:val="1"/>
      <w:marLeft w:val="0"/>
      <w:marRight w:val="0"/>
      <w:marTop w:val="0"/>
      <w:marBottom w:val="0"/>
      <w:divBdr>
        <w:top w:val="none" w:sz="0" w:space="0" w:color="auto"/>
        <w:left w:val="none" w:sz="0" w:space="0" w:color="auto"/>
        <w:bottom w:val="none" w:sz="0" w:space="0" w:color="auto"/>
        <w:right w:val="none" w:sz="0" w:space="0" w:color="auto"/>
      </w:divBdr>
    </w:div>
    <w:div w:id="1664432629">
      <w:bodyDiv w:val="1"/>
      <w:marLeft w:val="0"/>
      <w:marRight w:val="0"/>
      <w:marTop w:val="0"/>
      <w:marBottom w:val="0"/>
      <w:divBdr>
        <w:top w:val="none" w:sz="0" w:space="0" w:color="auto"/>
        <w:left w:val="none" w:sz="0" w:space="0" w:color="auto"/>
        <w:bottom w:val="none" w:sz="0" w:space="0" w:color="auto"/>
        <w:right w:val="none" w:sz="0" w:space="0" w:color="auto"/>
      </w:divBdr>
    </w:div>
    <w:div w:id="1664819032">
      <w:bodyDiv w:val="1"/>
      <w:marLeft w:val="0"/>
      <w:marRight w:val="0"/>
      <w:marTop w:val="0"/>
      <w:marBottom w:val="0"/>
      <w:divBdr>
        <w:top w:val="none" w:sz="0" w:space="0" w:color="auto"/>
        <w:left w:val="none" w:sz="0" w:space="0" w:color="auto"/>
        <w:bottom w:val="none" w:sz="0" w:space="0" w:color="auto"/>
        <w:right w:val="none" w:sz="0" w:space="0" w:color="auto"/>
      </w:divBdr>
    </w:div>
    <w:div w:id="1666012391">
      <w:bodyDiv w:val="1"/>
      <w:marLeft w:val="0"/>
      <w:marRight w:val="0"/>
      <w:marTop w:val="0"/>
      <w:marBottom w:val="0"/>
      <w:divBdr>
        <w:top w:val="none" w:sz="0" w:space="0" w:color="auto"/>
        <w:left w:val="none" w:sz="0" w:space="0" w:color="auto"/>
        <w:bottom w:val="none" w:sz="0" w:space="0" w:color="auto"/>
        <w:right w:val="none" w:sz="0" w:space="0" w:color="auto"/>
      </w:divBdr>
    </w:div>
    <w:div w:id="1666087713">
      <w:bodyDiv w:val="1"/>
      <w:marLeft w:val="0"/>
      <w:marRight w:val="0"/>
      <w:marTop w:val="0"/>
      <w:marBottom w:val="0"/>
      <w:divBdr>
        <w:top w:val="none" w:sz="0" w:space="0" w:color="auto"/>
        <w:left w:val="none" w:sz="0" w:space="0" w:color="auto"/>
        <w:bottom w:val="none" w:sz="0" w:space="0" w:color="auto"/>
        <w:right w:val="none" w:sz="0" w:space="0" w:color="auto"/>
      </w:divBdr>
    </w:div>
    <w:div w:id="1667703605">
      <w:bodyDiv w:val="1"/>
      <w:marLeft w:val="0"/>
      <w:marRight w:val="0"/>
      <w:marTop w:val="0"/>
      <w:marBottom w:val="0"/>
      <w:divBdr>
        <w:top w:val="none" w:sz="0" w:space="0" w:color="auto"/>
        <w:left w:val="none" w:sz="0" w:space="0" w:color="auto"/>
        <w:bottom w:val="none" w:sz="0" w:space="0" w:color="auto"/>
        <w:right w:val="none" w:sz="0" w:space="0" w:color="auto"/>
      </w:divBdr>
    </w:div>
    <w:div w:id="1671374635">
      <w:bodyDiv w:val="1"/>
      <w:marLeft w:val="0"/>
      <w:marRight w:val="0"/>
      <w:marTop w:val="0"/>
      <w:marBottom w:val="0"/>
      <w:divBdr>
        <w:top w:val="none" w:sz="0" w:space="0" w:color="auto"/>
        <w:left w:val="none" w:sz="0" w:space="0" w:color="auto"/>
        <w:bottom w:val="none" w:sz="0" w:space="0" w:color="auto"/>
        <w:right w:val="none" w:sz="0" w:space="0" w:color="auto"/>
      </w:divBdr>
    </w:div>
    <w:div w:id="1673411869">
      <w:bodyDiv w:val="1"/>
      <w:marLeft w:val="0"/>
      <w:marRight w:val="0"/>
      <w:marTop w:val="0"/>
      <w:marBottom w:val="0"/>
      <w:divBdr>
        <w:top w:val="none" w:sz="0" w:space="0" w:color="auto"/>
        <w:left w:val="none" w:sz="0" w:space="0" w:color="auto"/>
        <w:bottom w:val="none" w:sz="0" w:space="0" w:color="auto"/>
        <w:right w:val="none" w:sz="0" w:space="0" w:color="auto"/>
      </w:divBdr>
    </w:div>
    <w:div w:id="1674992368">
      <w:bodyDiv w:val="1"/>
      <w:marLeft w:val="0"/>
      <w:marRight w:val="0"/>
      <w:marTop w:val="0"/>
      <w:marBottom w:val="0"/>
      <w:divBdr>
        <w:top w:val="none" w:sz="0" w:space="0" w:color="auto"/>
        <w:left w:val="none" w:sz="0" w:space="0" w:color="auto"/>
        <w:bottom w:val="none" w:sz="0" w:space="0" w:color="auto"/>
        <w:right w:val="none" w:sz="0" w:space="0" w:color="auto"/>
      </w:divBdr>
    </w:div>
    <w:div w:id="1683774977">
      <w:bodyDiv w:val="1"/>
      <w:marLeft w:val="0"/>
      <w:marRight w:val="0"/>
      <w:marTop w:val="0"/>
      <w:marBottom w:val="0"/>
      <w:divBdr>
        <w:top w:val="none" w:sz="0" w:space="0" w:color="auto"/>
        <w:left w:val="none" w:sz="0" w:space="0" w:color="auto"/>
        <w:bottom w:val="none" w:sz="0" w:space="0" w:color="auto"/>
        <w:right w:val="none" w:sz="0" w:space="0" w:color="auto"/>
      </w:divBdr>
    </w:div>
    <w:div w:id="1684628261">
      <w:bodyDiv w:val="1"/>
      <w:marLeft w:val="0"/>
      <w:marRight w:val="0"/>
      <w:marTop w:val="0"/>
      <w:marBottom w:val="0"/>
      <w:divBdr>
        <w:top w:val="none" w:sz="0" w:space="0" w:color="auto"/>
        <w:left w:val="none" w:sz="0" w:space="0" w:color="auto"/>
        <w:bottom w:val="none" w:sz="0" w:space="0" w:color="auto"/>
        <w:right w:val="none" w:sz="0" w:space="0" w:color="auto"/>
      </w:divBdr>
    </w:div>
    <w:div w:id="1685939699">
      <w:bodyDiv w:val="1"/>
      <w:marLeft w:val="0"/>
      <w:marRight w:val="0"/>
      <w:marTop w:val="0"/>
      <w:marBottom w:val="0"/>
      <w:divBdr>
        <w:top w:val="none" w:sz="0" w:space="0" w:color="auto"/>
        <w:left w:val="none" w:sz="0" w:space="0" w:color="auto"/>
        <w:bottom w:val="none" w:sz="0" w:space="0" w:color="auto"/>
        <w:right w:val="none" w:sz="0" w:space="0" w:color="auto"/>
      </w:divBdr>
    </w:div>
    <w:div w:id="1688214684">
      <w:bodyDiv w:val="1"/>
      <w:marLeft w:val="0"/>
      <w:marRight w:val="0"/>
      <w:marTop w:val="0"/>
      <w:marBottom w:val="0"/>
      <w:divBdr>
        <w:top w:val="none" w:sz="0" w:space="0" w:color="auto"/>
        <w:left w:val="none" w:sz="0" w:space="0" w:color="auto"/>
        <w:bottom w:val="none" w:sz="0" w:space="0" w:color="auto"/>
        <w:right w:val="none" w:sz="0" w:space="0" w:color="auto"/>
      </w:divBdr>
    </w:div>
    <w:div w:id="1688756117">
      <w:bodyDiv w:val="1"/>
      <w:marLeft w:val="0"/>
      <w:marRight w:val="0"/>
      <w:marTop w:val="0"/>
      <w:marBottom w:val="0"/>
      <w:divBdr>
        <w:top w:val="none" w:sz="0" w:space="0" w:color="auto"/>
        <w:left w:val="none" w:sz="0" w:space="0" w:color="auto"/>
        <w:bottom w:val="none" w:sz="0" w:space="0" w:color="auto"/>
        <w:right w:val="none" w:sz="0" w:space="0" w:color="auto"/>
      </w:divBdr>
    </w:div>
    <w:div w:id="1690450757">
      <w:bodyDiv w:val="1"/>
      <w:marLeft w:val="0"/>
      <w:marRight w:val="0"/>
      <w:marTop w:val="0"/>
      <w:marBottom w:val="0"/>
      <w:divBdr>
        <w:top w:val="none" w:sz="0" w:space="0" w:color="auto"/>
        <w:left w:val="none" w:sz="0" w:space="0" w:color="auto"/>
        <w:bottom w:val="none" w:sz="0" w:space="0" w:color="auto"/>
        <w:right w:val="none" w:sz="0" w:space="0" w:color="auto"/>
      </w:divBdr>
    </w:div>
    <w:div w:id="1691449394">
      <w:bodyDiv w:val="1"/>
      <w:marLeft w:val="0"/>
      <w:marRight w:val="0"/>
      <w:marTop w:val="0"/>
      <w:marBottom w:val="0"/>
      <w:divBdr>
        <w:top w:val="none" w:sz="0" w:space="0" w:color="auto"/>
        <w:left w:val="none" w:sz="0" w:space="0" w:color="auto"/>
        <w:bottom w:val="none" w:sz="0" w:space="0" w:color="auto"/>
        <w:right w:val="none" w:sz="0" w:space="0" w:color="auto"/>
      </w:divBdr>
    </w:div>
    <w:div w:id="1692949567">
      <w:bodyDiv w:val="1"/>
      <w:marLeft w:val="0"/>
      <w:marRight w:val="0"/>
      <w:marTop w:val="0"/>
      <w:marBottom w:val="0"/>
      <w:divBdr>
        <w:top w:val="none" w:sz="0" w:space="0" w:color="auto"/>
        <w:left w:val="none" w:sz="0" w:space="0" w:color="auto"/>
        <w:bottom w:val="none" w:sz="0" w:space="0" w:color="auto"/>
        <w:right w:val="none" w:sz="0" w:space="0" w:color="auto"/>
      </w:divBdr>
    </w:div>
    <w:div w:id="1695425944">
      <w:bodyDiv w:val="1"/>
      <w:marLeft w:val="0"/>
      <w:marRight w:val="0"/>
      <w:marTop w:val="0"/>
      <w:marBottom w:val="0"/>
      <w:divBdr>
        <w:top w:val="none" w:sz="0" w:space="0" w:color="auto"/>
        <w:left w:val="none" w:sz="0" w:space="0" w:color="auto"/>
        <w:bottom w:val="none" w:sz="0" w:space="0" w:color="auto"/>
        <w:right w:val="none" w:sz="0" w:space="0" w:color="auto"/>
      </w:divBdr>
    </w:div>
    <w:div w:id="1698239569">
      <w:bodyDiv w:val="1"/>
      <w:marLeft w:val="0"/>
      <w:marRight w:val="0"/>
      <w:marTop w:val="0"/>
      <w:marBottom w:val="0"/>
      <w:divBdr>
        <w:top w:val="none" w:sz="0" w:space="0" w:color="auto"/>
        <w:left w:val="none" w:sz="0" w:space="0" w:color="auto"/>
        <w:bottom w:val="none" w:sz="0" w:space="0" w:color="auto"/>
        <w:right w:val="none" w:sz="0" w:space="0" w:color="auto"/>
      </w:divBdr>
    </w:div>
    <w:div w:id="1699770937">
      <w:bodyDiv w:val="1"/>
      <w:marLeft w:val="0"/>
      <w:marRight w:val="0"/>
      <w:marTop w:val="0"/>
      <w:marBottom w:val="0"/>
      <w:divBdr>
        <w:top w:val="none" w:sz="0" w:space="0" w:color="auto"/>
        <w:left w:val="none" w:sz="0" w:space="0" w:color="auto"/>
        <w:bottom w:val="none" w:sz="0" w:space="0" w:color="auto"/>
        <w:right w:val="none" w:sz="0" w:space="0" w:color="auto"/>
      </w:divBdr>
    </w:div>
    <w:div w:id="1702436782">
      <w:bodyDiv w:val="1"/>
      <w:marLeft w:val="0"/>
      <w:marRight w:val="0"/>
      <w:marTop w:val="0"/>
      <w:marBottom w:val="0"/>
      <w:divBdr>
        <w:top w:val="none" w:sz="0" w:space="0" w:color="auto"/>
        <w:left w:val="none" w:sz="0" w:space="0" w:color="auto"/>
        <w:bottom w:val="none" w:sz="0" w:space="0" w:color="auto"/>
        <w:right w:val="none" w:sz="0" w:space="0" w:color="auto"/>
      </w:divBdr>
    </w:div>
    <w:div w:id="1703282207">
      <w:bodyDiv w:val="1"/>
      <w:marLeft w:val="0"/>
      <w:marRight w:val="0"/>
      <w:marTop w:val="0"/>
      <w:marBottom w:val="0"/>
      <w:divBdr>
        <w:top w:val="none" w:sz="0" w:space="0" w:color="auto"/>
        <w:left w:val="none" w:sz="0" w:space="0" w:color="auto"/>
        <w:bottom w:val="none" w:sz="0" w:space="0" w:color="auto"/>
        <w:right w:val="none" w:sz="0" w:space="0" w:color="auto"/>
      </w:divBdr>
    </w:div>
    <w:div w:id="1705861827">
      <w:bodyDiv w:val="1"/>
      <w:marLeft w:val="0"/>
      <w:marRight w:val="0"/>
      <w:marTop w:val="0"/>
      <w:marBottom w:val="0"/>
      <w:divBdr>
        <w:top w:val="none" w:sz="0" w:space="0" w:color="auto"/>
        <w:left w:val="none" w:sz="0" w:space="0" w:color="auto"/>
        <w:bottom w:val="none" w:sz="0" w:space="0" w:color="auto"/>
        <w:right w:val="none" w:sz="0" w:space="0" w:color="auto"/>
      </w:divBdr>
    </w:div>
    <w:div w:id="1708525787">
      <w:bodyDiv w:val="1"/>
      <w:marLeft w:val="0"/>
      <w:marRight w:val="0"/>
      <w:marTop w:val="0"/>
      <w:marBottom w:val="0"/>
      <w:divBdr>
        <w:top w:val="none" w:sz="0" w:space="0" w:color="auto"/>
        <w:left w:val="none" w:sz="0" w:space="0" w:color="auto"/>
        <w:bottom w:val="none" w:sz="0" w:space="0" w:color="auto"/>
        <w:right w:val="none" w:sz="0" w:space="0" w:color="auto"/>
      </w:divBdr>
    </w:div>
    <w:div w:id="1711883713">
      <w:bodyDiv w:val="1"/>
      <w:marLeft w:val="0"/>
      <w:marRight w:val="0"/>
      <w:marTop w:val="0"/>
      <w:marBottom w:val="0"/>
      <w:divBdr>
        <w:top w:val="none" w:sz="0" w:space="0" w:color="auto"/>
        <w:left w:val="none" w:sz="0" w:space="0" w:color="auto"/>
        <w:bottom w:val="none" w:sz="0" w:space="0" w:color="auto"/>
        <w:right w:val="none" w:sz="0" w:space="0" w:color="auto"/>
      </w:divBdr>
    </w:div>
    <w:div w:id="1713310973">
      <w:bodyDiv w:val="1"/>
      <w:marLeft w:val="0"/>
      <w:marRight w:val="0"/>
      <w:marTop w:val="0"/>
      <w:marBottom w:val="0"/>
      <w:divBdr>
        <w:top w:val="none" w:sz="0" w:space="0" w:color="auto"/>
        <w:left w:val="none" w:sz="0" w:space="0" w:color="auto"/>
        <w:bottom w:val="none" w:sz="0" w:space="0" w:color="auto"/>
        <w:right w:val="none" w:sz="0" w:space="0" w:color="auto"/>
      </w:divBdr>
    </w:div>
    <w:div w:id="1713726997">
      <w:bodyDiv w:val="1"/>
      <w:marLeft w:val="0"/>
      <w:marRight w:val="0"/>
      <w:marTop w:val="0"/>
      <w:marBottom w:val="0"/>
      <w:divBdr>
        <w:top w:val="none" w:sz="0" w:space="0" w:color="auto"/>
        <w:left w:val="none" w:sz="0" w:space="0" w:color="auto"/>
        <w:bottom w:val="none" w:sz="0" w:space="0" w:color="auto"/>
        <w:right w:val="none" w:sz="0" w:space="0" w:color="auto"/>
      </w:divBdr>
    </w:div>
    <w:div w:id="1716345638">
      <w:bodyDiv w:val="1"/>
      <w:marLeft w:val="0"/>
      <w:marRight w:val="0"/>
      <w:marTop w:val="0"/>
      <w:marBottom w:val="0"/>
      <w:divBdr>
        <w:top w:val="none" w:sz="0" w:space="0" w:color="auto"/>
        <w:left w:val="none" w:sz="0" w:space="0" w:color="auto"/>
        <w:bottom w:val="none" w:sz="0" w:space="0" w:color="auto"/>
        <w:right w:val="none" w:sz="0" w:space="0" w:color="auto"/>
      </w:divBdr>
    </w:div>
    <w:div w:id="1717048858">
      <w:bodyDiv w:val="1"/>
      <w:marLeft w:val="0"/>
      <w:marRight w:val="0"/>
      <w:marTop w:val="0"/>
      <w:marBottom w:val="0"/>
      <w:divBdr>
        <w:top w:val="none" w:sz="0" w:space="0" w:color="auto"/>
        <w:left w:val="none" w:sz="0" w:space="0" w:color="auto"/>
        <w:bottom w:val="none" w:sz="0" w:space="0" w:color="auto"/>
        <w:right w:val="none" w:sz="0" w:space="0" w:color="auto"/>
      </w:divBdr>
    </w:div>
    <w:div w:id="1717467078">
      <w:bodyDiv w:val="1"/>
      <w:marLeft w:val="0"/>
      <w:marRight w:val="0"/>
      <w:marTop w:val="0"/>
      <w:marBottom w:val="0"/>
      <w:divBdr>
        <w:top w:val="none" w:sz="0" w:space="0" w:color="auto"/>
        <w:left w:val="none" w:sz="0" w:space="0" w:color="auto"/>
        <w:bottom w:val="none" w:sz="0" w:space="0" w:color="auto"/>
        <w:right w:val="none" w:sz="0" w:space="0" w:color="auto"/>
      </w:divBdr>
    </w:div>
    <w:div w:id="1718241894">
      <w:bodyDiv w:val="1"/>
      <w:marLeft w:val="0"/>
      <w:marRight w:val="0"/>
      <w:marTop w:val="0"/>
      <w:marBottom w:val="0"/>
      <w:divBdr>
        <w:top w:val="none" w:sz="0" w:space="0" w:color="auto"/>
        <w:left w:val="none" w:sz="0" w:space="0" w:color="auto"/>
        <w:bottom w:val="none" w:sz="0" w:space="0" w:color="auto"/>
        <w:right w:val="none" w:sz="0" w:space="0" w:color="auto"/>
      </w:divBdr>
    </w:div>
    <w:div w:id="1718427113">
      <w:bodyDiv w:val="1"/>
      <w:marLeft w:val="0"/>
      <w:marRight w:val="0"/>
      <w:marTop w:val="0"/>
      <w:marBottom w:val="0"/>
      <w:divBdr>
        <w:top w:val="none" w:sz="0" w:space="0" w:color="auto"/>
        <w:left w:val="none" w:sz="0" w:space="0" w:color="auto"/>
        <w:bottom w:val="none" w:sz="0" w:space="0" w:color="auto"/>
        <w:right w:val="none" w:sz="0" w:space="0" w:color="auto"/>
      </w:divBdr>
    </w:div>
    <w:div w:id="1720469655">
      <w:bodyDiv w:val="1"/>
      <w:marLeft w:val="0"/>
      <w:marRight w:val="0"/>
      <w:marTop w:val="0"/>
      <w:marBottom w:val="0"/>
      <w:divBdr>
        <w:top w:val="none" w:sz="0" w:space="0" w:color="auto"/>
        <w:left w:val="none" w:sz="0" w:space="0" w:color="auto"/>
        <w:bottom w:val="none" w:sz="0" w:space="0" w:color="auto"/>
        <w:right w:val="none" w:sz="0" w:space="0" w:color="auto"/>
      </w:divBdr>
    </w:div>
    <w:div w:id="1721587247">
      <w:bodyDiv w:val="1"/>
      <w:marLeft w:val="0"/>
      <w:marRight w:val="0"/>
      <w:marTop w:val="0"/>
      <w:marBottom w:val="0"/>
      <w:divBdr>
        <w:top w:val="none" w:sz="0" w:space="0" w:color="auto"/>
        <w:left w:val="none" w:sz="0" w:space="0" w:color="auto"/>
        <w:bottom w:val="none" w:sz="0" w:space="0" w:color="auto"/>
        <w:right w:val="none" w:sz="0" w:space="0" w:color="auto"/>
      </w:divBdr>
    </w:div>
    <w:div w:id="1724449188">
      <w:bodyDiv w:val="1"/>
      <w:marLeft w:val="0"/>
      <w:marRight w:val="0"/>
      <w:marTop w:val="0"/>
      <w:marBottom w:val="0"/>
      <w:divBdr>
        <w:top w:val="none" w:sz="0" w:space="0" w:color="auto"/>
        <w:left w:val="none" w:sz="0" w:space="0" w:color="auto"/>
        <w:bottom w:val="none" w:sz="0" w:space="0" w:color="auto"/>
        <w:right w:val="none" w:sz="0" w:space="0" w:color="auto"/>
      </w:divBdr>
    </w:div>
    <w:div w:id="1725255753">
      <w:bodyDiv w:val="1"/>
      <w:marLeft w:val="0"/>
      <w:marRight w:val="0"/>
      <w:marTop w:val="0"/>
      <w:marBottom w:val="0"/>
      <w:divBdr>
        <w:top w:val="none" w:sz="0" w:space="0" w:color="auto"/>
        <w:left w:val="none" w:sz="0" w:space="0" w:color="auto"/>
        <w:bottom w:val="none" w:sz="0" w:space="0" w:color="auto"/>
        <w:right w:val="none" w:sz="0" w:space="0" w:color="auto"/>
      </w:divBdr>
    </w:div>
    <w:div w:id="1726297291">
      <w:bodyDiv w:val="1"/>
      <w:marLeft w:val="0"/>
      <w:marRight w:val="0"/>
      <w:marTop w:val="0"/>
      <w:marBottom w:val="0"/>
      <w:divBdr>
        <w:top w:val="none" w:sz="0" w:space="0" w:color="auto"/>
        <w:left w:val="none" w:sz="0" w:space="0" w:color="auto"/>
        <w:bottom w:val="none" w:sz="0" w:space="0" w:color="auto"/>
        <w:right w:val="none" w:sz="0" w:space="0" w:color="auto"/>
      </w:divBdr>
    </w:div>
    <w:div w:id="1727072293">
      <w:bodyDiv w:val="1"/>
      <w:marLeft w:val="0"/>
      <w:marRight w:val="0"/>
      <w:marTop w:val="0"/>
      <w:marBottom w:val="0"/>
      <w:divBdr>
        <w:top w:val="none" w:sz="0" w:space="0" w:color="auto"/>
        <w:left w:val="none" w:sz="0" w:space="0" w:color="auto"/>
        <w:bottom w:val="none" w:sz="0" w:space="0" w:color="auto"/>
        <w:right w:val="none" w:sz="0" w:space="0" w:color="auto"/>
      </w:divBdr>
    </w:div>
    <w:div w:id="1730499678">
      <w:bodyDiv w:val="1"/>
      <w:marLeft w:val="0"/>
      <w:marRight w:val="0"/>
      <w:marTop w:val="0"/>
      <w:marBottom w:val="0"/>
      <w:divBdr>
        <w:top w:val="none" w:sz="0" w:space="0" w:color="auto"/>
        <w:left w:val="none" w:sz="0" w:space="0" w:color="auto"/>
        <w:bottom w:val="none" w:sz="0" w:space="0" w:color="auto"/>
        <w:right w:val="none" w:sz="0" w:space="0" w:color="auto"/>
      </w:divBdr>
    </w:div>
    <w:div w:id="1731420880">
      <w:bodyDiv w:val="1"/>
      <w:marLeft w:val="0"/>
      <w:marRight w:val="0"/>
      <w:marTop w:val="0"/>
      <w:marBottom w:val="0"/>
      <w:divBdr>
        <w:top w:val="none" w:sz="0" w:space="0" w:color="auto"/>
        <w:left w:val="none" w:sz="0" w:space="0" w:color="auto"/>
        <w:bottom w:val="none" w:sz="0" w:space="0" w:color="auto"/>
        <w:right w:val="none" w:sz="0" w:space="0" w:color="auto"/>
      </w:divBdr>
    </w:div>
    <w:div w:id="1733193343">
      <w:bodyDiv w:val="1"/>
      <w:marLeft w:val="0"/>
      <w:marRight w:val="0"/>
      <w:marTop w:val="0"/>
      <w:marBottom w:val="0"/>
      <w:divBdr>
        <w:top w:val="none" w:sz="0" w:space="0" w:color="auto"/>
        <w:left w:val="none" w:sz="0" w:space="0" w:color="auto"/>
        <w:bottom w:val="none" w:sz="0" w:space="0" w:color="auto"/>
        <w:right w:val="none" w:sz="0" w:space="0" w:color="auto"/>
      </w:divBdr>
    </w:div>
    <w:div w:id="1734111418">
      <w:bodyDiv w:val="1"/>
      <w:marLeft w:val="0"/>
      <w:marRight w:val="0"/>
      <w:marTop w:val="0"/>
      <w:marBottom w:val="0"/>
      <w:divBdr>
        <w:top w:val="none" w:sz="0" w:space="0" w:color="auto"/>
        <w:left w:val="none" w:sz="0" w:space="0" w:color="auto"/>
        <w:bottom w:val="none" w:sz="0" w:space="0" w:color="auto"/>
        <w:right w:val="none" w:sz="0" w:space="0" w:color="auto"/>
      </w:divBdr>
    </w:div>
    <w:div w:id="1734934899">
      <w:bodyDiv w:val="1"/>
      <w:marLeft w:val="0"/>
      <w:marRight w:val="0"/>
      <w:marTop w:val="0"/>
      <w:marBottom w:val="0"/>
      <w:divBdr>
        <w:top w:val="none" w:sz="0" w:space="0" w:color="auto"/>
        <w:left w:val="none" w:sz="0" w:space="0" w:color="auto"/>
        <w:bottom w:val="none" w:sz="0" w:space="0" w:color="auto"/>
        <w:right w:val="none" w:sz="0" w:space="0" w:color="auto"/>
      </w:divBdr>
    </w:div>
    <w:div w:id="1735471427">
      <w:bodyDiv w:val="1"/>
      <w:marLeft w:val="0"/>
      <w:marRight w:val="0"/>
      <w:marTop w:val="0"/>
      <w:marBottom w:val="0"/>
      <w:divBdr>
        <w:top w:val="none" w:sz="0" w:space="0" w:color="auto"/>
        <w:left w:val="none" w:sz="0" w:space="0" w:color="auto"/>
        <w:bottom w:val="none" w:sz="0" w:space="0" w:color="auto"/>
        <w:right w:val="none" w:sz="0" w:space="0" w:color="auto"/>
      </w:divBdr>
    </w:div>
    <w:div w:id="1735734389">
      <w:bodyDiv w:val="1"/>
      <w:marLeft w:val="0"/>
      <w:marRight w:val="0"/>
      <w:marTop w:val="0"/>
      <w:marBottom w:val="0"/>
      <w:divBdr>
        <w:top w:val="none" w:sz="0" w:space="0" w:color="auto"/>
        <w:left w:val="none" w:sz="0" w:space="0" w:color="auto"/>
        <w:bottom w:val="none" w:sz="0" w:space="0" w:color="auto"/>
        <w:right w:val="none" w:sz="0" w:space="0" w:color="auto"/>
      </w:divBdr>
    </w:div>
    <w:div w:id="1738088329">
      <w:bodyDiv w:val="1"/>
      <w:marLeft w:val="0"/>
      <w:marRight w:val="0"/>
      <w:marTop w:val="0"/>
      <w:marBottom w:val="0"/>
      <w:divBdr>
        <w:top w:val="none" w:sz="0" w:space="0" w:color="auto"/>
        <w:left w:val="none" w:sz="0" w:space="0" w:color="auto"/>
        <w:bottom w:val="none" w:sz="0" w:space="0" w:color="auto"/>
        <w:right w:val="none" w:sz="0" w:space="0" w:color="auto"/>
      </w:divBdr>
    </w:div>
    <w:div w:id="1739357303">
      <w:bodyDiv w:val="1"/>
      <w:marLeft w:val="0"/>
      <w:marRight w:val="0"/>
      <w:marTop w:val="0"/>
      <w:marBottom w:val="0"/>
      <w:divBdr>
        <w:top w:val="none" w:sz="0" w:space="0" w:color="auto"/>
        <w:left w:val="none" w:sz="0" w:space="0" w:color="auto"/>
        <w:bottom w:val="none" w:sz="0" w:space="0" w:color="auto"/>
        <w:right w:val="none" w:sz="0" w:space="0" w:color="auto"/>
      </w:divBdr>
    </w:div>
    <w:div w:id="1739861832">
      <w:bodyDiv w:val="1"/>
      <w:marLeft w:val="0"/>
      <w:marRight w:val="0"/>
      <w:marTop w:val="0"/>
      <w:marBottom w:val="0"/>
      <w:divBdr>
        <w:top w:val="none" w:sz="0" w:space="0" w:color="auto"/>
        <w:left w:val="none" w:sz="0" w:space="0" w:color="auto"/>
        <w:bottom w:val="none" w:sz="0" w:space="0" w:color="auto"/>
        <w:right w:val="none" w:sz="0" w:space="0" w:color="auto"/>
      </w:divBdr>
    </w:div>
    <w:div w:id="1740708376">
      <w:bodyDiv w:val="1"/>
      <w:marLeft w:val="0"/>
      <w:marRight w:val="0"/>
      <w:marTop w:val="0"/>
      <w:marBottom w:val="0"/>
      <w:divBdr>
        <w:top w:val="none" w:sz="0" w:space="0" w:color="auto"/>
        <w:left w:val="none" w:sz="0" w:space="0" w:color="auto"/>
        <w:bottom w:val="none" w:sz="0" w:space="0" w:color="auto"/>
        <w:right w:val="none" w:sz="0" w:space="0" w:color="auto"/>
      </w:divBdr>
    </w:div>
    <w:div w:id="1741830469">
      <w:bodyDiv w:val="1"/>
      <w:marLeft w:val="0"/>
      <w:marRight w:val="0"/>
      <w:marTop w:val="0"/>
      <w:marBottom w:val="0"/>
      <w:divBdr>
        <w:top w:val="none" w:sz="0" w:space="0" w:color="auto"/>
        <w:left w:val="none" w:sz="0" w:space="0" w:color="auto"/>
        <w:bottom w:val="none" w:sz="0" w:space="0" w:color="auto"/>
        <w:right w:val="none" w:sz="0" w:space="0" w:color="auto"/>
      </w:divBdr>
    </w:div>
    <w:div w:id="1744335249">
      <w:bodyDiv w:val="1"/>
      <w:marLeft w:val="0"/>
      <w:marRight w:val="0"/>
      <w:marTop w:val="0"/>
      <w:marBottom w:val="0"/>
      <w:divBdr>
        <w:top w:val="none" w:sz="0" w:space="0" w:color="auto"/>
        <w:left w:val="none" w:sz="0" w:space="0" w:color="auto"/>
        <w:bottom w:val="none" w:sz="0" w:space="0" w:color="auto"/>
        <w:right w:val="none" w:sz="0" w:space="0" w:color="auto"/>
      </w:divBdr>
    </w:div>
    <w:div w:id="1747140931">
      <w:bodyDiv w:val="1"/>
      <w:marLeft w:val="0"/>
      <w:marRight w:val="0"/>
      <w:marTop w:val="0"/>
      <w:marBottom w:val="0"/>
      <w:divBdr>
        <w:top w:val="none" w:sz="0" w:space="0" w:color="auto"/>
        <w:left w:val="none" w:sz="0" w:space="0" w:color="auto"/>
        <w:bottom w:val="none" w:sz="0" w:space="0" w:color="auto"/>
        <w:right w:val="none" w:sz="0" w:space="0" w:color="auto"/>
      </w:divBdr>
    </w:div>
    <w:div w:id="1748528174">
      <w:bodyDiv w:val="1"/>
      <w:marLeft w:val="0"/>
      <w:marRight w:val="0"/>
      <w:marTop w:val="0"/>
      <w:marBottom w:val="0"/>
      <w:divBdr>
        <w:top w:val="none" w:sz="0" w:space="0" w:color="auto"/>
        <w:left w:val="none" w:sz="0" w:space="0" w:color="auto"/>
        <w:bottom w:val="none" w:sz="0" w:space="0" w:color="auto"/>
        <w:right w:val="none" w:sz="0" w:space="0" w:color="auto"/>
      </w:divBdr>
    </w:div>
    <w:div w:id="1748532860">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52391313">
      <w:bodyDiv w:val="1"/>
      <w:marLeft w:val="0"/>
      <w:marRight w:val="0"/>
      <w:marTop w:val="0"/>
      <w:marBottom w:val="0"/>
      <w:divBdr>
        <w:top w:val="none" w:sz="0" w:space="0" w:color="auto"/>
        <w:left w:val="none" w:sz="0" w:space="0" w:color="auto"/>
        <w:bottom w:val="none" w:sz="0" w:space="0" w:color="auto"/>
        <w:right w:val="none" w:sz="0" w:space="0" w:color="auto"/>
      </w:divBdr>
    </w:div>
    <w:div w:id="1753895822">
      <w:bodyDiv w:val="1"/>
      <w:marLeft w:val="0"/>
      <w:marRight w:val="0"/>
      <w:marTop w:val="0"/>
      <w:marBottom w:val="0"/>
      <w:divBdr>
        <w:top w:val="none" w:sz="0" w:space="0" w:color="auto"/>
        <w:left w:val="none" w:sz="0" w:space="0" w:color="auto"/>
        <w:bottom w:val="none" w:sz="0" w:space="0" w:color="auto"/>
        <w:right w:val="none" w:sz="0" w:space="0" w:color="auto"/>
      </w:divBdr>
    </w:div>
    <w:div w:id="1754813497">
      <w:bodyDiv w:val="1"/>
      <w:marLeft w:val="0"/>
      <w:marRight w:val="0"/>
      <w:marTop w:val="0"/>
      <w:marBottom w:val="0"/>
      <w:divBdr>
        <w:top w:val="none" w:sz="0" w:space="0" w:color="auto"/>
        <w:left w:val="none" w:sz="0" w:space="0" w:color="auto"/>
        <w:bottom w:val="none" w:sz="0" w:space="0" w:color="auto"/>
        <w:right w:val="none" w:sz="0" w:space="0" w:color="auto"/>
      </w:divBdr>
    </w:div>
    <w:div w:id="1758331693">
      <w:bodyDiv w:val="1"/>
      <w:marLeft w:val="0"/>
      <w:marRight w:val="0"/>
      <w:marTop w:val="0"/>
      <w:marBottom w:val="0"/>
      <w:divBdr>
        <w:top w:val="none" w:sz="0" w:space="0" w:color="auto"/>
        <w:left w:val="none" w:sz="0" w:space="0" w:color="auto"/>
        <w:bottom w:val="none" w:sz="0" w:space="0" w:color="auto"/>
        <w:right w:val="none" w:sz="0" w:space="0" w:color="auto"/>
      </w:divBdr>
    </w:div>
    <w:div w:id="1759868946">
      <w:bodyDiv w:val="1"/>
      <w:marLeft w:val="0"/>
      <w:marRight w:val="0"/>
      <w:marTop w:val="0"/>
      <w:marBottom w:val="0"/>
      <w:divBdr>
        <w:top w:val="none" w:sz="0" w:space="0" w:color="auto"/>
        <w:left w:val="none" w:sz="0" w:space="0" w:color="auto"/>
        <w:bottom w:val="none" w:sz="0" w:space="0" w:color="auto"/>
        <w:right w:val="none" w:sz="0" w:space="0" w:color="auto"/>
      </w:divBdr>
    </w:div>
    <w:div w:id="1760133103">
      <w:bodyDiv w:val="1"/>
      <w:marLeft w:val="0"/>
      <w:marRight w:val="0"/>
      <w:marTop w:val="0"/>
      <w:marBottom w:val="0"/>
      <w:divBdr>
        <w:top w:val="none" w:sz="0" w:space="0" w:color="auto"/>
        <w:left w:val="none" w:sz="0" w:space="0" w:color="auto"/>
        <w:bottom w:val="none" w:sz="0" w:space="0" w:color="auto"/>
        <w:right w:val="none" w:sz="0" w:space="0" w:color="auto"/>
      </w:divBdr>
    </w:div>
    <w:div w:id="1760905276">
      <w:bodyDiv w:val="1"/>
      <w:marLeft w:val="0"/>
      <w:marRight w:val="0"/>
      <w:marTop w:val="0"/>
      <w:marBottom w:val="0"/>
      <w:divBdr>
        <w:top w:val="none" w:sz="0" w:space="0" w:color="auto"/>
        <w:left w:val="none" w:sz="0" w:space="0" w:color="auto"/>
        <w:bottom w:val="none" w:sz="0" w:space="0" w:color="auto"/>
        <w:right w:val="none" w:sz="0" w:space="0" w:color="auto"/>
      </w:divBdr>
    </w:div>
    <w:div w:id="1765034630">
      <w:bodyDiv w:val="1"/>
      <w:marLeft w:val="0"/>
      <w:marRight w:val="0"/>
      <w:marTop w:val="0"/>
      <w:marBottom w:val="0"/>
      <w:divBdr>
        <w:top w:val="none" w:sz="0" w:space="0" w:color="auto"/>
        <w:left w:val="none" w:sz="0" w:space="0" w:color="auto"/>
        <w:bottom w:val="none" w:sz="0" w:space="0" w:color="auto"/>
        <w:right w:val="none" w:sz="0" w:space="0" w:color="auto"/>
      </w:divBdr>
    </w:div>
    <w:div w:id="1767385065">
      <w:bodyDiv w:val="1"/>
      <w:marLeft w:val="0"/>
      <w:marRight w:val="0"/>
      <w:marTop w:val="0"/>
      <w:marBottom w:val="0"/>
      <w:divBdr>
        <w:top w:val="none" w:sz="0" w:space="0" w:color="auto"/>
        <w:left w:val="none" w:sz="0" w:space="0" w:color="auto"/>
        <w:bottom w:val="none" w:sz="0" w:space="0" w:color="auto"/>
        <w:right w:val="none" w:sz="0" w:space="0" w:color="auto"/>
      </w:divBdr>
    </w:div>
    <w:div w:id="1768118449">
      <w:bodyDiv w:val="1"/>
      <w:marLeft w:val="0"/>
      <w:marRight w:val="0"/>
      <w:marTop w:val="0"/>
      <w:marBottom w:val="0"/>
      <w:divBdr>
        <w:top w:val="none" w:sz="0" w:space="0" w:color="auto"/>
        <w:left w:val="none" w:sz="0" w:space="0" w:color="auto"/>
        <w:bottom w:val="none" w:sz="0" w:space="0" w:color="auto"/>
        <w:right w:val="none" w:sz="0" w:space="0" w:color="auto"/>
      </w:divBdr>
    </w:div>
    <w:div w:id="1773279290">
      <w:bodyDiv w:val="1"/>
      <w:marLeft w:val="0"/>
      <w:marRight w:val="0"/>
      <w:marTop w:val="0"/>
      <w:marBottom w:val="0"/>
      <w:divBdr>
        <w:top w:val="none" w:sz="0" w:space="0" w:color="auto"/>
        <w:left w:val="none" w:sz="0" w:space="0" w:color="auto"/>
        <w:bottom w:val="none" w:sz="0" w:space="0" w:color="auto"/>
        <w:right w:val="none" w:sz="0" w:space="0" w:color="auto"/>
      </w:divBdr>
    </w:div>
    <w:div w:id="1778215153">
      <w:bodyDiv w:val="1"/>
      <w:marLeft w:val="0"/>
      <w:marRight w:val="0"/>
      <w:marTop w:val="0"/>
      <w:marBottom w:val="0"/>
      <w:divBdr>
        <w:top w:val="none" w:sz="0" w:space="0" w:color="auto"/>
        <w:left w:val="none" w:sz="0" w:space="0" w:color="auto"/>
        <w:bottom w:val="none" w:sz="0" w:space="0" w:color="auto"/>
        <w:right w:val="none" w:sz="0" w:space="0" w:color="auto"/>
      </w:divBdr>
    </w:div>
    <w:div w:id="1781298774">
      <w:bodyDiv w:val="1"/>
      <w:marLeft w:val="0"/>
      <w:marRight w:val="0"/>
      <w:marTop w:val="0"/>
      <w:marBottom w:val="0"/>
      <w:divBdr>
        <w:top w:val="none" w:sz="0" w:space="0" w:color="auto"/>
        <w:left w:val="none" w:sz="0" w:space="0" w:color="auto"/>
        <w:bottom w:val="none" w:sz="0" w:space="0" w:color="auto"/>
        <w:right w:val="none" w:sz="0" w:space="0" w:color="auto"/>
      </w:divBdr>
    </w:div>
    <w:div w:id="1781798220">
      <w:bodyDiv w:val="1"/>
      <w:marLeft w:val="0"/>
      <w:marRight w:val="0"/>
      <w:marTop w:val="0"/>
      <w:marBottom w:val="0"/>
      <w:divBdr>
        <w:top w:val="none" w:sz="0" w:space="0" w:color="auto"/>
        <w:left w:val="none" w:sz="0" w:space="0" w:color="auto"/>
        <w:bottom w:val="none" w:sz="0" w:space="0" w:color="auto"/>
        <w:right w:val="none" w:sz="0" w:space="0" w:color="auto"/>
      </w:divBdr>
    </w:div>
    <w:div w:id="1782141895">
      <w:bodyDiv w:val="1"/>
      <w:marLeft w:val="0"/>
      <w:marRight w:val="0"/>
      <w:marTop w:val="0"/>
      <w:marBottom w:val="0"/>
      <w:divBdr>
        <w:top w:val="none" w:sz="0" w:space="0" w:color="auto"/>
        <w:left w:val="none" w:sz="0" w:space="0" w:color="auto"/>
        <w:bottom w:val="none" w:sz="0" w:space="0" w:color="auto"/>
        <w:right w:val="none" w:sz="0" w:space="0" w:color="auto"/>
      </w:divBdr>
    </w:div>
    <w:div w:id="1782455494">
      <w:bodyDiv w:val="1"/>
      <w:marLeft w:val="0"/>
      <w:marRight w:val="0"/>
      <w:marTop w:val="0"/>
      <w:marBottom w:val="0"/>
      <w:divBdr>
        <w:top w:val="none" w:sz="0" w:space="0" w:color="auto"/>
        <w:left w:val="none" w:sz="0" w:space="0" w:color="auto"/>
        <w:bottom w:val="none" w:sz="0" w:space="0" w:color="auto"/>
        <w:right w:val="none" w:sz="0" w:space="0" w:color="auto"/>
      </w:divBdr>
    </w:div>
    <w:div w:id="1783379795">
      <w:bodyDiv w:val="1"/>
      <w:marLeft w:val="0"/>
      <w:marRight w:val="0"/>
      <w:marTop w:val="0"/>
      <w:marBottom w:val="0"/>
      <w:divBdr>
        <w:top w:val="none" w:sz="0" w:space="0" w:color="auto"/>
        <w:left w:val="none" w:sz="0" w:space="0" w:color="auto"/>
        <w:bottom w:val="none" w:sz="0" w:space="0" w:color="auto"/>
        <w:right w:val="none" w:sz="0" w:space="0" w:color="auto"/>
      </w:divBdr>
    </w:div>
    <w:div w:id="1784226941">
      <w:bodyDiv w:val="1"/>
      <w:marLeft w:val="0"/>
      <w:marRight w:val="0"/>
      <w:marTop w:val="0"/>
      <w:marBottom w:val="0"/>
      <w:divBdr>
        <w:top w:val="none" w:sz="0" w:space="0" w:color="auto"/>
        <w:left w:val="none" w:sz="0" w:space="0" w:color="auto"/>
        <w:bottom w:val="none" w:sz="0" w:space="0" w:color="auto"/>
        <w:right w:val="none" w:sz="0" w:space="0" w:color="auto"/>
      </w:divBdr>
    </w:div>
    <w:div w:id="1787234878">
      <w:bodyDiv w:val="1"/>
      <w:marLeft w:val="0"/>
      <w:marRight w:val="0"/>
      <w:marTop w:val="0"/>
      <w:marBottom w:val="0"/>
      <w:divBdr>
        <w:top w:val="none" w:sz="0" w:space="0" w:color="auto"/>
        <w:left w:val="none" w:sz="0" w:space="0" w:color="auto"/>
        <w:bottom w:val="none" w:sz="0" w:space="0" w:color="auto"/>
        <w:right w:val="none" w:sz="0" w:space="0" w:color="auto"/>
      </w:divBdr>
    </w:div>
    <w:div w:id="1787650255">
      <w:bodyDiv w:val="1"/>
      <w:marLeft w:val="0"/>
      <w:marRight w:val="0"/>
      <w:marTop w:val="0"/>
      <w:marBottom w:val="0"/>
      <w:divBdr>
        <w:top w:val="none" w:sz="0" w:space="0" w:color="auto"/>
        <w:left w:val="none" w:sz="0" w:space="0" w:color="auto"/>
        <w:bottom w:val="none" w:sz="0" w:space="0" w:color="auto"/>
        <w:right w:val="none" w:sz="0" w:space="0" w:color="auto"/>
      </w:divBdr>
    </w:div>
    <w:div w:id="1789160349">
      <w:bodyDiv w:val="1"/>
      <w:marLeft w:val="0"/>
      <w:marRight w:val="0"/>
      <w:marTop w:val="0"/>
      <w:marBottom w:val="0"/>
      <w:divBdr>
        <w:top w:val="none" w:sz="0" w:space="0" w:color="auto"/>
        <w:left w:val="none" w:sz="0" w:space="0" w:color="auto"/>
        <w:bottom w:val="none" w:sz="0" w:space="0" w:color="auto"/>
        <w:right w:val="none" w:sz="0" w:space="0" w:color="auto"/>
      </w:divBdr>
    </w:div>
    <w:div w:id="1789161322">
      <w:bodyDiv w:val="1"/>
      <w:marLeft w:val="0"/>
      <w:marRight w:val="0"/>
      <w:marTop w:val="0"/>
      <w:marBottom w:val="0"/>
      <w:divBdr>
        <w:top w:val="none" w:sz="0" w:space="0" w:color="auto"/>
        <w:left w:val="none" w:sz="0" w:space="0" w:color="auto"/>
        <w:bottom w:val="none" w:sz="0" w:space="0" w:color="auto"/>
        <w:right w:val="none" w:sz="0" w:space="0" w:color="auto"/>
      </w:divBdr>
    </w:div>
    <w:div w:id="1790080020">
      <w:bodyDiv w:val="1"/>
      <w:marLeft w:val="0"/>
      <w:marRight w:val="0"/>
      <w:marTop w:val="0"/>
      <w:marBottom w:val="0"/>
      <w:divBdr>
        <w:top w:val="none" w:sz="0" w:space="0" w:color="auto"/>
        <w:left w:val="none" w:sz="0" w:space="0" w:color="auto"/>
        <w:bottom w:val="none" w:sz="0" w:space="0" w:color="auto"/>
        <w:right w:val="none" w:sz="0" w:space="0" w:color="auto"/>
      </w:divBdr>
    </w:div>
    <w:div w:id="1791362490">
      <w:bodyDiv w:val="1"/>
      <w:marLeft w:val="0"/>
      <w:marRight w:val="0"/>
      <w:marTop w:val="0"/>
      <w:marBottom w:val="0"/>
      <w:divBdr>
        <w:top w:val="none" w:sz="0" w:space="0" w:color="auto"/>
        <w:left w:val="none" w:sz="0" w:space="0" w:color="auto"/>
        <w:bottom w:val="none" w:sz="0" w:space="0" w:color="auto"/>
        <w:right w:val="none" w:sz="0" w:space="0" w:color="auto"/>
      </w:divBdr>
    </w:div>
    <w:div w:id="1794401921">
      <w:bodyDiv w:val="1"/>
      <w:marLeft w:val="0"/>
      <w:marRight w:val="0"/>
      <w:marTop w:val="0"/>
      <w:marBottom w:val="0"/>
      <w:divBdr>
        <w:top w:val="none" w:sz="0" w:space="0" w:color="auto"/>
        <w:left w:val="none" w:sz="0" w:space="0" w:color="auto"/>
        <w:bottom w:val="none" w:sz="0" w:space="0" w:color="auto"/>
        <w:right w:val="none" w:sz="0" w:space="0" w:color="auto"/>
      </w:divBdr>
    </w:div>
    <w:div w:id="1795519077">
      <w:bodyDiv w:val="1"/>
      <w:marLeft w:val="0"/>
      <w:marRight w:val="0"/>
      <w:marTop w:val="0"/>
      <w:marBottom w:val="0"/>
      <w:divBdr>
        <w:top w:val="none" w:sz="0" w:space="0" w:color="auto"/>
        <w:left w:val="none" w:sz="0" w:space="0" w:color="auto"/>
        <w:bottom w:val="none" w:sz="0" w:space="0" w:color="auto"/>
        <w:right w:val="none" w:sz="0" w:space="0" w:color="auto"/>
      </w:divBdr>
    </w:div>
    <w:div w:id="1799686827">
      <w:bodyDiv w:val="1"/>
      <w:marLeft w:val="0"/>
      <w:marRight w:val="0"/>
      <w:marTop w:val="0"/>
      <w:marBottom w:val="0"/>
      <w:divBdr>
        <w:top w:val="none" w:sz="0" w:space="0" w:color="auto"/>
        <w:left w:val="none" w:sz="0" w:space="0" w:color="auto"/>
        <w:bottom w:val="none" w:sz="0" w:space="0" w:color="auto"/>
        <w:right w:val="none" w:sz="0" w:space="0" w:color="auto"/>
      </w:divBdr>
    </w:div>
    <w:div w:id="1801797562">
      <w:bodyDiv w:val="1"/>
      <w:marLeft w:val="0"/>
      <w:marRight w:val="0"/>
      <w:marTop w:val="0"/>
      <w:marBottom w:val="0"/>
      <w:divBdr>
        <w:top w:val="none" w:sz="0" w:space="0" w:color="auto"/>
        <w:left w:val="none" w:sz="0" w:space="0" w:color="auto"/>
        <w:bottom w:val="none" w:sz="0" w:space="0" w:color="auto"/>
        <w:right w:val="none" w:sz="0" w:space="0" w:color="auto"/>
      </w:divBdr>
    </w:div>
    <w:div w:id="1808090090">
      <w:bodyDiv w:val="1"/>
      <w:marLeft w:val="0"/>
      <w:marRight w:val="0"/>
      <w:marTop w:val="0"/>
      <w:marBottom w:val="0"/>
      <w:divBdr>
        <w:top w:val="none" w:sz="0" w:space="0" w:color="auto"/>
        <w:left w:val="none" w:sz="0" w:space="0" w:color="auto"/>
        <w:bottom w:val="none" w:sz="0" w:space="0" w:color="auto"/>
        <w:right w:val="none" w:sz="0" w:space="0" w:color="auto"/>
      </w:divBdr>
    </w:div>
    <w:div w:id="1808353686">
      <w:bodyDiv w:val="1"/>
      <w:marLeft w:val="0"/>
      <w:marRight w:val="0"/>
      <w:marTop w:val="0"/>
      <w:marBottom w:val="0"/>
      <w:divBdr>
        <w:top w:val="none" w:sz="0" w:space="0" w:color="auto"/>
        <w:left w:val="none" w:sz="0" w:space="0" w:color="auto"/>
        <w:bottom w:val="none" w:sz="0" w:space="0" w:color="auto"/>
        <w:right w:val="none" w:sz="0" w:space="0" w:color="auto"/>
      </w:divBdr>
    </w:div>
    <w:div w:id="1809515631">
      <w:bodyDiv w:val="1"/>
      <w:marLeft w:val="0"/>
      <w:marRight w:val="0"/>
      <w:marTop w:val="0"/>
      <w:marBottom w:val="0"/>
      <w:divBdr>
        <w:top w:val="none" w:sz="0" w:space="0" w:color="auto"/>
        <w:left w:val="none" w:sz="0" w:space="0" w:color="auto"/>
        <w:bottom w:val="none" w:sz="0" w:space="0" w:color="auto"/>
        <w:right w:val="none" w:sz="0" w:space="0" w:color="auto"/>
      </w:divBdr>
    </w:div>
    <w:div w:id="1812405870">
      <w:bodyDiv w:val="1"/>
      <w:marLeft w:val="0"/>
      <w:marRight w:val="0"/>
      <w:marTop w:val="0"/>
      <w:marBottom w:val="0"/>
      <w:divBdr>
        <w:top w:val="none" w:sz="0" w:space="0" w:color="auto"/>
        <w:left w:val="none" w:sz="0" w:space="0" w:color="auto"/>
        <w:bottom w:val="none" w:sz="0" w:space="0" w:color="auto"/>
        <w:right w:val="none" w:sz="0" w:space="0" w:color="auto"/>
      </w:divBdr>
    </w:div>
    <w:div w:id="1812819339">
      <w:bodyDiv w:val="1"/>
      <w:marLeft w:val="0"/>
      <w:marRight w:val="0"/>
      <w:marTop w:val="0"/>
      <w:marBottom w:val="0"/>
      <w:divBdr>
        <w:top w:val="none" w:sz="0" w:space="0" w:color="auto"/>
        <w:left w:val="none" w:sz="0" w:space="0" w:color="auto"/>
        <w:bottom w:val="none" w:sz="0" w:space="0" w:color="auto"/>
        <w:right w:val="none" w:sz="0" w:space="0" w:color="auto"/>
      </w:divBdr>
    </w:div>
    <w:div w:id="1814638072">
      <w:bodyDiv w:val="1"/>
      <w:marLeft w:val="0"/>
      <w:marRight w:val="0"/>
      <w:marTop w:val="0"/>
      <w:marBottom w:val="0"/>
      <w:divBdr>
        <w:top w:val="none" w:sz="0" w:space="0" w:color="auto"/>
        <w:left w:val="none" w:sz="0" w:space="0" w:color="auto"/>
        <w:bottom w:val="none" w:sz="0" w:space="0" w:color="auto"/>
        <w:right w:val="none" w:sz="0" w:space="0" w:color="auto"/>
      </w:divBdr>
    </w:div>
    <w:div w:id="1816071623">
      <w:bodyDiv w:val="1"/>
      <w:marLeft w:val="0"/>
      <w:marRight w:val="0"/>
      <w:marTop w:val="0"/>
      <w:marBottom w:val="0"/>
      <w:divBdr>
        <w:top w:val="none" w:sz="0" w:space="0" w:color="auto"/>
        <w:left w:val="none" w:sz="0" w:space="0" w:color="auto"/>
        <w:bottom w:val="none" w:sz="0" w:space="0" w:color="auto"/>
        <w:right w:val="none" w:sz="0" w:space="0" w:color="auto"/>
      </w:divBdr>
    </w:div>
    <w:div w:id="1816220396">
      <w:bodyDiv w:val="1"/>
      <w:marLeft w:val="0"/>
      <w:marRight w:val="0"/>
      <w:marTop w:val="0"/>
      <w:marBottom w:val="0"/>
      <w:divBdr>
        <w:top w:val="none" w:sz="0" w:space="0" w:color="auto"/>
        <w:left w:val="none" w:sz="0" w:space="0" w:color="auto"/>
        <w:bottom w:val="none" w:sz="0" w:space="0" w:color="auto"/>
        <w:right w:val="none" w:sz="0" w:space="0" w:color="auto"/>
      </w:divBdr>
    </w:div>
    <w:div w:id="1818297414">
      <w:bodyDiv w:val="1"/>
      <w:marLeft w:val="0"/>
      <w:marRight w:val="0"/>
      <w:marTop w:val="0"/>
      <w:marBottom w:val="0"/>
      <w:divBdr>
        <w:top w:val="none" w:sz="0" w:space="0" w:color="auto"/>
        <w:left w:val="none" w:sz="0" w:space="0" w:color="auto"/>
        <w:bottom w:val="none" w:sz="0" w:space="0" w:color="auto"/>
        <w:right w:val="none" w:sz="0" w:space="0" w:color="auto"/>
      </w:divBdr>
    </w:div>
    <w:div w:id="1819608632">
      <w:bodyDiv w:val="1"/>
      <w:marLeft w:val="0"/>
      <w:marRight w:val="0"/>
      <w:marTop w:val="0"/>
      <w:marBottom w:val="0"/>
      <w:divBdr>
        <w:top w:val="none" w:sz="0" w:space="0" w:color="auto"/>
        <w:left w:val="none" w:sz="0" w:space="0" w:color="auto"/>
        <w:bottom w:val="none" w:sz="0" w:space="0" w:color="auto"/>
        <w:right w:val="none" w:sz="0" w:space="0" w:color="auto"/>
      </w:divBdr>
    </w:div>
    <w:div w:id="1823352903">
      <w:bodyDiv w:val="1"/>
      <w:marLeft w:val="0"/>
      <w:marRight w:val="0"/>
      <w:marTop w:val="0"/>
      <w:marBottom w:val="0"/>
      <w:divBdr>
        <w:top w:val="none" w:sz="0" w:space="0" w:color="auto"/>
        <w:left w:val="none" w:sz="0" w:space="0" w:color="auto"/>
        <w:bottom w:val="none" w:sz="0" w:space="0" w:color="auto"/>
        <w:right w:val="none" w:sz="0" w:space="0" w:color="auto"/>
      </w:divBdr>
    </w:div>
    <w:div w:id="1826893722">
      <w:bodyDiv w:val="1"/>
      <w:marLeft w:val="0"/>
      <w:marRight w:val="0"/>
      <w:marTop w:val="0"/>
      <w:marBottom w:val="0"/>
      <w:divBdr>
        <w:top w:val="none" w:sz="0" w:space="0" w:color="auto"/>
        <w:left w:val="none" w:sz="0" w:space="0" w:color="auto"/>
        <w:bottom w:val="none" w:sz="0" w:space="0" w:color="auto"/>
        <w:right w:val="none" w:sz="0" w:space="0" w:color="auto"/>
      </w:divBdr>
    </w:div>
    <w:div w:id="1827624124">
      <w:bodyDiv w:val="1"/>
      <w:marLeft w:val="0"/>
      <w:marRight w:val="0"/>
      <w:marTop w:val="0"/>
      <w:marBottom w:val="0"/>
      <w:divBdr>
        <w:top w:val="none" w:sz="0" w:space="0" w:color="auto"/>
        <w:left w:val="none" w:sz="0" w:space="0" w:color="auto"/>
        <w:bottom w:val="none" w:sz="0" w:space="0" w:color="auto"/>
        <w:right w:val="none" w:sz="0" w:space="0" w:color="auto"/>
      </w:divBdr>
    </w:div>
    <w:div w:id="1829058590">
      <w:bodyDiv w:val="1"/>
      <w:marLeft w:val="0"/>
      <w:marRight w:val="0"/>
      <w:marTop w:val="0"/>
      <w:marBottom w:val="0"/>
      <w:divBdr>
        <w:top w:val="none" w:sz="0" w:space="0" w:color="auto"/>
        <w:left w:val="none" w:sz="0" w:space="0" w:color="auto"/>
        <w:bottom w:val="none" w:sz="0" w:space="0" w:color="auto"/>
        <w:right w:val="none" w:sz="0" w:space="0" w:color="auto"/>
      </w:divBdr>
    </w:div>
    <w:div w:id="1832941061">
      <w:bodyDiv w:val="1"/>
      <w:marLeft w:val="0"/>
      <w:marRight w:val="0"/>
      <w:marTop w:val="0"/>
      <w:marBottom w:val="0"/>
      <w:divBdr>
        <w:top w:val="none" w:sz="0" w:space="0" w:color="auto"/>
        <w:left w:val="none" w:sz="0" w:space="0" w:color="auto"/>
        <w:bottom w:val="none" w:sz="0" w:space="0" w:color="auto"/>
        <w:right w:val="none" w:sz="0" w:space="0" w:color="auto"/>
      </w:divBdr>
    </w:div>
    <w:div w:id="1833059445">
      <w:bodyDiv w:val="1"/>
      <w:marLeft w:val="0"/>
      <w:marRight w:val="0"/>
      <w:marTop w:val="0"/>
      <w:marBottom w:val="0"/>
      <w:divBdr>
        <w:top w:val="none" w:sz="0" w:space="0" w:color="auto"/>
        <w:left w:val="none" w:sz="0" w:space="0" w:color="auto"/>
        <w:bottom w:val="none" w:sz="0" w:space="0" w:color="auto"/>
        <w:right w:val="none" w:sz="0" w:space="0" w:color="auto"/>
      </w:divBdr>
    </w:div>
    <w:div w:id="1838301452">
      <w:bodyDiv w:val="1"/>
      <w:marLeft w:val="0"/>
      <w:marRight w:val="0"/>
      <w:marTop w:val="0"/>
      <w:marBottom w:val="0"/>
      <w:divBdr>
        <w:top w:val="none" w:sz="0" w:space="0" w:color="auto"/>
        <w:left w:val="none" w:sz="0" w:space="0" w:color="auto"/>
        <w:bottom w:val="none" w:sz="0" w:space="0" w:color="auto"/>
        <w:right w:val="none" w:sz="0" w:space="0" w:color="auto"/>
      </w:divBdr>
    </w:div>
    <w:div w:id="1840267731">
      <w:bodyDiv w:val="1"/>
      <w:marLeft w:val="0"/>
      <w:marRight w:val="0"/>
      <w:marTop w:val="0"/>
      <w:marBottom w:val="0"/>
      <w:divBdr>
        <w:top w:val="none" w:sz="0" w:space="0" w:color="auto"/>
        <w:left w:val="none" w:sz="0" w:space="0" w:color="auto"/>
        <w:bottom w:val="none" w:sz="0" w:space="0" w:color="auto"/>
        <w:right w:val="none" w:sz="0" w:space="0" w:color="auto"/>
      </w:divBdr>
    </w:div>
    <w:div w:id="1842620492">
      <w:bodyDiv w:val="1"/>
      <w:marLeft w:val="0"/>
      <w:marRight w:val="0"/>
      <w:marTop w:val="0"/>
      <w:marBottom w:val="0"/>
      <w:divBdr>
        <w:top w:val="none" w:sz="0" w:space="0" w:color="auto"/>
        <w:left w:val="none" w:sz="0" w:space="0" w:color="auto"/>
        <w:bottom w:val="none" w:sz="0" w:space="0" w:color="auto"/>
        <w:right w:val="none" w:sz="0" w:space="0" w:color="auto"/>
      </w:divBdr>
    </w:div>
    <w:div w:id="1848591961">
      <w:bodyDiv w:val="1"/>
      <w:marLeft w:val="0"/>
      <w:marRight w:val="0"/>
      <w:marTop w:val="0"/>
      <w:marBottom w:val="0"/>
      <w:divBdr>
        <w:top w:val="none" w:sz="0" w:space="0" w:color="auto"/>
        <w:left w:val="none" w:sz="0" w:space="0" w:color="auto"/>
        <w:bottom w:val="none" w:sz="0" w:space="0" w:color="auto"/>
        <w:right w:val="none" w:sz="0" w:space="0" w:color="auto"/>
      </w:divBdr>
    </w:div>
    <w:div w:id="1849059070">
      <w:bodyDiv w:val="1"/>
      <w:marLeft w:val="0"/>
      <w:marRight w:val="0"/>
      <w:marTop w:val="0"/>
      <w:marBottom w:val="0"/>
      <w:divBdr>
        <w:top w:val="none" w:sz="0" w:space="0" w:color="auto"/>
        <w:left w:val="none" w:sz="0" w:space="0" w:color="auto"/>
        <w:bottom w:val="none" w:sz="0" w:space="0" w:color="auto"/>
        <w:right w:val="none" w:sz="0" w:space="0" w:color="auto"/>
      </w:divBdr>
    </w:div>
    <w:div w:id="1850218957">
      <w:bodyDiv w:val="1"/>
      <w:marLeft w:val="0"/>
      <w:marRight w:val="0"/>
      <w:marTop w:val="0"/>
      <w:marBottom w:val="0"/>
      <w:divBdr>
        <w:top w:val="none" w:sz="0" w:space="0" w:color="auto"/>
        <w:left w:val="none" w:sz="0" w:space="0" w:color="auto"/>
        <w:bottom w:val="none" w:sz="0" w:space="0" w:color="auto"/>
        <w:right w:val="none" w:sz="0" w:space="0" w:color="auto"/>
      </w:divBdr>
    </w:div>
    <w:div w:id="1855923333">
      <w:bodyDiv w:val="1"/>
      <w:marLeft w:val="0"/>
      <w:marRight w:val="0"/>
      <w:marTop w:val="0"/>
      <w:marBottom w:val="0"/>
      <w:divBdr>
        <w:top w:val="none" w:sz="0" w:space="0" w:color="auto"/>
        <w:left w:val="none" w:sz="0" w:space="0" w:color="auto"/>
        <w:bottom w:val="none" w:sz="0" w:space="0" w:color="auto"/>
        <w:right w:val="none" w:sz="0" w:space="0" w:color="auto"/>
      </w:divBdr>
    </w:div>
    <w:div w:id="1856263626">
      <w:bodyDiv w:val="1"/>
      <w:marLeft w:val="0"/>
      <w:marRight w:val="0"/>
      <w:marTop w:val="0"/>
      <w:marBottom w:val="0"/>
      <w:divBdr>
        <w:top w:val="none" w:sz="0" w:space="0" w:color="auto"/>
        <w:left w:val="none" w:sz="0" w:space="0" w:color="auto"/>
        <w:bottom w:val="none" w:sz="0" w:space="0" w:color="auto"/>
        <w:right w:val="none" w:sz="0" w:space="0" w:color="auto"/>
      </w:divBdr>
    </w:div>
    <w:div w:id="1856381310">
      <w:bodyDiv w:val="1"/>
      <w:marLeft w:val="0"/>
      <w:marRight w:val="0"/>
      <w:marTop w:val="0"/>
      <w:marBottom w:val="0"/>
      <w:divBdr>
        <w:top w:val="none" w:sz="0" w:space="0" w:color="auto"/>
        <w:left w:val="none" w:sz="0" w:space="0" w:color="auto"/>
        <w:bottom w:val="none" w:sz="0" w:space="0" w:color="auto"/>
        <w:right w:val="none" w:sz="0" w:space="0" w:color="auto"/>
      </w:divBdr>
    </w:div>
    <w:div w:id="1861578915">
      <w:bodyDiv w:val="1"/>
      <w:marLeft w:val="0"/>
      <w:marRight w:val="0"/>
      <w:marTop w:val="0"/>
      <w:marBottom w:val="0"/>
      <w:divBdr>
        <w:top w:val="none" w:sz="0" w:space="0" w:color="auto"/>
        <w:left w:val="none" w:sz="0" w:space="0" w:color="auto"/>
        <w:bottom w:val="none" w:sz="0" w:space="0" w:color="auto"/>
        <w:right w:val="none" w:sz="0" w:space="0" w:color="auto"/>
      </w:divBdr>
    </w:div>
    <w:div w:id="1861582449">
      <w:bodyDiv w:val="1"/>
      <w:marLeft w:val="0"/>
      <w:marRight w:val="0"/>
      <w:marTop w:val="0"/>
      <w:marBottom w:val="0"/>
      <w:divBdr>
        <w:top w:val="none" w:sz="0" w:space="0" w:color="auto"/>
        <w:left w:val="none" w:sz="0" w:space="0" w:color="auto"/>
        <w:bottom w:val="none" w:sz="0" w:space="0" w:color="auto"/>
        <w:right w:val="none" w:sz="0" w:space="0" w:color="auto"/>
      </w:divBdr>
    </w:div>
    <w:div w:id="1861776826">
      <w:bodyDiv w:val="1"/>
      <w:marLeft w:val="0"/>
      <w:marRight w:val="0"/>
      <w:marTop w:val="0"/>
      <w:marBottom w:val="0"/>
      <w:divBdr>
        <w:top w:val="none" w:sz="0" w:space="0" w:color="auto"/>
        <w:left w:val="none" w:sz="0" w:space="0" w:color="auto"/>
        <w:bottom w:val="none" w:sz="0" w:space="0" w:color="auto"/>
        <w:right w:val="none" w:sz="0" w:space="0" w:color="auto"/>
      </w:divBdr>
    </w:div>
    <w:div w:id="1863278353">
      <w:bodyDiv w:val="1"/>
      <w:marLeft w:val="0"/>
      <w:marRight w:val="0"/>
      <w:marTop w:val="0"/>
      <w:marBottom w:val="0"/>
      <w:divBdr>
        <w:top w:val="none" w:sz="0" w:space="0" w:color="auto"/>
        <w:left w:val="none" w:sz="0" w:space="0" w:color="auto"/>
        <w:bottom w:val="none" w:sz="0" w:space="0" w:color="auto"/>
        <w:right w:val="none" w:sz="0" w:space="0" w:color="auto"/>
      </w:divBdr>
    </w:div>
    <w:div w:id="1864973793">
      <w:bodyDiv w:val="1"/>
      <w:marLeft w:val="0"/>
      <w:marRight w:val="0"/>
      <w:marTop w:val="0"/>
      <w:marBottom w:val="0"/>
      <w:divBdr>
        <w:top w:val="none" w:sz="0" w:space="0" w:color="auto"/>
        <w:left w:val="none" w:sz="0" w:space="0" w:color="auto"/>
        <w:bottom w:val="none" w:sz="0" w:space="0" w:color="auto"/>
        <w:right w:val="none" w:sz="0" w:space="0" w:color="auto"/>
      </w:divBdr>
    </w:div>
    <w:div w:id="1868177728">
      <w:bodyDiv w:val="1"/>
      <w:marLeft w:val="0"/>
      <w:marRight w:val="0"/>
      <w:marTop w:val="0"/>
      <w:marBottom w:val="0"/>
      <w:divBdr>
        <w:top w:val="none" w:sz="0" w:space="0" w:color="auto"/>
        <w:left w:val="none" w:sz="0" w:space="0" w:color="auto"/>
        <w:bottom w:val="none" w:sz="0" w:space="0" w:color="auto"/>
        <w:right w:val="none" w:sz="0" w:space="0" w:color="auto"/>
      </w:divBdr>
    </w:div>
    <w:div w:id="1873109496">
      <w:bodyDiv w:val="1"/>
      <w:marLeft w:val="0"/>
      <w:marRight w:val="0"/>
      <w:marTop w:val="0"/>
      <w:marBottom w:val="0"/>
      <w:divBdr>
        <w:top w:val="none" w:sz="0" w:space="0" w:color="auto"/>
        <w:left w:val="none" w:sz="0" w:space="0" w:color="auto"/>
        <w:bottom w:val="none" w:sz="0" w:space="0" w:color="auto"/>
        <w:right w:val="none" w:sz="0" w:space="0" w:color="auto"/>
      </w:divBdr>
    </w:div>
    <w:div w:id="1876114799">
      <w:bodyDiv w:val="1"/>
      <w:marLeft w:val="0"/>
      <w:marRight w:val="0"/>
      <w:marTop w:val="0"/>
      <w:marBottom w:val="0"/>
      <w:divBdr>
        <w:top w:val="none" w:sz="0" w:space="0" w:color="auto"/>
        <w:left w:val="none" w:sz="0" w:space="0" w:color="auto"/>
        <w:bottom w:val="none" w:sz="0" w:space="0" w:color="auto"/>
        <w:right w:val="none" w:sz="0" w:space="0" w:color="auto"/>
      </w:divBdr>
    </w:div>
    <w:div w:id="1877814941">
      <w:bodyDiv w:val="1"/>
      <w:marLeft w:val="0"/>
      <w:marRight w:val="0"/>
      <w:marTop w:val="0"/>
      <w:marBottom w:val="0"/>
      <w:divBdr>
        <w:top w:val="none" w:sz="0" w:space="0" w:color="auto"/>
        <w:left w:val="none" w:sz="0" w:space="0" w:color="auto"/>
        <w:bottom w:val="none" w:sz="0" w:space="0" w:color="auto"/>
        <w:right w:val="none" w:sz="0" w:space="0" w:color="auto"/>
      </w:divBdr>
    </w:div>
    <w:div w:id="1877959838">
      <w:bodyDiv w:val="1"/>
      <w:marLeft w:val="0"/>
      <w:marRight w:val="0"/>
      <w:marTop w:val="0"/>
      <w:marBottom w:val="0"/>
      <w:divBdr>
        <w:top w:val="none" w:sz="0" w:space="0" w:color="auto"/>
        <w:left w:val="none" w:sz="0" w:space="0" w:color="auto"/>
        <w:bottom w:val="none" w:sz="0" w:space="0" w:color="auto"/>
        <w:right w:val="none" w:sz="0" w:space="0" w:color="auto"/>
      </w:divBdr>
    </w:div>
    <w:div w:id="1882743568">
      <w:bodyDiv w:val="1"/>
      <w:marLeft w:val="0"/>
      <w:marRight w:val="0"/>
      <w:marTop w:val="0"/>
      <w:marBottom w:val="0"/>
      <w:divBdr>
        <w:top w:val="none" w:sz="0" w:space="0" w:color="auto"/>
        <w:left w:val="none" w:sz="0" w:space="0" w:color="auto"/>
        <w:bottom w:val="none" w:sz="0" w:space="0" w:color="auto"/>
        <w:right w:val="none" w:sz="0" w:space="0" w:color="auto"/>
      </w:divBdr>
    </w:div>
    <w:div w:id="1885214147">
      <w:bodyDiv w:val="1"/>
      <w:marLeft w:val="0"/>
      <w:marRight w:val="0"/>
      <w:marTop w:val="0"/>
      <w:marBottom w:val="0"/>
      <w:divBdr>
        <w:top w:val="none" w:sz="0" w:space="0" w:color="auto"/>
        <w:left w:val="none" w:sz="0" w:space="0" w:color="auto"/>
        <w:bottom w:val="none" w:sz="0" w:space="0" w:color="auto"/>
        <w:right w:val="none" w:sz="0" w:space="0" w:color="auto"/>
      </w:divBdr>
    </w:div>
    <w:div w:id="1886330433">
      <w:bodyDiv w:val="1"/>
      <w:marLeft w:val="0"/>
      <w:marRight w:val="0"/>
      <w:marTop w:val="0"/>
      <w:marBottom w:val="0"/>
      <w:divBdr>
        <w:top w:val="none" w:sz="0" w:space="0" w:color="auto"/>
        <w:left w:val="none" w:sz="0" w:space="0" w:color="auto"/>
        <w:bottom w:val="none" w:sz="0" w:space="0" w:color="auto"/>
        <w:right w:val="none" w:sz="0" w:space="0" w:color="auto"/>
      </w:divBdr>
    </w:div>
    <w:div w:id="1889609123">
      <w:bodyDiv w:val="1"/>
      <w:marLeft w:val="0"/>
      <w:marRight w:val="0"/>
      <w:marTop w:val="0"/>
      <w:marBottom w:val="0"/>
      <w:divBdr>
        <w:top w:val="none" w:sz="0" w:space="0" w:color="auto"/>
        <w:left w:val="none" w:sz="0" w:space="0" w:color="auto"/>
        <w:bottom w:val="none" w:sz="0" w:space="0" w:color="auto"/>
        <w:right w:val="none" w:sz="0" w:space="0" w:color="auto"/>
      </w:divBdr>
    </w:div>
    <w:div w:id="1890679096">
      <w:bodyDiv w:val="1"/>
      <w:marLeft w:val="0"/>
      <w:marRight w:val="0"/>
      <w:marTop w:val="0"/>
      <w:marBottom w:val="0"/>
      <w:divBdr>
        <w:top w:val="none" w:sz="0" w:space="0" w:color="auto"/>
        <w:left w:val="none" w:sz="0" w:space="0" w:color="auto"/>
        <w:bottom w:val="none" w:sz="0" w:space="0" w:color="auto"/>
        <w:right w:val="none" w:sz="0" w:space="0" w:color="auto"/>
      </w:divBdr>
    </w:div>
    <w:div w:id="1891307915">
      <w:bodyDiv w:val="1"/>
      <w:marLeft w:val="0"/>
      <w:marRight w:val="0"/>
      <w:marTop w:val="0"/>
      <w:marBottom w:val="0"/>
      <w:divBdr>
        <w:top w:val="none" w:sz="0" w:space="0" w:color="auto"/>
        <w:left w:val="none" w:sz="0" w:space="0" w:color="auto"/>
        <w:bottom w:val="none" w:sz="0" w:space="0" w:color="auto"/>
        <w:right w:val="none" w:sz="0" w:space="0" w:color="auto"/>
      </w:divBdr>
    </w:div>
    <w:div w:id="1892303555">
      <w:bodyDiv w:val="1"/>
      <w:marLeft w:val="0"/>
      <w:marRight w:val="0"/>
      <w:marTop w:val="0"/>
      <w:marBottom w:val="0"/>
      <w:divBdr>
        <w:top w:val="none" w:sz="0" w:space="0" w:color="auto"/>
        <w:left w:val="none" w:sz="0" w:space="0" w:color="auto"/>
        <w:bottom w:val="none" w:sz="0" w:space="0" w:color="auto"/>
        <w:right w:val="none" w:sz="0" w:space="0" w:color="auto"/>
      </w:divBdr>
    </w:div>
    <w:div w:id="1894659103">
      <w:bodyDiv w:val="1"/>
      <w:marLeft w:val="0"/>
      <w:marRight w:val="0"/>
      <w:marTop w:val="0"/>
      <w:marBottom w:val="0"/>
      <w:divBdr>
        <w:top w:val="none" w:sz="0" w:space="0" w:color="auto"/>
        <w:left w:val="none" w:sz="0" w:space="0" w:color="auto"/>
        <w:bottom w:val="none" w:sz="0" w:space="0" w:color="auto"/>
        <w:right w:val="none" w:sz="0" w:space="0" w:color="auto"/>
      </w:divBdr>
    </w:div>
    <w:div w:id="1894809386">
      <w:bodyDiv w:val="1"/>
      <w:marLeft w:val="0"/>
      <w:marRight w:val="0"/>
      <w:marTop w:val="0"/>
      <w:marBottom w:val="0"/>
      <w:divBdr>
        <w:top w:val="none" w:sz="0" w:space="0" w:color="auto"/>
        <w:left w:val="none" w:sz="0" w:space="0" w:color="auto"/>
        <w:bottom w:val="none" w:sz="0" w:space="0" w:color="auto"/>
        <w:right w:val="none" w:sz="0" w:space="0" w:color="auto"/>
      </w:divBdr>
    </w:div>
    <w:div w:id="1895777027">
      <w:bodyDiv w:val="1"/>
      <w:marLeft w:val="0"/>
      <w:marRight w:val="0"/>
      <w:marTop w:val="0"/>
      <w:marBottom w:val="0"/>
      <w:divBdr>
        <w:top w:val="none" w:sz="0" w:space="0" w:color="auto"/>
        <w:left w:val="none" w:sz="0" w:space="0" w:color="auto"/>
        <w:bottom w:val="none" w:sz="0" w:space="0" w:color="auto"/>
        <w:right w:val="none" w:sz="0" w:space="0" w:color="auto"/>
      </w:divBdr>
    </w:div>
    <w:div w:id="1904289071">
      <w:bodyDiv w:val="1"/>
      <w:marLeft w:val="0"/>
      <w:marRight w:val="0"/>
      <w:marTop w:val="0"/>
      <w:marBottom w:val="0"/>
      <w:divBdr>
        <w:top w:val="none" w:sz="0" w:space="0" w:color="auto"/>
        <w:left w:val="none" w:sz="0" w:space="0" w:color="auto"/>
        <w:bottom w:val="none" w:sz="0" w:space="0" w:color="auto"/>
        <w:right w:val="none" w:sz="0" w:space="0" w:color="auto"/>
      </w:divBdr>
    </w:div>
    <w:div w:id="1905677462">
      <w:bodyDiv w:val="1"/>
      <w:marLeft w:val="0"/>
      <w:marRight w:val="0"/>
      <w:marTop w:val="0"/>
      <w:marBottom w:val="0"/>
      <w:divBdr>
        <w:top w:val="none" w:sz="0" w:space="0" w:color="auto"/>
        <w:left w:val="none" w:sz="0" w:space="0" w:color="auto"/>
        <w:bottom w:val="none" w:sz="0" w:space="0" w:color="auto"/>
        <w:right w:val="none" w:sz="0" w:space="0" w:color="auto"/>
      </w:divBdr>
    </w:div>
    <w:div w:id="1909002018">
      <w:bodyDiv w:val="1"/>
      <w:marLeft w:val="0"/>
      <w:marRight w:val="0"/>
      <w:marTop w:val="0"/>
      <w:marBottom w:val="0"/>
      <w:divBdr>
        <w:top w:val="none" w:sz="0" w:space="0" w:color="auto"/>
        <w:left w:val="none" w:sz="0" w:space="0" w:color="auto"/>
        <w:bottom w:val="none" w:sz="0" w:space="0" w:color="auto"/>
        <w:right w:val="none" w:sz="0" w:space="0" w:color="auto"/>
      </w:divBdr>
    </w:div>
    <w:div w:id="1909875644">
      <w:bodyDiv w:val="1"/>
      <w:marLeft w:val="0"/>
      <w:marRight w:val="0"/>
      <w:marTop w:val="0"/>
      <w:marBottom w:val="0"/>
      <w:divBdr>
        <w:top w:val="none" w:sz="0" w:space="0" w:color="auto"/>
        <w:left w:val="none" w:sz="0" w:space="0" w:color="auto"/>
        <w:bottom w:val="none" w:sz="0" w:space="0" w:color="auto"/>
        <w:right w:val="none" w:sz="0" w:space="0" w:color="auto"/>
      </w:divBdr>
    </w:div>
    <w:div w:id="1910262223">
      <w:bodyDiv w:val="1"/>
      <w:marLeft w:val="0"/>
      <w:marRight w:val="0"/>
      <w:marTop w:val="0"/>
      <w:marBottom w:val="0"/>
      <w:divBdr>
        <w:top w:val="none" w:sz="0" w:space="0" w:color="auto"/>
        <w:left w:val="none" w:sz="0" w:space="0" w:color="auto"/>
        <w:bottom w:val="none" w:sz="0" w:space="0" w:color="auto"/>
        <w:right w:val="none" w:sz="0" w:space="0" w:color="auto"/>
      </w:divBdr>
    </w:div>
    <w:div w:id="1911190409">
      <w:bodyDiv w:val="1"/>
      <w:marLeft w:val="0"/>
      <w:marRight w:val="0"/>
      <w:marTop w:val="0"/>
      <w:marBottom w:val="0"/>
      <w:divBdr>
        <w:top w:val="none" w:sz="0" w:space="0" w:color="auto"/>
        <w:left w:val="none" w:sz="0" w:space="0" w:color="auto"/>
        <w:bottom w:val="none" w:sz="0" w:space="0" w:color="auto"/>
        <w:right w:val="none" w:sz="0" w:space="0" w:color="auto"/>
      </w:divBdr>
    </w:div>
    <w:div w:id="1911307355">
      <w:bodyDiv w:val="1"/>
      <w:marLeft w:val="0"/>
      <w:marRight w:val="0"/>
      <w:marTop w:val="0"/>
      <w:marBottom w:val="0"/>
      <w:divBdr>
        <w:top w:val="none" w:sz="0" w:space="0" w:color="auto"/>
        <w:left w:val="none" w:sz="0" w:space="0" w:color="auto"/>
        <w:bottom w:val="none" w:sz="0" w:space="0" w:color="auto"/>
        <w:right w:val="none" w:sz="0" w:space="0" w:color="auto"/>
      </w:divBdr>
    </w:div>
    <w:div w:id="1916551476">
      <w:bodyDiv w:val="1"/>
      <w:marLeft w:val="0"/>
      <w:marRight w:val="0"/>
      <w:marTop w:val="0"/>
      <w:marBottom w:val="0"/>
      <w:divBdr>
        <w:top w:val="none" w:sz="0" w:space="0" w:color="auto"/>
        <w:left w:val="none" w:sz="0" w:space="0" w:color="auto"/>
        <w:bottom w:val="none" w:sz="0" w:space="0" w:color="auto"/>
        <w:right w:val="none" w:sz="0" w:space="0" w:color="auto"/>
      </w:divBdr>
    </w:div>
    <w:div w:id="1918785689">
      <w:bodyDiv w:val="1"/>
      <w:marLeft w:val="0"/>
      <w:marRight w:val="0"/>
      <w:marTop w:val="0"/>
      <w:marBottom w:val="0"/>
      <w:divBdr>
        <w:top w:val="none" w:sz="0" w:space="0" w:color="auto"/>
        <w:left w:val="none" w:sz="0" w:space="0" w:color="auto"/>
        <w:bottom w:val="none" w:sz="0" w:space="0" w:color="auto"/>
        <w:right w:val="none" w:sz="0" w:space="0" w:color="auto"/>
      </w:divBdr>
    </w:div>
    <w:div w:id="1920863238">
      <w:bodyDiv w:val="1"/>
      <w:marLeft w:val="0"/>
      <w:marRight w:val="0"/>
      <w:marTop w:val="0"/>
      <w:marBottom w:val="0"/>
      <w:divBdr>
        <w:top w:val="none" w:sz="0" w:space="0" w:color="auto"/>
        <w:left w:val="none" w:sz="0" w:space="0" w:color="auto"/>
        <w:bottom w:val="none" w:sz="0" w:space="0" w:color="auto"/>
        <w:right w:val="none" w:sz="0" w:space="0" w:color="auto"/>
      </w:divBdr>
    </w:div>
    <w:div w:id="1927421272">
      <w:bodyDiv w:val="1"/>
      <w:marLeft w:val="0"/>
      <w:marRight w:val="0"/>
      <w:marTop w:val="0"/>
      <w:marBottom w:val="0"/>
      <w:divBdr>
        <w:top w:val="none" w:sz="0" w:space="0" w:color="auto"/>
        <w:left w:val="none" w:sz="0" w:space="0" w:color="auto"/>
        <w:bottom w:val="none" w:sz="0" w:space="0" w:color="auto"/>
        <w:right w:val="none" w:sz="0" w:space="0" w:color="auto"/>
      </w:divBdr>
    </w:div>
    <w:div w:id="1932540770">
      <w:bodyDiv w:val="1"/>
      <w:marLeft w:val="0"/>
      <w:marRight w:val="0"/>
      <w:marTop w:val="0"/>
      <w:marBottom w:val="0"/>
      <w:divBdr>
        <w:top w:val="none" w:sz="0" w:space="0" w:color="auto"/>
        <w:left w:val="none" w:sz="0" w:space="0" w:color="auto"/>
        <w:bottom w:val="none" w:sz="0" w:space="0" w:color="auto"/>
        <w:right w:val="none" w:sz="0" w:space="0" w:color="auto"/>
      </w:divBdr>
    </w:div>
    <w:div w:id="1933850481">
      <w:bodyDiv w:val="1"/>
      <w:marLeft w:val="0"/>
      <w:marRight w:val="0"/>
      <w:marTop w:val="0"/>
      <w:marBottom w:val="0"/>
      <w:divBdr>
        <w:top w:val="none" w:sz="0" w:space="0" w:color="auto"/>
        <w:left w:val="none" w:sz="0" w:space="0" w:color="auto"/>
        <w:bottom w:val="none" w:sz="0" w:space="0" w:color="auto"/>
        <w:right w:val="none" w:sz="0" w:space="0" w:color="auto"/>
      </w:divBdr>
    </w:div>
    <w:div w:id="1940137057">
      <w:bodyDiv w:val="1"/>
      <w:marLeft w:val="0"/>
      <w:marRight w:val="0"/>
      <w:marTop w:val="0"/>
      <w:marBottom w:val="0"/>
      <w:divBdr>
        <w:top w:val="none" w:sz="0" w:space="0" w:color="auto"/>
        <w:left w:val="none" w:sz="0" w:space="0" w:color="auto"/>
        <w:bottom w:val="none" w:sz="0" w:space="0" w:color="auto"/>
        <w:right w:val="none" w:sz="0" w:space="0" w:color="auto"/>
      </w:divBdr>
    </w:div>
    <w:div w:id="1942642837">
      <w:bodyDiv w:val="1"/>
      <w:marLeft w:val="0"/>
      <w:marRight w:val="0"/>
      <w:marTop w:val="0"/>
      <w:marBottom w:val="0"/>
      <w:divBdr>
        <w:top w:val="none" w:sz="0" w:space="0" w:color="auto"/>
        <w:left w:val="none" w:sz="0" w:space="0" w:color="auto"/>
        <w:bottom w:val="none" w:sz="0" w:space="0" w:color="auto"/>
        <w:right w:val="none" w:sz="0" w:space="0" w:color="auto"/>
      </w:divBdr>
    </w:div>
    <w:div w:id="1945527720">
      <w:bodyDiv w:val="1"/>
      <w:marLeft w:val="0"/>
      <w:marRight w:val="0"/>
      <w:marTop w:val="0"/>
      <w:marBottom w:val="0"/>
      <w:divBdr>
        <w:top w:val="none" w:sz="0" w:space="0" w:color="auto"/>
        <w:left w:val="none" w:sz="0" w:space="0" w:color="auto"/>
        <w:bottom w:val="none" w:sz="0" w:space="0" w:color="auto"/>
        <w:right w:val="none" w:sz="0" w:space="0" w:color="auto"/>
      </w:divBdr>
    </w:div>
    <w:div w:id="1948461500">
      <w:bodyDiv w:val="1"/>
      <w:marLeft w:val="0"/>
      <w:marRight w:val="0"/>
      <w:marTop w:val="0"/>
      <w:marBottom w:val="0"/>
      <w:divBdr>
        <w:top w:val="none" w:sz="0" w:space="0" w:color="auto"/>
        <w:left w:val="none" w:sz="0" w:space="0" w:color="auto"/>
        <w:bottom w:val="none" w:sz="0" w:space="0" w:color="auto"/>
        <w:right w:val="none" w:sz="0" w:space="0" w:color="auto"/>
      </w:divBdr>
    </w:div>
    <w:div w:id="1948463663">
      <w:bodyDiv w:val="1"/>
      <w:marLeft w:val="0"/>
      <w:marRight w:val="0"/>
      <w:marTop w:val="0"/>
      <w:marBottom w:val="0"/>
      <w:divBdr>
        <w:top w:val="none" w:sz="0" w:space="0" w:color="auto"/>
        <w:left w:val="none" w:sz="0" w:space="0" w:color="auto"/>
        <w:bottom w:val="none" w:sz="0" w:space="0" w:color="auto"/>
        <w:right w:val="none" w:sz="0" w:space="0" w:color="auto"/>
      </w:divBdr>
    </w:div>
    <w:div w:id="1950047988">
      <w:bodyDiv w:val="1"/>
      <w:marLeft w:val="0"/>
      <w:marRight w:val="0"/>
      <w:marTop w:val="0"/>
      <w:marBottom w:val="0"/>
      <w:divBdr>
        <w:top w:val="none" w:sz="0" w:space="0" w:color="auto"/>
        <w:left w:val="none" w:sz="0" w:space="0" w:color="auto"/>
        <w:bottom w:val="none" w:sz="0" w:space="0" w:color="auto"/>
        <w:right w:val="none" w:sz="0" w:space="0" w:color="auto"/>
      </w:divBdr>
    </w:div>
    <w:div w:id="1951625303">
      <w:bodyDiv w:val="1"/>
      <w:marLeft w:val="0"/>
      <w:marRight w:val="0"/>
      <w:marTop w:val="0"/>
      <w:marBottom w:val="0"/>
      <w:divBdr>
        <w:top w:val="none" w:sz="0" w:space="0" w:color="auto"/>
        <w:left w:val="none" w:sz="0" w:space="0" w:color="auto"/>
        <w:bottom w:val="none" w:sz="0" w:space="0" w:color="auto"/>
        <w:right w:val="none" w:sz="0" w:space="0" w:color="auto"/>
      </w:divBdr>
    </w:div>
    <w:div w:id="1951662861">
      <w:bodyDiv w:val="1"/>
      <w:marLeft w:val="0"/>
      <w:marRight w:val="0"/>
      <w:marTop w:val="0"/>
      <w:marBottom w:val="0"/>
      <w:divBdr>
        <w:top w:val="none" w:sz="0" w:space="0" w:color="auto"/>
        <w:left w:val="none" w:sz="0" w:space="0" w:color="auto"/>
        <w:bottom w:val="none" w:sz="0" w:space="0" w:color="auto"/>
        <w:right w:val="none" w:sz="0" w:space="0" w:color="auto"/>
      </w:divBdr>
    </w:div>
    <w:div w:id="1951741532">
      <w:bodyDiv w:val="1"/>
      <w:marLeft w:val="0"/>
      <w:marRight w:val="0"/>
      <w:marTop w:val="0"/>
      <w:marBottom w:val="0"/>
      <w:divBdr>
        <w:top w:val="none" w:sz="0" w:space="0" w:color="auto"/>
        <w:left w:val="none" w:sz="0" w:space="0" w:color="auto"/>
        <w:bottom w:val="none" w:sz="0" w:space="0" w:color="auto"/>
        <w:right w:val="none" w:sz="0" w:space="0" w:color="auto"/>
      </w:divBdr>
    </w:div>
    <w:div w:id="1952934683">
      <w:bodyDiv w:val="1"/>
      <w:marLeft w:val="0"/>
      <w:marRight w:val="0"/>
      <w:marTop w:val="0"/>
      <w:marBottom w:val="0"/>
      <w:divBdr>
        <w:top w:val="none" w:sz="0" w:space="0" w:color="auto"/>
        <w:left w:val="none" w:sz="0" w:space="0" w:color="auto"/>
        <w:bottom w:val="none" w:sz="0" w:space="0" w:color="auto"/>
        <w:right w:val="none" w:sz="0" w:space="0" w:color="auto"/>
      </w:divBdr>
    </w:div>
    <w:div w:id="1953397451">
      <w:bodyDiv w:val="1"/>
      <w:marLeft w:val="0"/>
      <w:marRight w:val="0"/>
      <w:marTop w:val="0"/>
      <w:marBottom w:val="0"/>
      <w:divBdr>
        <w:top w:val="none" w:sz="0" w:space="0" w:color="auto"/>
        <w:left w:val="none" w:sz="0" w:space="0" w:color="auto"/>
        <w:bottom w:val="none" w:sz="0" w:space="0" w:color="auto"/>
        <w:right w:val="none" w:sz="0" w:space="0" w:color="auto"/>
      </w:divBdr>
    </w:div>
    <w:div w:id="1957907771">
      <w:bodyDiv w:val="1"/>
      <w:marLeft w:val="0"/>
      <w:marRight w:val="0"/>
      <w:marTop w:val="0"/>
      <w:marBottom w:val="0"/>
      <w:divBdr>
        <w:top w:val="none" w:sz="0" w:space="0" w:color="auto"/>
        <w:left w:val="none" w:sz="0" w:space="0" w:color="auto"/>
        <w:bottom w:val="none" w:sz="0" w:space="0" w:color="auto"/>
        <w:right w:val="none" w:sz="0" w:space="0" w:color="auto"/>
      </w:divBdr>
    </w:div>
    <w:div w:id="1959096080">
      <w:bodyDiv w:val="1"/>
      <w:marLeft w:val="0"/>
      <w:marRight w:val="0"/>
      <w:marTop w:val="0"/>
      <w:marBottom w:val="0"/>
      <w:divBdr>
        <w:top w:val="none" w:sz="0" w:space="0" w:color="auto"/>
        <w:left w:val="none" w:sz="0" w:space="0" w:color="auto"/>
        <w:bottom w:val="none" w:sz="0" w:space="0" w:color="auto"/>
        <w:right w:val="none" w:sz="0" w:space="0" w:color="auto"/>
      </w:divBdr>
    </w:div>
    <w:div w:id="1961375720">
      <w:bodyDiv w:val="1"/>
      <w:marLeft w:val="0"/>
      <w:marRight w:val="0"/>
      <w:marTop w:val="0"/>
      <w:marBottom w:val="0"/>
      <w:divBdr>
        <w:top w:val="none" w:sz="0" w:space="0" w:color="auto"/>
        <w:left w:val="none" w:sz="0" w:space="0" w:color="auto"/>
        <w:bottom w:val="none" w:sz="0" w:space="0" w:color="auto"/>
        <w:right w:val="none" w:sz="0" w:space="0" w:color="auto"/>
      </w:divBdr>
    </w:div>
    <w:div w:id="1961566343">
      <w:bodyDiv w:val="1"/>
      <w:marLeft w:val="0"/>
      <w:marRight w:val="0"/>
      <w:marTop w:val="0"/>
      <w:marBottom w:val="0"/>
      <w:divBdr>
        <w:top w:val="none" w:sz="0" w:space="0" w:color="auto"/>
        <w:left w:val="none" w:sz="0" w:space="0" w:color="auto"/>
        <w:bottom w:val="none" w:sz="0" w:space="0" w:color="auto"/>
        <w:right w:val="none" w:sz="0" w:space="0" w:color="auto"/>
      </w:divBdr>
    </w:div>
    <w:div w:id="1963419883">
      <w:bodyDiv w:val="1"/>
      <w:marLeft w:val="0"/>
      <w:marRight w:val="0"/>
      <w:marTop w:val="0"/>
      <w:marBottom w:val="0"/>
      <w:divBdr>
        <w:top w:val="none" w:sz="0" w:space="0" w:color="auto"/>
        <w:left w:val="none" w:sz="0" w:space="0" w:color="auto"/>
        <w:bottom w:val="none" w:sz="0" w:space="0" w:color="auto"/>
        <w:right w:val="none" w:sz="0" w:space="0" w:color="auto"/>
      </w:divBdr>
    </w:div>
    <w:div w:id="1970041383">
      <w:bodyDiv w:val="1"/>
      <w:marLeft w:val="0"/>
      <w:marRight w:val="0"/>
      <w:marTop w:val="0"/>
      <w:marBottom w:val="0"/>
      <w:divBdr>
        <w:top w:val="none" w:sz="0" w:space="0" w:color="auto"/>
        <w:left w:val="none" w:sz="0" w:space="0" w:color="auto"/>
        <w:bottom w:val="none" w:sz="0" w:space="0" w:color="auto"/>
        <w:right w:val="none" w:sz="0" w:space="0" w:color="auto"/>
      </w:divBdr>
    </w:div>
    <w:div w:id="1970630151">
      <w:bodyDiv w:val="1"/>
      <w:marLeft w:val="0"/>
      <w:marRight w:val="0"/>
      <w:marTop w:val="0"/>
      <w:marBottom w:val="0"/>
      <w:divBdr>
        <w:top w:val="none" w:sz="0" w:space="0" w:color="auto"/>
        <w:left w:val="none" w:sz="0" w:space="0" w:color="auto"/>
        <w:bottom w:val="none" w:sz="0" w:space="0" w:color="auto"/>
        <w:right w:val="none" w:sz="0" w:space="0" w:color="auto"/>
      </w:divBdr>
    </w:div>
    <w:div w:id="1971739746">
      <w:bodyDiv w:val="1"/>
      <w:marLeft w:val="0"/>
      <w:marRight w:val="0"/>
      <w:marTop w:val="0"/>
      <w:marBottom w:val="0"/>
      <w:divBdr>
        <w:top w:val="none" w:sz="0" w:space="0" w:color="auto"/>
        <w:left w:val="none" w:sz="0" w:space="0" w:color="auto"/>
        <w:bottom w:val="none" w:sz="0" w:space="0" w:color="auto"/>
        <w:right w:val="none" w:sz="0" w:space="0" w:color="auto"/>
      </w:divBdr>
    </w:div>
    <w:div w:id="1976400600">
      <w:bodyDiv w:val="1"/>
      <w:marLeft w:val="0"/>
      <w:marRight w:val="0"/>
      <w:marTop w:val="0"/>
      <w:marBottom w:val="0"/>
      <w:divBdr>
        <w:top w:val="none" w:sz="0" w:space="0" w:color="auto"/>
        <w:left w:val="none" w:sz="0" w:space="0" w:color="auto"/>
        <w:bottom w:val="none" w:sz="0" w:space="0" w:color="auto"/>
        <w:right w:val="none" w:sz="0" w:space="0" w:color="auto"/>
      </w:divBdr>
    </w:div>
    <w:div w:id="1977371250">
      <w:bodyDiv w:val="1"/>
      <w:marLeft w:val="0"/>
      <w:marRight w:val="0"/>
      <w:marTop w:val="0"/>
      <w:marBottom w:val="0"/>
      <w:divBdr>
        <w:top w:val="none" w:sz="0" w:space="0" w:color="auto"/>
        <w:left w:val="none" w:sz="0" w:space="0" w:color="auto"/>
        <w:bottom w:val="none" w:sz="0" w:space="0" w:color="auto"/>
        <w:right w:val="none" w:sz="0" w:space="0" w:color="auto"/>
      </w:divBdr>
    </w:div>
    <w:div w:id="1978296836">
      <w:bodyDiv w:val="1"/>
      <w:marLeft w:val="0"/>
      <w:marRight w:val="0"/>
      <w:marTop w:val="0"/>
      <w:marBottom w:val="0"/>
      <w:divBdr>
        <w:top w:val="none" w:sz="0" w:space="0" w:color="auto"/>
        <w:left w:val="none" w:sz="0" w:space="0" w:color="auto"/>
        <w:bottom w:val="none" w:sz="0" w:space="0" w:color="auto"/>
        <w:right w:val="none" w:sz="0" w:space="0" w:color="auto"/>
      </w:divBdr>
    </w:div>
    <w:div w:id="1983383129">
      <w:bodyDiv w:val="1"/>
      <w:marLeft w:val="0"/>
      <w:marRight w:val="0"/>
      <w:marTop w:val="0"/>
      <w:marBottom w:val="0"/>
      <w:divBdr>
        <w:top w:val="none" w:sz="0" w:space="0" w:color="auto"/>
        <w:left w:val="none" w:sz="0" w:space="0" w:color="auto"/>
        <w:bottom w:val="none" w:sz="0" w:space="0" w:color="auto"/>
        <w:right w:val="none" w:sz="0" w:space="0" w:color="auto"/>
      </w:divBdr>
    </w:div>
    <w:div w:id="1985041338">
      <w:bodyDiv w:val="1"/>
      <w:marLeft w:val="0"/>
      <w:marRight w:val="0"/>
      <w:marTop w:val="0"/>
      <w:marBottom w:val="0"/>
      <w:divBdr>
        <w:top w:val="none" w:sz="0" w:space="0" w:color="auto"/>
        <w:left w:val="none" w:sz="0" w:space="0" w:color="auto"/>
        <w:bottom w:val="none" w:sz="0" w:space="0" w:color="auto"/>
        <w:right w:val="none" w:sz="0" w:space="0" w:color="auto"/>
      </w:divBdr>
    </w:div>
    <w:div w:id="1991405308">
      <w:bodyDiv w:val="1"/>
      <w:marLeft w:val="0"/>
      <w:marRight w:val="0"/>
      <w:marTop w:val="0"/>
      <w:marBottom w:val="0"/>
      <w:divBdr>
        <w:top w:val="none" w:sz="0" w:space="0" w:color="auto"/>
        <w:left w:val="none" w:sz="0" w:space="0" w:color="auto"/>
        <w:bottom w:val="none" w:sz="0" w:space="0" w:color="auto"/>
        <w:right w:val="none" w:sz="0" w:space="0" w:color="auto"/>
      </w:divBdr>
    </w:div>
    <w:div w:id="1991909411">
      <w:bodyDiv w:val="1"/>
      <w:marLeft w:val="0"/>
      <w:marRight w:val="0"/>
      <w:marTop w:val="0"/>
      <w:marBottom w:val="0"/>
      <w:divBdr>
        <w:top w:val="none" w:sz="0" w:space="0" w:color="auto"/>
        <w:left w:val="none" w:sz="0" w:space="0" w:color="auto"/>
        <w:bottom w:val="none" w:sz="0" w:space="0" w:color="auto"/>
        <w:right w:val="none" w:sz="0" w:space="0" w:color="auto"/>
      </w:divBdr>
    </w:div>
    <w:div w:id="1994404875">
      <w:bodyDiv w:val="1"/>
      <w:marLeft w:val="0"/>
      <w:marRight w:val="0"/>
      <w:marTop w:val="0"/>
      <w:marBottom w:val="0"/>
      <w:divBdr>
        <w:top w:val="none" w:sz="0" w:space="0" w:color="auto"/>
        <w:left w:val="none" w:sz="0" w:space="0" w:color="auto"/>
        <w:bottom w:val="none" w:sz="0" w:space="0" w:color="auto"/>
        <w:right w:val="none" w:sz="0" w:space="0" w:color="auto"/>
      </w:divBdr>
    </w:div>
    <w:div w:id="1994405539">
      <w:bodyDiv w:val="1"/>
      <w:marLeft w:val="0"/>
      <w:marRight w:val="0"/>
      <w:marTop w:val="0"/>
      <w:marBottom w:val="0"/>
      <w:divBdr>
        <w:top w:val="none" w:sz="0" w:space="0" w:color="auto"/>
        <w:left w:val="none" w:sz="0" w:space="0" w:color="auto"/>
        <w:bottom w:val="none" w:sz="0" w:space="0" w:color="auto"/>
        <w:right w:val="none" w:sz="0" w:space="0" w:color="auto"/>
      </w:divBdr>
    </w:div>
    <w:div w:id="1995186150">
      <w:bodyDiv w:val="1"/>
      <w:marLeft w:val="0"/>
      <w:marRight w:val="0"/>
      <w:marTop w:val="0"/>
      <w:marBottom w:val="0"/>
      <w:divBdr>
        <w:top w:val="none" w:sz="0" w:space="0" w:color="auto"/>
        <w:left w:val="none" w:sz="0" w:space="0" w:color="auto"/>
        <w:bottom w:val="none" w:sz="0" w:space="0" w:color="auto"/>
        <w:right w:val="none" w:sz="0" w:space="0" w:color="auto"/>
      </w:divBdr>
    </w:div>
    <w:div w:id="1995718255">
      <w:bodyDiv w:val="1"/>
      <w:marLeft w:val="0"/>
      <w:marRight w:val="0"/>
      <w:marTop w:val="0"/>
      <w:marBottom w:val="0"/>
      <w:divBdr>
        <w:top w:val="none" w:sz="0" w:space="0" w:color="auto"/>
        <w:left w:val="none" w:sz="0" w:space="0" w:color="auto"/>
        <w:bottom w:val="none" w:sz="0" w:space="0" w:color="auto"/>
        <w:right w:val="none" w:sz="0" w:space="0" w:color="auto"/>
      </w:divBdr>
    </w:div>
    <w:div w:id="1998148529">
      <w:bodyDiv w:val="1"/>
      <w:marLeft w:val="0"/>
      <w:marRight w:val="0"/>
      <w:marTop w:val="0"/>
      <w:marBottom w:val="0"/>
      <w:divBdr>
        <w:top w:val="none" w:sz="0" w:space="0" w:color="auto"/>
        <w:left w:val="none" w:sz="0" w:space="0" w:color="auto"/>
        <w:bottom w:val="none" w:sz="0" w:space="0" w:color="auto"/>
        <w:right w:val="none" w:sz="0" w:space="0" w:color="auto"/>
      </w:divBdr>
    </w:div>
    <w:div w:id="1999530640">
      <w:bodyDiv w:val="1"/>
      <w:marLeft w:val="0"/>
      <w:marRight w:val="0"/>
      <w:marTop w:val="0"/>
      <w:marBottom w:val="0"/>
      <w:divBdr>
        <w:top w:val="none" w:sz="0" w:space="0" w:color="auto"/>
        <w:left w:val="none" w:sz="0" w:space="0" w:color="auto"/>
        <w:bottom w:val="none" w:sz="0" w:space="0" w:color="auto"/>
        <w:right w:val="none" w:sz="0" w:space="0" w:color="auto"/>
      </w:divBdr>
    </w:div>
    <w:div w:id="2003312389">
      <w:bodyDiv w:val="1"/>
      <w:marLeft w:val="0"/>
      <w:marRight w:val="0"/>
      <w:marTop w:val="0"/>
      <w:marBottom w:val="0"/>
      <w:divBdr>
        <w:top w:val="none" w:sz="0" w:space="0" w:color="auto"/>
        <w:left w:val="none" w:sz="0" w:space="0" w:color="auto"/>
        <w:bottom w:val="none" w:sz="0" w:space="0" w:color="auto"/>
        <w:right w:val="none" w:sz="0" w:space="0" w:color="auto"/>
      </w:divBdr>
    </w:div>
    <w:div w:id="2005861214">
      <w:bodyDiv w:val="1"/>
      <w:marLeft w:val="0"/>
      <w:marRight w:val="0"/>
      <w:marTop w:val="0"/>
      <w:marBottom w:val="0"/>
      <w:divBdr>
        <w:top w:val="none" w:sz="0" w:space="0" w:color="auto"/>
        <w:left w:val="none" w:sz="0" w:space="0" w:color="auto"/>
        <w:bottom w:val="none" w:sz="0" w:space="0" w:color="auto"/>
        <w:right w:val="none" w:sz="0" w:space="0" w:color="auto"/>
      </w:divBdr>
    </w:div>
    <w:div w:id="2007129737">
      <w:bodyDiv w:val="1"/>
      <w:marLeft w:val="0"/>
      <w:marRight w:val="0"/>
      <w:marTop w:val="0"/>
      <w:marBottom w:val="0"/>
      <w:divBdr>
        <w:top w:val="none" w:sz="0" w:space="0" w:color="auto"/>
        <w:left w:val="none" w:sz="0" w:space="0" w:color="auto"/>
        <w:bottom w:val="none" w:sz="0" w:space="0" w:color="auto"/>
        <w:right w:val="none" w:sz="0" w:space="0" w:color="auto"/>
      </w:divBdr>
    </w:div>
    <w:div w:id="2009745480">
      <w:bodyDiv w:val="1"/>
      <w:marLeft w:val="0"/>
      <w:marRight w:val="0"/>
      <w:marTop w:val="0"/>
      <w:marBottom w:val="0"/>
      <w:divBdr>
        <w:top w:val="none" w:sz="0" w:space="0" w:color="auto"/>
        <w:left w:val="none" w:sz="0" w:space="0" w:color="auto"/>
        <w:bottom w:val="none" w:sz="0" w:space="0" w:color="auto"/>
        <w:right w:val="none" w:sz="0" w:space="0" w:color="auto"/>
      </w:divBdr>
    </w:div>
    <w:div w:id="2015061348">
      <w:bodyDiv w:val="1"/>
      <w:marLeft w:val="0"/>
      <w:marRight w:val="0"/>
      <w:marTop w:val="0"/>
      <w:marBottom w:val="0"/>
      <w:divBdr>
        <w:top w:val="none" w:sz="0" w:space="0" w:color="auto"/>
        <w:left w:val="none" w:sz="0" w:space="0" w:color="auto"/>
        <w:bottom w:val="none" w:sz="0" w:space="0" w:color="auto"/>
        <w:right w:val="none" w:sz="0" w:space="0" w:color="auto"/>
      </w:divBdr>
    </w:div>
    <w:div w:id="2023626448">
      <w:bodyDiv w:val="1"/>
      <w:marLeft w:val="0"/>
      <w:marRight w:val="0"/>
      <w:marTop w:val="0"/>
      <w:marBottom w:val="0"/>
      <w:divBdr>
        <w:top w:val="none" w:sz="0" w:space="0" w:color="auto"/>
        <w:left w:val="none" w:sz="0" w:space="0" w:color="auto"/>
        <w:bottom w:val="none" w:sz="0" w:space="0" w:color="auto"/>
        <w:right w:val="none" w:sz="0" w:space="0" w:color="auto"/>
      </w:divBdr>
    </w:div>
    <w:div w:id="2027754534">
      <w:bodyDiv w:val="1"/>
      <w:marLeft w:val="0"/>
      <w:marRight w:val="0"/>
      <w:marTop w:val="0"/>
      <w:marBottom w:val="0"/>
      <w:divBdr>
        <w:top w:val="none" w:sz="0" w:space="0" w:color="auto"/>
        <w:left w:val="none" w:sz="0" w:space="0" w:color="auto"/>
        <w:bottom w:val="none" w:sz="0" w:space="0" w:color="auto"/>
        <w:right w:val="none" w:sz="0" w:space="0" w:color="auto"/>
      </w:divBdr>
    </w:div>
    <w:div w:id="2029092665">
      <w:bodyDiv w:val="1"/>
      <w:marLeft w:val="0"/>
      <w:marRight w:val="0"/>
      <w:marTop w:val="0"/>
      <w:marBottom w:val="0"/>
      <w:divBdr>
        <w:top w:val="none" w:sz="0" w:space="0" w:color="auto"/>
        <w:left w:val="none" w:sz="0" w:space="0" w:color="auto"/>
        <w:bottom w:val="none" w:sz="0" w:space="0" w:color="auto"/>
        <w:right w:val="none" w:sz="0" w:space="0" w:color="auto"/>
      </w:divBdr>
    </w:div>
    <w:div w:id="2029940696">
      <w:bodyDiv w:val="1"/>
      <w:marLeft w:val="0"/>
      <w:marRight w:val="0"/>
      <w:marTop w:val="0"/>
      <w:marBottom w:val="0"/>
      <w:divBdr>
        <w:top w:val="none" w:sz="0" w:space="0" w:color="auto"/>
        <w:left w:val="none" w:sz="0" w:space="0" w:color="auto"/>
        <w:bottom w:val="none" w:sz="0" w:space="0" w:color="auto"/>
        <w:right w:val="none" w:sz="0" w:space="0" w:color="auto"/>
      </w:divBdr>
    </w:div>
    <w:div w:id="2029943980">
      <w:bodyDiv w:val="1"/>
      <w:marLeft w:val="0"/>
      <w:marRight w:val="0"/>
      <w:marTop w:val="0"/>
      <w:marBottom w:val="0"/>
      <w:divBdr>
        <w:top w:val="none" w:sz="0" w:space="0" w:color="auto"/>
        <w:left w:val="none" w:sz="0" w:space="0" w:color="auto"/>
        <w:bottom w:val="none" w:sz="0" w:space="0" w:color="auto"/>
        <w:right w:val="none" w:sz="0" w:space="0" w:color="auto"/>
      </w:divBdr>
    </w:div>
    <w:div w:id="2032099496">
      <w:bodyDiv w:val="1"/>
      <w:marLeft w:val="0"/>
      <w:marRight w:val="0"/>
      <w:marTop w:val="0"/>
      <w:marBottom w:val="0"/>
      <w:divBdr>
        <w:top w:val="none" w:sz="0" w:space="0" w:color="auto"/>
        <w:left w:val="none" w:sz="0" w:space="0" w:color="auto"/>
        <w:bottom w:val="none" w:sz="0" w:space="0" w:color="auto"/>
        <w:right w:val="none" w:sz="0" w:space="0" w:color="auto"/>
      </w:divBdr>
    </w:div>
    <w:div w:id="2034262857">
      <w:bodyDiv w:val="1"/>
      <w:marLeft w:val="0"/>
      <w:marRight w:val="0"/>
      <w:marTop w:val="0"/>
      <w:marBottom w:val="0"/>
      <w:divBdr>
        <w:top w:val="none" w:sz="0" w:space="0" w:color="auto"/>
        <w:left w:val="none" w:sz="0" w:space="0" w:color="auto"/>
        <w:bottom w:val="none" w:sz="0" w:space="0" w:color="auto"/>
        <w:right w:val="none" w:sz="0" w:space="0" w:color="auto"/>
      </w:divBdr>
    </w:div>
    <w:div w:id="2036226089">
      <w:bodyDiv w:val="1"/>
      <w:marLeft w:val="0"/>
      <w:marRight w:val="0"/>
      <w:marTop w:val="0"/>
      <w:marBottom w:val="0"/>
      <w:divBdr>
        <w:top w:val="none" w:sz="0" w:space="0" w:color="auto"/>
        <w:left w:val="none" w:sz="0" w:space="0" w:color="auto"/>
        <w:bottom w:val="none" w:sz="0" w:space="0" w:color="auto"/>
        <w:right w:val="none" w:sz="0" w:space="0" w:color="auto"/>
      </w:divBdr>
    </w:div>
    <w:div w:id="2036419182">
      <w:bodyDiv w:val="1"/>
      <w:marLeft w:val="0"/>
      <w:marRight w:val="0"/>
      <w:marTop w:val="0"/>
      <w:marBottom w:val="0"/>
      <w:divBdr>
        <w:top w:val="none" w:sz="0" w:space="0" w:color="auto"/>
        <w:left w:val="none" w:sz="0" w:space="0" w:color="auto"/>
        <w:bottom w:val="none" w:sz="0" w:space="0" w:color="auto"/>
        <w:right w:val="none" w:sz="0" w:space="0" w:color="auto"/>
      </w:divBdr>
    </w:div>
    <w:div w:id="2043043974">
      <w:bodyDiv w:val="1"/>
      <w:marLeft w:val="0"/>
      <w:marRight w:val="0"/>
      <w:marTop w:val="0"/>
      <w:marBottom w:val="0"/>
      <w:divBdr>
        <w:top w:val="none" w:sz="0" w:space="0" w:color="auto"/>
        <w:left w:val="none" w:sz="0" w:space="0" w:color="auto"/>
        <w:bottom w:val="none" w:sz="0" w:space="0" w:color="auto"/>
        <w:right w:val="none" w:sz="0" w:space="0" w:color="auto"/>
      </w:divBdr>
    </w:div>
    <w:div w:id="2046826652">
      <w:bodyDiv w:val="1"/>
      <w:marLeft w:val="0"/>
      <w:marRight w:val="0"/>
      <w:marTop w:val="0"/>
      <w:marBottom w:val="0"/>
      <w:divBdr>
        <w:top w:val="none" w:sz="0" w:space="0" w:color="auto"/>
        <w:left w:val="none" w:sz="0" w:space="0" w:color="auto"/>
        <w:bottom w:val="none" w:sz="0" w:space="0" w:color="auto"/>
        <w:right w:val="none" w:sz="0" w:space="0" w:color="auto"/>
      </w:divBdr>
    </w:div>
    <w:div w:id="2051418690">
      <w:bodyDiv w:val="1"/>
      <w:marLeft w:val="0"/>
      <w:marRight w:val="0"/>
      <w:marTop w:val="0"/>
      <w:marBottom w:val="0"/>
      <w:divBdr>
        <w:top w:val="none" w:sz="0" w:space="0" w:color="auto"/>
        <w:left w:val="none" w:sz="0" w:space="0" w:color="auto"/>
        <w:bottom w:val="none" w:sz="0" w:space="0" w:color="auto"/>
        <w:right w:val="none" w:sz="0" w:space="0" w:color="auto"/>
      </w:divBdr>
    </w:div>
    <w:div w:id="2051999336">
      <w:bodyDiv w:val="1"/>
      <w:marLeft w:val="0"/>
      <w:marRight w:val="0"/>
      <w:marTop w:val="0"/>
      <w:marBottom w:val="0"/>
      <w:divBdr>
        <w:top w:val="none" w:sz="0" w:space="0" w:color="auto"/>
        <w:left w:val="none" w:sz="0" w:space="0" w:color="auto"/>
        <w:bottom w:val="none" w:sz="0" w:space="0" w:color="auto"/>
        <w:right w:val="none" w:sz="0" w:space="0" w:color="auto"/>
      </w:divBdr>
    </w:div>
    <w:div w:id="2052611901">
      <w:bodyDiv w:val="1"/>
      <w:marLeft w:val="0"/>
      <w:marRight w:val="0"/>
      <w:marTop w:val="0"/>
      <w:marBottom w:val="0"/>
      <w:divBdr>
        <w:top w:val="none" w:sz="0" w:space="0" w:color="auto"/>
        <w:left w:val="none" w:sz="0" w:space="0" w:color="auto"/>
        <w:bottom w:val="none" w:sz="0" w:space="0" w:color="auto"/>
        <w:right w:val="none" w:sz="0" w:space="0" w:color="auto"/>
      </w:divBdr>
    </w:div>
    <w:div w:id="2055345574">
      <w:bodyDiv w:val="1"/>
      <w:marLeft w:val="0"/>
      <w:marRight w:val="0"/>
      <w:marTop w:val="0"/>
      <w:marBottom w:val="0"/>
      <w:divBdr>
        <w:top w:val="none" w:sz="0" w:space="0" w:color="auto"/>
        <w:left w:val="none" w:sz="0" w:space="0" w:color="auto"/>
        <w:bottom w:val="none" w:sz="0" w:space="0" w:color="auto"/>
        <w:right w:val="none" w:sz="0" w:space="0" w:color="auto"/>
      </w:divBdr>
    </w:div>
    <w:div w:id="2058240468">
      <w:bodyDiv w:val="1"/>
      <w:marLeft w:val="0"/>
      <w:marRight w:val="0"/>
      <w:marTop w:val="0"/>
      <w:marBottom w:val="0"/>
      <w:divBdr>
        <w:top w:val="none" w:sz="0" w:space="0" w:color="auto"/>
        <w:left w:val="none" w:sz="0" w:space="0" w:color="auto"/>
        <w:bottom w:val="none" w:sz="0" w:space="0" w:color="auto"/>
        <w:right w:val="none" w:sz="0" w:space="0" w:color="auto"/>
      </w:divBdr>
    </w:div>
    <w:div w:id="2059434712">
      <w:bodyDiv w:val="1"/>
      <w:marLeft w:val="0"/>
      <w:marRight w:val="0"/>
      <w:marTop w:val="0"/>
      <w:marBottom w:val="0"/>
      <w:divBdr>
        <w:top w:val="none" w:sz="0" w:space="0" w:color="auto"/>
        <w:left w:val="none" w:sz="0" w:space="0" w:color="auto"/>
        <w:bottom w:val="none" w:sz="0" w:space="0" w:color="auto"/>
        <w:right w:val="none" w:sz="0" w:space="0" w:color="auto"/>
      </w:divBdr>
    </w:div>
    <w:div w:id="2063166276">
      <w:bodyDiv w:val="1"/>
      <w:marLeft w:val="0"/>
      <w:marRight w:val="0"/>
      <w:marTop w:val="0"/>
      <w:marBottom w:val="0"/>
      <w:divBdr>
        <w:top w:val="none" w:sz="0" w:space="0" w:color="auto"/>
        <w:left w:val="none" w:sz="0" w:space="0" w:color="auto"/>
        <w:bottom w:val="none" w:sz="0" w:space="0" w:color="auto"/>
        <w:right w:val="none" w:sz="0" w:space="0" w:color="auto"/>
      </w:divBdr>
    </w:div>
    <w:div w:id="2064711842">
      <w:bodyDiv w:val="1"/>
      <w:marLeft w:val="0"/>
      <w:marRight w:val="0"/>
      <w:marTop w:val="0"/>
      <w:marBottom w:val="0"/>
      <w:divBdr>
        <w:top w:val="none" w:sz="0" w:space="0" w:color="auto"/>
        <w:left w:val="none" w:sz="0" w:space="0" w:color="auto"/>
        <w:bottom w:val="none" w:sz="0" w:space="0" w:color="auto"/>
        <w:right w:val="none" w:sz="0" w:space="0" w:color="auto"/>
      </w:divBdr>
    </w:div>
    <w:div w:id="2066250811">
      <w:bodyDiv w:val="1"/>
      <w:marLeft w:val="0"/>
      <w:marRight w:val="0"/>
      <w:marTop w:val="0"/>
      <w:marBottom w:val="0"/>
      <w:divBdr>
        <w:top w:val="none" w:sz="0" w:space="0" w:color="auto"/>
        <w:left w:val="none" w:sz="0" w:space="0" w:color="auto"/>
        <w:bottom w:val="none" w:sz="0" w:space="0" w:color="auto"/>
        <w:right w:val="none" w:sz="0" w:space="0" w:color="auto"/>
      </w:divBdr>
    </w:div>
    <w:div w:id="2069068289">
      <w:bodyDiv w:val="1"/>
      <w:marLeft w:val="0"/>
      <w:marRight w:val="0"/>
      <w:marTop w:val="0"/>
      <w:marBottom w:val="0"/>
      <w:divBdr>
        <w:top w:val="none" w:sz="0" w:space="0" w:color="auto"/>
        <w:left w:val="none" w:sz="0" w:space="0" w:color="auto"/>
        <w:bottom w:val="none" w:sz="0" w:space="0" w:color="auto"/>
        <w:right w:val="none" w:sz="0" w:space="0" w:color="auto"/>
      </w:divBdr>
    </w:div>
    <w:div w:id="2071265581">
      <w:bodyDiv w:val="1"/>
      <w:marLeft w:val="0"/>
      <w:marRight w:val="0"/>
      <w:marTop w:val="0"/>
      <w:marBottom w:val="0"/>
      <w:divBdr>
        <w:top w:val="none" w:sz="0" w:space="0" w:color="auto"/>
        <w:left w:val="none" w:sz="0" w:space="0" w:color="auto"/>
        <w:bottom w:val="none" w:sz="0" w:space="0" w:color="auto"/>
        <w:right w:val="none" w:sz="0" w:space="0" w:color="auto"/>
      </w:divBdr>
    </w:div>
    <w:div w:id="2071728583">
      <w:bodyDiv w:val="1"/>
      <w:marLeft w:val="0"/>
      <w:marRight w:val="0"/>
      <w:marTop w:val="0"/>
      <w:marBottom w:val="0"/>
      <w:divBdr>
        <w:top w:val="none" w:sz="0" w:space="0" w:color="auto"/>
        <w:left w:val="none" w:sz="0" w:space="0" w:color="auto"/>
        <w:bottom w:val="none" w:sz="0" w:space="0" w:color="auto"/>
        <w:right w:val="none" w:sz="0" w:space="0" w:color="auto"/>
      </w:divBdr>
    </w:div>
    <w:div w:id="2073385586">
      <w:bodyDiv w:val="1"/>
      <w:marLeft w:val="0"/>
      <w:marRight w:val="0"/>
      <w:marTop w:val="0"/>
      <w:marBottom w:val="0"/>
      <w:divBdr>
        <w:top w:val="none" w:sz="0" w:space="0" w:color="auto"/>
        <w:left w:val="none" w:sz="0" w:space="0" w:color="auto"/>
        <w:bottom w:val="none" w:sz="0" w:space="0" w:color="auto"/>
        <w:right w:val="none" w:sz="0" w:space="0" w:color="auto"/>
      </w:divBdr>
    </w:div>
    <w:div w:id="2073430039">
      <w:bodyDiv w:val="1"/>
      <w:marLeft w:val="0"/>
      <w:marRight w:val="0"/>
      <w:marTop w:val="0"/>
      <w:marBottom w:val="0"/>
      <w:divBdr>
        <w:top w:val="none" w:sz="0" w:space="0" w:color="auto"/>
        <w:left w:val="none" w:sz="0" w:space="0" w:color="auto"/>
        <w:bottom w:val="none" w:sz="0" w:space="0" w:color="auto"/>
        <w:right w:val="none" w:sz="0" w:space="0" w:color="auto"/>
      </w:divBdr>
    </w:div>
    <w:div w:id="2079010756">
      <w:bodyDiv w:val="1"/>
      <w:marLeft w:val="0"/>
      <w:marRight w:val="0"/>
      <w:marTop w:val="0"/>
      <w:marBottom w:val="0"/>
      <w:divBdr>
        <w:top w:val="none" w:sz="0" w:space="0" w:color="auto"/>
        <w:left w:val="none" w:sz="0" w:space="0" w:color="auto"/>
        <w:bottom w:val="none" w:sz="0" w:space="0" w:color="auto"/>
        <w:right w:val="none" w:sz="0" w:space="0" w:color="auto"/>
      </w:divBdr>
    </w:div>
    <w:div w:id="2085184120">
      <w:bodyDiv w:val="1"/>
      <w:marLeft w:val="0"/>
      <w:marRight w:val="0"/>
      <w:marTop w:val="0"/>
      <w:marBottom w:val="0"/>
      <w:divBdr>
        <w:top w:val="none" w:sz="0" w:space="0" w:color="auto"/>
        <w:left w:val="none" w:sz="0" w:space="0" w:color="auto"/>
        <w:bottom w:val="none" w:sz="0" w:space="0" w:color="auto"/>
        <w:right w:val="none" w:sz="0" w:space="0" w:color="auto"/>
      </w:divBdr>
    </w:div>
    <w:div w:id="2088845945">
      <w:bodyDiv w:val="1"/>
      <w:marLeft w:val="0"/>
      <w:marRight w:val="0"/>
      <w:marTop w:val="0"/>
      <w:marBottom w:val="0"/>
      <w:divBdr>
        <w:top w:val="none" w:sz="0" w:space="0" w:color="auto"/>
        <w:left w:val="none" w:sz="0" w:space="0" w:color="auto"/>
        <w:bottom w:val="none" w:sz="0" w:space="0" w:color="auto"/>
        <w:right w:val="none" w:sz="0" w:space="0" w:color="auto"/>
      </w:divBdr>
    </w:div>
    <w:div w:id="2089569969">
      <w:bodyDiv w:val="1"/>
      <w:marLeft w:val="0"/>
      <w:marRight w:val="0"/>
      <w:marTop w:val="0"/>
      <w:marBottom w:val="0"/>
      <w:divBdr>
        <w:top w:val="none" w:sz="0" w:space="0" w:color="auto"/>
        <w:left w:val="none" w:sz="0" w:space="0" w:color="auto"/>
        <w:bottom w:val="none" w:sz="0" w:space="0" w:color="auto"/>
        <w:right w:val="none" w:sz="0" w:space="0" w:color="auto"/>
      </w:divBdr>
    </w:div>
    <w:div w:id="2090273832">
      <w:bodyDiv w:val="1"/>
      <w:marLeft w:val="0"/>
      <w:marRight w:val="0"/>
      <w:marTop w:val="0"/>
      <w:marBottom w:val="0"/>
      <w:divBdr>
        <w:top w:val="none" w:sz="0" w:space="0" w:color="auto"/>
        <w:left w:val="none" w:sz="0" w:space="0" w:color="auto"/>
        <w:bottom w:val="none" w:sz="0" w:space="0" w:color="auto"/>
        <w:right w:val="none" w:sz="0" w:space="0" w:color="auto"/>
      </w:divBdr>
    </w:div>
    <w:div w:id="2090999468">
      <w:bodyDiv w:val="1"/>
      <w:marLeft w:val="0"/>
      <w:marRight w:val="0"/>
      <w:marTop w:val="0"/>
      <w:marBottom w:val="0"/>
      <w:divBdr>
        <w:top w:val="none" w:sz="0" w:space="0" w:color="auto"/>
        <w:left w:val="none" w:sz="0" w:space="0" w:color="auto"/>
        <w:bottom w:val="none" w:sz="0" w:space="0" w:color="auto"/>
        <w:right w:val="none" w:sz="0" w:space="0" w:color="auto"/>
      </w:divBdr>
    </w:div>
    <w:div w:id="2094357664">
      <w:bodyDiv w:val="1"/>
      <w:marLeft w:val="0"/>
      <w:marRight w:val="0"/>
      <w:marTop w:val="0"/>
      <w:marBottom w:val="0"/>
      <w:divBdr>
        <w:top w:val="none" w:sz="0" w:space="0" w:color="auto"/>
        <w:left w:val="none" w:sz="0" w:space="0" w:color="auto"/>
        <w:bottom w:val="none" w:sz="0" w:space="0" w:color="auto"/>
        <w:right w:val="none" w:sz="0" w:space="0" w:color="auto"/>
      </w:divBdr>
    </w:div>
    <w:div w:id="2096628302">
      <w:bodyDiv w:val="1"/>
      <w:marLeft w:val="0"/>
      <w:marRight w:val="0"/>
      <w:marTop w:val="0"/>
      <w:marBottom w:val="0"/>
      <w:divBdr>
        <w:top w:val="none" w:sz="0" w:space="0" w:color="auto"/>
        <w:left w:val="none" w:sz="0" w:space="0" w:color="auto"/>
        <w:bottom w:val="none" w:sz="0" w:space="0" w:color="auto"/>
        <w:right w:val="none" w:sz="0" w:space="0" w:color="auto"/>
      </w:divBdr>
    </w:div>
    <w:div w:id="2097744107">
      <w:bodyDiv w:val="1"/>
      <w:marLeft w:val="0"/>
      <w:marRight w:val="0"/>
      <w:marTop w:val="0"/>
      <w:marBottom w:val="0"/>
      <w:divBdr>
        <w:top w:val="none" w:sz="0" w:space="0" w:color="auto"/>
        <w:left w:val="none" w:sz="0" w:space="0" w:color="auto"/>
        <w:bottom w:val="none" w:sz="0" w:space="0" w:color="auto"/>
        <w:right w:val="none" w:sz="0" w:space="0" w:color="auto"/>
      </w:divBdr>
    </w:div>
    <w:div w:id="2097899281">
      <w:bodyDiv w:val="1"/>
      <w:marLeft w:val="0"/>
      <w:marRight w:val="0"/>
      <w:marTop w:val="0"/>
      <w:marBottom w:val="0"/>
      <w:divBdr>
        <w:top w:val="none" w:sz="0" w:space="0" w:color="auto"/>
        <w:left w:val="none" w:sz="0" w:space="0" w:color="auto"/>
        <w:bottom w:val="none" w:sz="0" w:space="0" w:color="auto"/>
        <w:right w:val="none" w:sz="0" w:space="0" w:color="auto"/>
      </w:divBdr>
    </w:div>
    <w:div w:id="2101632012">
      <w:bodyDiv w:val="1"/>
      <w:marLeft w:val="0"/>
      <w:marRight w:val="0"/>
      <w:marTop w:val="0"/>
      <w:marBottom w:val="0"/>
      <w:divBdr>
        <w:top w:val="none" w:sz="0" w:space="0" w:color="auto"/>
        <w:left w:val="none" w:sz="0" w:space="0" w:color="auto"/>
        <w:bottom w:val="none" w:sz="0" w:space="0" w:color="auto"/>
        <w:right w:val="none" w:sz="0" w:space="0" w:color="auto"/>
      </w:divBdr>
    </w:div>
    <w:div w:id="2101943487">
      <w:bodyDiv w:val="1"/>
      <w:marLeft w:val="0"/>
      <w:marRight w:val="0"/>
      <w:marTop w:val="0"/>
      <w:marBottom w:val="0"/>
      <w:divBdr>
        <w:top w:val="none" w:sz="0" w:space="0" w:color="auto"/>
        <w:left w:val="none" w:sz="0" w:space="0" w:color="auto"/>
        <w:bottom w:val="none" w:sz="0" w:space="0" w:color="auto"/>
        <w:right w:val="none" w:sz="0" w:space="0" w:color="auto"/>
      </w:divBdr>
    </w:div>
    <w:div w:id="2102143034">
      <w:bodyDiv w:val="1"/>
      <w:marLeft w:val="0"/>
      <w:marRight w:val="0"/>
      <w:marTop w:val="0"/>
      <w:marBottom w:val="0"/>
      <w:divBdr>
        <w:top w:val="none" w:sz="0" w:space="0" w:color="auto"/>
        <w:left w:val="none" w:sz="0" w:space="0" w:color="auto"/>
        <w:bottom w:val="none" w:sz="0" w:space="0" w:color="auto"/>
        <w:right w:val="none" w:sz="0" w:space="0" w:color="auto"/>
      </w:divBdr>
    </w:div>
    <w:div w:id="2107337812">
      <w:bodyDiv w:val="1"/>
      <w:marLeft w:val="0"/>
      <w:marRight w:val="0"/>
      <w:marTop w:val="0"/>
      <w:marBottom w:val="0"/>
      <w:divBdr>
        <w:top w:val="none" w:sz="0" w:space="0" w:color="auto"/>
        <w:left w:val="none" w:sz="0" w:space="0" w:color="auto"/>
        <w:bottom w:val="none" w:sz="0" w:space="0" w:color="auto"/>
        <w:right w:val="none" w:sz="0" w:space="0" w:color="auto"/>
      </w:divBdr>
    </w:div>
    <w:div w:id="2111385653">
      <w:bodyDiv w:val="1"/>
      <w:marLeft w:val="0"/>
      <w:marRight w:val="0"/>
      <w:marTop w:val="0"/>
      <w:marBottom w:val="0"/>
      <w:divBdr>
        <w:top w:val="none" w:sz="0" w:space="0" w:color="auto"/>
        <w:left w:val="none" w:sz="0" w:space="0" w:color="auto"/>
        <w:bottom w:val="none" w:sz="0" w:space="0" w:color="auto"/>
        <w:right w:val="none" w:sz="0" w:space="0" w:color="auto"/>
      </w:divBdr>
    </w:div>
    <w:div w:id="2111463575">
      <w:bodyDiv w:val="1"/>
      <w:marLeft w:val="0"/>
      <w:marRight w:val="0"/>
      <w:marTop w:val="0"/>
      <w:marBottom w:val="0"/>
      <w:divBdr>
        <w:top w:val="none" w:sz="0" w:space="0" w:color="auto"/>
        <w:left w:val="none" w:sz="0" w:space="0" w:color="auto"/>
        <w:bottom w:val="none" w:sz="0" w:space="0" w:color="auto"/>
        <w:right w:val="none" w:sz="0" w:space="0" w:color="auto"/>
      </w:divBdr>
    </w:div>
    <w:div w:id="2117554120">
      <w:bodyDiv w:val="1"/>
      <w:marLeft w:val="0"/>
      <w:marRight w:val="0"/>
      <w:marTop w:val="0"/>
      <w:marBottom w:val="0"/>
      <w:divBdr>
        <w:top w:val="none" w:sz="0" w:space="0" w:color="auto"/>
        <w:left w:val="none" w:sz="0" w:space="0" w:color="auto"/>
        <w:bottom w:val="none" w:sz="0" w:space="0" w:color="auto"/>
        <w:right w:val="none" w:sz="0" w:space="0" w:color="auto"/>
      </w:divBdr>
    </w:div>
    <w:div w:id="2123726840">
      <w:bodyDiv w:val="1"/>
      <w:marLeft w:val="0"/>
      <w:marRight w:val="0"/>
      <w:marTop w:val="0"/>
      <w:marBottom w:val="0"/>
      <w:divBdr>
        <w:top w:val="none" w:sz="0" w:space="0" w:color="auto"/>
        <w:left w:val="none" w:sz="0" w:space="0" w:color="auto"/>
        <w:bottom w:val="none" w:sz="0" w:space="0" w:color="auto"/>
        <w:right w:val="none" w:sz="0" w:space="0" w:color="auto"/>
      </w:divBdr>
    </w:div>
    <w:div w:id="2126347581">
      <w:bodyDiv w:val="1"/>
      <w:marLeft w:val="0"/>
      <w:marRight w:val="0"/>
      <w:marTop w:val="0"/>
      <w:marBottom w:val="0"/>
      <w:divBdr>
        <w:top w:val="none" w:sz="0" w:space="0" w:color="auto"/>
        <w:left w:val="none" w:sz="0" w:space="0" w:color="auto"/>
        <w:bottom w:val="none" w:sz="0" w:space="0" w:color="auto"/>
        <w:right w:val="none" w:sz="0" w:space="0" w:color="auto"/>
      </w:divBdr>
    </w:div>
    <w:div w:id="2128549057">
      <w:bodyDiv w:val="1"/>
      <w:marLeft w:val="0"/>
      <w:marRight w:val="0"/>
      <w:marTop w:val="0"/>
      <w:marBottom w:val="0"/>
      <w:divBdr>
        <w:top w:val="none" w:sz="0" w:space="0" w:color="auto"/>
        <w:left w:val="none" w:sz="0" w:space="0" w:color="auto"/>
        <w:bottom w:val="none" w:sz="0" w:space="0" w:color="auto"/>
        <w:right w:val="none" w:sz="0" w:space="0" w:color="auto"/>
      </w:divBdr>
    </w:div>
    <w:div w:id="2130077712">
      <w:bodyDiv w:val="1"/>
      <w:marLeft w:val="0"/>
      <w:marRight w:val="0"/>
      <w:marTop w:val="0"/>
      <w:marBottom w:val="0"/>
      <w:divBdr>
        <w:top w:val="none" w:sz="0" w:space="0" w:color="auto"/>
        <w:left w:val="none" w:sz="0" w:space="0" w:color="auto"/>
        <w:bottom w:val="none" w:sz="0" w:space="0" w:color="auto"/>
        <w:right w:val="none" w:sz="0" w:space="0" w:color="auto"/>
      </w:divBdr>
    </w:div>
    <w:div w:id="2133867418">
      <w:bodyDiv w:val="1"/>
      <w:marLeft w:val="0"/>
      <w:marRight w:val="0"/>
      <w:marTop w:val="0"/>
      <w:marBottom w:val="0"/>
      <w:divBdr>
        <w:top w:val="none" w:sz="0" w:space="0" w:color="auto"/>
        <w:left w:val="none" w:sz="0" w:space="0" w:color="auto"/>
        <w:bottom w:val="none" w:sz="0" w:space="0" w:color="auto"/>
        <w:right w:val="none" w:sz="0" w:space="0" w:color="auto"/>
      </w:divBdr>
    </w:div>
    <w:div w:id="2134596467">
      <w:bodyDiv w:val="1"/>
      <w:marLeft w:val="0"/>
      <w:marRight w:val="0"/>
      <w:marTop w:val="0"/>
      <w:marBottom w:val="0"/>
      <w:divBdr>
        <w:top w:val="none" w:sz="0" w:space="0" w:color="auto"/>
        <w:left w:val="none" w:sz="0" w:space="0" w:color="auto"/>
        <w:bottom w:val="none" w:sz="0" w:space="0" w:color="auto"/>
        <w:right w:val="none" w:sz="0" w:space="0" w:color="auto"/>
      </w:divBdr>
    </w:div>
    <w:div w:id="2139181211">
      <w:bodyDiv w:val="1"/>
      <w:marLeft w:val="0"/>
      <w:marRight w:val="0"/>
      <w:marTop w:val="0"/>
      <w:marBottom w:val="0"/>
      <w:divBdr>
        <w:top w:val="none" w:sz="0" w:space="0" w:color="auto"/>
        <w:left w:val="none" w:sz="0" w:space="0" w:color="auto"/>
        <w:bottom w:val="none" w:sz="0" w:space="0" w:color="auto"/>
        <w:right w:val="none" w:sz="0" w:space="0" w:color="auto"/>
      </w:divBdr>
    </w:div>
    <w:div w:id="2142455173">
      <w:bodyDiv w:val="1"/>
      <w:marLeft w:val="0"/>
      <w:marRight w:val="0"/>
      <w:marTop w:val="0"/>
      <w:marBottom w:val="0"/>
      <w:divBdr>
        <w:top w:val="none" w:sz="0" w:space="0" w:color="auto"/>
        <w:left w:val="none" w:sz="0" w:space="0" w:color="auto"/>
        <w:bottom w:val="none" w:sz="0" w:space="0" w:color="auto"/>
        <w:right w:val="none" w:sz="0" w:space="0" w:color="auto"/>
      </w:divBdr>
    </w:div>
    <w:div w:id="2143116235">
      <w:bodyDiv w:val="1"/>
      <w:marLeft w:val="0"/>
      <w:marRight w:val="0"/>
      <w:marTop w:val="0"/>
      <w:marBottom w:val="0"/>
      <w:divBdr>
        <w:top w:val="none" w:sz="0" w:space="0" w:color="auto"/>
        <w:left w:val="none" w:sz="0" w:space="0" w:color="auto"/>
        <w:bottom w:val="none" w:sz="0" w:space="0" w:color="auto"/>
        <w:right w:val="none" w:sz="0" w:space="0" w:color="auto"/>
      </w:divBdr>
    </w:div>
    <w:div w:id="2145195670">
      <w:bodyDiv w:val="1"/>
      <w:marLeft w:val="0"/>
      <w:marRight w:val="0"/>
      <w:marTop w:val="0"/>
      <w:marBottom w:val="0"/>
      <w:divBdr>
        <w:top w:val="none" w:sz="0" w:space="0" w:color="auto"/>
        <w:left w:val="none" w:sz="0" w:space="0" w:color="auto"/>
        <w:bottom w:val="none" w:sz="0" w:space="0" w:color="auto"/>
        <w:right w:val="none" w:sz="0" w:space="0" w:color="auto"/>
      </w:divBdr>
    </w:div>
    <w:div w:id="2145613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chart" Target="charts/chart3.xm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chart" Target="charts/chart1.xml"/><Relationship Id="rId1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Workbook1"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How valid do you consider nostalgia as an</a:t>
            </a:r>
            <a:r>
              <a:rPr lang="en-US" sz="1200" baseline="0"/>
              <a:t> approach to design?</a:t>
            </a:r>
            <a:r>
              <a:rPr lang="en-US" sz="1200"/>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[Workbook1]Sheet1!$B$1</c:f>
              <c:strCache>
                <c:ptCount val="1"/>
                <c:pt idx="0">
                  <c:v>Prior to workshop</c:v>
                </c:pt>
              </c:strCache>
            </c:strRef>
          </c:tx>
          <c:spPr>
            <a:solidFill>
              <a:schemeClr val="accent1"/>
            </a:solidFill>
            <a:ln>
              <a:noFill/>
            </a:ln>
            <a:effectLst/>
          </c:spPr>
          <c:invertIfNegative val="0"/>
          <c:cat>
            <c:strRef>
              <c:f>[Workbook1]Sheet1!$A$2:$A$6</c:f>
              <c:strCache>
                <c:ptCount val="5"/>
                <c:pt idx="0">
                  <c:v>Invalid</c:v>
                </c:pt>
                <c:pt idx="1">
                  <c:v>Somewhat invalid</c:v>
                </c:pt>
                <c:pt idx="2">
                  <c:v>Neutral</c:v>
                </c:pt>
                <c:pt idx="3">
                  <c:v>Somewhat valid</c:v>
                </c:pt>
                <c:pt idx="4">
                  <c:v>Valid</c:v>
                </c:pt>
              </c:strCache>
            </c:strRef>
          </c:cat>
          <c:val>
            <c:numRef>
              <c:f>[Workbook1]Sheet1!$B$2:$B$6</c:f>
              <c:numCache>
                <c:formatCode>General</c:formatCode>
                <c:ptCount val="5"/>
                <c:pt idx="1">
                  <c:v>1.0</c:v>
                </c:pt>
                <c:pt idx="2">
                  <c:v>3.0</c:v>
                </c:pt>
                <c:pt idx="3">
                  <c:v>1.0</c:v>
                </c:pt>
                <c:pt idx="4">
                  <c:v>1.0</c:v>
                </c:pt>
              </c:numCache>
            </c:numRef>
          </c:val>
        </c:ser>
        <c:ser>
          <c:idx val="1"/>
          <c:order val="1"/>
          <c:tx>
            <c:strRef>
              <c:f>[Workbook1]Sheet1!$C$1</c:f>
              <c:strCache>
                <c:ptCount val="1"/>
                <c:pt idx="0">
                  <c:v>After workshop</c:v>
                </c:pt>
              </c:strCache>
            </c:strRef>
          </c:tx>
          <c:spPr>
            <a:solidFill>
              <a:schemeClr val="accent2"/>
            </a:solidFill>
            <a:ln>
              <a:noFill/>
            </a:ln>
            <a:effectLst/>
          </c:spPr>
          <c:invertIfNegative val="0"/>
          <c:cat>
            <c:strRef>
              <c:f>[Workbook1]Sheet1!$A$2:$A$6</c:f>
              <c:strCache>
                <c:ptCount val="5"/>
                <c:pt idx="0">
                  <c:v>Invalid</c:v>
                </c:pt>
                <c:pt idx="1">
                  <c:v>Somewhat invalid</c:v>
                </c:pt>
                <c:pt idx="2">
                  <c:v>Neutral</c:v>
                </c:pt>
                <c:pt idx="3">
                  <c:v>Somewhat valid</c:v>
                </c:pt>
                <c:pt idx="4">
                  <c:v>Valid</c:v>
                </c:pt>
              </c:strCache>
            </c:strRef>
          </c:cat>
          <c:val>
            <c:numRef>
              <c:f>[Workbook1]Sheet1!$C$2:$C$6</c:f>
              <c:numCache>
                <c:formatCode>General</c:formatCode>
                <c:ptCount val="5"/>
                <c:pt idx="3">
                  <c:v>3.0</c:v>
                </c:pt>
                <c:pt idx="4">
                  <c:v>3.0</c:v>
                </c:pt>
              </c:numCache>
            </c:numRef>
          </c:val>
        </c:ser>
        <c:dLbls>
          <c:showLegendKey val="0"/>
          <c:showVal val="0"/>
          <c:showCatName val="0"/>
          <c:showSerName val="0"/>
          <c:showPercent val="0"/>
          <c:showBubbleSize val="0"/>
        </c:dLbls>
        <c:gapWidth val="219"/>
        <c:overlap val="-27"/>
        <c:axId val="-2038671344"/>
        <c:axId val="1826183584"/>
      </c:barChart>
      <c:catAx>
        <c:axId val="-2038671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183584"/>
        <c:crosses val="autoZero"/>
        <c:auto val="1"/>
        <c:lblAlgn val="ctr"/>
        <c:lblOffset val="100"/>
        <c:noMultiLvlLbl val="0"/>
      </c:catAx>
      <c:valAx>
        <c:axId val="1826183584"/>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respondents</a:t>
                </a:r>
              </a:p>
            </c:rich>
          </c:tx>
          <c:layout>
            <c:manualLayout>
              <c:xMode val="edge"/>
              <c:yMode val="edge"/>
              <c:x val="0.0132868294303272"/>
              <c:y val="0.1843853820598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671344"/>
        <c:crosses val="autoZero"/>
        <c:crossBetween val="between"/>
        <c:min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How effective do you think the hunter-gather context was for framing this workshop? </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[Workbook1]Sheet1!$C$1</c:f>
              <c:strCache>
                <c:ptCount val="1"/>
                <c:pt idx="0">
                  <c:v>After workshop</c:v>
                </c:pt>
              </c:strCache>
            </c:strRef>
          </c:tx>
          <c:spPr>
            <a:solidFill>
              <a:schemeClr val="accent2"/>
            </a:solidFill>
            <a:ln>
              <a:noFill/>
            </a:ln>
            <a:effectLst/>
          </c:spPr>
          <c:invertIfNegative val="0"/>
          <c:cat>
            <c:strRef>
              <c:f>[Workbook1]Sheet1!$A$12:$A$16</c:f>
              <c:strCache>
                <c:ptCount val="5"/>
                <c:pt idx="0">
                  <c:v>Very not useful</c:v>
                </c:pt>
                <c:pt idx="1">
                  <c:v>Somewhat not usful</c:v>
                </c:pt>
                <c:pt idx="2">
                  <c:v>Neutral</c:v>
                </c:pt>
                <c:pt idx="3">
                  <c:v>Somewhat useful</c:v>
                </c:pt>
                <c:pt idx="4">
                  <c:v>Very useful</c:v>
                </c:pt>
              </c:strCache>
            </c:strRef>
          </c:cat>
          <c:val>
            <c:numRef>
              <c:f>[Workbook1]Sheet1!$B$12:$B$16</c:f>
              <c:numCache>
                <c:formatCode>General</c:formatCode>
                <c:ptCount val="5"/>
                <c:pt idx="2">
                  <c:v>1.0</c:v>
                </c:pt>
                <c:pt idx="3">
                  <c:v>4.0</c:v>
                </c:pt>
                <c:pt idx="4">
                  <c:v>1.0</c:v>
                </c:pt>
              </c:numCache>
            </c:numRef>
          </c:val>
        </c:ser>
        <c:dLbls>
          <c:showLegendKey val="0"/>
          <c:showVal val="0"/>
          <c:showCatName val="0"/>
          <c:showSerName val="0"/>
          <c:showPercent val="0"/>
          <c:showBubbleSize val="0"/>
        </c:dLbls>
        <c:gapWidth val="219"/>
        <c:overlap val="-27"/>
        <c:axId val="-2125581600"/>
        <c:axId val="-2126120592"/>
      </c:barChart>
      <c:catAx>
        <c:axId val="-2125581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120592"/>
        <c:crosses val="autoZero"/>
        <c:auto val="1"/>
        <c:lblAlgn val="ctr"/>
        <c:lblOffset val="100"/>
        <c:noMultiLvlLbl val="0"/>
      </c:catAx>
      <c:valAx>
        <c:axId val="-212612059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respondents</a:t>
                </a:r>
              </a:p>
            </c:rich>
          </c:tx>
          <c:layout>
            <c:manualLayout>
              <c:xMode val="edge"/>
              <c:yMode val="edge"/>
              <c:x val="0.0111111111111111"/>
              <c:y val="0.2858024691358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5581600"/>
        <c:crosses val="autoZero"/>
        <c:crossBetween val="between"/>
        <c:min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How much did this new perspective impact you as a problem-solver / innovator / designer?</a:t>
            </a:r>
            <a:endParaRPr 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[Workbook1]Sheet1!$C$1</c:f>
              <c:strCache>
                <c:ptCount val="1"/>
                <c:pt idx="0">
                  <c:v>After workshop</c:v>
                </c:pt>
              </c:strCache>
            </c:strRef>
          </c:tx>
          <c:spPr>
            <a:solidFill>
              <a:schemeClr val="accent2"/>
            </a:solidFill>
            <a:ln>
              <a:noFill/>
            </a:ln>
            <a:effectLst/>
          </c:spPr>
          <c:invertIfNegative val="0"/>
          <c:cat>
            <c:strRef>
              <c:f>[Workbook1]Sheet1!$A$19:$A$23</c:f>
              <c:strCache>
                <c:ptCount val="5"/>
                <c:pt idx="0">
                  <c:v>No impact at all</c:v>
                </c:pt>
                <c:pt idx="1">
                  <c:v>Very little impact</c:v>
                </c:pt>
                <c:pt idx="2">
                  <c:v>Somewhat impactful</c:v>
                </c:pt>
                <c:pt idx="3">
                  <c:v>Impactful</c:v>
                </c:pt>
                <c:pt idx="4">
                  <c:v>Very impactful</c:v>
                </c:pt>
              </c:strCache>
            </c:strRef>
          </c:cat>
          <c:val>
            <c:numRef>
              <c:f>[Workbook1]Sheet1!$B$19:$B$23</c:f>
              <c:numCache>
                <c:formatCode>General</c:formatCode>
                <c:ptCount val="5"/>
                <c:pt idx="1">
                  <c:v>1.0</c:v>
                </c:pt>
                <c:pt idx="2">
                  <c:v>1.0</c:v>
                </c:pt>
                <c:pt idx="3">
                  <c:v>4.0</c:v>
                </c:pt>
              </c:numCache>
            </c:numRef>
          </c:val>
        </c:ser>
        <c:dLbls>
          <c:showLegendKey val="0"/>
          <c:showVal val="0"/>
          <c:showCatName val="0"/>
          <c:showSerName val="0"/>
          <c:showPercent val="0"/>
          <c:showBubbleSize val="0"/>
        </c:dLbls>
        <c:gapWidth val="219"/>
        <c:overlap val="-27"/>
        <c:axId val="1826184784"/>
        <c:axId val="1787870896"/>
      </c:barChart>
      <c:catAx>
        <c:axId val="182618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7870896"/>
        <c:crosses val="autoZero"/>
        <c:auto val="1"/>
        <c:lblAlgn val="ctr"/>
        <c:lblOffset val="100"/>
        <c:noMultiLvlLbl val="0"/>
      </c:catAx>
      <c:valAx>
        <c:axId val="1787870896"/>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respondents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184784"/>
        <c:crosses val="autoZero"/>
        <c:crossBetween val="between"/>
        <c:min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Boy02</b:Tag>
    <b:SourceType>Book</b:SourceType>
    <b:Guid>{EB35A8BB-BF70-A749-8BAF-5E21E04B5692}</b:Guid>
    <b:Author>
      <b:Author>
        <b:NameList>
          <b:Person>
            <b:Last>Boym</b:Last>
            <b:First>Svetlana</b:First>
          </b:Person>
        </b:NameList>
      </b:Author>
    </b:Author>
    <b:Title>The Future of Nostalgia</b:Title>
    <b:Publisher>Basic Books</b:Publisher>
    <b:Year>2002</b:Year>
    <b:Pages>432</b:Pages>
    <b:StandardNumber>0465007082</b:StandardNumber>
    <b:RefOrder>3</b:RefOrder>
  </b:Source>
  <b:Source>
    <b:Tag>Car98</b:Tag>
    <b:SourceType>Book</b:SourceType>
    <b:Guid>{6CCCBBF5-8345-B047-81AB-701D3E26332E}</b:Guid>
    <b:Author>
      <b:Author>
        <b:NameList>
          <b:Person>
            <b:Last>Carlin</b:Last>
            <b:First>George</b:First>
          </b:Person>
        </b:NameList>
      </b:Author>
    </b:Author>
    <b:Title>Brain Droppings</b:Title>
    <b:Publisher>Hyperion Books</b:Publisher>
    <b:Year>1998</b:Year>
    <b:RefOrder>4</b:RefOrder>
  </b:Source>
  <b:Source>
    <b:Tag>Low85</b:Tag>
    <b:SourceType>Book</b:SourceType>
    <b:Guid>{33CA3831-C5C4-AC4F-B186-394585F313E9}</b:Guid>
    <b:Author>
      <b:Author>
        <b:NameList>
          <b:Person>
            <b:Last>Lowenthal</b:Last>
            <b:First>Daivd</b:First>
          </b:Person>
        </b:NameList>
      </b:Author>
    </b:Author>
    <b:Title>The past is a foreign country</b:Title>
    <b:Publisher>Cambridge University Press</b:Publisher>
    <b:Year>1985</b:Year>
    <b:Pages>489</b:Pages>
    <b:RefOrder>5</b:RefOrder>
  </b:Source>
  <b:Source>
    <b:Tag>Rou112</b:Tag>
    <b:SourceType>JournalArticle</b:SourceType>
    <b:Guid>{A75E9C8D-1A1F-804B-AB1B-5996B8903DA2}</b:Guid>
    <b:Author>
      <b:Author>
        <b:NameList>
          <b:Person>
            <b:Last>Routledge</b:Last>
            <b:First>Clay,</b:First>
            <b:Middle>Wildschut, Tim</b:Middle>
          </b:Person>
          <b:Person>
            <b:Last>Sedikides</b:Last>
            <b:First>Constantine</b:First>
          </b:Person>
          <b:Person>
            <b:Last>Hart</b:Last>
            <b:First>Claire</b:First>
            <b:Middle>M.</b:Middle>
          </b:Person>
          <b:Person>
            <b:Last>Vingerhoets</b:Last>
            <b:First>Ad</b:First>
            <b:Middle>J.J.M.</b:Middle>
          </b:Person>
          <b:Person>
            <b:Last>Arndt</b:Last>
            <b:First>Jamie</b:First>
          </b:Person>
          <b:Person>
            <b:Last>Juhl</b:Last>
            <b:First>Jacob</b:First>
          </b:Person>
          <b:Person>
            <b:Last>Schlotz</b:Last>
            <b:First>Wolff</b:First>
          </b:Person>
        </b:NameList>
      </b:Author>
    </b:Author>
    <b:Title>The Past Makes the Present Meaningful: Nostalgia as an Existential Resource</b:Title>
    <b:Year>2011</b:Year>
    <b:Volume>101</b:Volume>
    <b:Pages> 638 – 652</b:Pages>
    <b:JournalName>Journal of Personality and Social Psychology</b:JournalName>
    <b:Issue>3</b:Issue>
    <b:RefOrder>6</b:RefOrder>
  </b:Source>
  <b:Source>
    <b:Tag>Wil051</b:Tag>
    <b:SourceType>Book</b:SourceType>
    <b:Guid>{D4E06DF9-FF53-6A40-9864-2114CE4D8242}</b:Guid>
    <b:Author>
      <b:Author>
        <b:NameList>
          <b:Person>
            <b:Last>Wilson</b:Last>
            <b:First>Janelle</b:First>
            <b:Middle>L.</b:Middle>
          </b:Person>
        </b:NameList>
      </b:Author>
    </b:Author>
    <b:Title>Nostalgia: Sanctuary of Meaning</b:Title>
    <b:Publisher>Bucknell University Press</b:Publisher>
    <b:Year>2005</b:Year>
    <b:Pages>203</b:Pages>
    <b:RefOrder>8</b:RefOrder>
  </b:Source>
  <b:Source>
    <b:Tag>Wil062</b:Tag>
    <b:SourceType>JournalArticle</b:SourceType>
    <b:Guid>{9E1EFA79-6F83-1844-9F3C-C01805A64E03}</b:Guid>
    <b:Author>
      <b:Author>
        <b:NameList>
          <b:Person>
            <b:Last>Wildschut</b:Last>
            <b:First>Tim</b:First>
          </b:Person>
          <b:Person>
            <b:Last>Sedikides</b:Last>
            <b:First>Constantines</b:First>
          </b:Person>
          <b:Person>
            <b:Last>Arndt</b:Last>
            <b:First>Jamie</b:First>
          </b:Person>
          <b:Person>
            <b:Last>Routledge</b:Last>
            <b:First>Clay</b:First>
          </b:Person>
        </b:NameList>
      </b:Author>
    </b:Author>
    <b:Title>Nostalgia: Content, Triggers, Functions</b:Title>
    <b:Year>2006</b:Year>
    <b:Volume>91</b:Volume>
    <b:Pages> 975–993</b:Pages>
    <b:JournalName>Journal of Personality and Social Psychology</b:JournalName>
    <b:Issue>5</b:Issue>
    <b:RefOrder>9</b:RefOrder>
  </b:Source>
  <b:Source>
    <b:Tag>Hir92</b:Tag>
    <b:SourceType>JournalArticle</b:SourceType>
    <b:Guid>{5DB9DC96-FDB1-824A-8D78-AE711EF66115}</b:Guid>
    <b:Author>
      <b:Author>
        <b:NameList>
          <b:Person>
            <b:Last>Hirsch</b:Last>
            <b:First>Alan</b:First>
          </b:Person>
        </b:NameList>
      </b:Author>
    </b:Author>
    <b:Title>Nostalgia: a Neuropsychiatric Understanding</b:Title>
    <b:Year>1992</b:Year>
    <b:Volume>19</b:Volume>
    <b:Pages>390-395</b:Pages>
    <b:JournalName>Advances in Consumer Research</b:JournalName>
    <b:RefOrder>11</b:RefOrder>
  </b:Source>
  <b:Source>
    <b:Tag>Zho081</b:Tag>
    <b:SourceType>JournalArticle</b:SourceType>
    <b:Guid>{9DE65DDD-1C91-C940-9E52-DBADDE04FBDB}</b:Guid>
    <b:Author>
      <b:Author>
        <b:NameList>
          <b:Person>
            <b:Last>Zhou</b:Last>
            <b:First>Xinyue</b:First>
          </b:Person>
          <b:Person>
            <b:Last>Sedikides</b:Last>
            <b:First>Constantine</b:First>
          </b:Person>
          <b:Person>
            <b:Last>Wildschut</b:Last>
            <b:First>Tim</b:First>
          </b:Person>
          <b:Person>
            <b:Last>Gao</b:Last>
            <b:First>Ding-Guo</b:First>
          </b:Person>
        </b:NameList>
      </b:Author>
    </b:Author>
    <b:Title>Counteracting Loneliness: On the Restorative Function of Nostalgia</b:Title>
    <b:JournalName>Psychological Science</b:JournalName>
    <b:Year>2008</b:Year>
    <b:Volume>19</b:Volume>
    <b:Issue>10</b:Issue>
    <b:Pages>1023-1029</b:Pages>
    <b:RefOrder>12</b:RefOrder>
  </b:Source>
  <b:Source>
    <b:Tag>Cam94</b:Tag>
    <b:SourceType>JournalArticle</b:SourceType>
    <b:Guid>{27BDBA6C-66D6-B64A-8CEF-F52AE811C13D}</b:Guid>
    <b:Author>
      <b:Author>
        <b:NameList>
          <b:Person>
            <b:Last>Cameron</b:Last>
            <b:First>C.M.</b:First>
          </b:Person>
          <b:Person>
            <b:Last>Gatewood</b:Last>
            <b:First>J.B.</b:First>
          </b:Person>
        </b:NameList>
      </b:Author>
    </b:Author>
    <b:Title>The authentic interior: questing gemeinschaft in post-industrial society</b:Title>
    <b:Year>1994</b:Year>
    <b:Volume>53</b:Volume>
    <b:Pages>21-32</b:Pages>
    <b:JournalName>Human Organization</b:JournalName>
    <b:Issue>1</b:Issue>
    <b:RefOrder>13</b:RefOrder>
  </b:Source>
  <b:Source>
    <b:Tag>Tro122</b:Tag>
    <b:SourceType>Book</b:SourceType>
    <b:Guid>{808E6D8D-B6AB-C945-AA80-2264BA3290D6}</b:Guid>
    <b:Author>
      <b:Author>
        <b:NameList>
          <b:Person>
            <b:Last>Trollinger</b:Last>
            <b:First>Susan</b:First>
          </b:Person>
        </b:NameList>
      </b:Author>
    </b:Author>
    <b:Title>Selling the Amish: The Tourism of Nostalgia</b:Title>
    <b:Publisher>Johns Hopkins University Press</b:Publisher>
    <b:Year>2012</b:Year>
    <b:RefOrder>14</b:RefOrder>
  </b:Source>
  <b:Source>
    <b:Tag>Las14</b:Tag>
    <b:SourceType>JournalArticle</b:SourceType>
    <b:Guid>{C0FFE9C1-B7D0-8744-863F-8C232355C94B}</b:Guid>
    <b:Author>
      <b:Author>
        <b:NameList>
          <b:Person>
            <b:Last>Lasaleta</b:Last>
            <b:First>Jannine</b:First>
            <b:Middle>D.</b:Middle>
          </b:Person>
          <b:Person>
            <b:Last>Sedikides</b:Last>
            <b:First>Constantine</b:First>
          </b:Person>
          <b:Person>
            <b:Last>Vohs</b:Last>
            <b:First>Kathleen</b:First>
            <b:Middle>D.</b:Middle>
          </b:Person>
        </b:NameList>
      </b:Author>
    </b:Author>
    <b:Title>Nostalgia Weakens the Desire for Money</b:Title>
    <b:JournalName>Journal of Consumer Research</b:JournalName>
    <b:Year>2014</b:Year>
    <b:Month>October</b:Month>
    <b:Day>1</b:Day>
    <b:Pages>713-729</b:Pages>
    <b:RefOrder>90</b:RefOrder>
  </b:Source>
  <b:Source>
    <b:Tag>Meu14</b:Tag>
    <b:SourceType>JournalArticle</b:SourceType>
    <b:Guid>{22427906-B429-E24C-A27F-EC4FAF1690A4}</b:Guid>
    <b:Author>
      <b:Author>
        <b:NameList>
          <b:Person>
            <b:Last>Meuhling</b:Last>
            <b:First>Darrel</b:First>
            <b:Middle>D.</b:Middle>
          </b:Person>
          <b:Person>
            <b:Last>Sprott</b:Last>
            <b:First>David</b:First>
            <b:Middle>E.</b:Middle>
          </b:Person>
        </b:NameList>
      </b:Author>
    </b:Author>
    <b:Title>Exploring the Boundaries of Nostalgic Advertising Effects: A Consideration of Childhood Brand Exposure and Attachment on Consumers’ Responses to Nostalgia-Themed Advertisements</b:Title>
    <b:JournalName>Journal of Advertising</b:JournalName>
    <b:Year>2014</b:Year>
    <b:Volume>43</b:Volume>
    <b:Issue>1</b:Issue>
    <b:Pages>73-84</b:Pages>
    <b:RefOrder>91</b:RefOrder>
  </b:Source>
  <b:Source>
    <b:Tag>Cut01</b:Tag>
    <b:SourceType>BookSection</b:SourceType>
    <b:Guid>{4C1D4819-43C5-EB40-9AA1-BED519BE58E7}</b:Guid>
    <b:Title>Explaining the Rise in Youth Suicide</b:Title>
    <b:Publisher>University of Chicago Press</b:Publisher>
    <b:Year>2001</b:Year>
    <b:Pages>219-270</b:Pages>
    <b:Author>
      <b:Author>
        <b:NameList>
          <b:Person>
            <b:Last>Cutler</b:Last>
            <b:First>David</b:First>
            <b:Middle>M.</b:Middle>
          </b:Person>
          <b:Person>
            <b:Last>Glaeser</b:Last>
            <b:First>Edward,</b:First>
            <b:Middle>L.</b:Middle>
          </b:Person>
          <b:Person>
            <b:Last>Norberg</b:Last>
            <b:First>Karen</b:First>
            <b:Middle>E.</b:Middle>
          </b:Person>
        </b:NameList>
      </b:Author>
      <b:BookAuthor>
        <b:NameList>
          <b:Person>
            <b:Last>Gruber</b:Last>
            <b:First>Jonathan</b:First>
          </b:Person>
        </b:NameList>
      </b:BookAuthor>
    </b:Author>
    <b:BookTitle>Risky Behavior among Youths: An Economic Analysis</b:BookTitle>
    <b:RefOrder>103</b:RefOrder>
  </b:Source>
  <b:Source>
    <b:Tag>Lan00</b:Tag>
    <b:SourceType>Book</b:SourceType>
    <b:Guid>{48B80668-89AB-AD4C-9263-4606576DB13A}</b:Guid>
    <b:Title>The Loss of Happiness in Market Democracies</b:Title>
    <b:City>New Haven</b:City>
    <b:Publisher>Yale University Press</b:Publisher>
    <b:Year>2000</b:Year>
    <b:Pages>480</b:Pages>
    <b:Author>
      <b:Author>
        <b:NameList>
          <b:Person>
            <b:Last>Lane</b:Last>
            <b:First>Robert</b:First>
            <b:Middle>E.</b:Middle>
          </b:Person>
        </b:NameList>
      </b:Author>
    </b:Author>
    <b:RefOrder>104</b:RefOrder>
  </b:Source>
  <b:Source>
    <b:Tag>Sch09</b:Tag>
    <b:SourceType>Book</b:SourceType>
    <b:Guid>{9CC6C405-5BFC-0D47-83E8-1FC0C4DE543C}</b:Guid>
    <b:Author>
      <b:Author>
        <b:NameList>
          <b:Person>
            <b:Last>Schwartz</b:Last>
            <b:First>Barry</b:First>
          </b:Person>
        </b:NameList>
      </b:Author>
    </b:Author>
    <b:Title>The Paradox of Choice: Why More Is Less</b:Title>
    <b:Publisher>Harper Collins</b:Publisher>
    <b:Year>2009</b:Year>
    <b:Pages>304</b:Pages>
    <b:Edition>Revised Edition</b:Edition>
    <b:RefOrder>105</b:RefOrder>
  </b:Source>
  <b:Source>
    <b:Tag>Twe151</b:Tag>
    <b:SourceType>JournalArticle</b:SourceType>
    <b:Guid>{B689147B-AEC4-DC4B-953E-7C62B3CD892C}</b:Guid>
    <b:Author>
      <b:Author>
        <b:NameList>
          <b:Person>
            <b:Last>Twenge</b:Last>
            <b:First>Jean</b:First>
            <b:Middle>M.</b:Middle>
          </b:Person>
        </b:NameList>
      </b:Author>
    </b:Author>
    <b:Title>Time Period and Birth Cohort Differences in Depressive Symptoms in the U.S., 1982–2013</b:Title>
    <b:Year>2015</b:Year>
    <b:Volume>121</b:Volume>
    <b:Pages>437–454</b:Pages>
    <b:JournalName>Social Indicators Research</b:JournalName>
    <b:Issue>2</b:Issue>
    <b:RefOrder>19</b:RefOrder>
  </b:Source>
  <b:Source>
    <b:Tag>Hag89</b:Tag>
    <b:SourceType>JournalArticle</b:SourceType>
    <b:Guid>{02475397-D6F8-C640-A54C-087A3AEAC081}</b:Guid>
    <b:Author>
      <b:Author>
        <b:NameList>
          <b:Person>
            <b:Last>Hagnell</b:Last>
            <b:First>O</b:First>
          </b:Person>
        </b:NameList>
      </b:Author>
    </b:Author>
    <b:Title>Repeated incidence and prevalence studies of mental disorders in a total population followed during 25 years</b:Title>
    <b:JournalName>The Lundby Study</b:JournalName>
    <b:Year>1989</b:Year>
    <b:Volume>79</b:Volume>
    <b:Issue>S348</b:Issue>
    <b:Pages> 61-77</b:Pages>
    <b:RefOrder>22</b:RefOrder>
  </b:Source>
  <b:Source>
    <b:Tag>Hag94</b:Tag>
    <b:SourceType>JournalArticle</b:SourceType>
    <b:Guid>{4CBB69B0-456D-4540-93F5-FBC6A14D68F7}</b:Guid>
    <b:Author>
      <b:Author>
        <b:NameList>
          <b:Person>
            <b:Last>Hagnell</b:Last>
            <b:First>O</b:First>
          </b:Person>
          <b:Person>
            <b:Last>L</b:Last>
            <b:First>Ojesjo</b:First>
          </b:Person>
          <b:Person>
            <b:Last>Otterbeck</b:Last>
            <b:First>L</b:First>
          </b:Person>
          <b:Person>
            <b:Last>Rorsman</b:Last>
            <b:First>B</b:First>
          </b:Person>
        </b:NameList>
      </b:Author>
    </b:Author>
    <b:Title>Prevalence of mental disorders, personality traits and mental complaints in the Lundby Study. A point prevalence study of the 1957 Lundby cohort of 2,612 inhabitants of a geographically defined area who were re-examined in 1972 regardless of domicile</b:Title>
    <b:JournalName>Acta Psychiatrica Scandinavica</b:JournalName>
    <b:Year>1994</b:Year>
    <b:Volume>79</b:Volume>
    <b:Issue>S348</b:Issue>
    <b:Pages>1–77</b:Pages>
    <b:RefOrder>23</b:RefOrder>
  </b:Source>
  <b:Source>
    <b:Tag>Lee07</b:Tag>
    <b:SourceType>JournalArticle</b:SourceType>
    <b:Guid>{EFB1CFAB-5BB6-294B-986B-8D098DA107EB}</b:Guid>
    <b:Author>
      <b:Author>
        <b:NameList>
          <b:Person>
            <b:Last>Lee</b:Last>
            <b:First>S</b:First>
          </b:Person>
          <b:Person>
            <b:Last>Tsang</b:Last>
            <b:First>A</b:First>
          </b:Person>
          <b:Person>
            <b:Last>Zhang</b:Last>
            <b:First>MY</b:First>
          </b:Person>
          <b:Person>
            <b:Last>Huang</b:Last>
            <b:First>YQ</b:First>
          </b:Person>
          <b:Person>
            <b:Last>He</b:Last>
            <b:First>YL</b:First>
          </b:Person>
          <b:Person>
            <b:Last>Liu</b:Last>
            <b:First>ZR</b:First>
          </b:Person>
          <b:Person>
            <b:Last>Shen</b:Last>
            <b:First>YC</b:First>
          </b:Person>
          <b:Person>
            <b:Last>Kessler</b:Last>
            <b:First>RC.</b:First>
          </b:Person>
        </b:NameList>
      </b:Author>
    </b:Author>
    <b:Title>Lifetime prevalence and inter-cohort variation in DSM-IV disorders in metropolitan China</b:Title>
    <b:JournalName>Psychological Medicine</b:JournalName>
    <b:Year>2007</b:Year>
    <b:Volume>37</b:Volume>
    <b:Issue>1</b:Issue>
    <b:Pages>61-77</b:Pages>
    <b:RefOrder>24</b:RefOrder>
  </b:Source>
  <b:Source>
    <b:Tag>Cen16</b:Tag>
    <b:SourceType>InternetSite</b:SourceType>
    <b:Guid>{801554BF-8413-4645-8F97-7350963496DF}</b:Guid>
    <b:Title>Emergency visits by Ontario youth for mental health, addiction increase by 32 per cent over six years</b:Title>
    <b:Year>2016</b:Year>
    <b:Author>
      <b:Author>
        <b:Corporate>Centre for Addiction and Mental Health</b:Corporate>
      </b:Author>
    </b:Author>
    <b:InternetSiteTitle>Centre for Addiction and Mental Health</b:InternetSiteTitle>
    <b:URL>http://www.camh.ca/en/hospital/about_camh/newsroom/news_releases_media_advisories_and_backgrounders/current_year/Pages/Emergency-visits-by-Ontario-youth-for-mental-health-addiction-increase-by-32-per-cent-over-six-years.aspx</b:URL>
    <b:Month>February</b:Month>
    <b:Day>2</b:Day>
    <b:YearAccessed>2016</b:YearAccessed>
    <b:MonthAccessed>October</b:MonthAccessed>
    <b:DayAccessed>21</b:DayAccessed>
    <b:RefOrder>25</b:RefOrder>
  </b:Source>
  <b:Source>
    <b:Tag>Nes94</b:Tag>
    <b:SourceType>Book</b:SourceType>
    <b:Guid>{F13FD8F1-BA32-134C-84A7-C02C21D5CA01}</b:Guid>
    <b:Author>
      <b:Author>
        <b:NameList>
          <b:Person>
            <b:Last>Nesse</b:Last>
            <b:First>Randolph</b:First>
            <b:Middle>M.</b:Middle>
          </b:Person>
          <b:Person>
            <b:Last>Williams</b:Last>
            <b:First>George</b:First>
            <b:Middle>C.</b:Middle>
          </b:Person>
        </b:NameList>
      </b:Author>
    </b:Author>
    <b:Title>Why We Get Sick: The New Science of Darwinian Medicine</b:Title>
    <b:Publisher>Times Books</b:Publisher>
    <b:Year>1994</b:Year>
    <b:Pages>291</b:Pages>
    <b:RefOrder>29</b:RefOrder>
  </b:Source>
  <b:Source>
    <b:Tag>Hid12</b:Tag>
    <b:SourceType>JournalArticle</b:SourceType>
    <b:Guid>{BE020E22-3D3C-844C-B07C-F364E08F8799}</b:Guid>
    <b:Author>
      <b:Author>
        <b:NameList>
          <b:Person>
            <b:Last>Hidaka</b:Last>
            <b:First>Brandon</b:First>
            <b:Middle>H.</b:Middle>
          </b:Person>
        </b:NameList>
      </b:Author>
    </b:Author>
    <b:Title>Depression as a disease of modernity: explanations for increasing prevalence</b:Title>
    <b:Year>2012</b:Year>
    <b:Volume>140</b:Volume>
    <b:Pages>205–214</b:Pages>
    <b:JournalName>Journal of Affective Disorders</b:JournalName>
    <b:Issue>3</b:Issue>
    <b:RefOrder>30</b:RefOrder>
  </b:Source>
  <b:Source>
    <b:Tag>Veg041</b:Tag>
    <b:SourceType>JournalArticle</b:SourceType>
    <b:Guid>{85563BC0-7A0D-534C-BE13-B2215A497F06}</b:Guid>
    <b:Author>
      <b:Author>
        <b:NameList>
          <b:Person>
            <b:Last>Vega</b:Last>
            <b:First>WA</b:First>
          </b:Person>
          <b:Person>
            <b:Last>Sribney</b:Last>
            <b:First>WM</b:First>
          </b:Person>
          <b:Person>
            <b:Last>Aguilar-Gaxiola</b:Last>
            <b:First>S</b:First>
          </b:Person>
          <b:Person>
            <b:Last>Kolody</b:Last>
            <b:First>B</b:First>
          </b:Person>
        </b:NameList>
      </b:Author>
    </b:Author>
    <b:Title>psychiatric disorders among Mexican Americans: nativity, social assimilation, and age determinants</b:Title>
    <b:JournalName>The Journal of nervous and mental disease</b:JournalName>
    <b:Year>2004</b:Year>
    <b:Volume>192</b:Volume>
    <b:Issue>8</b:Issue>
    <b:Pages>532-541</b:Pages>
    <b:RefOrder>31</b:RefOrder>
  </b:Source>
  <b:Source>
    <b:Tag>Too</b:Tag>
    <b:SourceType>ConferenceProceedings</b:SourceType>
    <b:Guid>{B592622B-F175-9342-989C-A92CEFC72261}</b:Guid>
    <b:Title>Friendship and the Banker's Paradox: Other Pathways to the Evolution of Adaptations for Altruism</b:Title>
    <b:Pages>119-143</b:Pages>
    <b:Author>
      <b:Author>
        <b:NameList>
          <b:Person>
            <b:Last>Tooby</b:Last>
            <b:First>John</b:First>
          </b:Person>
          <b:Person>
            <b:Last>Cosmides</b:Last>
            <b:First>Leda</b:First>
          </b:Person>
        </b:NameList>
      </b:Author>
    </b:Author>
    <b:ConferenceName>Proceedings of the British Academy 88</b:ConferenceName>
    <b:Year>1996</b:Year>
    <b:RefOrder>47</b:RefOrder>
  </b:Source>
  <b:Source>
    <b:Tag>Kor14</b:Tag>
    <b:SourceType>Book</b:SourceType>
    <b:Guid>{1AA99A9A-F8DA-1E4D-B7F7-5A5F89475A36}</b:Guid>
    <b:Author>
      <b:Author>
        <b:NameList>
          <b:Person>
            <b:Last>Korunka</b:Last>
            <b:First>Christian</b:First>
          </b:Person>
          <b:Person>
            <b:Last>Hoonakker</b:Last>
            <b:First>Peter</b:First>
          </b:Person>
        </b:NameList>
      </b:Author>
    </b:Author>
    <b:Title>The Impact of ICT on Quality of Working Life</b:Title>
    <b:Publisher>Springer Science &amp; Business</b:Publisher>
    <b:Year>2014</b:Year>
    <b:Pages>230</b:Pages>
    <b:RefOrder>81</b:RefOrder>
  </b:Source>
  <b:Source>
    <b:Tag>Bus00</b:Tag>
    <b:SourceType>JournalArticle</b:SourceType>
    <b:Guid>{70059F3A-0604-7F4F-B7B4-3762C39828E8}</b:Guid>
    <b:Author>
      <b:Author>
        <b:NameList>
          <b:Person>
            <b:Last>Buss</b:Last>
          </b:Person>
        </b:NameList>
      </b:Author>
    </b:Author>
    <b:Title>The evolution of happiness</b:Title>
    <b:Year>2000</b:Year>
    <b:Volume>55</b:Volume>
    <b:Pages>15</b:Pages>
    <b:JournalName>American psychologist</b:JournalName>
    <b:Issue>1</b:Issue>
    <b:RefOrder>46</b:RefOrder>
  </b:Source>
  <b:Source>
    <b:Tag>Woo11</b:Tag>
    <b:SourceType>InternetSite</b:SourceType>
    <b:Guid>{63FBFD3A-2C67-4A48-82CD-B79DE4DA4006}</b:Guid>
    <b:Title>Secret Fears of the Super-Rich </b:Title>
    <b:Year>2011</b:Year>
    <b:Month>April</b:Month>
    <b:Author>
      <b:Author>
        <b:NameList>
          <b:Person>
            <b:Last>Wood</b:Last>
            <b:First>Graeme</b:First>
          </b:Person>
        </b:NameList>
      </b:Author>
    </b:Author>
    <b:InternetSiteTitle>The Atlantic</b:InternetSiteTitle>
    <b:URL>http://www.theatlantic.com/magazine/archive/2011/04/secret-fears-of-the-super-rich/308419/</b:URL>
    <b:RefOrder>67</b:RefOrder>
  </b:Source>
  <b:Source>
    <b:Tag>Lee88</b:Tag>
    <b:SourceType>BookSection</b:SourceType>
    <b:Guid>{0DEE3EB7-64B5-524C-816A-6BE88167F7C0}</b:Guid>
    <b:Author>
      <b:Author>
        <b:NameList>
          <b:Person>
            <b:Last>Lee</b:Last>
            <b:First>Richard</b:First>
          </b:Person>
        </b:NameList>
      </b:Author>
      <b:BookAuthor>
        <b:NameList>
          <b:Person>
            <b:Last>Ingold</b:Last>
            <b:First>Tim</b:First>
          </b:Person>
          <b:Person>
            <b:Last>Riches</b:Last>
            <b:First>David</b:First>
            <b:Middle>C</b:Middle>
          </b:Person>
          <b:Person>
            <b:Last>Woodburn</b:Last>
            <b:First>James</b:First>
            <b:Middle>C.</b:Middle>
          </b:Person>
        </b:NameList>
      </b:BookAuthor>
    </b:Author>
    <b:Title>Reflections on primitive communism</b:Title>
    <b:BookTitle>Hunters and Gatherers: History, Evolution, and Culture Change</b:BookTitle>
    <b:City>Oxford</b:City>
    <b:Year>1988</b:Year>
    <b:Pages>252-268</b:Pages>
    <b:RefOrder>69</b:RefOrder>
  </b:Source>
  <b:Source>
    <b:Tag>Gra09</b:Tag>
    <b:SourceType>JournalArticle</b:SourceType>
    <b:Guid>{38E166D0-E25D-0A45-903F-F80E0600E658}</b:Guid>
    <b:Author>
      <b:Author>
        <b:NameList>
          <b:Person>
            <b:Last>Gray</b:Last>
            <b:First>Peter</b:First>
          </b:Person>
        </b:NameList>
      </b:Author>
    </b:Author>
    <b:Title>Play as a Foundation for Hunter- Gatherer Social Existence</b:Title>
    <b:Year>2009</b:Year>
    <b:Pages>476 –522</b:Pages>
    <b:JournalName>American Journal of Play</b:JournalName>
    <b:RefOrder>68</b:RefOrder>
  </b:Source>
  <b:Source>
    <b:Tag>Wei96</b:Tag>
    <b:SourceType>BookSection</b:SourceType>
    <b:Guid>{55A105F9-A1B0-6749-AFF7-391FB4E5BA66}</b:Guid>
    <b:Author>
      <b:Author>
        <b:NameList>
          <b:Person>
            <b:Last>Weissner</b:Last>
            <b:First>Polly</b:First>
          </b:Person>
        </b:NameList>
      </b:Author>
      <b:BookAuthor>
        <b:NameList>
          <b:Person>
            <b:Last>Wiessner</b:Last>
            <b:First>Pauline</b:First>
            <b:Middle>W.</b:Middle>
          </b:Person>
          <b:Person>
            <b:Last>Wiessner</b:Last>
            <b:First>Polly</b:First>
          </b:Person>
          <b:Person>
            <b:Last>Schiefenhövel</b:Last>
            <b:First>Wulf</b:First>
          </b:Person>
        </b:NameList>
      </b:BookAuthor>
    </b:Author>
    <b:Title>Leveling the hunter: constraints on the status quest in foraging societies</b:Title>
    <b:BookTitle>Food and the Status Quest: An Interdisciplinary Perspective</b:BookTitle>
    <b:City>Providence</b:City>
    <b:Publisher>Berghahn Books</b:Publisher>
    <b:Year>1996</b:Year>
    <b:Pages>171-191</b:Pages>
    <b:RefOrder>70</b:RefOrder>
  </b:Source>
  <b:Source>
    <b:Tag>Waj14</b:Tag>
    <b:SourceType>Book</b:SourceType>
    <b:Guid>{34CFD09A-051B-EF44-8CDE-D5ECC77234DF}</b:Guid>
    <b:Author>
      <b:Author>
        <b:NameList>
          <b:Person>
            <b:Last>Wajcman</b:Last>
            <b:First>Judy</b:First>
          </b:Person>
        </b:NameList>
      </b:Author>
    </b:Author>
    <b:Title>Pressed for Time: The Acceleration of Life in Digital Capitalism</b:Title>
    <b:Publisher>University of Chicago Press</b:Publisher>
    <b:Year>2014</b:Year>
    <b:RefOrder>71</b:RefOrder>
  </b:Source>
  <b:Source>
    <b:Tag>Ros10</b:Tag>
    <b:SourceType>Book</b:SourceType>
    <b:Guid>{9D004F1F-B3A9-194D-B92C-6ACBE3C117E4}</b:Guid>
    <b:Author>
      <b:Author>
        <b:NameList>
          <b:Person>
            <b:Last>Rosa</b:Last>
            <b:First>Hartmut</b:First>
          </b:Person>
        </b:NameList>
      </b:Author>
    </b:Author>
    <b:Title>High-speed Society: Social Acceleration, Power, and Modernity</b:Title>
    <b:Publisher>Penn State Press</b:Publisher>
    <b:Year>2010</b:Year>
    <b:RefOrder>72</b:RefOrder>
  </b:Source>
  <b:Source>
    <b:Tag>Wis</b:Tag>
    <b:SourceType>InternetSite</b:SourceType>
    <b:Guid>{AE6244DD-D484-7D42-A1CA-EBCD8737C822}</b:Guid>
    <b:Author>
      <b:Author>
        <b:NameList>
          <b:Person>
            <b:Last>Wiseman</b:Last>
            <b:First>Richard</b:First>
          </b:Person>
        </b:NameList>
      </b:Author>
    </b:Author>
    <b:Title>International Experiment Proves Pace of Life is Speeding up by 10%</b:Title>
    <b:InternetSiteTitle>Pace of Life</b:InternetSiteTitle>
    <b:URL>http://www.richardwiseman.com/resources/Pace%20of%20LifePR.pdf</b:URL>
    <b:Year>2007</b:Year>
    <b:Month>March</b:Month>
    <b:Day>25</b:Day>
    <b:RefOrder>73</b:RefOrder>
  </b:Source>
  <b:Source>
    <b:Tag>Bor76</b:Tag>
    <b:SourceType>JournalArticle</b:SourceType>
    <b:Guid>{ED416300-23B8-C84F-A422-9D21B4EF236B}</b:Guid>
    <b:Author>
      <b:Author>
        <b:NameList>
          <b:Person>
            <b:Last>Bornstein</b:Last>
            <b:First>Marc</b:First>
            <b:Middle>H.</b:Middle>
          </b:Person>
          <b:Person>
            <b:Last>Bornstein</b:Last>
            <b:First>Helen</b:First>
          </b:Person>
        </b:NameList>
      </b:Author>
    </b:Author>
    <b:Title>The pace of life</b:Title>
    <b:JournalName>Nature</b:JournalName>
    <b:Year>1976</b:Year>
    <b:Month>February</b:Month>
    <b:Day>19</b:Day>
    <b:Volume>259</b:Volume>
    <b:Pages>557 - 559</b:Pages>
    <b:RefOrder>74</b:RefOrder>
  </b:Source>
  <b:Source>
    <b:Tag>Bor79</b:Tag>
    <b:SourceType>JournalArticle</b:SourceType>
    <b:Guid>{10EA90CB-225C-5241-B0B1-20599847F949}</b:Guid>
    <b:Author>
      <b:Author>
        <b:NameList>
          <b:Person>
            <b:Last>Bornstein</b:Last>
            <b:First>Marc</b:First>
            <b:Middle>H.</b:Middle>
          </b:Person>
        </b:NameList>
      </b:Author>
    </b:Author>
    <b:Title>The pace of life: revisited</b:Title>
    <b:Year>1979</b:Year>
    <b:Month>March</b:Month>
    <b:Day>12</b:Day>
    <b:JournalName>International journal of psychology</b:JournalName>
    <b:RefOrder>75</b:RefOrder>
  </b:Source>
  <b:Source>
    <b:Tag>Ama83</b:Tag>
    <b:SourceType>JournalArticle</b:SourceType>
    <b:Guid>{D7F92F49-D7DF-E74E-B296-2DE0B21D5910}</b:Guid>
    <b:Author>
      <b:Author>
        <b:NameList>
          <b:Person>
            <b:Last>Amato</b:Last>
            <b:First>P.</b:First>
            <b:Middle>R.</b:Middle>
          </b:Person>
        </b:NameList>
      </b:Author>
    </b:Author>
    <b:Title>The effects of urbanization on interpersonal behavior</b:Title>
    <b:JournalName>Journal of Cross-Cultural Psychology</b:JournalName>
    <b:Year>1983</b:Year>
    <b:Volume>14</b:Volume>
    <b:Pages>353-367</b:Pages>
    <b:RefOrder>76</b:RefOrder>
  </b:Source>
  <b:Source>
    <b:Tag>Lev99</b:Tag>
    <b:SourceType>JournalArticle</b:SourceType>
    <b:Guid>{6AA80438-D41F-0647-8E7E-17B30FD08D3A}</b:Guid>
    <b:Author>
      <b:Author>
        <b:NameList>
          <b:Person>
            <b:Last>Levine</b:Last>
            <b:First>Robert</b:First>
            <b:Middle>V.</b:Middle>
          </b:Person>
        </b:NameList>
      </b:Author>
    </b:Author>
    <b:Title>The Pace of Life in 31 Countries</b:Title>
    <b:Year>1999</b:Year>
    <b:JournalName>Journal of cross cultural psychology</b:JournalName>
    <b:Volume>30</b:Volume>
    <b:Issue>2</b:Issue>
    <b:Pages>178-205</b:Pages>
    <b:RefOrder>77</b:RefOrder>
  </b:Source>
  <b:Source>
    <b:Tag>Rox04</b:Tag>
    <b:SourceType>JournalArticle</b:SourceType>
    <b:Guid>{FBEC9675-CF86-F341-ACFC-123D757C8186}</b:Guid>
    <b:Author>
      <b:Author>
        <b:NameList>
          <b:Person>
            <b:Last>Roxburgh</b:Last>
            <b:First>Susan</b:First>
          </b:Person>
        </b:NameList>
      </b:Author>
    </b:Author>
    <b:Title>‘There Just Aren’t Enough Hours in the Day’: The Mental Health Consequences of Time Pressure</b:Title>
    <b:JournalName>Journal of Health and Social Behavior</b:JournalName>
    <b:Year>2004</b:Year>
    <b:Month>June</b:Month>
    <b:Volume>45</b:Volume>
    <b:Pages>115–131</b:Pages>
    <b:RefOrder>78</b:RefOrder>
  </b:Source>
  <b:Source>
    <b:Tag>Uni16</b:Tag>
    <b:SourceType>InternetSite</b:SourceType>
    <b:Guid>{BC473716-9704-FD49-A6A6-BF761FE407B0}</b:Guid>
    <b:Title>Domains and Indicators</b:Title>
    <b:Author>
      <b:Author>
        <b:Corporate>Canadian Index of Well Being</b:Corporate>
      </b:Author>
    </b:Author>
    <b:InternetSiteTitle>Canadian Index of Well Being</b:InternetSiteTitle>
    <b:URL>https://uwaterloo.ca/canadian-index-wellbeing/what-we-do/domains-and-indicators/percentage-15-64-year-olds-reporting-high-levels-time</b:URL>
    <b:YearAccessed>2016</b:YearAccessed>
    <b:MonthAccessed>November</b:MonthAccessed>
    <b:DayAccessed>12</b:DayAccessed>
    <b:Year>2016</b:Year>
    <b:RefOrder>79</b:RefOrder>
  </b:Source>
  <b:Source>
    <b:Tag>Gid13</b:Tag>
    <b:SourceType>Book</b:SourceType>
    <b:Guid>{42413CC6-42BF-6E41-9F71-AAD5ECEBEDF6}</b:Guid>
    <b:Author>
      <b:Author>
        <b:NameList>
          <b:Person>
            <b:Last>Giddens</b:Last>
            <b:First>Anthony</b:First>
          </b:Person>
        </b:NameList>
      </b:Author>
    </b:Author>
    <b:Title>Modernity and Self-Identity: Self and Society in the Late Modern Age</b:Title>
    <b:Publisher>John Wiley &amp; Sons</b:Publisher>
    <b:Year>2013</b:Year>
    <b:Pages>264</b:Pages>
    <b:RefOrder>80</b:RefOrder>
  </b:Source>
  <b:Source>
    <b:Tag>Wag94</b:Tag>
    <b:SourceType>Book</b:SourceType>
    <b:Guid>{9DC38DB1-5004-B34D-94A0-67E5AF3354B1}</b:Guid>
    <b:Author>
      <b:Author>
        <b:NameList>
          <b:Person>
            <b:Last>Wagner</b:Last>
            <b:First>Peter</b:First>
          </b:Person>
        </b:NameList>
      </b:Author>
    </b:Author>
    <b:Title>A Sociology of Modernity: Liberty and Discipline</b:Title>
    <b:Publisher>Routledge</b:Publisher>
    <b:Year>1994</b:Year>
    <b:RefOrder>82</b:RefOrder>
  </b:Source>
  <b:Source>
    <b:Tag>Bec94</b:Tag>
    <b:SourceType>Book</b:SourceType>
    <b:Guid>{6E947359-E314-B643-8F40-640905B2CB8C}</b:Guid>
    <b:Author>
      <b:Author>
        <b:NameList>
          <b:Person>
            <b:Last>Beck</b:Last>
            <b:First>Ulrich</b:First>
          </b:Person>
          <b:Person>
            <b:Last>Giddens</b:Last>
            <b:First>Anthony</b:First>
          </b:Person>
          <b:Person>
            <b:Last>Lash</b:Last>
            <b:First>Scott</b:First>
          </b:Person>
        </b:NameList>
      </b:Author>
    </b:Author>
    <b:Title>Reflexive modernization</b:Title>
    <b:Publisher>Stanford University Press</b:Publisher>
    <b:Year>1994</b:Year>
    <b:RefOrder>83</b:RefOrder>
  </b:Source>
  <b:Source>
    <b:Tag>Wur89</b:Tag>
    <b:SourceType>Book</b:SourceType>
    <b:Guid>{A4CEC00D-7BF6-BC41-8A3D-F90DB2A3E77F}</b:Guid>
    <b:Author>
      <b:Author>
        <b:NameList>
          <b:Person>
            <b:Last>Wurman</b:Last>
            <b:First>Richard</b:First>
            <b:Middle>S.</b:Middle>
          </b:Person>
        </b:NameList>
      </b:Author>
    </b:Author>
    <b:Title>Information Anxiety</b:Title>
    <b:Publisher>Doubleday</b:Publisher>
    <b:Year>1989</b:Year>
    <b:RefOrder>84</b:RefOrder>
  </b:Source>
  <b:Source>
    <b:Tag>The11</b:Tag>
    <b:SourceType>InternetSite</b:SourceType>
    <b:Guid>{CC64E26F-F4F1-8346-949E-CA824E3840B1}</b:Guid>
    <b:Title>Too much information</b:Title>
    <b:Year>2011</b:Year>
    <b:Month>June</b:Month>
    <b:Day>30</b:Day>
    <b:Author>
      <b:Author>
        <b:Corporate>The Economist</b:Corporate>
      </b:Author>
    </b:Author>
    <b:InternetSiteTitle>The Economist</b:InternetSiteTitle>
    <b:URL>http://www.economist.com/node/18895468</b:URL>
    <b:RefOrder>85</b:RefOrder>
  </b:Source>
  <b:Source>
    <b:Tag>Ren13</b:Tag>
    <b:SourceType>InternetSite</b:SourceType>
    <b:Guid>{9D760E50-86C7-6247-BB15-31EFFF40639D}</b:Guid>
    <b:Author>
      <b:Author>
        <b:NameList>
          <b:Person>
            <b:Last>Renzetti</b:Last>
            <b:First>Elizabeth</b:First>
          </b:Person>
        </b:NameList>
      </b:Author>
    </b:Author>
    <b:Title>Life of solitude: A loneliness crisis is looming</b:Title>
    <b:InternetSiteTitle>The Globe and Mail</b:InternetSiteTitle>
    <b:URL>http://www.theglobeandmail.com/life/life-of-solitude-a-loneliness-crisis-is-looming/article15573187/%7B%7Burl%7D%7D/?reqid=%257B%257Brequest_id%257D%257D</b:URL>
    <b:Year>2013</b:Year>
    <b:Month>November</b:Month>
    <b:Day>23</b:Day>
    <b:RefOrder>32</b:RefOrder>
  </b:Source>
  <b:Source>
    <b:Tag>Lif13</b:Tag>
    <b:SourceType>Report</b:SourceType>
    <b:Guid>{CF8DFA60-A7BA-0648-83B6-A383801AB899}</b:Guid>
    <b:Author>
      <b:Author>
        <b:Corporate>Lifeboat</b:Corporate>
      </b:Author>
    </b:Author>
    <b:Title>The state of friendship in America 2013: A crisis of confidence</b:Title>
    <b:Year>2013</b:Year>
    <b:RefOrder>34</b:RefOrder>
  </b:Source>
  <b:Source>
    <b:Tag>Leb15</b:Tag>
    <b:SourceType>Book</b:SourceType>
    <b:Guid>{C2AEC5E5-D909-6A42-AA93-2B65E40EEE58}</b:Guid>
    <b:Author>
      <b:Author>
        <b:NameList>
          <b:Person>
            <b:Last>Leberecht</b:Last>
            <b:First>Tim</b:First>
          </b:Person>
        </b:NameList>
      </b:Author>
    </b:Author>
    <b:Title>The Business Romantic: Give Everything, Quantify Nothing, and Create Something Greater Than Yourself</b:Title>
    <b:Publisher>Harper Collins</b:Publisher>
    <b:Year>2015</b:Year>
    <b:Pages>320</b:Pages>
    <b:RefOrder>35</b:RefOrder>
  </b:Source>
  <b:Source>
    <b:Tag>Ben</b:Tag>
    <b:SourceType>Book</b:SourceType>
    <b:Guid>{F69FCE33-3E46-B449-B39B-AD65F37B5AD3}</b:Guid>
    <b:Author>
      <b:Author>
        <b:NameList>
          <b:Person>
            <b:Last>Bensman</b:Last>
            <b:First>Joseph</b:First>
          </b:Person>
          <b:Person>
            <b:Last>Lilienfield</b:Last>
            <b:First>Robert</b:First>
          </b:Person>
        </b:NameList>
      </b:Author>
    </b:Author>
    <b:Title>Between public and private</b:Title>
    <b:City>New York</b:City>
    <b:Publisher>Free Press</b:Publisher>
    <b:Year>1979</b:Year>
    <b:RefOrder>37</b:RefOrder>
  </b:Source>
  <b:Source>
    <b:Tag>Fri96</b:Tag>
    <b:SourceType>Report</b:SourceType>
    <b:Guid>{ADAB6CCB-65AA-014B-A267-A134123E15BF}</b:Guid>
    <b:Author>
      <b:Author>
        <b:NameList>
          <b:Person>
            <b:Last>Fritz</b:Last>
            <b:First>Charles</b:First>
          </b:Person>
        </b:NameList>
      </b:Author>
    </b:Author>
    <b:Title>Historical and Comparative Disaster Series #10: Disasters and Mental Health: Therapeutic Principles Drawn from Disaster Studies</b:Title>
    <b:Publisher>University of Delaware Disaster Research Center</b:Publisher>
    <b:Year>1996</b:Year>
    <b:RefOrder>48</b:RefOrder>
  </b:Source>
  <b:Source>
    <b:Tag>Jun</b:Tag>
    <b:SourceType>Book</b:SourceType>
    <b:Guid>{D87AFFAF-A92F-4B45-8AEB-EB11753217A7}</b:Guid>
    <b:Author>
      <b:Author>
        <b:NameList>
          <b:Person>
            <b:Last>Junger</b:Last>
            <b:First>Sebastian</b:First>
          </b:Person>
        </b:NameList>
      </b:Author>
    </b:Author>
    <b:Title>Tribe: On Homecoming and Belonging</b:Title>
    <b:Year>2016</b:Year>
    <b:RefOrder>54</b:RefOrder>
  </b:Source>
  <b:Source>
    <b:Tag>Umb00</b:Tag>
    <b:SourceType>Book</b:SourceType>
    <b:Guid>{C81D93BC-6E65-9C4D-AC76-3F2DE9659D14}</b:Guid>
    <b:Author>
      <b:Author>
        <b:NameList>
          <b:Person>
            <b:Last>Umble</b:Last>
            <b:First>Diane</b:First>
            <b:Middle>Z.</b:Middle>
          </b:Person>
        </b:NameList>
      </b:Author>
    </b:Author>
    <b:Title>Holding the Line</b:Title>
    <b:Publisher>Johns Hopkins Univerisity Press</b:Publisher>
    <b:Year>2000</b:Year>
    <b:RefOrder>44</b:RefOrder>
  </b:Source>
  <b:Source>
    <b:Tag>Kra01</b:Tag>
    <b:SourceType>Book</b:SourceType>
    <b:Guid>{619D9A9A-AA33-8447-91D1-82A54AFA1AC5}</b:Guid>
    <b:Title>The Riddle of Amish Culture</b:Title>
    <b:Publisher>Johns Hopkins University Press</b:Publisher>
    <b:Year>2001</b:Year>
    <b:Author>
      <b:Author>
        <b:NameList>
          <b:Person>
            <b:Last>Kraybill</b:Last>
            <b:First>Donald</b:First>
            <b:Middle>B.</b:Middle>
          </b:Person>
        </b:NameList>
      </b:Author>
    </b:Author>
    <b:RefOrder>45</b:RefOrder>
  </b:Source>
  <b:Source>
    <b:Tag>Joh06</b:Tag>
    <b:SourceType>Book</b:SourceType>
    <b:Guid>{12097620-6434-A444-B9EC-81FF2AFFAD9A}</b:Guid>
    <b:Author>
      <b:Author>
        <b:NameList>
          <b:Person>
            <b:Last>Johnson-Weiner</b:Last>
            <b:First>Karen</b:First>
            <b:Middle>M.</b:Middle>
          </b:Person>
        </b:NameList>
      </b:Author>
    </b:Author>
    <b:Title>Train Up a Child</b:Title>
    <b:Publisher>Johns Hopkins University Press</b:Publisher>
    <b:Year>2006</b:Year>
    <b:RefOrder>106</b:RefOrder>
  </b:Source>
  <b:Source>
    <b:Tag>Bru06</b:Tag>
    <b:SourceType>JournalArticle</b:SourceType>
    <b:Guid>{5C3BE3B3-E68A-0A44-BFCF-EF068B227EC2}</b:Guid>
    <b:Author>
      <b:Author>
        <b:NameList>
          <b:Person>
            <b:Last>Bruni</b:Last>
            <b:First>Luigino</b:First>
          </b:Person>
          <b:Person>
            <b:Last>Stanca</b:Last>
            <b:First>Luca</b:First>
          </b:Person>
        </b:NameList>
      </b:Author>
    </b:Author>
    <b:Title>Income Aspirations, Television and Happiness: Evidence from the World Values Survey</b:Title>
    <b:Year>2006</b:Year>
    <b:Volume>59</b:Volume>
    <b:Pages>209–225</b:Pages>
    <b:JournalName>International Review for Social Sciences</b:JournalName>
    <b:Month>April</b:Month>
    <b:Day>21</b:Day>
    <b:Issue>2</b:Issue>
    <b:RefOrder>60</b:RefOrder>
  </b:Source>
  <b:Source>
    <b:Tag>Stu04</b:Tag>
    <b:SourceType>JournalArticle</b:SourceType>
    <b:Guid>{DBE6072B-55B5-804F-B0FC-A23187736F66}</b:Guid>
    <b:Author>
      <b:Author>
        <b:NameList>
          <b:Person>
            <b:Last>Stutzer</b:Last>
            <b:First>Alois</b:First>
          </b:Person>
        </b:NameList>
      </b:Author>
    </b:Author>
    <b:Title>The role of income aspirations in individual happiness</b:Title>
    <b:Year>2004</b:Year>
    <b:JournalName>Journal of Economic Behavior &amp; Organization</b:JournalName>
    <b:Volume>54</b:Volume>
    <b:Issue>1</b:Issue>
    <b:Pages>89-109</b:Pages>
    <b:RefOrder>61</b:RefOrder>
  </b:Source>
  <b:Source>
    <b:Tag>CAM15</b:Tag>
    <b:SourceType>ArticleInAPeriodical</b:SourceType>
    <b:Guid>{8DA64FD2-4ED5-984F-9543-6311912F6BA4}</b:Guid>
    <b:Title>Association between daily use of social media and mental health among students in Ontario</b:Title>
    <b:Year>2015</b:Year>
    <b:Month>June</b:Month>
    <b:Publisher>Centre for Addiction and Mental Health (CAMH)</b:Publisher>
    <b:Volume>16</b:Volume>
    <b:Issue>2</b:Issue>
    <b:Author>
      <b:Author>
        <b:Corporate>Centre for Addiction and Mental Health</b:Corporate>
      </b:Author>
    </b:Author>
    <b:PeriodicalTitle>Population Studies eBulletin</b:PeriodicalTitle>
    <b:RefOrder>62</b:RefOrder>
  </b:Source>
  <b:Source>
    <b:Tag>Kro13</b:Tag>
    <b:SourceType>JournalArticle</b:SourceType>
    <b:Guid>{21C996D9-A4DD-D948-BD5C-FC683E3F6B6D}</b:Guid>
    <b:Author>
      <b:Author>
        <b:NameList>
          <b:Person>
            <b:Last>Kross</b:Last>
            <b:First>Ethan</b:First>
          </b:Person>
          <b:Person>
            <b:Last>Verduyn</b:Last>
            <b:First>Philippe</b:First>
          </b:Person>
          <b:Person>
            <b:Last>Demiralp</b:Last>
            <b:First>Emre</b:First>
          </b:Person>
          <b:Person>
            <b:Last>Park</b:Last>
            <b:First>Jiyoung</b:First>
          </b:Person>
          <b:Person>
            <b:Last>Lee</b:Last>
            <b:First>David</b:First>
            <b:Middle>S.</b:Middle>
          </b:Person>
          <b:Person>
            <b:Last>Natalie Lin</b:Last>
            <b:First>Shablack,</b:First>
            <b:Middle>Holly</b:Middle>
          </b:Person>
          <b:Person>
            <b:Last>Jonides</b:Last>
            <b:First>John</b:First>
          </b:Person>
          <b:Person>
            <b:Last>Ybarra</b:Last>
            <b:First>Oscar</b:First>
          </b:Person>
        </b:NameList>
      </b:Author>
    </b:Author>
    <b:Title>Facebook Use Predicts Declines in Subjective Well-Being in Young Adults</b:Title>
    <b:JournalName>PLoS One</b:JournalName>
    <b:Year>2013</b:Year>
    <b:Month>August</b:Month>
    <b:Day>14</b:Day>
    <b:Volume>8</b:Volume>
    <b:Issue>8</b:Issue>
    <b:RefOrder>63</b:RefOrder>
  </b:Source>
  <b:Source>
    <b:Tag>Lin16</b:Tag>
    <b:SourceType>JournalArticle</b:SourceType>
    <b:Guid>{E117E746-1390-6740-B256-188A39F7F3F6}</b:Guid>
    <b:Author>
      <b:Author>
        <b:NameList>
          <b:Person>
            <b:Last>Lin</b:Last>
            <b:First>LY</b:First>
          </b:Person>
          <b:Person>
            <b:Last>Sidani</b:Last>
            <b:First>JE</b:First>
          </b:Person>
          <b:Person>
            <b:Last>Shensa</b:Last>
            <b:First>A</b:First>
          </b:Person>
          <b:Person>
            <b:Last>Radovic</b:Last>
            <b:First>A</b:First>
          </b:Person>
          <b:Person>
            <b:Last>Miller</b:Last>
            <b:First>E.</b:First>
          </b:Person>
          <b:Person>
            <b:Last>Colditz</b:Last>
            <b:First>JB</b:First>
          </b:Person>
          <b:Person>
            <b:Last>Hoffman</b:Last>
            <b:First>BL</b:First>
          </b:Person>
          <b:Person>
            <b:Last>Giles</b:Last>
            <b:First>LM</b:First>
          </b:Person>
          <b:Person>
            <b:Last>Primack</b:Last>
            <b:First>BA</b:First>
          </b:Person>
        </b:NameList>
      </b:Author>
    </b:Author>
    <b:Title>Association between Social Media Use and Depression among U.S. Young Adults</b:Title>
    <b:JournalName>Depression and Anxiety</b:JournalName>
    <b:Year>2016</b:Year>
    <b:Month>April</b:Month>
    <b:Volume>33</b:Volume>
    <b:Issue>4</b:Issue>
    <b:Pages>323-331</b:Pages>
    <b:RefOrder>64</b:RefOrder>
  </b:Source>
  <b:Source>
    <b:Tag>NPR16</b:Tag>
    <b:SourceType>InternetSite</b:SourceType>
    <b:Guid>{591E4E7E-A525-CF42-87DE-9EBCEC07F34F}</b:Guid>
    <b:Title>What Wisdom Can We Gain From Nature?</b:Title>
    <b:InternetSiteTitle>NPR TED Radio Hour</b:InternetSiteTitle>
    <b:URL>http://www.npr.org/2016/06/10/481294968/what-wisdom-can-we-gain-from-nature</b:URL>
    <b:Year>2016</b:Year>
    <b:Month>June</b:Month>
    <b:Day>10</b:Day>
    <b:Author>
      <b:Author>
        <b:NameList>
          <b:Person>
            <b:Last>Varty</b:Last>
            <b:First>Boyd</b:First>
          </b:Person>
        </b:NameList>
      </b:Author>
    </b:Author>
    <b:RefOrder>17</b:RefOrder>
  </b:Source>
  <b:Source>
    <b:Tag>Ing90</b:Tag>
    <b:SourceType>BookSection</b:SourceType>
    <b:Guid>{A76B4E63-A2ED-4B4E-8AC4-8AC67CA4A5A1}</b:Guid>
    <b:Author>
      <b:Author>
        <b:NameList>
          <b:Person>
            <b:Last>Seligman</b:Last>
            <b:First>Martin</b:First>
            <b:Middle>P.</b:Middle>
          </b:Person>
        </b:NameList>
      </b:Author>
      <b:BookAuthor>
        <b:NameList>
          <b:Person>
            <b:Last>Ingram</b:Last>
            <b:First>Rick</b:First>
            <b:Middle>E.</b:Middle>
          </b:Person>
        </b:NameList>
      </b:BookAuthor>
    </b:Author>
    <b:Title>Why Is There So Much Depression Today? The Waxing of the Individual and the Waning of the Commons</b:Title>
    <b:Publisher>Springer US</b:Publisher>
    <b:Year>1990</b:Year>
    <b:Pages>1-9</b:Pages>
    <b:BookTitle>Contemporary Psychological Approaches to Depression: Theory, Research, and Treatment</b:BookTitle>
    <b:RefOrder>18</b:RefOrder>
  </b:Source>
  <b:Source>
    <b:Tag>Ege83</b:Tag>
    <b:SourceType>JournalArticle</b:SourceType>
    <b:Guid>{215E7AF6-0DED-8249-AC51-935BC04B349C}</b:Guid>
    <b:Title>Amish Study, I: Affective disorders among the Amish, 1976-1980.</b:Title>
    <b:Year>1983</b:Year>
    <b:Volume>140</b:Volume>
    <b:Pages>56-61</b:Pages>
    <b:Author>
      <b:Author>
        <b:NameList>
          <b:Person>
            <b:Last>Egeland</b:Last>
            <b:First>J.A.</b:First>
          </b:Person>
          <b:Person>
            <b:Last>Hostetter</b:Last>
            <b:First>A.M.</b:First>
          </b:Person>
        </b:NameList>
      </b:Author>
    </b:Author>
    <b:JournalName>The American Journal of Psychiatry</b:JournalName>
    <b:Month>January</b:Month>
    <b:Issue>1</b:Issue>
    <b:RefOrder>43</b:RefOrder>
  </b:Source>
  <b:Source>
    <b:Tag>Moj13</b:Tag>
    <b:SourceType>JournalArticle</b:SourceType>
    <b:Guid>{2FA6E2F9-48F1-3B44-B86B-59BD2C2E91DD}</b:Guid>
    <b:Author>
      <b:Author>
        <b:NameList>
          <b:Person>
            <b:Last>Mojtabai</b:Last>
            <b:First>Ramin</b:First>
          </b:Person>
        </b:NameList>
      </b:Author>
    </b:Author>
    <b:Title>Clinician-identified depression in community settings: concordance with structured-interview diagnoses</b:Title>
    <b:JournalName> Psychother Psychosom</b:JournalName>
    <b:Year>2013</b:Year>
    <b:Volume>82</b:Volume>
    <b:Issue>3</b:Issue>
    <b:Pages>161-9</b:Pages>
    <b:RefOrder>28</b:RefOrder>
  </b:Source>
  <b:Source>
    <b:Tag>Kuh</b:Tag>
    <b:SourceType>Report</b:SourceType>
    <b:Guid>{EEEEA24B-4BE0-D14E-82EB-F1DAD2EDEBA1}</b:Guid>
    <b:Title>The expanding workweek? understanding trends in long work hours among US men, 1979-2004.</b:Title>
    <b:Publisher>National Bureau of Economic Research</b:Publisher>
    <b:StandardNumber>No. w11895.</b:StandardNumber>
    <b:Author>
      <b:Author>
        <b:NameList>
          <b:Person>
            <b:Last>Kuhn</b:Last>
            <b:First>Peter</b:First>
          </b:Person>
          <b:Person>
            <b:Last>Lozano</b:Last>
          </b:Person>
          <b:Person>
            <b:Last>Fernando</b:Last>
          </b:Person>
        </b:NameList>
      </b:Author>
    </b:Author>
    <b:Year>2005</b:Year>
    <b:RefOrder>89</b:RefOrder>
  </b:Source>
  <b:Source>
    <b:Tag>Prz13</b:Tag>
    <b:SourceType>JournalArticle</b:SourceType>
    <b:Guid>{0832A9EC-6867-C943-8705-2200B5F6D2E9}</b:Guid>
    <b:Author>
      <b:Author>
        <b:NameList>
          <b:Person>
            <b:Last>Przybylski</b:Last>
            <b:First>Andrew</b:First>
            <b:Middle>K.</b:Middle>
          </b:Person>
          <b:Person>
            <b:Last>Weinstein</b:Last>
            <b:First>Netta</b:First>
          </b:Person>
        </b:NameList>
      </b:Author>
    </b:Author>
    <b:Title>Can you connect with me now? How the presence of mobile communication technology influences face-to-face conversation quality</b:Title>
    <b:JournalName>Journal of Social and Personal Relationships</b:JournalName>
    <b:Year>2013</b:Year>
    <b:Month>May</b:Month>
    <b:Volume>30</b:Volume>
    <b:Issue>3</b:Issue>
    <b:Pages>237-246</b:Pages>
    <b:RefOrder>42</b:RefOrder>
  </b:Source>
  <b:Source>
    <b:Tag>Rob99</b:Tag>
    <b:SourceType>Book</b:SourceType>
    <b:Guid>{76AF3454-EDA1-824C-B96E-CE158B2EF11F}</b:Guid>
    <b:Title>Time for life: the surprising ways Americans use their time</b:Title>
    <b:Publisher>Pennsylvania State University Press</b:Publisher>
    <b:City>University Park</b:City>
    <b:Year>1999</b:Year>
    <b:Author>
      <b:Author>
        <b:NameList>
          <b:Person>
            <b:Last>Robinson</b:Last>
            <b:First>J.</b:First>
          </b:Person>
          <b:Person>
            <b:Last>Godbey</b:Last>
            <b:First>G.</b:First>
          </b:Person>
        </b:NameList>
      </b:Author>
    </b:Author>
    <b:RefOrder>107</b:RefOrder>
  </b:Source>
  <b:Source>
    <b:Tag>Kra98</b:Tag>
    <b:SourceType>JournalArticle</b:SourceType>
    <b:Guid>{0E5E4D3C-474A-6345-9761-C8D1B1FF88E2}</b:Guid>
    <b:Author>
      <b:Author>
        <b:NameList>
          <b:Person>
            <b:Last>Kraut</b:Last>
            <b:First>Robert</b:First>
          </b:Person>
          <b:Person>
            <b:Last>Lundmark</b:Last>
            <b:First>Vicki</b:First>
          </b:Person>
          <b:Person>
            <b:Last>Patterson</b:Last>
            <b:First>Michael</b:First>
          </b:Person>
          <b:Person>
            <b:Last>Kiesler</b:Last>
            <b:First>Sara</b:First>
          </b:Person>
          <b:Person>
            <b:Last>Mukopadhyay</b:Last>
            <b:First>Tridas</b:First>
          </b:Person>
          <b:Person>
            <b:Last>Scherlis</b:Last>
            <b:First>William</b:First>
          </b:Person>
        </b:NameList>
      </b:Author>
    </b:Author>
    <b:Title>Internet Paradox: A Social Technology That Reduces Social Involvement and Psychological Well-Being? </b:Title>
    <b:JournalName>American Psychologist</b:JournalName>
    <b:Year>1998</b:Year>
    <b:Month>September</b:Month>
    <b:Volume>53</b:Volume>
    <b:Issue>9</b:Issue>
    <b:Pages>1998</b:Pages>
    <b:RefOrder>38</b:RefOrder>
  </b:Source>
  <b:Source>
    <b:Tag>Cac08</b:Tag>
    <b:SourceType>Book</b:SourceType>
    <b:Guid>{571E4FDB-4717-124C-9F85-B71A950C9E16}</b:Guid>
    <b:Title>Loneliness: Human Nature and the Need for Social Connection</b:Title>
    <b:Publisher>	W. W. Norton &amp; Company</b:Publisher>
    <b:Year>2008</b:Year>
    <b:Author>
      <b:Author>
        <b:NameList>
          <b:Person>
            <b:Last>Cacioppo</b:Last>
            <b:First>John</b:First>
            <b:Middle>T.</b:Middle>
          </b:Person>
          <b:Person>
            <b:Last>Patrick</b:Last>
            <b:First>William</b:First>
          </b:Person>
        </b:NameList>
      </b:Author>
    </b:Author>
    <b:RefOrder>39</b:RefOrder>
  </b:Source>
  <b:Source>
    <b:Tag>Mar12</b:Tag>
    <b:SourceType>InternetSite</b:SourceType>
    <b:Guid>{C421F1D8-6BB4-3F41-A1D2-DFD74900447A}</b:Guid>
    <b:Title>Is Facebook Making Us Lonely?</b:Title>
    <b:Year>2012</b:Year>
    <b:Author>
      <b:Author>
        <b:NameList>
          <b:Person>
            <b:Last>Marche</b:Last>
            <b:First>Stephen</b:First>
          </b:Person>
        </b:NameList>
      </b:Author>
    </b:Author>
    <b:InternetSiteTitle>The Atlantic</b:InternetSiteTitle>
    <b:URL>http://www.theatlantic.com/magazine/archive/2012/05/is-facebook-making-us-lonely/308930/</b:URL>
    <b:Month>May</b:Month>
    <b:RefOrder>36</b:RefOrder>
  </b:Source>
  <b:Source>
    <b:Tag>Per15</b:Tag>
    <b:SourceType>InternetSite</b:SourceType>
    <b:Guid>{73EA67D9-2E18-CA46-9DB6-61F349D19E5C}</b:Guid>
    <b:Author>
      <b:Author>
        <b:NameList>
          <b:Person>
            <b:Last>Perrin</b:Last>
            <b:First>Andrew</b:First>
          </b:Person>
        </b:NameList>
      </b:Author>
    </b:Author>
    <b:Title>One-fifth of Americans report going online ‘almost constantly’</b:Title>
    <b:InternetSiteTitle>Pew Research Center</b:InternetSiteTitle>
    <b:URL>http://www.pewresearch.org/fact-tank/2015/12/08/one-fifth-of-americans-report-going-online-almost-constantly/</b:URL>
    <b:Year>2015</b:Year>
    <b:Month>December</b:Month>
    <b:Day>8</b:Day>
    <b:RefOrder>41</b:RefOrder>
  </b:Source>
  <b:Source>
    <b:Tag>Roc08</b:Tag>
    <b:SourceType>JournalArticle</b:SourceType>
    <b:Guid>{EDBF1DC6-85E4-654C-9A44-BDF62AE7A565}</b:Guid>
    <b:Title>To be or not to be trusted: The influence of media richness on defection and deception</b:Title>
    <b:Year>2008</b:Year>
    <b:Author>
      <b:Author>
        <b:NameList>
          <b:Person>
            <b:Last>Rockmann</b:Last>
            <b:First>Kevin</b:First>
            <b:Middle>W.</b:Middle>
          </b:Person>
          <b:Person>
            <b:Last>Northcraft</b:Last>
            <b:First>Gregory</b:First>
            <b:Middle>B.</b:Middle>
          </b:Person>
        </b:NameList>
      </b:Author>
    </b:Author>
    <b:JournalName>Kevin W. Rockmann a,*, Gregory B. Northcraft b,1</b:JournalName>
    <b:Volume>107</b:Volume>
    <b:Pages>106-122</b:Pages>
    <b:RefOrder>40</b:RefOrder>
  </b:Source>
  <b:Source>
    <b:Tag>Soc06</b:Tag>
    <b:SourceType>JournalArticle</b:SourceType>
    <b:Guid>{03651774-F6C8-7445-8B34-6811ADCD4673}</b:Guid>
    <b:Title>Social Isolation in America: Changes in Core Discussion Networks over Two Decades</b:Title>
    <b:JournalName>American Sociological Review</b:JournalName>
    <b:Year>2006</b:Year>
    <b:Month>June</b:Month>
    <b:Volume>71</b:Volume>
    <b:Issue>3</b:Issue>
    <b:Pages>353-375</b:Pages>
    <b:Author>
      <b:Author>
        <b:NameList>
          <b:Person>
            <b:Last>McPherson</b:Last>
            <b:First>Miller</b:First>
          </b:Person>
          <b:Person>
            <b:Last>Smith-Lovin</b:Last>
            <b:First>Lynn</b:First>
          </b:Person>
          <b:Person>
            <b:Last>Brashears</b:Last>
            <b:First>Matthew</b:First>
            <b:Middle>E.</b:Middle>
          </b:Person>
        </b:NameList>
      </b:Author>
    </b:Author>
    <b:RefOrder>33</b:RefOrder>
  </b:Source>
  <b:Source>
    <b:Tag>Sla90</b:Tag>
    <b:SourceType>Book</b:SourceType>
    <b:Guid>{D1876B66-7D01-254A-8838-AB3971964CF5}</b:Guid>
    <b:Author>
      <b:Author>
        <b:NameList>
          <b:Person>
            <b:Last>Slater</b:Last>
            <b:First>Philip</b:First>
          </b:Person>
        </b:NameList>
      </b:Author>
    </b:Author>
    <b:Title>The Pursuit of Loneliness: America's Discontent and the Search for a New Democratic Ideal</b:Title>
    <b:Publisher>Beacon Press</b:Publisher>
    <b:Year>1970</b:Year>
    <b:Pages>208</b:Pages>
    <b:RefOrder>55</b:RefOrder>
  </b:Source>
  <b:Source>
    <b:Tag>Leb13</b:Tag>
    <b:SourceType>InternetSite</b:SourceType>
    <b:Guid>{7DD538EF-D57F-834B-A2D8-2736C315CFC8}</b:Guid>
    <b:Author>
      <b:Author>
        <b:NameList>
          <b:Person>
            <b:Last>Leberecht</b:Last>
            <b:First>Tim</b:First>
          </b:Person>
        </b:NameList>
      </b:Author>
    </b:Author>
    <b:Title>Back to the future: why retro-innovation is the next big thing</b:Title>
    <b:Year>2013</b:Year>
    <b:InternetSiteTitle>Fast Company</b:InternetSiteTitle>
    <b:URL>https://www.fastcodesign.com/1672508/back-to-the-future-why-retro-innovation-is-the-next-big-thing</b:URL>
    <b:Month>May</b:Month>
    <b:Day>13</b:Day>
    <b:RefOrder>92</b:RefOrder>
  </b:Source>
  <b:Source>
    <b:Tag>Bro99</b:Tag>
    <b:SourceType>JournalArticle</b:SourceType>
    <b:Guid>{CA7FBA6A-5D5C-154A-92AA-007921586D1C}</b:Guid>
    <b:Author>
      <b:Author>
        <b:NameList>
          <b:Person>
            <b:Last>Brown</b:Last>
            <b:First>Stephen</b:First>
          </b:Person>
        </b:NameList>
      </b:Author>
    </b:Author>
    <b:Title>Retro‐marketing: yesterday’s tomorrows, today!</b:Title>
    <b:Volume>17</b:Volume>
    <b:Year>1999</b:Year>
    <b:Pages>363 - 376</b:Pages>
    <b:JournalName>Journal of Marketing Practice: Applied Marketing Science</b:JournalName>
    <b:Issue>7</b:Issue>
    <b:RefOrder>93</b:RefOrder>
  </b:Source>
  <b:Source>
    <b:Tag>Xue11</b:Tag>
    <b:SourceType>ConferenceProceedings</b:SourceType>
    <b:Guid>{05907214-B80F-6B41-8BED-EA0A270E509B}</b:Guid>
    <b:Title>The Charm of Memory: examining nostalgic experience from a design perspective</b:Title>
    <b:Year>2011</b:Year>
    <b:Author>
      <b:Author>
        <b:NameList>
          <b:Person>
            <b:Last>Xue</b:Last>
            <b:First>Haian</b:First>
          </b:Person>
          <b:Person>
            <b:Last>Wooley</b:Last>
            <b:First>Martin</b:First>
          </b:Person>
        </b:NameList>
      </b:Author>
    </b:Author>
    <b:ConferenceName>Proceedings of the 4th World Conference on Design Research (IASDR 2011)</b:ConferenceName>
    <b:City>Delft</b:City>
    <b:RefOrder>94</b:RefOrder>
  </b:Source>
  <b:Source>
    <b:Tag>Xue13</b:Tag>
    <b:SourceType>ConferenceProceedings</b:SourceType>
    <b:Guid>{54970C04-3687-4F44-B731-F0A312BEE26B}</b:Guid>
    <b:Title>Creatively Designing with/for Cultural Nostalgia: Designers' Reflections on Technological Change and Loss of Physicality</b:Title>
    <b:City>Tokyo</b:City>
    <b:Year>2013</b:Year>
    <b:Author>
      <b:Author>
        <b:NameList>
          <b:Person>
            <b:Last>Xue</b:Last>
            <b:First>Haian</b:First>
          </b:Person>
          <b:Person>
            <b:Last>Wooley</b:Last>
            <b:First>Martin</b:First>
          </b:Person>
        </b:NameList>
      </b:Author>
    </b:Author>
    <b:ConferenceName>IASDR 2013 Conference proceedings</b:ConferenceName>
    <b:RefOrder>95</b:RefOrder>
  </b:Source>
  <b:Source>
    <b:Tag>Xue111</b:Tag>
    <b:SourceType>ConferenceProceedings</b:SourceType>
    <b:Guid>{A98AAE25-3B17-594C-AC68-F897E67BCA29}</b:Guid>
    <b:Author>
      <b:Author>
        <b:NameList>
          <b:Person>
            <b:Last>Xue</b:Last>
            <b:First>Haian</b:First>
          </b:Person>
          <b:Person>
            <b:Last>Wooley</b:Last>
            <b:First>Martin</b:First>
          </b:Person>
        </b:NameList>
      </b:Author>
    </b:Author>
    <b:Title>Nostalgia and Its Value to Design Strategy</b:Title>
    <b:ConferenceName>Proceedings of Tsinghua-DMI International Design Management Symposium 2011</b:ConferenceName>
    <b:City>Hong Kong</b:City>
    <b:Year>2011</b:Year>
    <b:RefOrder>96</b:RefOrder>
  </b:Source>
  <b:Source>
    <b:Tag>Chi02</b:Tag>
    <b:SourceType>Interview</b:SourceType>
    <b:Guid>{7BBB201A-A8CB-8644-AFC3-88C580D0AA0E}</b:Guid>
    <b:Title>Personal conversation</b:Title>
    <b:Year>2002</b:Year>
    <b:Author>
      <b:Interviewee>
        <b:NameList>
          <b:Person>
            <b:Last>Chilton</b:Last>
            <b:First>Stephen</b:First>
          </b:Person>
        </b:NameList>
      </b:Interviewee>
      <b:Interviewer>
        <b:NameList>
          <b:Person>
            <b:Last>Wilson</b:Last>
            <b:First>Janelle</b:First>
            <b:Middle>L.</b:Middle>
          </b:Person>
        </b:NameList>
      </b:Interviewer>
    </b:Author>
    <b:RefOrder>16</b:RefOrder>
  </b:Source>
  <b:Source>
    <b:Tag>Bro16</b:Tag>
    <b:SourceType>InternetSite</b:SourceType>
    <b:Guid>{B6E399FA-EC79-6748-9F7E-ED35753B6918}</b:Guid>
    <b:Author>
      <b:Author>
        <b:NameList>
          <b:Person>
            <b:Last>Brownstein</b:Last>
            <b:First>Ronald</b:First>
          </b:Person>
        </b:NameList>
      </b:Author>
    </b:Author>
    <b:Title>Trump's Rhetoric of White Nostalgia</b:Title>
    <b:InternetSiteTitle>The Atlantic</b:InternetSiteTitle>
    <b:URL>http://www.theatlantic.com/politics/archive/2016/06/trumps-rhetoric-of-white-nostalgia/485192/</b:URL>
    <b:Year>2016</b:Year>
    <b:Month>June</b:Month>
    <b:Day>2</b:Day>
    <b:RefOrder>99</b:RefOrder>
  </b:Source>
  <b:Source>
    <b:Tag>Jon16</b:Tag>
    <b:SourceType>Report</b:SourceType>
    <b:Guid>{195A0DDA-9ADF-AC42-ACC1-731DF262AF25}</b:Guid>
    <b:Author>
      <b:Author>
        <b:NameList>
          <b:Person>
            <b:Last>Jones</b:Last>
            <b:First>Robert</b:First>
            <b:Middle>P.</b:Middle>
          </b:Person>
          <b:Person>
            <b:Last>Cox</b:Last>
            <b:First>Daniel</b:First>
          </b:Person>
          <b:Person>
            <b:Last>Cooper</b:Last>
            <b:First>Betsy</b:First>
          </b:Person>
          <b:Person>
            <b:Last>Lienesch</b:Last>
            <b:First>Rachel</b:First>
          </b:Person>
        </b:NameList>
      </b:Author>
    </b:Author>
    <b:Title>Findings from the 2016 American Values Survey</b:Title>
    <b:InternetSiteTitle>Robert P. Jones, Daniel Cox, Betsy Cooper, and Rachel Lienesch</b:InternetSiteTitle>
    <b:URL>http://www.prri.org/wp-content/uploads/2016/10/PRRI-2016-American-Values-Survey.pdf</b:URL>
    <b:Year>2016</b:Year>
    <b:Institution>Public Religion Research Institute (PRRI)</b:Institution>
    <b:City>Washington DC</b:City>
    <b:RefOrder>100</b:RefOrder>
  </b:Source>
  <b:Source>
    <b:Tag>Tro16</b:Tag>
    <b:SourceType>Interview</b:SourceType>
    <b:Guid>{7470E5E8-0C2D-104F-9AE2-D3251DC7722E}</b:Guid>
    <b:Title>Interview</b:Title>
    <b:Year>2016</b:Year>
    <b:Author>
      <b:Interviewee>
        <b:NameList>
          <b:Person>
            <b:Last>Trollinger</b:Last>
            <b:First>Susan</b:First>
          </b:Person>
        </b:NameList>
      </b:Interviewee>
      <b:Interviewer>
        <b:NameList>
          <b:Person>
            <b:Last>Wang</b:Last>
            <b:First>George</b:First>
          </b:Person>
        </b:NameList>
      </b:Interviewer>
    </b:Author>
    <b:Month>October</b:Month>
    <b:Day>3</b:Day>
    <b:RefOrder>101</b:RefOrder>
  </b:Source>
  <b:Source>
    <b:Tag>Kel95</b:Tag>
    <b:SourceType>Book</b:SourceType>
    <b:Guid>{34386414-5A61-6847-AFF0-1811F37C313C}</b:Guid>
    <b:Author>
      <b:Author>
        <b:NameList>
          <b:Person>
            <b:Last>Kelly</b:Last>
            <b:First>Robert</b:First>
            <b:Middle>L.</b:Middle>
          </b:Person>
        </b:NameList>
      </b:Author>
    </b:Author>
    <b:Title>The Foraging Spectrum: Diversity in Hunter-Gatherer Lifeways (1995), 302–3.</b:Title>
    <b:Publisher>Smithsonian Institution Press</b:Publisher>
    <b:Year>1995</b:Year>
    <b:RefOrder>108</b:RefOrder>
  </b:Source>
  <b:Source>
    <b:Tag>Dur97</b:Tag>
    <b:SourceType>Book</b:SourceType>
    <b:Guid>{EC30F2FC-6701-D948-A790-E95353A2C25A}</b:Guid>
    <b:Title>Le Suicide</b:Title>
    <b:City>Glencoe</b:City>
    <b:Publisher>Free Press</b:Publisher>
    <b:Year>1897</b:Year>
    <b:Edition>English translation, 1951</b:Edition>
    <b:Author>
      <b:Author>
        <b:NameList>
          <b:Person>
            <b:Last>Durkheim</b:Last>
            <b:First>E.</b:First>
          </b:Person>
        </b:NameList>
      </b:Author>
    </b:Author>
    <b:RefOrder>49</b:RefOrder>
  </b:Source>
  <b:Source>
    <b:Tag>Sal03</b:Tag>
    <b:SourceType>JournalArticle</b:SourceType>
    <b:Guid>{0121B4E2-DDD1-3B4F-BFF2-E3CC55E0CF34}</b:Guid>
    <b:Title>Effect of 11 September 2001 on suicide and homicide in England and Wales</b:Title>
    <b:Year>2003</b:Year>
    <b:Volume>183</b:Volume>
    <b:Pages>207-212</b:Pages>
    <b:Author>
      <b:Author>
        <b:NameList>
          <b:Person>
            <b:Last>Salid</b:Last>
            <b:First>Emad</b:First>
          </b:Person>
        </b:NameList>
      </b:Author>
    </b:Author>
    <b:JournalName>he British Journal of Psychiatry</b:JournalName>
    <b:Month>August</b:Month>
    <b:Issue>3</b:Issue>
    <b:RefOrder>52</b:RefOrder>
  </b:Source>
  <b:Source>
    <b:Tag>Les95</b:Tag>
    <b:SourceType>JournalArticle</b:SourceType>
    <b:Guid>{A994E9C9-6BD3-8E46-9A68-5A921B3C4475}</b:Guid>
    <b:Author>
      <b:Author>
        <b:NameList>
          <b:Person>
            <b:Last>Lester</b:Last>
            <b:First>D.</b:First>
          </b:Person>
        </b:NameList>
      </b:Author>
    </b:Author>
    <b:Title>Suicide rates before and after the world wars. European Psychiatry, 9, 262–264.</b:Title>
    <b:JournalName>European Psychiatry</b:JournalName>
    <b:Year>1995</b:Year>
    <b:Volume>9</b:Volume>
    <b:Pages>262–264</b:Pages>
    <b:RefOrder>51</b:RefOrder>
  </b:Source>
  <b:Source>
    <b:Tag>Bil77</b:Tag>
    <b:SourceType>JournalArticle</b:SourceType>
    <b:Guid>{E7DAD3FA-22B4-1646-8679-47BA1068F66C}</b:Guid>
    <b:Author>
      <b:Author>
        <b:NameList>
          <b:Person>
            <b:Last>Biller</b:Last>
            <b:First>O.A.</b:First>
          </b:Person>
        </b:NameList>
      </b:Author>
    </b:Author>
    <b:Title>Suicide related to the assassination of President John F. Kennedy.</b:Title>
    <b:JournalName>Suicide and Life Threatening Behaviour</b:JournalName>
    <b:Year>1977</b:Year>
    <b:Volume>7</b:Volume>
    <b:Pages>40-44</b:Pages>
    <b:RefOrder>53</b:RefOrder>
  </b:Source>
  <b:Source>
    <b:Tag>Haw00</b:Tag>
    <b:SourceType>JournalArticle</b:SourceType>
    <b:Guid>{423AEB6F-EEE1-564E-B344-6B5B3556A23A}</b:Guid>
    <b:Author>
      <b:Author>
        <b:NameList>
          <b:Person>
            <b:Last>Hawton</b:Last>
            <b:First>K.</b:First>
          </b:Person>
          <b:Person>
            <b:Last>Harriss</b:Last>
            <b:First>L.</b:First>
          </b:Person>
          <b:Person>
            <b:Last>Appleby</b:Last>
            <b:First>L.</b:First>
          </b:Person>
          <b:Person>
            <b:Last>al</b:Last>
            <b:First>et</b:First>
          </b:Person>
        </b:NameList>
      </b:Author>
    </b:Author>
    <b:Title>Effect of death of Diana, Princess of Wales on suicide and deliberate self-harm.</b:Title>
    <b:JournalName>British Journal of Psychiatry</b:JournalName>
    <b:Year>2000</b:Year>
    <b:Volume>177</b:Volume>
    <b:Pages>463-466</b:Pages>
    <b:RefOrder>109</b:RefOrder>
  </b:Source>
  <b:Source>
    <b:Tag>Lyo711</b:Tag>
    <b:SourceType>JournalArticle</b:SourceType>
    <b:Guid>{2D8DD30B-CD22-E241-AC1A-141F7A7DB692}</b:Guid>
    <b:Author>
      <b:Author>
        <b:NameList>
          <b:Person>
            <b:Last>Lyons</b:Last>
            <b:First>H.</b:First>
            <b:Middle>A.</b:Middle>
          </b:Person>
        </b:NameList>
      </b:Author>
    </b:Author>
    <b:Title>Psychiatric sequelae of the Belfast riots</b:Title>
    <b:JournalName>The British Journal of Psychiatry</b:JournalName>
    <b:Year>1971</b:Year>
    <b:Volume>118</b:Volume>
    <b:Issue>544</b:Issue>
    <b:Pages>265-273</b:Pages>
    <b:RefOrder>50</b:RefOrder>
  </b:Source>
  <b:Source>
    <b:Tag>Hol94</b:Tag>
    <b:SourceType>Book</b:SourceType>
    <b:Guid>{2FFB811A-6BCF-844B-9724-2068BC798492}</b:Guid>
    <b:Title>Contentment and suffering: Culture and experience in Toraja</b:Title>
    <b:Publisher>Columbia University Press</b:Publisher>
    <b:Year>1994</b:Year>
    <b:Author>
      <b:Author>
        <b:NameList>
          <b:Person>
            <b:Last>Hollan</b:Last>
            <b:First>DW</b:First>
          </b:Person>
          <b:Person>
            <b:Last>Wellenkamp</b:Last>
            <b:First>JC.</b:First>
          </b:Person>
        </b:NameList>
      </b:Author>
    </b:Author>
    <b:RefOrder>110</b:RefOrder>
  </b:Source>
  <b:Source>
    <b:Tag>Ste00</b:Tag>
    <b:SourceType>Book</b:SourceType>
    <b:Guid>{69A9F976-7CE2-DE4D-AD1B-FAC0DED35D09}</b:Guid>
    <b:Title>Evolutionary Psychiatry: A New Beginning</b:Title>
    <b:City>London</b:City>
    <b:Publisher>Routledge</b:Publisher>
    <b:Year>2000</b:Year>
    <b:Author>
      <b:Author>
        <b:NameList>
          <b:Person>
            <b:Last>Stevens</b:Last>
            <b:First>A</b:First>
          </b:Person>
          <b:Person>
            <b:Last>Price</b:Last>
            <b:First>J.</b:First>
          </b:Person>
        </b:NameList>
      </b:Author>
    </b:Author>
    <b:RefOrder>111</b:RefOrder>
  </b:Source>
  <b:Source>
    <b:Tag>She96</b:Tag>
    <b:SourceType>Book</b:SourceType>
    <b:Guid>{05570F10-E82B-1942-A3D8-F911CB2E3938}</b:Guid>
    <b:Author>
      <b:Author>
        <b:NameList>
          <b:Person>
            <b:Last>Shephard</b:Last>
            <b:First>RJ</b:First>
          </b:Person>
          <b:Person>
            <b:Last>Rode</b:Last>
            <b:First>A</b:First>
          </b:Person>
        </b:NameList>
      </b:Author>
    </b:Author>
    <b:Title>The Consequences of ‘modernization:’ Evidence from circumpolar peoples</b:Title>
    <b:Publisher>Cambridge University Press</b:Publisher>
    <b:Year>1996</b:Year>
    <b:RefOrder>112</b:RefOrder>
  </b:Source>
  <b:Source>
    <b:Tag>Man</b:Tag>
    <b:SourceType>JournalArticle</b:SourceType>
    <b:Guid>{623F0070-D225-B249-A3E3-2B7B3C68E91B}</b:Guid>
    <b:Author>
      <b:Author>
        <b:NameList>
          <b:Person>
            <b:Last>Mangen</b:Last>
            <b:First>Anne</b:First>
          </b:Person>
          <b:Person>
            <b:Last>Walgermo</b:Last>
            <b:First>Bente</b:First>
            <b:Middle>R.</b:Middle>
          </b:Person>
          <b:Person>
            <b:Last>Brønnick</b:Last>
            <b:First>Kolbjørn</b:First>
          </b:Person>
        </b:NameList>
      </b:Author>
    </b:Author>
    <b:Title>Reading linear texts on paper versus computer screen: Effects on reading comprehension</b:Title>
    <b:Volume>58</b:Volume>
    <b:Pages>61-68</b:Pages>
    <b:JournalName>International Journal of Educational Research</b:JournalName>
    <b:Issue>2013</b:Issue>
    <b:Year>2013</b:Year>
    <b:RefOrder>98</b:RefOrder>
  </b:Source>
  <b:Source>
    <b:Tag>Bia09</b:Tag>
    <b:SourceType>JournalArticle</b:SourceType>
    <b:Guid>{A5505CF0-619F-434C-84F5-FF91FDC08CF2}</b:Guid>
    <b:Author>
      <b:Author>
        <b:NameList>
          <b:Person>
            <b:Last>Bianchi</b:Last>
            <b:First>Leonora</b:First>
          </b:Person>
          <b:Person>
            <b:Last>Dorigo</b:Last>
            <b:First>Marco</b:First>
          </b:Person>
          <b:Person>
            <b:Last>Gambardella</b:Last>
            <b:First>Luca</b:First>
            <b:Middle>Maria</b:Middle>
          </b:Person>
          <b:Person>
            <b:Last>Gutjahr</b:Last>
            <b:First>Walter</b:First>
            <b:Middle>J.</b:Middle>
          </b:Person>
        </b:NameList>
      </b:Author>
    </b:Author>
    <b:Title>A survey on metaheuristics for stochastic combinatorial optimization</b:Title>
    <b:JournalName>Natural Computing: an international journal</b:JournalName>
    <b:Year>2009</b:Year>
    <b:Volume>8</b:Volume>
    <b:Issue>2</b:Issue>
    <b:Pages>239–287</b:Pages>
    <b:RefOrder>97</b:RefOrder>
  </b:Source>
  <b:Source>
    <b:Tag>Can14</b:Tag>
    <b:SourceType>InternetSite</b:SourceType>
    <b:Guid>{28881EC6-6632-FE4F-A421-9592C97678D6}</b:Guid>
    <b:Title>The Thing From The Future</b:Title>
    <b:Year>2014</b:Year>
    <b:Author>
      <b:Author>
        <b:NameList>
          <b:Person>
            <b:Last>Candy</b:Last>
            <b:First>Stuart</b:First>
          </b:Person>
        </b:NameList>
      </b:Author>
    </b:Author>
    <b:InternetSiteTitle>Situation Lab</b:InternetSiteTitle>
    <b:URL>http://situationlab.org/projects/the-thing-from-the-future/</b:URL>
    <b:Month>March</b:Month>
    <b:Day>20</b:Day>
    <b:RefOrder>102</b:RefOrder>
  </b:Source>
  <b:Source>
    <b:Tag>Ame15</b:Tag>
    <b:SourceType>InternetSite</b:SourceType>
    <b:Guid>{5853F29D-24CC-CD41-90C8-E38FD5CC577C}</b:Guid>
    <b:Author>
      <b:Author>
        <b:Corporate>American Psychological Association</b:Corporate>
      </b:Author>
    </b:Author>
    <b:Title>Former APA Presidents</b:Title>
    <b:InternetSiteTitle>American Psychological Association</b:InternetSiteTitle>
    <b:URL>http://www.apa.org/about/governance/president/past-presidents.aspx</b:URL>
    <b:Year>2015</b:Year>
    <b:YearAccessed>2016</b:YearAccessed>
    <b:MonthAccessed>November</b:MonthAccessed>
    <b:DayAccessed>16</b:DayAccessed>
    <b:RefOrder>20</b:RefOrder>
  </b:Source>
  <b:Source>
    <b:Tag>Hag02</b:Tag>
    <b:SourceType>JournalArticle</b:SourceType>
    <b:Guid>{2B83F050-B670-0245-9DFB-D8F7046796BB}</b:Guid>
    <b:Title>The 100 most eminent psychologists of the 20th century</b:Title>
    <b:Year>2002</b:Year>
    <b:Author>
      <b:Author>
        <b:NameList>
          <b:Person>
            <b:Last>Haggbloom</b:Last>
            <b:First>Steven</b:First>
            <b:Middle>J.</b:Middle>
          </b:Person>
          <b:Person>
            <b:Last>Warnick</b:Last>
            <b:First>Jason</b:First>
            <b:Middle>E.</b:Middle>
          </b:Person>
          <b:Person>
            <b:Last>Jones</b:Last>
            <b:First>Vinessa</b:First>
            <b:Middle>K.</b:Middle>
          </b:Person>
          <b:Person>
            <b:Last>Yarbrough</b:Last>
            <b:First>Gary</b:First>
            <b:Middle>L.</b:Middle>
          </b:Person>
          <b:Person>
            <b:Last>Russell</b:Last>
            <b:First>Tenea</b:First>
            <b:Middle>M.</b:Middle>
          </b:Person>
          <b:Person>
            <b:Last>Borecky</b:Last>
            <b:First>Chris</b:First>
            <b:Middle>M.</b:Middle>
          </b:Person>
          <b:Person>
            <b:Last>McGahhey</b:Last>
            <b:First>Reagan</b:First>
          </b:Person>
          <b:Person>
            <b:Last>al.</b:Last>
            <b:First>et</b:First>
          </b:Person>
        </b:NameList>
      </b:Author>
    </b:Author>
    <b:JournalName>Review of General Psychology</b:JournalName>
    <b:Volume>6</b:Volume>
    <b:Issue>2</b:Issue>
    <b:Pages>139–152</b:Pages>
    <b:RefOrder>21</b:RefOrder>
  </b:Source>
  <b:Source>
    <b:Tag>Hel13</b:Tag>
    <b:SourceType>Report</b:SourceType>
    <b:Guid>{4FC16038-657D-464A-873E-08FF0C1DE331}</b:Guid>
    <b:Author>
      <b:Author>
        <b:NameList>
          <b:Person>
            <b:Last>Helliwell</b:Last>
            <b:First>John</b:First>
          </b:Person>
          <b:Person>
            <b:Last>Layard</b:Last>
            <b:First>Richard</b:First>
          </b:Person>
          <b:Person>
            <b:Last>Sachs</b:Last>
            <b:First>Jeffrey</b:First>
          </b:Person>
        </b:NameList>
      </b:Author>
    </b:Author>
    <b:Title>World Happiness Report 2013</b:Title>
    <b:Year>2013</b:Year>
    <b:RefOrder>27</b:RefOrder>
  </b:Source>
  <b:Source>
    <b:Tag>Gee16</b:Tag>
    <b:SourceType>InternetSite</b:SourceType>
    <b:Guid>{F936FAE9-D69D-0541-B53C-52A5CA5A0FA7}</b:Guid>
    <b:Title>Canada</b:Title>
    <b:Year>2016</b:Year>
    <b:Author>
      <b:Author>
        <b:Corporate>Geert Hofstede</b:Corporate>
      </b:Author>
    </b:Author>
    <b:InternetSiteTitle>Geert Hofstede</b:InternetSiteTitle>
    <b:URL>https://geert-hofstede.com/canada.html</b:URL>
    <b:RefOrder>57</b:RefOrder>
  </b:Source>
  <b:Source>
    <b:Tag>Lei13</b:Tag>
    <b:SourceType>JournalArticle</b:SourceType>
    <b:Guid>{C9E34D3C-2227-714F-8F42-6BF84AF4A559}</b:Guid>
    <b:Title>Rise and fall of competitiveness in individualistic and collectivistic societies</b:Title>
    <b:Year>2013</b:Year>
    <b:Month>June</b:Month>
    <b:Day>4</b:Day>
    <b:Author>
      <b:Author>
        <b:NameList>
          <b:Person>
            <b:Last>Leibbrandt</b:Last>
            <b:First>Andreas</b:First>
          </b:Person>
          <b:Person>
            <b:Last>Gneezy</b:Last>
            <b:First>Uri</b:First>
          </b:Person>
          <b:Person>
            <b:Last>Listd</b:Last>
            <b:First>John</b:First>
            <b:Middle>A.</b:Middle>
          </b:Person>
        </b:NameList>
      </b:Author>
    </b:Author>
    <b:JournalName>Economic Sciences</b:JournalName>
    <b:Volume>110</b:Volume>
    <b:Issue>23</b:Issue>
    <b:Pages>9305–9308.</b:Pages>
    <b:RefOrder>58</b:RefOrder>
  </b:Source>
  <b:Source>
    <b:Tag>Per81</b:Tag>
    <b:SourceType>BookSection</b:SourceType>
    <b:Guid>{570EA04C-3932-E743-A630-FF8E89C5E065}</b:Guid>
    <b:Author>
      <b:Author>
        <b:NameList>
          <b:Person>
            <b:Last>Perlman</b:Last>
            <b:First>Daniel</b:First>
          </b:Person>
          <b:Person>
            <b:Last>Peplau</b:Last>
            <b:First>Letitia</b:First>
            <b:Middle>A.</b:Middle>
          </b:Person>
        </b:NameList>
      </b:Author>
      <b:BookAuthor>
        <b:NameList>
          <b:Person>
            <b:Last>Duck</b:Last>
            <b:First>Steve</b:First>
          </b:Person>
          <b:Person>
            <b:Last>Gilmour</b:Last>
            <b:First>Robin</b:First>
          </b:Person>
        </b:NameList>
      </b:BookAuthor>
    </b:Author>
    <b:Title>Toward a Social Psychology of Loneliness</b:Title>
    <b:Publisher>Academic Press</b:Publisher>
    <b:Year>1981</b:Year>
    <b:BookTitle>Personal Relationships: Personal relationships in disorder</b:BookTitle>
    <b:RefOrder>59</b:RefOrder>
  </b:Source>
  <b:Source>
    <b:Tag>Pic10</b:Tag>
    <b:SourceType>Book</b:SourceType>
    <b:Guid>{1C44A08C-6972-1B43-A8AF-B1E5A638BF32}</b:Guid>
    <b:Title>The Spirit Level: Why Equality is Better for Everyone</b:Title>
    <b:Publisher>Penguin Books Limited</b:Publisher>
    <b:Year>2010</b:Year>
    <b:Author>
      <b:Author>
        <b:NameList>
          <b:Person>
            <b:Last>Pickett</b:Last>
            <b:First>Kate</b:First>
          </b:Person>
          <b:Person>
            <b:Last>Wilkinson</b:Last>
            <b:First>Richard</b:First>
          </b:Person>
        </b:NameList>
      </b:Author>
    </b:Author>
    <b:RefOrder>65</b:RefOrder>
  </b:Source>
  <b:Source>
    <b:Tag>Pik13</b:Tag>
    <b:SourceType>Book</b:SourceType>
    <b:Guid>{0CB6EC45-2F40-9F40-A999-E7C3F365B80E}</b:Guid>
    <b:Author>
      <b:Author>
        <b:NameList>
          <b:Person>
            <b:Last>Piketty</b:Last>
            <b:First>Thomas</b:First>
          </b:Person>
        </b:NameList>
      </b:Author>
    </b:Author>
    <b:Title>Capital in the Twenty-First Century</b:Title>
    <b:Publisher>Harvard University Press</b:Publisher>
    <b:Year>2013</b:Year>
    <b:RefOrder>66</b:RefOrder>
  </b:Source>
  <b:Source>
    <b:Tag>Theer</b:Tag>
    <b:SourceType>InternetSite</b:SourceType>
    <b:Guid>{ECADA05F-F568-134A-ADCF-1F7C03E4AE52}</b:Guid>
    <b:Author>
      <b:Author>
        <b:Corporate>The Economist</b:Corporate>
      </b:Author>
    </b:Author>
    <b:Title>Why is everyone so busy? Time poverty is a problem partly of perception and partly of distribution</b:Title>
    <b:Year>2014</b:Year>
    <b:InternetSiteTitle>The Economist</b:InternetSiteTitle>
    <b:URL>http://www.economist.com/news/christmas-specials/21636612-time-poverty-problem-partly-perception-and-partly-distribution-why</b:URL>
    <b:Month>December</b:Month>
    <b:Day>20</b:Day>
    <b:RefOrder>86</b:RefOrder>
  </b:Source>
  <b:Source>
    <b:Tag>And11</b:Tag>
    <b:SourceType>JournalArticle</b:SourceType>
    <b:Guid>{17BA560B-60C8-E949-8118-F7BEB0BC373D}</b:Guid>
    <b:Author>
      <b:Author>
        <b:NameList>
          <b:Person>
            <b:Last>Andersen</b:Last>
            <b:First>Ingelise</b:First>
          </b:Person>
          <b:Person>
            <b:Last>Thielen</b:Last>
            <b:First>Karsten</b:First>
          </b:Person>
          <b:Person>
            <b:Last>Per</b:Last>
            <b:First>Bech</b:First>
          </b:Person>
          <b:Person>
            <b:Last>Nygaard</b:Last>
            <b:First>Else</b:First>
          </b:Person>
          <b:Person>
            <b:Last>Diderichsen</b:Last>
            <b:First>Finn</b:First>
          </b:Person>
        </b:NameList>
      </b:Author>
    </b:Author>
    <b:Title>Increasing prevalence of depression from 2000 to 2006</b:Title>
    <b:Year>2011</b:Year>
    <b:Month>September</b:Month>
    <b:Day>29</b:Day>
    <b:JournalName>Scadinavian Journal of Public Health</b:JournalName>
    <b:Volume>39</b:Volume>
    <b:Issue>8</b:Issue>
    <b:Pages>857-863</b:Pages>
    <b:RefOrder>26</b:RefOrder>
  </b:Source>
  <b:Source>
    <b:Tag>Smi00</b:Tag>
    <b:SourceType>JournalArticle</b:SourceType>
    <b:Guid>{168EDDBC-7EB6-7F4D-AEE6-7D2D331C28C2}</b:Guid>
    <b:Author>
      <b:Author>
        <b:NameList>
          <b:Person>
            <b:Last>Smith</b:Last>
            <b:First>Kimberley</b:First>
          </b:Person>
        </b:NameList>
      </b:Author>
    </b:Author>
    <b:Title>Mere Nostalgia: Notes on a progressive paratheory</b:Title>
    <b:JournalName>Rhetoric and Public Affairs</b:JournalName>
    <b:Year>2000</b:Year>
    <b:Volume>3</b:Volume>
    <b:Issue>4</b:Issue>
    <b:Pages>505-527</b:Pages>
    <b:RefOrder>15</b:RefOrder>
  </b:Source>
  <b:Source>
    <b:Tag>Wea99</b:Tag>
    <b:SourceType>JournalArticle</b:SourceType>
    <b:Guid>{DAA2F80A-9A05-274A-96CE-297B7DFFD637}</b:Guid>
    <b:Author>
      <b:Author>
        <b:NameList>
          <b:Person>
            <b:Last>Weaver</b:Last>
            <b:First>Gary</b:First>
            <b:Middle>R.</b:Middle>
          </b:Person>
        </b:NameList>
      </b:Author>
    </b:Author>
    <b:Title>American Cultural Values</b:Title>
    <b:JournalName>Kokusai bunka kenshu (intercultural training)</b:JournalName>
    <b:Year>1999</b:Year>
    <b:Pages>9-15</b:Pages>
    <b:RefOrder>56</b:RefOrder>
  </b:Source>
  <b:Source>
    <b:Tag>DeV12</b:Tag>
    <b:SourceType>JournalArticle</b:SourceType>
    <b:Guid>{A47324A4-F86B-8E4A-AA1B-024F2DD2C5F7}</b:Guid>
    <b:Author>
      <b:Author>
        <b:NameList>
          <b:Person>
            <b:Last>DeVoe</b:Last>
            <b:First>Sanford</b:First>
            <b:Middle>E.</b:Middle>
          </b:Person>
          <b:Person>
            <b:Last>House</b:Last>
            <b:First>Julian</b:First>
          </b:Person>
        </b:NameList>
      </b:Author>
    </b:Author>
    <b:Title>Time, money, and happiness: How does putting a price on time affect our ability to smell the roses?</b:Title>
    <b:JournalName>Journal of Experimental Social Psychology</b:JournalName>
    <b:Year>2012</b:Year>
    <b:Volume>48</b:Volume>
    <b:Issue>2</b:Issue>
    <b:Pages>466-474</b:Pages>
    <b:RefOrder>88</b:RefOrder>
  </b:Source>
  <b:Source>
    <b:Tag>Lev08</b:Tag>
    <b:SourceType>Book</b:SourceType>
    <b:Guid>{C1189081-86A2-2E4D-9C9C-829CE6F41ED6}</b:Guid>
    <b:Author>
      <b:Author>
        <b:NameList>
          <b:Person>
            <b:Last>Levine</b:Last>
            <b:First>Robert</b:First>
          </b:Person>
        </b:NameList>
      </b:Author>
    </b:Author>
    <b:Title>A Geography Of Time: On Tempo, Culture, And The Pace Of Life</b:Title>
    <b:Publisher>Basic Books</b:Publisher>
    <b:Year>2008</b:Year>
    <b:RefOrder>87</b:RefOrder>
  </b:Source>
  <b:Source>
    <b:Tag>She01</b:Tag>
    <b:SourceType>Book</b:SourceType>
    <b:Guid>{DC321E44-C33E-FA41-AC4F-074F31C5A346}</b:Guid>
    <b:Author>
      <b:Author>
        <b:NameList>
          <b:Person>
            <b:Last>Shedroff</b:Last>
            <b:First>Nathan</b:First>
          </b:Person>
        </b:NameList>
      </b:Author>
    </b:Author>
    <b:Title>Experience Design 1</b:Title>
    <b:Publisher>New Riders Publishing</b:Publisher>
    <b:City>Thousand Oaks</b:City>
    <b:Year>2001</b:Year>
    <b:RefOrder>113</b:RefOrder>
  </b:Source>
  <b:Source>
    <b:Tag>Ben14</b:Tag>
    <b:SourceType>Book</b:SourceType>
    <b:Guid>{A0F9DFA4-6720-7E48-A7BA-AA059101D0C9}</b:Guid>
    <b:Author>
      <b:Author>
        <b:NameList>
          <b:Person>
            <b:Last>Benz</b:Last>
            <b:First>Peter</b:First>
          </b:Person>
        </b:NameList>
      </b:Author>
    </b:Author>
    <b:Title>Experience Design: Concepts and Case Studies</b:Title>
    <b:Publisher>Bloomsbury Publishing</b:Publisher>
    <b:Year>2014</b:Year>
    <b:RefOrder>114</b:RefOrder>
  </b:Source>
  <b:Source>
    <b:Tag>Mar03</b:Tag>
    <b:SourceType>Book</b:SourceType>
    <b:Guid>{32A17A5C-5528-3540-89CC-2F44D4FDE06B}</b:Guid>
    <b:Author>
      <b:Author>
        <b:NameList>
          <b:Person>
            <b:Last>Marzano</b:Last>
            <b:First>Stefano</b:First>
          </b:Person>
        </b:NameList>
      </b:Author>
    </b:Author>
    <b:Title>The New Everyday: Views on Ambient Intelligence</b:Title>
    <b:Publisher>010 Publishers</b:Publisher>
    <b:Year>2003</b:Year>
    <b:RefOrder>1</b:RefOrder>
  </b:Source>
  <b:Source>
    <b:Tag>Has10</b:Tag>
    <b:SourceType>Book</b:SourceType>
    <b:Guid>{1F0D4F28-2EC1-D24A-9F89-C10ED2C32E86}</b:Guid>
    <b:Author>
      <b:Author>
        <b:NameList>
          <b:Person>
            <b:Last>Hassenzahl</b:Last>
            <b:First>Marc</b:First>
          </b:Person>
        </b:NameList>
      </b:Author>
    </b:Author>
    <b:Title>Experience Design: Technology for All the Right Reasons,</b:Title>
    <b:Publisher>Morgan &amp; Claypool Publishers</b:Publisher>
    <b:Year>2010</b:Year>
    <b:RefOrder>2</b:RefOrder>
  </b:Source>
  <b:Source>
    <b:Tag>Mue14</b:Tag>
    <b:SourceType>JournalArticle</b:SourceType>
    <b:Guid>{2DF83CF7-9F2D-6F4E-BE81-231C237144B8}</b:Guid>
    <b:Author>
      <b:Author>
        <b:NameList>
          <b:Person>
            <b:Last>Muehling</b:Last>
            <b:First>Darrel</b:First>
            <b:Middle>D.</b:Middle>
          </b:Person>
          <b:Person>
            <b:Last>Sprott</b:Last>
            <b:First>David</b:First>
            <b:Middle>E.</b:Middle>
          </b:Person>
          <b:Person>
            <b:Last>Sultan</b:Last>
            <b:First>Abdullah</b:First>
            <b:Middle>J.</b:Middle>
          </b:Person>
        </b:NameList>
      </b:Author>
    </b:Author>
    <b:JournalName>Journal of Advertising</b:JournalName>
    <b:Year>2014</b:Year>
    <b:Volume>43</b:Volume>
    <b:Issue>1</b:Issue>
    <b:Pages>73-84</b:Pages>
    <b:Title>Exploring the Boundaries of Nostalgic Advertising Effects: A Consideration of Childhood Brand Exposure and Attachment on Consumers’ Responses to Nostalgia-Themed Advertisements</b:Title>
    <b:RefOrder>115</b:RefOrder>
  </b:Source>
  <b:Source>
    <b:Tag>How62</b:Tag>
    <b:SourceType>JournalArticle</b:SourceType>
    <b:Guid>{1D35C06B-9285-0B4E-BF5C-48C83DBE1B83}</b:Guid>
    <b:Author>
      <b:Author>
        <b:NameList>
          <b:Person>
            <b:Last>Howland</b:Last>
            <b:First>Elihu</b:First>
            <b:Middle>S.</b:Middle>
          </b:Person>
        </b:NameList>
      </b:Author>
    </b:Author>
    <b:Title>Nostalgia</b:Title>
    <b:Year>1962</b:Year>
    <b:Volume>3</b:Volume>
    <b:NumberVolumes>10</b:NumberVolumes>
    <b:Pages>197-204.</b:Pages>
    <b:JournalName>Journal of Existential Psychiatry</b:JournalName>
    <b:Issue>10</b:Issue>
    <b:RefOrder>7</b:RefOrder>
  </b:Source>
  <b:Source>
    <b:Tag>Mil94</b:Tag>
    <b:SourceType>JournalArticle</b:SourceType>
    <b:Guid>{1E68D450-3AD8-D043-8536-20F7DE9023C4}</b:Guid>
    <b:Author>
      <b:Author>
        <b:NameList>
          <b:Person>
            <b:Last>Mills</b:Last>
            <b:First>M.A.</b:First>
          </b:Person>
          <b:Person>
            <b:Last>Coleman</b:Last>
            <b:First>P.G.</b:First>
          </b:Person>
        </b:NameList>
      </b:Author>
    </b:Author>
    <b:Title>Nostalgic Memories in Dementia</b:Title>
    <b:JournalName>International Journal of Aging and Human Development</b:JournalName>
    <b:Year>1994</b:Year>
    <b:Volume>38</b:Volume>
    <b:Pages>203-219</b:Pages>
    <b:RefOrder>10</b:RefOrder>
  </b:Source>
</b:Sources>
</file>

<file path=customXml/itemProps1.xml><?xml version="1.0" encoding="utf-8"?>
<ds:datastoreItem xmlns:ds="http://schemas.openxmlformats.org/officeDocument/2006/customXml" ds:itemID="{4E800CFE-2F42-9C48-B6C4-F6EB17892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55</Pages>
  <Words>16833</Words>
  <Characters>95952</Characters>
  <Application>Microsoft Macintosh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cp:revision>
  <cp:lastPrinted>2016-11-21T21:15:00Z</cp:lastPrinted>
  <dcterms:created xsi:type="dcterms:W3CDTF">2016-11-25T02:48:00Z</dcterms:created>
  <dcterms:modified xsi:type="dcterms:W3CDTF">2016-11-28T19:02:00Z</dcterms:modified>
</cp:coreProperties>
</file>